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9F2" w:rsidRPr="00ED1F31" w:rsidRDefault="00E85987" w:rsidP="00FA563D">
      <w:pPr>
        <w:pStyle w:val="Heading1"/>
        <w:ind w:left="0" w:right="21"/>
        <w:rPr>
          <w:sz w:val="28"/>
        </w:rPr>
      </w:pPr>
      <w:bookmarkStart w:id="0" w:name="_Toc106440849"/>
      <w:bookmarkStart w:id="1" w:name="_Toc108588155"/>
      <w:bookmarkStart w:id="2" w:name="_Toc108670218"/>
      <w:bookmarkStart w:id="3" w:name="_Toc109164868"/>
      <w:bookmarkStart w:id="4" w:name="_Toc110965112"/>
      <w:bookmarkStart w:id="5" w:name="_Toc111589299"/>
      <w:bookmarkStart w:id="6" w:name="_Toc111979953"/>
      <w:bookmarkStart w:id="7" w:name="_Toc49436674"/>
      <w:r w:rsidRPr="00ED1F31">
        <w:rPr>
          <w:sz w:val="28"/>
        </w:rPr>
        <w:t xml:space="preserve">PENINGKATAN </w:t>
      </w:r>
      <w:bookmarkEnd w:id="0"/>
      <w:r w:rsidR="002645D1" w:rsidRPr="00ED1F31">
        <w:rPr>
          <w:sz w:val="28"/>
        </w:rPr>
        <w:t xml:space="preserve">PELAYANAN ANGKUTAN PENUMPANG </w:t>
      </w:r>
      <w:r w:rsidR="00FA563D">
        <w:rPr>
          <w:sz w:val="28"/>
        </w:rPr>
        <w:t>DERMAGA WISATA</w:t>
      </w:r>
      <w:r w:rsidR="002645D1" w:rsidRPr="00ED1F31">
        <w:rPr>
          <w:sz w:val="28"/>
        </w:rPr>
        <w:t xml:space="preserve"> LINTAS CALACA - BUNAKEN</w:t>
      </w:r>
      <w:bookmarkEnd w:id="1"/>
      <w:bookmarkEnd w:id="2"/>
      <w:bookmarkEnd w:id="3"/>
      <w:bookmarkEnd w:id="4"/>
      <w:bookmarkEnd w:id="5"/>
      <w:bookmarkEnd w:id="6"/>
      <w:r w:rsidR="002645D1" w:rsidRPr="00ED1F31">
        <w:rPr>
          <w:sz w:val="28"/>
        </w:rPr>
        <w:t xml:space="preserve"> </w:t>
      </w:r>
      <w:r w:rsidR="005D4917" w:rsidRPr="00ED1F31">
        <w:rPr>
          <w:sz w:val="28"/>
        </w:rPr>
        <w:t xml:space="preserve"> </w:t>
      </w:r>
    </w:p>
    <w:p w:rsidR="00E85987" w:rsidRPr="00ED1F31" w:rsidRDefault="005D4917" w:rsidP="00ED1F31">
      <w:pPr>
        <w:pStyle w:val="Heading1"/>
        <w:ind w:left="720" w:right="201"/>
        <w:rPr>
          <w:sz w:val="28"/>
        </w:rPr>
      </w:pPr>
      <w:bookmarkStart w:id="8" w:name="_Toc106440850"/>
      <w:bookmarkStart w:id="9" w:name="_Toc108588156"/>
      <w:bookmarkStart w:id="10" w:name="_Toc108670219"/>
      <w:bookmarkStart w:id="11" w:name="_Toc109164869"/>
      <w:bookmarkStart w:id="12" w:name="_Toc110965113"/>
      <w:bookmarkStart w:id="13" w:name="_Toc111979954"/>
      <w:r w:rsidRPr="00ED1F31">
        <w:rPr>
          <w:sz w:val="28"/>
        </w:rPr>
        <w:t>DI KOTA MANADO</w:t>
      </w:r>
      <w:bookmarkEnd w:id="8"/>
      <w:bookmarkEnd w:id="9"/>
      <w:bookmarkEnd w:id="10"/>
      <w:bookmarkEnd w:id="11"/>
      <w:bookmarkEnd w:id="12"/>
      <w:bookmarkEnd w:id="13"/>
    </w:p>
    <w:p w:rsidR="00E85987" w:rsidRPr="00090221" w:rsidRDefault="00E85987" w:rsidP="009555B3">
      <w:pPr>
        <w:jc w:val="center"/>
        <w:rPr>
          <w:b/>
          <w:lang w:val="id-ID"/>
        </w:rPr>
      </w:pPr>
    </w:p>
    <w:p w:rsidR="00E85987" w:rsidRPr="00090221" w:rsidRDefault="00E85987" w:rsidP="009555B3">
      <w:pPr>
        <w:jc w:val="center"/>
        <w:rPr>
          <w:b/>
          <w:lang w:val="id-ID"/>
        </w:rPr>
      </w:pPr>
    </w:p>
    <w:p w:rsidR="00E85987" w:rsidRPr="00090221" w:rsidRDefault="00E85987" w:rsidP="009555B3">
      <w:pPr>
        <w:jc w:val="center"/>
        <w:rPr>
          <w:b/>
          <w:lang w:val="id-ID"/>
        </w:rPr>
      </w:pPr>
    </w:p>
    <w:p w:rsidR="00E85987" w:rsidRPr="00090221" w:rsidRDefault="00E85987" w:rsidP="009555B3">
      <w:pPr>
        <w:ind w:right="17"/>
        <w:jc w:val="center"/>
      </w:pPr>
      <w:r w:rsidRPr="00090221">
        <w:t>Skripsi</w:t>
      </w:r>
    </w:p>
    <w:p w:rsidR="00E85987" w:rsidRPr="00090221" w:rsidRDefault="00E85987" w:rsidP="009555B3">
      <w:pPr>
        <w:jc w:val="center"/>
      </w:pPr>
      <w:r w:rsidRPr="00090221">
        <w:t>Diajukan Dalam Rangka Penyelesaian Program Studi Diploma IV</w:t>
      </w:r>
    </w:p>
    <w:p w:rsidR="00E85987" w:rsidRPr="00090221" w:rsidRDefault="00E85987" w:rsidP="009555B3">
      <w:pPr>
        <w:jc w:val="center"/>
      </w:pPr>
      <w:r w:rsidRPr="00090221">
        <w:t>Guna Memperoleh Sebutan Sarjana Sains Terapan</w:t>
      </w:r>
    </w:p>
    <w:p w:rsidR="00E85987" w:rsidRPr="00090221" w:rsidRDefault="00E85987" w:rsidP="00E85987">
      <w:pPr>
        <w:jc w:val="center"/>
      </w:pPr>
    </w:p>
    <w:p w:rsidR="00E85987" w:rsidRPr="00090221" w:rsidRDefault="00E85987" w:rsidP="00E85987">
      <w:pPr>
        <w:jc w:val="center"/>
      </w:pPr>
    </w:p>
    <w:p w:rsidR="00E85987" w:rsidRPr="00090221" w:rsidRDefault="00E85987" w:rsidP="00E85987">
      <w:pPr>
        <w:jc w:val="center"/>
      </w:pPr>
    </w:p>
    <w:p w:rsidR="00E85987" w:rsidRPr="00090221" w:rsidRDefault="00E85987" w:rsidP="00E85987">
      <w:pPr>
        <w:jc w:val="center"/>
        <w:rPr>
          <w:lang w:val="fi-FI"/>
        </w:rPr>
      </w:pPr>
    </w:p>
    <w:p w:rsidR="00E85987" w:rsidRPr="00090221" w:rsidRDefault="00E85987" w:rsidP="00E85987">
      <w:pPr>
        <w:jc w:val="center"/>
      </w:pPr>
      <w:r>
        <w:rPr>
          <w:noProof/>
          <w:lang w:val="en-US"/>
        </w:rPr>
        <w:drawing>
          <wp:inline distT="0" distB="0" distL="0" distR="0" wp14:anchorId="4AE76A9D" wp14:editId="2AF1E905">
            <wp:extent cx="2209800" cy="2047875"/>
            <wp:effectExtent l="0" t="0" r="0" b="9525"/>
            <wp:docPr id="43917" name="Picture 4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525" cy="2047620"/>
                    </a:xfrm>
                    <a:prstGeom prst="rect">
                      <a:avLst/>
                    </a:prstGeom>
                    <a:noFill/>
                  </pic:spPr>
                </pic:pic>
              </a:graphicData>
            </a:graphic>
          </wp:inline>
        </w:drawing>
      </w:r>
    </w:p>
    <w:p w:rsidR="00E85987" w:rsidRPr="00090221" w:rsidRDefault="00E85987" w:rsidP="00E85987"/>
    <w:p w:rsidR="00E85987" w:rsidRPr="00090221" w:rsidRDefault="00E85987" w:rsidP="00E85987"/>
    <w:p w:rsidR="00E85987" w:rsidRPr="00090221" w:rsidRDefault="00E85987" w:rsidP="00E85987"/>
    <w:p w:rsidR="00E85987" w:rsidRPr="00090221" w:rsidRDefault="00E85987" w:rsidP="009555B3">
      <w:pPr>
        <w:spacing w:after="240"/>
        <w:jc w:val="center"/>
      </w:pPr>
    </w:p>
    <w:p w:rsidR="00E85987" w:rsidRPr="00090221" w:rsidRDefault="00E85987" w:rsidP="009555B3">
      <w:pPr>
        <w:spacing w:after="240"/>
        <w:jc w:val="center"/>
        <w:rPr>
          <w:b/>
        </w:rPr>
      </w:pPr>
      <w:r w:rsidRPr="00090221">
        <w:rPr>
          <w:b/>
          <w:lang w:val="sv-SE"/>
        </w:rPr>
        <w:t>Diajukan oleh</w:t>
      </w:r>
      <w:r w:rsidRPr="00090221">
        <w:rPr>
          <w:b/>
        </w:rPr>
        <w:t xml:space="preserve"> :</w:t>
      </w:r>
    </w:p>
    <w:p w:rsidR="00E85987" w:rsidRPr="00090221" w:rsidRDefault="00E85987" w:rsidP="009555B3">
      <w:pPr>
        <w:jc w:val="center"/>
        <w:rPr>
          <w:b/>
          <w:u w:val="single"/>
        </w:rPr>
      </w:pPr>
      <w:r>
        <w:rPr>
          <w:b/>
          <w:u w:val="single"/>
        </w:rPr>
        <w:t>EVANDER PATTIPEILUHU</w:t>
      </w:r>
      <w:r w:rsidRPr="00090221">
        <w:rPr>
          <w:b/>
          <w:u w:val="single"/>
          <w:lang w:val="sv-SE"/>
        </w:rPr>
        <w:t xml:space="preserve">                                                                                                                                                                                                      </w:t>
      </w:r>
      <w:r>
        <w:rPr>
          <w:b/>
          <w:lang w:val="sv-SE"/>
        </w:rPr>
        <w:t>NOTAR: 18.01.079</w:t>
      </w:r>
    </w:p>
    <w:p w:rsidR="00E85987" w:rsidRPr="00090221" w:rsidRDefault="00E85987" w:rsidP="00E85987">
      <w:pPr>
        <w:jc w:val="center"/>
        <w:rPr>
          <w:b/>
        </w:rPr>
      </w:pPr>
    </w:p>
    <w:p w:rsidR="00E85987" w:rsidRPr="00090221" w:rsidRDefault="00E85987" w:rsidP="00E85987">
      <w:pPr>
        <w:rPr>
          <w:b/>
        </w:rPr>
      </w:pPr>
    </w:p>
    <w:p w:rsidR="00E85987" w:rsidRDefault="00E85987" w:rsidP="00E85987">
      <w:pPr>
        <w:jc w:val="center"/>
        <w:rPr>
          <w:b/>
        </w:rPr>
      </w:pPr>
    </w:p>
    <w:p w:rsidR="00E85987" w:rsidRDefault="00E85987" w:rsidP="00E85987">
      <w:pPr>
        <w:jc w:val="center"/>
        <w:rPr>
          <w:b/>
        </w:rPr>
      </w:pPr>
    </w:p>
    <w:p w:rsidR="00E85987" w:rsidRPr="00090221" w:rsidRDefault="00E85987" w:rsidP="009555B3">
      <w:pPr>
        <w:rPr>
          <w:b/>
        </w:rPr>
      </w:pPr>
    </w:p>
    <w:p w:rsidR="00E85987" w:rsidRPr="00090221" w:rsidRDefault="00E85987" w:rsidP="00E85987">
      <w:pPr>
        <w:rPr>
          <w:b/>
        </w:rPr>
      </w:pPr>
    </w:p>
    <w:p w:rsidR="00E85987" w:rsidRPr="00090221" w:rsidRDefault="00E85987" w:rsidP="009555B3">
      <w:pPr>
        <w:jc w:val="center"/>
        <w:rPr>
          <w:b/>
        </w:rPr>
      </w:pPr>
    </w:p>
    <w:p w:rsidR="00E85987" w:rsidRPr="00090221" w:rsidRDefault="00E85987" w:rsidP="009555B3">
      <w:pPr>
        <w:jc w:val="center"/>
        <w:rPr>
          <w:b/>
        </w:rPr>
      </w:pPr>
      <w:r w:rsidRPr="00090221">
        <w:rPr>
          <w:b/>
        </w:rPr>
        <w:t>PROGRAM STUDI DIPLOMA IV TRANSPORTASI DARAT</w:t>
      </w:r>
    </w:p>
    <w:p w:rsidR="009555B3" w:rsidRPr="009555B3" w:rsidRDefault="00E85987" w:rsidP="009555B3">
      <w:pPr>
        <w:jc w:val="center"/>
        <w:rPr>
          <w:b/>
        </w:rPr>
      </w:pPr>
      <w:r w:rsidRPr="00090221">
        <w:rPr>
          <w:b/>
        </w:rPr>
        <w:t>POLITEKNIK TRAN</w:t>
      </w:r>
      <w:r w:rsidR="009555B3">
        <w:rPr>
          <w:b/>
        </w:rPr>
        <w:t xml:space="preserve">SPORTASI DARAT INDONESIA – STTD </w:t>
      </w:r>
      <w:r w:rsidRPr="00090221">
        <w:rPr>
          <w:b/>
        </w:rPr>
        <w:t>BEKASI</w:t>
      </w:r>
    </w:p>
    <w:p w:rsidR="00E85987" w:rsidRPr="00090221" w:rsidRDefault="00E85987" w:rsidP="009555B3">
      <w:pPr>
        <w:jc w:val="center"/>
        <w:rPr>
          <w:b/>
        </w:rPr>
      </w:pPr>
      <w:r>
        <w:rPr>
          <w:b/>
        </w:rPr>
        <w:t>2022</w:t>
      </w:r>
    </w:p>
    <w:p w:rsidR="00E85987" w:rsidRDefault="00E85987" w:rsidP="009555B3"/>
    <w:p w:rsidR="005323D2" w:rsidRDefault="009B5E8C" w:rsidP="0044759E">
      <w:pPr>
        <w:tabs>
          <w:tab w:val="left" w:pos="1222"/>
        </w:tabs>
      </w:pPr>
      <w:r>
        <w:tab/>
      </w:r>
    </w:p>
    <w:p w:rsidR="005323D2" w:rsidRDefault="005323D2">
      <w:pPr>
        <w:widowControl/>
        <w:autoSpaceDE/>
        <w:autoSpaceDN/>
        <w:spacing w:after="200" w:line="276" w:lineRule="auto"/>
      </w:pPr>
      <w:r>
        <w:br w:type="page"/>
      </w:r>
    </w:p>
    <w:p w:rsidR="005323D2" w:rsidRDefault="005323D2">
      <w:pPr>
        <w:widowControl/>
        <w:autoSpaceDE/>
        <w:autoSpaceDN/>
        <w:spacing w:after="200" w:line="276" w:lineRule="auto"/>
      </w:pPr>
    </w:p>
    <w:p w:rsidR="005323D2" w:rsidRDefault="005323D2" w:rsidP="005323D2">
      <w:pPr>
        <w:spacing w:after="199"/>
        <w:jc w:val="center"/>
      </w:pPr>
      <w:r>
        <w:rPr>
          <w:b/>
          <w:sz w:val="24"/>
        </w:rPr>
        <w:t>SKRIPSI</w:t>
      </w:r>
    </w:p>
    <w:p w:rsidR="005323D2" w:rsidRDefault="005323D2" w:rsidP="005323D2">
      <w:pPr>
        <w:spacing w:after="208"/>
        <w:jc w:val="center"/>
      </w:pPr>
    </w:p>
    <w:p w:rsidR="005323D2" w:rsidRPr="00ED1F31" w:rsidRDefault="005323D2" w:rsidP="005323D2">
      <w:pPr>
        <w:pStyle w:val="Heading1"/>
        <w:ind w:left="0" w:right="21"/>
        <w:rPr>
          <w:sz w:val="28"/>
        </w:rPr>
      </w:pPr>
      <w:bookmarkStart w:id="14" w:name="_Toc111979955"/>
      <w:r w:rsidRPr="00ED1F31">
        <w:rPr>
          <w:sz w:val="28"/>
        </w:rPr>
        <w:t xml:space="preserve">PENINGKATAN PELAYANAN ANGKUTAN PENUMPANG </w:t>
      </w:r>
      <w:r>
        <w:rPr>
          <w:sz w:val="28"/>
        </w:rPr>
        <w:t>DERMAGA WISATA</w:t>
      </w:r>
      <w:r w:rsidRPr="00ED1F31">
        <w:rPr>
          <w:sz w:val="28"/>
        </w:rPr>
        <w:t xml:space="preserve"> LINTAS CALACA - BUNAKEN</w:t>
      </w:r>
      <w:bookmarkEnd w:id="14"/>
      <w:r w:rsidRPr="00ED1F31">
        <w:rPr>
          <w:sz w:val="28"/>
        </w:rPr>
        <w:t xml:space="preserve">  </w:t>
      </w:r>
    </w:p>
    <w:p w:rsidR="005323D2" w:rsidRPr="0064477C" w:rsidRDefault="005323D2" w:rsidP="005323D2">
      <w:pPr>
        <w:spacing w:after="172"/>
        <w:jc w:val="center"/>
        <w:rPr>
          <w:b/>
        </w:rPr>
      </w:pPr>
      <w:r w:rsidRPr="0064477C">
        <w:rPr>
          <w:b/>
          <w:sz w:val="28"/>
        </w:rPr>
        <w:t>DI KOTA MANADO</w:t>
      </w:r>
    </w:p>
    <w:p w:rsidR="005323D2" w:rsidRDefault="005323D2" w:rsidP="005323D2">
      <w:pPr>
        <w:spacing w:after="169"/>
        <w:ind w:left="709" w:right="421" w:hanging="10"/>
        <w:jc w:val="center"/>
      </w:pPr>
      <w:r>
        <w:t>Yang Dipersiapkan dan Disusun Oleh:</w:t>
      </w:r>
    </w:p>
    <w:p w:rsidR="005323D2" w:rsidRDefault="005323D2" w:rsidP="005323D2">
      <w:pPr>
        <w:spacing w:after="169"/>
        <w:ind w:left="709" w:right="421" w:hanging="10"/>
        <w:jc w:val="center"/>
      </w:pPr>
    </w:p>
    <w:p w:rsidR="005323D2" w:rsidRPr="005E1490" w:rsidRDefault="005323D2" w:rsidP="005323D2">
      <w:pPr>
        <w:tabs>
          <w:tab w:val="left" w:pos="567"/>
        </w:tabs>
        <w:spacing w:line="360" w:lineRule="auto"/>
        <w:contextualSpacing/>
        <w:jc w:val="center"/>
        <w:rPr>
          <w:b/>
          <w:color w:val="000000" w:themeColor="text1"/>
          <w:u w:val="single"/>
        </w:rPr>
      </w:pPr>
      <w:r>
        <w:rPr>
          <w:b/>
          <w:color w:val="000000" w:themeColor="text1"/>
          <w:u w:val="single"/>
        </w:rPr>
        <w:t>EVANDER PATTIPEILUHU</w:t>
      </w:r>
    </w:p>
    <w:p w:rsidR="005323D2" w:rsidRPr="005E1490" w:rsidRDefault="005323D2" w:rsidP="005323D2">
      <w:pPr>
        <w:tabs>
          <w:tab w:val="left" w:pos="567"/>
        </w:tabs>
        <w:spacing w:line="360" w:lineRule="auto"/>
        <w:contextualSpacing/>
        <w:jc w:val="center"/>
        <w:rPr>
          <w:b/>
          <w:color w:val="000000" w:themeColor="text1"/>
        </w:rPr>
      </w:pPr>
      <w:r>
        <w:rPr>
          <w:b/>
          <w:color w:val="000000" w:themeColor="text1"/>
        </w:rPr>
        <w:t>NOTAR 18.01.079</w:t>
      </w:r>
    </w:p>
    <w:p w:rsidR="005323D2" w:rsidRDefault="005323D2" w:rsidP="005323D2">
      <w:pPr>
        <w:spacing w:after="172"/>
        <w:jc w:val="center"/>
      </w:pPr>
      <w:r>
        <w:t xml:space="preserve"> </w:t>
      </w:r>
    </w:p>
    <w:p w:rsidR="005323D2" w:rsidRPr="002B1F6A" w:rsidRDefault="005323D2" w:rsidP="005323D2">
      <w:pPr>
        <w:spacing w:after="172"/>
        <w:jc w:val="center"/>
      </w:pPr>
      <w:r w:rsidRPr="002B1F6A">
        <w:t>Telah Disetujui Oleh :</w:t>
      </w:r>
    </w:p>
    <w:p w:rsidR="005323D2" w:rsidRPr="002B1F6A" w:rsidRDefault="005323D2" w:rsidP="005323D2">
      <w:pPr>
        <w:spacing w:after="172"/>
        <w:jc w:val="center"/>
      </w:pPr>
      <w:r w:rsidRPr="002B1F6A">
        <w:t xml:space="preserve"> </w:t>
      </w:r>
    </w:p>
    <w:p w:rsidR="005323D2" w:rsidRDefault="005323D2" w:rsidP="005323D2">
      <w:pPr>
        <w:ind w:left="-5" w:right="-15" w:hanging="10"/>
        <w:rPr>
          <w:b/>
          <w:sz w:val="28"/>
        </w:rPr>
      </w:pPr>
      <w:r w:rsidRPr="002B1F6A">
        <w:rPr>
          <w:b/>
        </w:rPr>
        <w:t xml:space="preserve">PEMBIMBING I  </w:t>
      </w:r>
    </w:p>
    <w:p w:rsidR="005323D2" w:rsidRDefault="005323D2" w:rsidP="005323D2">
      <w:pPr>
        <w:ind w:right="-15"/>
        <w:rPr>
          <w:b/>
        </w:rPr>
      </w:pPr>
    </w:p>
    <w:p w:rsidR="005323D2" w:rsidRDefault="005323D2" w:rsidP="005323D2">
      <w:pPr>
        <w:ind w:left="-5" w:right="-15" w:hanging="10"/>
        <w:rPr>
          <w:b/>
        </w:rPr>
      </w:pPr>
      <w:r>
        <w:rPr>
          <w:noProof/>
          <w:sz w:val="20"/>
          <w:lang w:val="en-US"/>
        </w:rPr>
        <w:drawing>
          <wp:inline distT="0" distB="0" distL="0" distR="0" wp14:anchorId="1D853272" wp14:editId="19ECF9C9">
            <wp:extent cx="1409524" cy="780952"/>
            <wp:effectExtent l="0" t="0" r="63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60).png"/>
                    <pic:cNvPicPr/>
                  </pic:nvPicPr>
                  <pic:blipFill>
                    <a:blip r:embed="rId10">
                      <a:extLst>
                        <a:ext uri="{28A0092B-C50C-407E-A947-70E740481C1C}">
                          <a14:useLocalDpi xmlns:a14="http://schemas.microsoft.com/office/drawing/2010/main" val="0"/>
                        </a:ext>
                      </a:extLst>
                    </a:blip>
                    <a:stretch>
                      <a:fillRect/>
                    </a:stretch>
                  </pic:blipFill>
                  <pic:spPr>
                    <a:xfrm>
                      <a:off x="0" y="0"/>
                      <a:ext cx="1409524" cy="780952"/>
                    </a:xfrm>
                    <a:prstGeom prst="rect">
                      <a:avLst/>
                    </a:prstGeom>
                  </pic:spPr>
                </pic:pic>
              </a:graphicData>
            </a:graphic>
          </wp:inline>
        </w:drawing>
      </w:r>
    </w:p>
    <w:p w:rsidR="005323D2" w:rsidRPr="00BB5299" w:rsidRDefault="005323D2" w:rsidP="005323D2">
      <w:pPr>
        <w:ind w:left="-5" w:right="-15" w:hanging="10"/>
        <w:rPr>
          <w:b/>
        </w:rPr>
      </w:pPr>
    </w:p>
    <w:p w:rsidR="005323D2" w:rsidRPr="00C479A8" w:rsidRDefault="005323D2" w:rsidP="005323D2">
      <w:pPr>
        <w:pStyle w:val="NoSpacing"/>
        <w:tabs>
          <w:tab w:val="left" w:pos="5103"/>
        </w:tabs>
      </w:pPr>
      <w:r w:rsidRPr="001F1016">
        <w:rPr>
          <w:b/>
          <w:u w:val="single"/>
        </w:rPr>
        <w:t>WISNU HANDOKO, SE., M.Si</w:t>
      </w:r>
      <w:r>
        <w:rPr>
          <w:b/>
        </w:rPr>
        <w:tab/>
      </w:r>
      <w:r w:rsidRPr="00C479A8">
        <w:rPr>
          <w:b/>
        </w:rPr>
        <w:t>Tanggal</w:t>
      </w:r>
      <w:r>
        <w:rPr>
          <w:b/>
        </w:rPr>
        <w:t xml:space="preserve"> </w:t>
      </w:r>
      <w:r w:rsidRPr="00C479A8">
        <w:rPr>
          <w:b/>
        </w:rPr>
        <w:t xml:space="preserve">: </w:t>
      </w:r>
      <w:r>
        <w:rPr>
          <w:b/>
        </w:rPr>
        <w:t>21 JULI 2022</w:t>
      </w:r>
      <w:r w:rsidRPr="00C479A8">
        <w:rPr>
          <w:b/>
        </w:rPr>
        <w:t xml:space="preserve">      </w:t>
      </w:r>
    </w:p>
    <w:p w:rsidR="005323D2" w:rsidRPr="00C479A8" w:rsidRDefault="005323D2" w:rsidP="005323D2">
      <w:pPr>
        <w:ind w:left="-5" w:right="-15" w:hanging="10"/>
        <w:rPr>
          <w:b/>
        </w:rPr>
      </w:pPr>
      <w:r w:rsidRPr="00C479A8">
        <w:rPr>
          <w:b/>
        </w:rPr>
        <w:t xml:space="preserve">NIP. </w:t>
      </w:r>
      <w:r w:rsidRPr="001F1016">
        <w:rPr>
          <w:b/>
        </w:rPr>
        <w:t>19640306 199103 1 001</w:t>
      </w:r>
    </w:p>
    <w:p w:rsidR="005323D2" w:rsidRDefault="005323D2" w:rsidP="005323D2">
      <w:pPr>
        <w:spacing w:after="172"/>
      </w:pPr>
    </w:p>
    <w:p w:rsidR="005323D2" w:rsidRPr="002B1F6A" w:rsidRDefault="005323D2" w:rsidP="005323D2">
      <w:pPr>
        <w:spacing w:after="172"/>
      </w:pPr>
    </w:p>
    <w:p w:rsidR="005323D2" w:rsidRPr="002B1F6A" w:rsidRDefault="005323D2" w:rsidP="005323D2">
      <w:pPr>
        <w:ind w:left="-5" w:right="-15" w:hanging="10"/>
        <w:rPr>
          <w:b/>
        </w:rPr>
      </w:pPr>
      <w:r w:rsidRPr="002B1F6A">
        <w:rPr>
          <w:b/>
        </w:rPr>
        <w:t>PEMBIMBING II</w:t>
      </w:r>
    </w:p>
    <w:p w:rsidR="005323D2" w:rsidRDefault="005323D2" w:rsidP="005323D2"/>
    <w:p w:rsidR="005323D2" w:rsidRDefault="005323D2" w:rsidP="005323D2">
      <w:r>
        <w:rPr>
          <w:rFonts w:ascii="Arial" w:hAnsi="Arial" w:cs="Arial"/>
          <w:b/>
          <w:bCs/>
          <w:noProof/>
          <w:sz w:val="36"/>
          <w:szCs w:val="36"/>
          <w:lang w:val="en-US"/>
        </w:rPr>
        <w:drawing>
          <wp:inline distT="0" distB="0" distL="0" distR="0" wp14:anchorId="33375A9A" wp14:editId="6D9BA3D4">
            <wp:extent cx="1288415" cy="781050"/>
            <wp:effectExtent l="0" t="0" r="698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da_tangan_0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8415" cy="781050"/>
                    </a:xfrm>
                    <a:prstGeom prst="rect">
                      <a:avLst/>
                    </a:prstGeom>
                  </pic:spPr>
                </pic:pic>
              </a:graphicData>
            </a:graphic>
          </wp:inline>
        </w:drawing>
      </w:r>
    </w:p>
    <w:p w:rsidR="005323D2" w:rsidRPr="00C479A8" w:rsidRDefault="005323D2" w:rsidP="005323D2"/>
    <w:p w:rsidR="005323D2" w:rsidRPr="00C479A8" w:rsidRDefault="005323D2" w:rsidP="005323D2">
      <w:pPr>
        <w:pStyle w:val="NoSpacing"/>
        <w:tabs>
          <w:tab w:val="left" w:pos="5103"/>
        </w:tabs>
        <w:rPr>
          <w:b/>
        </w:rPr>
      </w:pPr>
      <w:r w:rsidRPr="001F1016">
        <w:rPr>
          <w:b/>
          <w:u w:val="single"/>
        </w:rPr>
        <w:t>IR. HARDJANA, MT</w:t>
      </w:r>
      <w:r>
        <w:rPr>
          <w:b/>
        </w:rPr>
        <w:tab/>
      </w:r>
      <w:r w:rsidRPr="00C479A8">
        <w:rPr>
          <w:b/>
        </w:rPr>
        <w:t>Tanggal</w:t>
      </w:r>
      <w:r>
        <w:rPr>
          <w:b/>
        </w:rPr>
        <w:t xml:space="preserve"> </w:t>
      </w:r>
      <w:r w:rsidRPr="00C479A8">
        <w:rPr>
          <w:b/>
        </w:rPr>
        <w:t xml:space="preserve">: </w:t>
      </w:r>
      <w:r>
        <w:rPr>
          <w:b/>
        </w:rPr>
        <w:t>21 JULI 2022</w:t>
      </w:r>
      <w:r w:rsidRPr="00C479A8">
        <w:rPr>
          <w:b/>
        </w:rPr>
        <w:t xml:space="preserve">      </w:t>
      </w:r>
    </w:p>
    <w:p w:rsidR="005323D2" w:rsidRPr="00C479A8" w:rsidRDefault="005323D2" w:rsidP="005323D2">
      <w:pPr>
        <w:ind w:left="-5" w:right="-15" w:hanging="10"/>
        <w:rPr>
          <w:b/>
        </w:rPr>
      </w:pPr>
      <w:r w:rsidRPr="00C479A8">
        <w:rPr>
          <w:b/>
        </w:rPr>
        <w:t xml:space="preserve">NIP. </w:t>
      </w:r>
      <w:r w:rsidRPr="001F1016">
        <w:rPr>
          <w:b/>
        </w:rPr>
        <w:t>19630914 199303 1 003</w:t>
      </w:r>
    </w:p>
    <w:p w:rsidR="005323D2" w:rsidRDefault="005323D2">
      <w:pPr>
        <w:widowControl/>
        <w:autoSpaceDE/>
        <w:autoSpaceDN/>
        <w:spacing w:after="200" w:line="276" w:lineRule="auto"/>
      </w:pPr>
      <w:r>
        <w:br w:type="page"/>
      </w:r>
    </w:p>
    <w:p w:rsidR="005323D2" w:rsidRDefault="005323D2" w:rsidP="005323D2">
      <w:pPr>
        <w:spacing w:after="199"/>
        <w:jc w:val="center"/>
      </w:pPr>
      <w:r>
        <w:rPr>
          <w:b/>
          <w:sz w:val="24"/>
        </w:rPr>
        <w:t>SKRIPSI</w:t>
      </w:r>
    </w:p>
    <w:p w:rsidR="005323D2" w:rsidRDefault="005323D2" w:rsidP="005323D2">
      <w:pPr>
        <w:spacing w:after="208"/>
        <w:jc w:val="center"/>
      </w:pPr>
    </w:p>
    <w:p w:rsidR="005323D2" w:rsidRPr="00ED1F31" w:rsidRDefault="005323D2" w:rsidP="005323D2">
      <w:pPr>
        <w:pStyle w:val="Heading1"/>
        <w:ind w:left="0" w:right="21"/>
        <w:rPr>
          <w:sz w:val="28"/>
        </w:rPr>
      </w:pPr>
      <w:bookmarkStart w:id="15" w:name="_Toc111979956"/>
      <w:r w:rsidRPr="00ED1F31">
        <w:rPr>
          <w:sz w:val="28"/>
        </w:rPr>
        <w:t xml:space="preserve">PENINGKATAN PELAYANAN ANGKUTAN PENUMPANG </w:t>
      </w:r>
      <w:r>
        <w:rPr>
          <w:sz w:val="28"/>
        </w:rPr>
        <w:t>DERMAGA WISATA</w:t>
      </w:r>
      <w:r w:rsidRPr="00ED1F31">
        <w:rPr>
          <w:sz w:val="28"/>
        </w:rPr>
        <w:t xml:space="preserve"> LINTAS CALACA - BUNAKEN</w:t>
      </w:r>
      <w:bookmarkEnd w:id="15"/>
      <w:r w:rsidRPr="00ED1F31">
        <w:rPr>
          <w:sz w:val="28"/>
        </w:rPr>
        <w:t xml:space="preserve">  </w:t>
      </w:r>
    </w:p>
    <w:p w:rsidR="005323D2" w:rsidRDefault="005323D2" w:rsidP="005323D2">
      <w:pPr>
        <w:jc w:val="center"/>
        <w:rPr>
          <w:b/>
          <w:sz w:val="28"/>
        </w:rPr>
      </w:pPr>
      <w:r w:rsidRPr="0064477C">
        <w:rPr>
          <w:b/>
          <w:sz w:val="28"/>
        </w:rPr>
        <w:t>DI KOTA MANADO</w:t>
      </w:r>
    </w:p>
    <w:p w:rsidR="005323D2" w:rsidRPr="002B1F6A" w:rsidRDefault="005323D2" w:rsidP="005323D2">
      <w:pPr>
        <w:jc w:val="center"/>
      </w:pPr>
    </w:p>
    <w:p w:rsidR="005323D2" w:rsidRDefault="005323D2" w:rsidP="005323D2">
      <w:pPr>
        <w:ind w:left="709" w:right="421" w:hanging="10"/>
        <w:jc w:val="center"/>
      </w:pPr>
      <w:r>
        <w:t>Diajukan Untuk Memenuhi Persyaratan Kelulusan</w:t>
      </w:r>
    </w:p>
    <w:p w:rsidR="005323D2" w:rsidRDefault="005323D2" w:rsidP="005323D2">
      <w:pPr>
        <w:ind w:left="709" w:right="421" w:hanging="10"/>
        <w:jc w:val="center"/>
      </w:pPr>
      <w:r>
        <w:t>Program Studi Sarjana Terapan Transportasi Darat</w:t>
      </w:r>
    </w:p>
    <w:p w:rsidR="005323D2" w:rsidRDefault="005323D2" w:rsidP="005323D2">
      <w:pPr>
        <w:spacing w:after="169"/>
        <w:ind w:left="709" w:right="421" w:hanging="10"/>
        <w:jc w:val="center"/>
      </w:pPr>
    </w:p>
    <w:p w:rsidR="005323D2" w:rsidRPr="000B4006" w:rsidRDefault="005323D2" w:rsidP="005323D2">
      <w:pPr>
        <w:spacing w:after="169"/>
        <w:ind w:left="284" w:right="421" w:hanging="10"/>
        <w:jc w:val="center"/>
      </w:pPr>
      <w:r>
        <w:t>Oleh :</w:t>
      </w:r>
    </w:p>
    <w:p w:rsidR="005323D2" w:rsidRPr="005E1490" w:rsidRDefault="005323D2" w:rsidP="005323D2">
      <w:pPr>
        <w:spacing w:line="360" w:lineRule="auto"/>
        <w:contextualSpacing/>
        <w:jc w:val="center"/>
        <w:rPr>
          <w:b/>
          <w:color w:val="000000" w:themeColor="text1"/>
          <w:u w:val="single"/>
        </w:rPr>
      </w:pPr>
      <w:r>
        <w:rPr>
          <w:b/>
          <w:color w:val="000000" w:themeColor="text1"/>
          <w:u w:val="single"/>
        </w:rPr>
        <w:t>EVANDER PATTIPEILUHU</w:t>
      </w:r>
    </w:p>
    <w:p w:rsidR="005323D2" w:rsidRPr="005E1490" w:rsidRDefault="005323D2" w:rsidP="005323D2">
      <w:pPr>
        <w:spacing w:line="360" w:lineRule="auto"/>
        <w:contextualSpacing/>
        <w:jc w:val="center"/>
        <w:rPr>
          <w:b/>
          <w:color w:val="000000" w:themeColor="text1"/>
        </w:rPr>
      </w:pPr>
      <w:r>
        <w:rPr>
          <w:b/>
          <w:color w:val="000000" w:themeColor="text1"/>
        </w:rPr>
        <w:t>NOTAR 18.01.079</w:t>
      </w:r>
    </w:p>
    <w:p w:rsidR="005323D2" w:rsidRDefault="005323D2" w:rsidP="005323D2">
      <w:pPr>
        <w:spacing w:after="172"/>
        <w:jc w:val="center"/>
      </w:pPr>
      <w:r>
        <w:t xml:space="preserve"> </w:t>
      </w:r>
    </w:p>
    <w:p w:rsidR="005323D2" w:rsidRPr="000B4006" w:rsidRDefault="005323D2" w:rsidP="005323D2">
      <w:pPr>
        <w:jc w:val="center"/>
        <w:rPr>
          <w:b/>
        </w:rPr>
      </w:pPr>
      <w:r w:rsidRPr="000B4006">
        <w:rPr>
          <w:b/>
        </w:rPr>
        <w:t>TELAH DIPERTAHANKAN DI DEPAN DEWAN PENGUJI</w:t>
      </w:r>
    </w:p>
    <w:p w:rsidR="005323D2" w:rsidRPr="000B4006" w:rsidRDefault="005323D2" w:rsidP="005323D2">
      <w:pPr>
        <w:jc w:val="center"/>
        <w:rPr>
          <w:b/>
        </w:rPr>
      </w:pPr>
      <w:r w:rsidRPr="000B4006">
        <w:rPr>
          <w:b/>
        </w:rPr>
        <w:t xml:space="preserve">PADA TANGGAL </w:t>
      </w:r>
      <w:r>
        <w:rPr>
          <w:b/>
        </w:rPr>
        <w:t>21 JULI 2022</w:t>
      </w:r>
    </w:p>
    <w:p w:rsidR="005323D2" w:rsidRPr="000B4006" w:rsidRDefault="005323D2" w:rsidP="005323D2">
      <w:pPr>
        <w:jc w:val="center"/>
        <w:rPr>
          <w:b/>
        </w:rPr>
      </w:pPr>
      <w:r w:rsidRPr="000B4006">
        <w:rPr>
          <w:b/>
        </w:rPr>
        <w:t>DAN DINYATAKAN TELAH LULUS DAN MEMENUHI SYARAT</w:t>
      </w:r>
    </w:p>
    <w:p w:rsidR="005323D2" w:rsidRPr="002B1F6A" w:rsidRDefault="005323D2" w:rsidP="005323D2">
      <w:pPr>
        <w:spacing w:after="172"/>
        <w:jc w:val="center"/>
      </w:pPr>
      <w:r w:rsidRPr="002B1F6A">
        <w:t xml:space="preserve"> </w:t>
      </w:r>
    </w:p>
    <w:p w:rsidR="005323D2" w:rsidRDefault="005323D2" w:rsidP="005323D2">
      <w:pPr>
        <w:ind w:left="-5" w:right="-15" w:hanging="10"/>
        <w:rPr>
          <w:b/>
          <w:sz w:val="28"/>
        </w:rPr>
      </w:pPr>
      <w:r w:rsidRPr="002B1F6A">
        <w:rPr>
          <w:b/>
        </w:rPr>
        <w:t xml:space="preserve">PEMBIMBING I  </w:t>
      </w:r>
    </w:p>
    <w:p w:rsidR="005323D2" w:rsidRDefault="005323D2" w:rsidP="005323D2">
      <w:pPr>
        <w:ind w:right="-15"/>
        <w:rPr>
          <w:b/>
        </w:rPr>
      </w:pPr>
    </w:p>
    <w:p w:rsidR="005323D2" w:rsidRPr="00BB5299" w:rsidRDefault="005323D2" w:rsidP="005323D2">
      <w:pPr>
        <w:ind w:left="-5" w:right="-15" w:hanging="10"/>
        <w:rPr>
          <w:b/>
        </w:rPr>
      </w:pPr>
      <w:r>
        <w:rPr>
          <w:noProof/>
          <w:sz w:val="20"/>
          <w:lang w:val="en-US"/>
        </w:rPr>
        <w:drawing>
          <wp:inline distT="0" distB="0" distL="0" distR="0" wp14:anchorId="06E8ECB6" wp14:editId="30CDBCCA">
            <wp:extent cx="1409524" cy="780952"/>
            <wp:effectExtent l="0" t="0" r="635"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60).png"/>
                    <pic:cNvPicPr/>
                  </pic:nvPicPr>
                  <pic:blipFill>
                    <a:blip r:embed="rId10">
                      <a:extLst>
                        <a:ext uri="{28A0092B-C50C-407E-A947-70E740481C1C}">
                          <a14:useLocalDpi xmlns:a14="http://schemas.microsoft.com/office/drawing/2010/main" val="0"/>
                        </a:ext>
                      </a:extLst>
                    </a:blip>
                    <a:stretch>
                      <a:fillRect/>
                    </a:stretch>
                  </pic:blipFill>
                  <pic:spPr>
                    <a:xfrm>
                      <a:off x="0" y="0"/>
                      <a:ext cx="1409524" cy="780952"/>
                    </a:xfrm>
                    <a:prstGeom prst="rect">
                      <a:avLst/>
                    </a:prstGeom>
                  </pic:spPr>
                </pic:pic>
              </a:graphicData>
            </a:graphic>
          </wp:inline>
        </w:drawing>
      </w:r>
    </w:p>
    <w:p w:rsidR="005323D2" w:rsidRPr="00C479A8" w:rsidRDefault="005323D2" w:rsidP="005323D2">
      <w:pPr>
        <w:pStyle w:val="NoSpacing"/>
        <w:tabs>
          <w:tab w:val="left" w:pos="5103"/>
        </w:tabs>
      </w:pPr>
      <w:r w:rsidRPr="001F1016">
        <w:rPr>
          <w:b/>
          <w:u w:val="single"/>
        </w:rPr>
        <w:t>WISNU HANDOKO, SE., M.Si</w:t>
      </w:r>
      <w:r>
        <w:rPr>
          <w:b/>
        </w:rPr>
        <w:tab/>
      </w:r>
      <w:r w:rsidRPr="00C479A8">
        <w:rPr>
          <w:b/>
        </w:rPr>
        <w:t>Tanggal</w:t>
      </w:r>
      <w:r>
        <w:rPr>
          <w:b/>
        </w:rPr>
        <w:t xml:space="preserve"> : 21 JULI 2022</w:t>
      </w:r>
      <w:r w:rsidRPr="00C479A8">
        <w:rPr>
          <w:b/>
        </w:rPr>
        <w:t xml:space="preserve">   </w:t>
      </w:r>
    </w:p>
    <w:p w:rsidR="005323D2" w:rsidRPr="00C479A8" w:rsidRDefault="005323D2" w:rsidP="005323D2">
      <w:pPr>
        <w:ind w:left="-5" w:right="-15" w:hanging="10"/>
        <w:rPr>
          <w:b/>
        </w:rPr>
      </w:pPr>
      <w:r w:rsidRPr="00C479A8">
        <w:rPr>
          <w:b/>
        </w:rPr>
        <w:t xml:space="preserve">NIP. </w:t>
      </w:r>
      <w:r w:rsidRPr="001F1016">
        <w:rPr>
          <w:b/>
        </w:rPr>
        <w:t>19640306 199103 1 001</w:t>
      </w:r>
    </w:p>
    <w:p w:rsidR="005323D2" w:rsidRPr="002B1F6A" w:rsidRDefault="005323D2" w:rsidP="005323D2">
      <w:pPr>
        <w:spacing w:after="172"/>
      </w:pPr>
    </w:p>
    <w:p w:rsidR="005323D2" w:rsidRPr="002B1F6A" w:rsidRDefault="005323D2" w:rsidP="005323D2">
      <w:pPr>
        <w:ind w:left="-5" w:right="-15" w:hanging="10"/>
        <w:rPr>
          <w:b/>
        </w:rPr>
      </w:pPr>
      <w:r w:rsidRPr="002B1F6A">
        <w:rPr>
          <w:b/>
        </w:rPr>
        <w:t>PEMBIMBING II</w:t>
      </w:r>
    </w:p>
    <w:p w:rsidR="005323D2" w:rsidRDefault="005323D2" w:rsidP="005323D2"/>
    <w:p w:rsidR="005323D2" w:rsidRPr="009B4D88" w:rsidRDefault="005323D2" w:rsidP="005323D2">
      <w:r>
        <w:rPr>
          <w:rFonts w:ascii="Arial" w:hAnsi="Arial" w:cs="Arial"/>
          <w:b/>
          <w:bCs/>
          <w:noProof/>
          <w:sz w:val="36"/>
          <w:szCs w:val="36"/>
          <w:lang w:val="en-US"/>
        </w:rPr>
        <w:drawing>
          <wp:inline distT="0" distB="0" distL="0" distR="0" wp14:anchorId="5FD04D79" wp14:editId="55390EB8">
            <wp:extent cx="1288415" cy="781050"/>
            <wp:effectExtent l="0" t="0" r="698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da_tangan_0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8415" cy="781050"/>
                    </a:xfrm>
                    <a:prstGeom prst="rect">
                      <a:avLst/>
                    </a:prstGeom>
                  </pic:spPr>
                </pic:pic>
              </a:graphicData>
            </a:graphic>
          </wp:inline>
        </w:drawing>
      </w:r>
    </w:p>
    <w:p w:rsidR="005323D2" w:rsidRPr="00C479A8" w:rsidRDefault="005323D2" w:rsidP="005323D2">
      <w:pPr>
        <w:pStyle w:val="NoSpacing"/>
        <w:tabs>
          <w:tab w:val="left" w:pos="5103"/>
        </w:tabs>
        <w:rPr>
          <w:b/>
        </w:rPr>
      </w:pPr>
      <w:r w:rsidRPr="001F1016">
        <w:rPr>
          <w:b/>
          <w:u w:val="single"/>
        </w:rPr>
        <w:t>IR. HARDJANA, MT</w:t>
      </w:r>
      <w:r>
        <w:rPr>
          <w:b/>
        </w:rPr>
        <w:tab/>
      </w:r>
      <w:r w:rsidRPr="00C479A8">
        <w:rPr>
          <w:b/>
        </w:rPr>
        <w:t>Tanggal</w:t>
      </w:r>
      <w:r>
        <w:rPr>
          <w:b/>
        </w:rPr>
        <w:t xml:space="preserve"> </w:t>
      </w:r>
      <w:r w:rsidRPr="00C479A8">
        <w:rPr>
          <w:b/>
        </w:rPr>
        <w:t xml:space="preserve">: </w:t>
      </w:r>
      <w:r>
        <w:rPr>
          <w:b/>
        </w:rPr>
        <w:t>21 JULI 2022</w:t>
      </w:r>
      <w:r w:rsidRPr="00C479A8">
        <w:rPr>
          <w:b/>
        </w:rPr>
        <w:t xml:space="preserve">      </w:t>
      </w:r>
    </w:p>
    <w:p w:rsidR="005323D2" w:rsidRDefault="005323D2" w:rsidP="005323D2">
      <w:pPr>
        <w:ind w:left="-5" w:right="-15" w:hanging="10"/>
        <w:rPr>
          <w:b/>
        </w:rPr>
      </w:pPr>
      <w:r w:rsidRPr="00C479A8">
        <w:rPr>
          <w:b/>
        </w:rPr>
        <w:t xml:space="preserve">NIP. </w:t>
      </w:r>
      <w:r w:rsidRPr="001F1016">
        <w:rPr>
          <w:b/>
        </w:rPr>
        <w:t>19630914 199303 1 003</w:t>
      </w:r>
    </w:p>
    <w:p w:rsidR="005323D2" w:rsidRDefault="005323D2" w:rsidP="005323D2">
      <w:pPr>
        <w:ind w:left="-5" w:right="-15" w:hanging="10"/>
        <w:rPr>
          <w:b/>
        </w:rPr>
      </w:pPr>
    </w:p>
    <w:p w:rsidR="005323D2" w:rsidRPr="009B4D88" w:rsidRDefault="005323D2" w:rsidP="005323D2">
      <w:pPr>
        <w:ind w:left="-5" w:right="-15" w:hanging="10"/>
        <w:rPr>
          <w:b/>
        </w:rPr>
      </w:pPr>
    </w:p>
    <w:p w:rsidR="005323D2" w:rsidRDefault="005323D2" w:rsidP="005323D2">
      <w:pPr>
        <w:ind w:left="-5" w:right="-15" w:hanging="10"/>
        <w:jc w:val="center"/>
      </w:pPr>
      <w:r>
        <w:t>JURUSAN SARJANA TERAPAN TRANSPORTASI DARAT</w:t>
      </w:r>
    </w:p>
    <w:p w:rsidR="005323D2" w:rsidRDefault="005323D2" w:rsidP="005323D2">
      <w:pPr>
        <w:ind w:left="-5" w:right="-15" w:hanging="10"/>
        <w:jc w:val="center"/>
      </w:pPr>
      <w:r>
        <w:t>POLITEKNIK TRANSPORTASI DARAT INDONESIA – STTD</w:t>
      </w:r>
    </w:p>
    <w:p w:rsidR="005323D2" w:rsidRPr="001F1016" w:rsidRDefault="005323D2" w:rsidP="005323D2">
      <w:pPr>
        <w:ind w:left="-5" w:right="-15" w:hanging="10"/>
        <w:jc w:val="center"/>
      </w:pPr>
      <w:r>
        <w:t>BEKASI, 2022</w:t>
      </w:r>
    </w:p>
    <w:p w:rsidR="005323D2" w:rsidRDefault="005323D2">
      <w:pPr>
        <w:widowControl/>
        <w:autoSpaceDE/>
        <w:autoSpaceDN/>
        <w:spacing w:after="200" w:line="276" w:lineRule="auto"/>
      </w:pPr>
      <w:r>
        <w:br w:type="page"/>
      </w:r>
    </w:p>
    <w:p w:rsidR="005323D2" w:rsidRPr="00BF0C74" w:rsidRDefault="005323D2" w:rsidP="005323D2">
      <w:pPr>
        <w:jc w:val="center"/>
        <w:rPr>
          <w:b/>
          <w:sz w:val="24"/>
          <w:szCs w:val="24"/>
        </w:rPr>
      </w:pPr>
      <w:r w:rsidRPr="00E34FAD">
        <w:rPr>
          <w:b/>
        </w:rPr>
        <w:t>HALAMAN PENGESAHAN</w:t>
      </w:r>
    </w:p>
    <w:p w:rsidR="005323D2" w:rsidRPr="00E34FAD" w:rsidRDefault="005323D2" w:rsidP="005323D2">
      <w:pPr>
        <w:spacing w:line="276" w:lineRule="auto"/>
        <w:jc w:val="center"/>
        <w:rPr>
          <w:b/>
        </w:rPr>
      </w:pPr>
      <w:r w:rsidRPr="00E34FAD">
        <w:rPr>
          <w:b/>
        </w:rPr>
        <w:t>SKRIPSI</w:t>
      </w:r>
    </w:p>
    <w:p w:rsidR="005323D2" w:rsidRPr="00ED1F31" w:rsidRDefault="005323D2" w:rsidP="005323D2">
      <w:pPr>
        <w:pStyle w:val="Heading1"/>
        <w:ind w:left="0" w:right="21"/>
        <w:rPr>
          <w:sz w:val="28"/>
        </w:rPr>
      </w:pPr>
      <w:bookmarkStart w:id="16" w:name="_Toc111979957"/>
      <w:r w:rsidRPr="00ED1F31">
        <w:rPr>
          <w:sz w:val="28"/>
        </w:rPr>
        <w:t xml:space="preserve">PENINGKATAN PELAYANAN ANGKUTAN PENUMPANG </w:t>
      </w:r>
      <w:r>
        <w:rPr>
          <w:sz w:val="28"/>
        </w:rPr>
        <w:t>DERMAGA WISATA</w:t>
      </w:r>
      <w:r w:rsidRPr="00ED1F31">
        <w:rPr>
          <w:sz w:val="28"/>
        </w:rPr>
        <w:t xml:space="preserve"> LINTAS CALACA - BUNAKEN</w:t>
      </w:r>
      <w:bookmarkEnd w:id="16"/>
      <w:r w:rsidRPr="00ED1F31">
        <w:rPr>
          <w:sz w:val="28"/>
        </w:rPr>
        <w:t xml:space="preserve">  </w:t>
      </w:r>
    </w:p>
    <w:p w:rsidR="005323D2" w:rsidRDefault="005323D2" w:rsidP="005323D2">
      <w:pPr>
        <w:jc w:val="center"/>
      </w:pPr>
      <w:r w:rsidRPr="0064477C">
        <w:rPr>
          <w:b/>
          <w:sz w:val="28"/>
        </w:rPr>
        <w:t>DI KOTA MANADO</w:t>
      </w:r>
    </w:p>
    <w:p w:rsidR="005323D2" w:rsidRPr="00147D91" w:rsidRDefault="005323D2" w:rsidP="005323D2">
      <w:pPr>
        <w:spacing w:line="276" w:lineRule="auto"/>
        <w:jc w:val="center"/>
        <w:rPr>
          <w:b/>
          <w:u w:val="single"/>
        </w:rPr>
      </w:pPr>
      <w:r>
        <w:rPr>
          <w:b/>
          <w:u w:val="single"/>
        </w:rPr>
        <w:t>EVANDER PATTIPEILUHU</w:t>
      </w:r>
    </w:p>
    <w:p w:rsidR="005323D2" w:rsidRDefault="005323D2" w:rsidP="005323D2">
      <w:pPr>
        <w:spacing w:line="276" w:lineRule="auto"/>
        <w:jc w:val="center"/>
        <w:rPr>
          <w:b/>
        </w:rPr>
      </w:pPr>
      <w:r>
        <w:rPr>
          <w:b/>
        </w:rPr>
        <w:t>18.01.079</w:t>
      </w:r>
    </w:p>
    <w:p w:rsidR="005323D2" w:rsidRPr="0064477C" w:rsidRDefault="005323D2" w:rsidP="005323D2">
      <w:pPr>
        <w:spacing w:line="276" w:lineRule="auto"/>
        <w:jc w:val="center"/>
        <w:rPr>
          <w:b/>
        </w:rPr>
      </w:pPr>
    </w:p>
    <w:p w:rsidR="005323D2" w:rsidRDefault="005323D2" w:rsidP="005323D2">
      <w:pPr>
        <w:jc w:val="center"/>
      </w:pPr>
      <w:r>
        <w:t>Telah berhasil dipertahankan di hadapan Dewan Penguji dan diterima sebagai bagian persyaratan yang diperlukan untuk memperoleh gelar Sarjana Terapan pada Program Studi Sarjana Terapan Transportasi Darat</w:t>
      </w:r>
    </w:p>
    <w:p w:rsidR="005323D2" w:rsidRDefault="005323D2" w:rsidP="005323D2">
      <w:pPr>
        <w:jc w:val="center"/>
      </w:pPr>
    </w:p>
    <w:p w:rsidR="005323D2" w:rsidRPr="00D64F1C" w:rsidRDefault="005323D2" w:rsidP="005323D2">
      <w:pPr>
        <w:jc w:val="center"/>
        <w:rPr>
          <w:b/>
        </w:rPr>
      </w:pPr>
      <w:r w:rsidRPr="00E34FAD">
        <w:rPr>
          <w:b/>
        </w:rPr>
        <w:t>Pada Tanggal :</w:t>
      </w:r>
      <w:r>
        <w:rPr>
          <w:b/>
        </w:rPr>
        <w:t xml:space="preserve"> 21 JULI 2022</w:t>
      </w:r>
    </w:p>
    <w:p w:rsidR="005323D2" w:rsidRDefault="005323D2" w:rsidP="005323D2">
      <w:pPr>
        <w:jc w:val="center"/>
        <w:rPr>
          <w:b/>
        </w:rPr>
      </w:pPr>
      <w:r w:rsidRPr="00AA7C1E">
        <w:rPr>
          <w:b/>
        </w:rPr>
        <w:t>DEWAN PENGUJI</w:t>
      </w:r>
    </w:p>
    <w:p w:rsidR="005323D2" w:rsidRDefault="005323D2" w:rsidP="005323D2">
      <w:pPr>
        <w:jc w:val="center"/>
        <w:rPr>
          <w:b/>
        </w:rPr>
      </w:pPr>
    </w:p>
    <w:p w:rsidR="005323D2" w:rsidRDefault="005323D2" w:rsidP="005323D2">
      <w:pPr>
        <w:jc w:val="center"/>
        <w:rPr>
          <w:b/>
        </w:rPr>
      </w:pPr>
    </w:p>
    <w:tbl>
      <w:tblPr>
        <w:tblStyle w:val="TableGrid"/>
        <w:tblW w:w="0" w:type="auto"/>
        <w:tblLook w:val="04A0" w:firstRow="1" w:lastRow="0" w:firstColumn="1" w:lastColumn="0" w:noHBand="0" w:noVBand="1"/>
      </w:tblPr>
      <w:tblGrid>
        <w:gridCol w:w="4111"/>
        <w:gridCol w:w="4046"/>
      </w:tblGrid>
      <w:tr w:rsidR="005323D2" w:rsidTr="005323D2">
        <w:trPr>
          <w:trHeight w:val="1754"/>
        </w:trPr>
        <w:tc>
          <w:tcPr>
            <w:tcW w:w="4675" w:type="dxa"/>
          </w:tcPr>
          <w:p w:rsidR="005323D2" w:rsidRDefault="005323D2" w:rsidP="005323D2">
            <w:pPr>
              <w:rPr>
                <w:b/>
              </w:rPr>
            </w:pPr>
          </w:p>
          <w:p w:rsidR="005323D2" w:rsidRDefault="005323D2" w:rsidP="005323D2">
            <w:pPr>
              <w:jc w:val="center"/>
              <w:rPr>
                <w:b/>
              </w:rPr>
            </w:pPr>
            <w:r>
              <w:rPr>
                <w:noProof/>
                <w:sz w:val="20"/>
                <w:lang w:val="en-US"/>
              </w:rPr>
              <w:drawing>
                <wp:inline distT="0" distB="0" distL="0" distR="0" wp14:anchorId="08F69B0A" wp14:editId="77A67B36">
                  <wp:extent cx="1130195" cy="591269"/>
                  <wp:effectExtent l="0" t="0" r="0" b="0"/>
                  <wp:docPr id="7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1137118" cy="594891"/>
                          </a:xfrm>
                          <a:prstGeom prst="rect">
                            <a:avLst/>
                          </a:prstGeom>
                        </pic:spPr>
                      </pic:pic>
                    </a:graphicData>
                  </a:graphic>
                </wp:inline>
              </w:drawing>
            </w:r>
          </w:p>
          <w:p w:rsidR="005323D2" w:rsidRPr="002779EA" w:rsidRDefault="005323D2" w:rsidP="005323D2">
            <w:pPr>
              <w:pStyle w:val="Default"/>
              <w:jc w:val="center"/>
              <w:rPr>
                <w:b/>
                <w:bCs/>
                <w:sz w:val="22"/>
                <w:szCs w:val="22"/>
                <w:u w:val="single"/>
              </w:rPr>
            </w:pPr>
            <w:r w:rsidRPr="002779EA">
              <w:rPr>
                <w:b/>
                <w:bCs/>
                <w:sz w:val="22"/>
                <w:szCs w:val="22"/>
                <w:u w:val="single"/>
              </w:rPr>
              <w:t>Drs. FAUZI, MT</w:t>
            </w:r>
          </w:p>
          <w:p w:rsidR="005323D2" w:rsidRPr="002779EA" w:rsidRDefault="005323D2" w:rsidP="005323D2">
            <w:pPr>
              <w:pStyle w:val="Default"/>
              <w:jc w:val="center"/>
            </w:pPr>
            <w:r w:rsidRPr="002779EA">
              <w:rPr>
                <w:bCs/>
                <w:sz w:val="22"/>
                <w:szCs w:val="22"/>
              </w:rPr>
              <w:t>NIP : 19660428 199303 1 001</w:t>
            </w:r>
          </w:p>
        </w:tc>
        <w:tc>
          <w:tcPr>
            <w:tcW w:w="4675" w:type="dxa"/>
          </w:tcPr>
          <w:p w:rsidR="005323D2" w:rsidRDefault="005323D2" w:rsidP="005323D2">
            <w:pPr>
              <w:pStyle w:val="Default"/>
              <w:jc w:val="center"/>
              <w:rPr>
                <w:b/>
                <w:bCs/>
                <w:sz w:val="22"/>
                <w:szCs w:val="22"/>
              </w:rPr>
            </w:pPr>
          </w:p>
          <w:p w:rsidR="005323D2" w:rsidRDefault="005323D2" w:rsidP="005323D2">
            <w:pPr>
              <w:pStyle w:val="Default"/>
              <w:rPr>
                <w:b/>
                <w:bCs/>
                <w:sz w:val="22"/>
                <w:szCs w:val="22"/>
              </w:rPr>
            </w:pPr>
          </w:p>
          <w:p w:rsidR="005323D2" w:rsidRDefault="005323D2" w:rsidP="005323D2">
            <w:pPr>
              <w:pStyle w:val="Default"/>
              <w:jc w:val="center"/>
              <w:rPr>
                <w:b/>
                <w:bCs/>
                <w:sz w:val="22"/>
                <w:szCs w:val="22"/>
              </w:rPr>
            </w:pPr>
            <w:r>
              <w:rPr>
                <w:noProof/>
                <w:sz w:val="20"/>
                <w:lang w:val="en-US"/>
              </w:rPr>
              <w:drawing>
                <wp:inline distT="0" distB="0" distL="0" distR="0" wp14:anchorId="48D1C9BE" wp14:editId="33355311">
                  <wp:extent cx="758716" cy="428017"/>
                  <wp:effectExtent l="0" t="0" r="3810" b="0"/>
                  <wp:docPr id="7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763433" cy="430678"/>
                          </a:xfrm>
                          <a:prstGeom prst="rect">
                            <a:avLst/>
                          </a:prstGeom>
                        </pic:spPr>
                      </pic:pic>
                    </a:graphicData>
                  </a:graphic>
                </wp:inline>
              </w:drawing>
            </w:r>
          </w:p>
          <w:p w:rsidR="005323D2" w:rsidRPr="0064477C" w:rsidRDefault="005323D2" w:rsidP="005323D2">
            <w:pPr>
              <w:pStyle w:val="Default"/>
              <w:tabs>
                <w:tab w:val="left" w:pos="4167"/>
              </w:tabs>
              <w:ind w:left="-160" w:right="-99"/>
              <w:jc w:val="center"/>
              <w:rPr>
                <w:b/>
                <w:bCs/>
                <w:sz w:val="20"/>
                <w:szCs w:val="22"/>
                <w:u w:val="single"/>
              </w:rPr>
            </w:pPr>
            <w:r w:rsidRPr="0064477C">
              <w:rPr>
                <w:b/>
                <w:bCs/>
                <w:sz w:val="20"/>
                <w:szCs w:val="22"/>
                <w:u w:val="single"/>
              </w:rPr>
              <w:t xml:space="preserve">RIANTO RILI PRIHATMANTYO, ST, M.SC </w:t>
            </w:r>
          </w:p>
          <w:p w:rsidR="005323D2" w:rsidRPr="002779EA" w:rsidRDefault="005323D2" w:rsidP="005323D2">
            <w:pPr>
              <w:pStyle w:val="Default"/>
              <w:jc w:val="center"/>
            </w:pPr>
            <w:r>
              <w:rPr>
                <w:sz w:val="22"/>
                <w:szCs w:val="22"/>
              </w:rPr>
              <w:t xml:space="preserve">NIP : 19830129 200912 1 001 </w:t>
            </w:r>
          </w:p>
        </w:tc>
      </w:tr>
      <w:tr w:rsidR="005323D2" w:rsidTr="005323D2">
        <w:tc>
          <w:tcPr>
            <w:tcW w:w="4675" w:type="dxa"/>
          </w:tcPr>
          <w:p w:rsidR="005323D2" w:rsidRDefault="005323D2" w:rsidP="005323D2">
            <w:pPr>
              <w:rPr>
                <w:b/>
              </w:rPr>
            </w:pPr>
          </w:p>
          <w:p w:rsidR="005323D2" w:rsidRDefault="005323D2" w:rsidP="005323D2">
            <w:pPr>
              <w:jc w:val="center"/>
              <w:rPr>
                <w:b/>
              </w:rPr>
            </w:pPr>
            <w:r>
              <w:rPr>
                <w:rFonts w:ascii="Arial" w:hAnsi="Arial" w:cs="Arial"/>
                <w:b/>
                <w:bCs/>
                <w:noProof/>
                <w:sz w:val="36"/>
                <w:szCs w:val="36"/>
                <w:lang w:val="en-US"/>
              </w:rPr>
              <w:drawing>
                <wp:inline distT="0" distB="0" distL="0" distR="0" wp14:anchorId="1FC0933C" wp14:editId="39DD3964">
                  <wp:extent cx="882569" cy="535022"/>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da_tangan_0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2187" cy="540853"/>
                          </a:xfrm>
                          <a:prstGeom prst="rect">
                            <a:avLst/>
                          </a:prstGeom>
                        </pic:spPr>
                      </pic:pic>
                    </a:graphicData>
                  </a:graphic>
                </wp:inline>
              </w:drawing>
            </w:r>
          </w:p>
          <w:p w:rsidR="005323D2" w:rsidRPr="002779EA" w:rsidRDefault="005323D2" w:rsidP="005323D2">
            <w:pPr>
              <w:pStyle w:val="Default"/>
              <w:jc w:val="center"/>
              <w:rPr>
                <w:u w:val="single"/>
              </w:rPr>
            </w:pPr>
            <w:r w:rsidRPr="002779EA">
              <w:rPr>
                <w:b/>
                <w:bCs/>
                <w:sz w:val="22"/>
                <w:szCs w:val="22"/>
                <w:u w:val="single"/>
              </w:rPr>
              <w:t xml:space="preserve">IR. HARDJANA, MT </w:t>
            </w:r>
          </w:p>
          <w:p w:rsidR="005323D2" w:rsidRPr="005C15FF" w:rsidRDefault="005323D2" w:rsidP="005323D2">
            <w:pPr>
              <w:pStyle w:val="Default"/>
              <w:jc w:val="center"/>
            </w:pPr>
            <w:r>
              <w:rPr>
                <w:sz w:val="22"/>
                <w:szCs w:val="22"/>
              </w:rPr>
              <w:t xml:space="preserve">NIP : 19630914 199303 1 003 </w:t>
            </w:r>
          </w:p>
        </w:tc>
        <w:tc>
          <w:tcPr>
            <w:tcW w:w="4675" w:type="dxa"/>
          </w:tcPr>
          <w:p w:rsidR="005323D2" w:rsidRDefault="005323D2" w:rsidP="005323D2">
            <w:pPr>
              <w:pStyle w:val="Default"/>
              <w:rPr>
                <w:b/>
                <w:bCs/>
                <w:sz w:val="22"/>
                <w:szCs w:val="22"/>
              </w:rPr>
            </w:pPr>
          </w:p>
          <w:p w:rsidR="005323D2" w:rsidRDefault="005323D2" w:rsidP="005323D2">
            <w:pPr>
              <w:pStyle w:val="Default"/>
              <w:jc w:val="center"/>
              <w:rPr>
                <w:b/>
                <w:bCs/>
                <w:sz w:val="22"/>
                <w:szCs w:val="22"/>
              </w:rPr>
            </w:pPr>
            <w:r>
              <w:rPr>
                <w:noProof/>
                <w:sz w:val="20"/>
                <w:lang w:val="en-US"/>
              </w:rPr>
              <w:drawing>
                <wp:inline distT="0" distB="0" distL="0" distR="0" wp14:anchorId="76EF8DF0" wp14:editId="5F251D82">
                  <wp:extent cx="896369" cy="49663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60).png"/>
                          <pic:cNvPicPr/>
                        </pic:nvPicPr>
                        <pic:blipFill>
                          <a:blip r:embed="rId10">
                            <a:extLst>
                              <a:ext uri="{28A0092B-C50C-407E-A947-70E740481C1C}">
                                <a14:useLocalDpi xmlns:a14="http://schemas.microsoft.com/office/drawing/2010/main" val="0"/>
                              </a:ext>
                            </a:extLst>
                          </a:blip>
                          <a:stretch>
                            <a:fillRect/>
                          </a:stretch>
                        </pic:blipFill>
                        <pic:spPr>
                          <a:xfrm>
                            <a:off x="0" y="0"/>
                            <a:ext cx="902659" cy="500121"/>
                          </a:xfrm>
                          <a:prstGeom prst="rect">
                            <a:avLst/>
                          </a:prstGeom>
                        </pic:spPr>
                      </pic:pic>
                    </a:graphicData>
                  </a:graphic>
                </wp:inline>
              </w:drawing>
            </w:r>
          </w:p>
          <w:p w:rsidR="005323D2" w:rsidRPr="002779EA" w:rsidRDefault="005323D2" w:rsidP="005323D2">
            <w:pPr>
              <w:pStyle w:val="Default"/>
              <w:jc w:val="center"/>
              <w:rPr>
                <w:u w:val="single"/>
              </w:rPr>
            </w:pPr>
            <w:r w:rsidRPr="002779EA">
              <w:rPr>
                <w:b/>
                <w:bCs/>
                <w:sz w:val="22"/>
                <w:szCs w:val="22"/>
                <w:u w:val="single"/>
              </w:rPr>
              <w:t xml:space="preserve">WISNU HANDOKO, SE., M.Si </w:t>
            </w:r>
          </w:p>
          <w:p w:rsidR="005323D2" w:rsidRPr="002779EA" w:rsidRDefault="005323D2" w:rsidP="005323D2">
            <w:pPr>
              <w:pStyle w:val="Default"/>
              <w:jc w:val="center"/>
            </w:pPr>
            <w:r>
              <w:rPr>
                <w:sz w:val="22"/>
                <w:szCs w:val="22"/>
              </w:rPr>
              <w:t xml:space="preserve">NIP : 19640306 199103 1 001 </w:t>
            </w:r>
          </w:p>
        </w:tc>
      </w:tr>
    </w:tbl>
    <w:p w:rsidR="005323D2" w:rsidRDefault="005323D2" w:rsidP="005323D2">
      <w:pPr>
        <w:rPr>
          <w:b/>
          <w:u w:val="single"/>
        </w:rPr>
      </w:pPr>
    </w:p>
    <w:p w:rsidR="005323D2" w:rsidRDefault="005323D2" w:rsidP="005323D2">
      <w:pPr>
        <w:rPr>
          <w:b/>
          <w:u w:val="single"/>
        </w:rPr>
      </w:pPr>
    </w:p>
    <w:p w:rsidR="005323D2" w:rsidRPr="00E34FAD" w:rsidRDefault="005323D2" w:rsidP="005323D2">
      <w:pPr>
        <w:spacing w:line="276" w:lineRule="auto"/>
        <w:jc w:val="center"/>
      </w:pPr>
      <w:r w:rsidRPr="00E34FAD">
        <w:t>MENGETAHUI,</w:t>
      </w:r>
    </w:p>
    <w:p w:rsidR="005323D2" w:rsidRPr="00E34FAD" w:rsidRDefault="005323D2" w:rsidP="005323D2">
      <w:pPr>
        <w:spacing w:line="276" w:lineRule="auto"/>
        <w:jc w:val="center"/>
        <w:rPr>
          <w:b/>
        </w:rPr>
      </w:pPr>
      <w:r w:rsidRPr="00E34FAD">
        <w:rPr>
          <w:b/>
        </w:rPr>
        <w:t>KETUA PROGRAM STUDI</w:t>
      </w:r>
    </w:p>
    <w:p w:rsidR="005323D2" w:rsidRDefault="005323D2" w:rsidP="005323D2">
      <w:pPr>
        <w:spacing w:line="276" w:lineRule="auto"/>
        <w:jc w:val="center"/>
        <w:rPr>
          <w:b/>
        </w:rPr>
      </w:pPr>
      <w:r w:rsidRPr="00E34FAD">
        <w:rPr>
          <w:b/>
        </w:rPr>
        <w:t>SARJANA TERAPAN TRANSPORTASI DARAT</w:t>
      </w:r>
    </w:p>
    <w:p w:rsidR="005323D2" w:rsidRDefault="005323D2" w:rsidP="005323D2">
      <w:pPr>
        <w:spacing w:line="276" w:lineRule="auto"/>
        <w:jc w:val="center"/>
        <w:rPr>
          <w:b/>
        </w:rPr>
      </w:pPr>
      <w:r>
        <w:rPr>
          <w:b/>
          <w:noProof/>
          <w:lang w:val="en-US"/>
        </w:rPr>
        <w:drawing>
          <wp:inline distT="0" distB="0" distL="0" distR="0" wp14:anchorId="2DE9DEAB" wp14:editId="001002D1">
            <wp:extent cx="1566152" cy="6702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18 at 10.42.39.jpeg"/>
                    <pic:cNvPicPr/>
                  </pic:nvPicPr>
                  <pic:blipFill rotWithShape="1">
                    <a:blip r:embed="rId15" cstate="print">
                      <a:biLevel thresh="25000"/>
                      <a:extLst>
                        <a:ext uri="{28A0092B-C50C-407E-A947-70E740481C1C}">
                          <a14:useLocalDpi xmlns:a14="http://schemas.microsoft.com/office/drawing/2010/main" val="0"/>
                        </a:ext>
                      </a:extLst>
                    </a:blip>
                    <a:srcRect l="12962" r="25813"/>
                    <a:stretch/>
                  </pic:blipFill>
                  <pic:spPr bwMode="auto">
                    <a:xfrm>
                      <a:off x="0" y="0"/>
                      <a:ext cx="1578044" cy="675289"/>
                    </a:xfrm>
                    <a:prstGeom prst="rect">
                      <a:avLst/>
                    </a:prstGeom>
                    <a:ln>
                      <a:noFill/>
                    </a:ln>
                    <a:extLst>
                      <a:ext uri="{53640926-AAD7-44D8-BBD7-CCE9431645EC}">
                        <a14:shadowObscured xmlns:a14="http://schemas.microsoft.com/office/drawing/2010/main"/>
                      </a:ext>
                    </a:extLst>
                  </pic:spPr>
                </pic:pic>
              </a:graphicData>
            </a:graphic>
          </wp:inline>
        </w:drawing>
      </w:r>
    </w:p>
    <w:p w:rsidR="005323D2" w:rsidRPr="00E34FAD" w:rsidRDefault="005323D2" w:rsidP="005323D2">
      <w:pPr>
        <w:spacing w:line="276" w:lineRule="auto"/>
        <w:jc w:val="center"/>
        <w:rPr>
          <w:b/>
          <w:u w:val="single"/>
        </w:rPr>
      </w:pPr>
      <w:r w:rsidRPr="00E34FAD">
        <w:rPr>
          <w:b/>
          <w:u w:val="single"/>
        </w:rPr>
        <w:t>DESSY</w:t>
      </w:r>
      <w:r>
        <w:rPr>
          <w:b/>
          <w:u w:val="single"/>
        </w:rPr>
        <w:t xml:space="preserve"> ANGGA AFRIANTI, M.SC, MT</w:t>
      </w:r>
    </w:p>
    <w:p w:rsidR="005323D2" w:rsidRDefault="005323D2" w:rsidP="005323D2">
      <w:pPr>
        <w:spacing w:after="172"/>
        <w:jc w:val="center"/>
      </w:pPr>
      <w:r w:rsidRPr="00E34FAD">
        <w:t>NIP. 198801</w:t>
      </w:r>
      <w:r>
        <w:t>01 200912 2 002</w:t>
      </w:r>
    </w:p>
    <w:p w:rsidR="005323D2" w:rsidRDefault="005323D2">
      <w:pPr>
        <w:widowControl/>
        <w:autoSpaceDE/>
        <w:autoSpaceDN/>
        <w:spacing w:after="200" w:line="276" w:lineRule="auto"/>
      </w:pPr>
      <w:r>
        <w:br w:type="page"/>
      </w:r>
    </w:p>
    <w:p w:rsidR="005323D2" w:rsidRPr="00147D91" w:rsidRDefault="005323D2" w:rsidP="005323D2">
      <w:pPr>
        <w:keepNext/>
        <w:keepLines/>
        <w:tabs>
          <w:tab w:val="left" w:pos="567"/>
        </w:tabs>
        <w:spacing w:line="360" w:lineRule="auto"/>
        <w:contextualSpacing/>
        <w:jc w:val="center"/>
        <w:outlineLvl w:val="0"/>
        <w:rPr>
          <w:rFonts w:eastAsia="Times New Roman" w:cs="Times New Roman"/>
          <w:b/>
          <w:color w:val="000000"/>
          <w:sz w:val="28"/>
          <w:szCs w:val="32"/>
        </w:rPr>
      </w:pPr>
      <w:bookmarkStart w:id="17" w:name="_Toc111979958"/>
      <w:r w:rsidRPr="00147D91">
        <w:rPr>
          <w:rFonts w:eastAsia="Times New Roman" w:cs="Times New Roman"/>
          <w:b/>
          <w:color w:val="000000"/>
          <w:sz w:val="28"/>
          <w:szCs w:val="32"/>
        </w:rPr>
        <w:t>HALAMAN PERNYATAAN ORISINALITAS</w:t>
      </w:r>
      <w:bookmarkEnd w:id="17"/>
    </w:p>
    <w:p w:rsidR="005323D2" w:rsidRPr="00147D91" w:rsidRDefault="005323D2" w:rsidP="005323D2">
      <w:pPr>
        <w:spacing w:line="360" w:lineRule="auto"/>
        <w:jc w:val="center"/>
        <w:rPr>
          <w:rFonts w:eastAsia="Calibri"/>
          <w:b/>
        </w:rPr>
      </w:pPr>
    </w:p>
    <w:p w:rsidR="005323D2" w:rsidRPr="00147D91" w:rsidRDefault="005323D2" w:rsidP="005323D2">
      <w:pPr>
        <w:spacing w:line="360" w:lineRule="auto"/>
        <w:jc w:val="center"/>
        <w:rPr>
          <w:rFonts w:eastAsia="Calibri"/>
          <w:b/>
        </w:rPr>
      </w:pPr>
    </w:p>
    <w:p w:rsidR="005323D2" w:rsidRPr="00147D91" w:rsidRDefault="005323D2" w:rsidP="005323D2">
      <w:pPr>
        <w:spacing w:line="360" w:lineRule="auto"/>
        <w:jc w:val="center"/>
        <w:rPr>
          <w:rFonts w:eastAsia="Calibri"/>
          <w:b/>
        </w:rPr>
      </w:pPr>
      <w:r w:rsidRPr="00147D91">
        <w:rPr>
          <w:rFonts w:eastAsia="Calibri"/>
          <w:b/>
        </w:rPr>
        <w:t>Skripsi ini adalah hasil karya saya sendiri, dan semua sumber baik yang dikutip maupun dirujuk telah saya nyatakan dengan benar.</w:t>
      </w:r>
    </w:p>
    <w:p w:rsidR="005323D2" w:rsidRPr="00147D91" w:rsidRDefault="005323D2" w:rsidP="005323D2">
      <w:pPr>
        <w:spacing w:line="360" w:lineRule="auto"/>
        <w:jc w:val="center"/>
        <w:rPr>
          <w:rFonts w:eastAsia="Calibri"/>
          <w:b/>
        </w:rPr>
      </w:pPr>
    </w:p>
    <w:p w:rsidR="005323D2" w:rsidRPr="00147D91" w:rsidRDefault="005323D2" w:rsidP="005323D2">
      <w:pPr>
        <w:spacing w:line="360" w:lineRule="auto"/>
        <w:jc w:val="center"/>
        <w:rPr>
          <w:rFonts w:eastAsia="Calibri"/>
          <w:b/>
        </w:rPr>
      </w:pPr>
    </w:p>
    <w:p w:rsidR="005323D2" w:rsidRPr="00147D91" w:rsidRDefault="005323D2" w:rsidP="005323D2">
      <w:pPr>
        <w:spacing w:line="360" w:lineRule="auto"/>
        <w:jc w:val="center"/>
        <w:rPr>
          <w:rFonts w:eastAsia="Calibri"/>
          <w:b/>
        </w:rPr>
      </w:pPr>
    </w:p>
    <w:p w:rsidR="005323D2" w:rsidRPr="00147D91" w:rsidRDefault="005323D2" w:rsidP="005323D2">
      <w:pPr>
        <w:spacing w:line="720" w:lineRule="auto"/>
        <w:rPr>
          <w:rFonts w:eastAsia="Calibri"/>
          <w:b/>
        </w:rPr>
      </w:pPr>
      <w:r w:rsidRPr="00147D91">
        <w:rPr>
          <w:rFonts w:eastAsia="Calibri"/>
          <w:b/>
        </w:rPr>
        <w:t>Nama</w:t>
      </w:r>
      <w:r w:rsidRPr="00147D91">
        <w:rPr>
          <w:rFonts w:eastAsia="Calibri"/>
          <w:b/>
        </w:rPr>
        <w:tab/>
      </w:r>
      <w:r w:rsidRPr="00147D91">
        <w:rPr>
          <w:rFonts w:eastAsia="Calibri"/>
          <w:b/>
        </w:rPr>
        <w:tab/>
      </w:r>
      <w:r>
        <w:rPr>
          <w:rFonts w:eastAsia="Calibri"/>
          <w:b/>
        </w:rPr>
        <w:tab/>
      </w:r>
      <w:r w:rsidRPr="00147D91">
        <w:rPr>
          <w:rFonts w:eastAsia="Calibri"/>
          <w:b/>
        </w:rPr>
        <w:t xml:space="preserve">: </w:t>
      </w:r>
      <w:r>
        <w:rPr>
          <w:rFonts w:eastAsia="Calibri"/>
          <w:b/>
        </w:rPr>
        <w:t>EVANDER PATTIPEILUHU</w:t>
      </w:r>
    </w:p>
    <w:p w:rsidR="005323D2" w:rsidRPr="00147D91" w:rsidRDefault="005323D2" w:rsidP="005323D2">
      <w:pPr>
        <w:spacing w:line="720" w:lineRule="auto"/>
        <w:rPr>
          <w:rFonts w:eastAsia="Calibri"/>
          <w:b/>
        </w:rPr>
      </w:pPr>
      <w:r>
        <w:rPr>
          <w:rFonts w:eastAsia="Calibri"/>
          <w:b/>
        </w:rPr>
        <w:t>Notar</w:t>
      </w:r>
      <w:r>
        <w:rPr>
          <w:rFonts w:eastAsia="Calibri"/>
          <w:b/>
        </w:rPr>
        <w:tab/>
      </w:r>
      <w:r>
        <w:rPr>
          <w:rFonts w:eastAsia="Calibri"/>
          <w:b/>
        </w:rPr>
        <w:tab/>
      </w:r>
      <w:r>
        <w:rPr>
          <w:rFonts w:eastAsia="Calibri"/>
          <w:b/>
        </w:rPr>
        <w:tab/>
        <w:t>: 18.01.079</w:t>
      </w:r>
    </w:p>
    <w:p w:rsidR="005323D2" w:rsidRPr="00147D91" w:rsidRDefault="005323D2" w:rsidP="005323D2">
      <w:pPr>
        <w:spacing w:line="720" w:lineRule="auto"/>
        <w:rPr>
          <w:rFonts w:eastAsia="Calibri"/>
          <w:b/>
        </w:rPr>
      </w:pPr>
      <w:r w:rsidRPr="00147D91">
        <w:rPr>
          <w:rFonts w:eastAsia="Calibri"/>
          <w:b/>
        </w:rPr>
        <w:t>Tanda Tangan</w:t>
      </w:r>
      <w:r w:rsidRPr="00147D91">
        <w:rPr>
          <w:rFonts w:eastAsia="Calibri"/>
          <w:b/>
        </w:rPr>
        <w:tab/>
        <w:t xml:space="preserve">: </w:t>
      </w:r>
      <w:r>
        <w:rPr>
          <w:rFonts w:eastAsia="Calibri"/>
          <w:b/>
          <w:noProof/>
          <w:lang w:val="en-US"/>
        </w:rPr>
        <w:drawing>
          <wp:inline distT="0" distB="0" distL="0" distR="0" wp14:anchorId="0148C45A" wp14:editId="5FA15B8E">
            <wp:extent cx="1410510" cy="389106"/>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10).png"/>
                    <pic:cNvPicPr/>
                  </pic:nvPicPr>
                  <pic:blipFill rotWithShape="1">
                    <a:blip r:embed="rId16" cstate="print">
                      <a:biLevel thresh="75000"/>
                      <a:extLst>
                        <a:ext uri="{28A0092B-C50C-407E-A947-70E740481C1C}">
                          <a14:useLocalDpi xmlns:a14="http://schemas.microsoft.com/office/drawing/2010/main" val="0"/>
                        </a:ext>
                      </a:extLst>
                    </a:blip>
                    <a:srcRect l="44263" t="46266" r="19878" b="25645"/>
                    <a:stretch/>
                  </pic:blipFill>
                  <pic:spPr bwMode="auto">
                    <a:xfrm>
                      <a:off x="0" y="0"/>
                      <a:ext cx="1414891" cy="390315"/>
                    </a:xfrm>
                    <a:prstGeom prst="rect">
                      <a:avLst/>
                    </a:prstGeom>
                    <a:ln>
                      <a:noFill/>
                    </a:ln>
                    <a:extLst>
                      <a:ext uri="{53640926-AAD7-44D8-BBD7-CCE9431645EC}">
                        <a14:shadowObscured xmlns:a14="http://schemas.microsoft.com/office/drawing/2010/main"/>
                      </a:ext>
                    </a:extLst>
                  </pic:spPr>
                </pic:pic>
              </a:graphicData>
            </a:graphic>
          </wp:inline>
        </w:drawing>
      </w:r>
    </w:p>
    <w:p w:rsidR="005323D2" w:rsidRPr="00147D91" w:rsidRDefault="005323D2" w:rsidP="005323D2">
      <w:pPr>
        <w:spacing w:line="720" w:lineRule="auto"/>
        <w:rPr>
          <w:rFonts w:eastAsia="Calibri"/>
          <w:b/>
        </w:rPr>
      </w:pPr>
      <w:r w:rsidRPr="00147D91">
        <w:rPr>
          <w:rFonts w:eastAsia="Calibri"/>
          <w:b/>
        </w:rPr>
        <w:t>Tanggal</w:t>
      </w:r>
      <w:r w:rsidRPr="00147D91">
        <w:rPr>
          <w:rFonts w:eastAsia="Calibri"/>
          <w:b/>
        </w:rPr>
        <w:tab/>
      </w:r>
      <w:r w:rsidRPr="00147D91">
        <w:rPr>
          <w:rFonts w:eastAsia="Calibri"/>
          <w:b/>
        </w:rPr>
        <w:tab/>
        <w:t xml:space="preserve">: </w:t>
      </w:r>
      <w:r>
        <w:rPr>
          <w:rFonts w:eastAsia="Calibri"/>
          <w:b/>
        </w:rPr>
        <w:t>21</w:t>
      </w:r>
      <w:r w:rsidRPr="00147D91">
        <w:rPr>
          <w:rFonts w:eastAsia="Calibri"/>
          <w:b/>
        </w:rPr>
        <w:t xml:space="preserve"> JULI 2022</w:t>
      </w:r>
    </w:p>
    <w:p w:rsidR="005323D2" w:rsidRDefault="005323D2">
      <w:pPr>
        <w:widowControl/>
        <w:autoSpaceDE/>
        <w:autoSpaceDN/>
        <w:spacing w:after="200" w:line="276" w:lineRule="auto"/>
      </w:pPr>
      <w:r>
        <w:br w:type="page"/>
      </w:r>
    </w:p>
    <w:p w:rsidR="005323D2" w:rsidRPr="00147D91" w:rsidRDefault="005323D2" w:rsidP="005323D2">
      <w:pPr>
        <w:keepNext/>
        <w:keepLines/>
        <w:tabs>
          <w:tab w:val="left" w:pos="567"/>
        </w:tabs>
        <w:spacing w:line="360" w:lineRule="auto"/>
        <w:contextualSpacing/>
        <w:jc w:val="center"/>
        <w:outlineLvl w:val="0"/>
        <w:rPr>
          <w:rFonts w:eastAsia="Times New Roman" w:cs="Times New Roman"/>
          <w:b/>
          <w:color w:val="000000"/>
          <w:sz w:val="28"/>
          <w:szCs w:val="32"/>
        </w:rPr>
      </w:pPr>
      <w:bookmarkStart w:id="18" w:name="_Toc107426095"/>
      <w:bookmarkStart w:id="19" w:name="_Toc109817440"/>
      <w:bookmarkStart w:id="20" w:name="_Toc111979959"/>
      <w:r w:rsidRPr="00147D91">
        <w:rPr>
          <w:rFonts w:eastAsia="Times New Roman" w:cs="Times New Roman"/>
          <w:b/>
          <w:color w:val="000000"/>
          <w:sz w:val="28"/>
          <w:szCs w:val="32"/>
        </w:rPr>
        <w:t>HALAMAN PERNYATAAN PERSETUJUAN PUBLIKASI TUGAS AKHIR UNTUK KEPENTINGAN AKADEMIS</w:t>
      </w:r>
      <w:bookmarkEnd w:id="18"/>
      <w:bookmarkEnd w:id="19"/>
      <w:bookmarkEnd w:id="20"/>
    </w:p>
    <w:p w:rsidR="005323D2" w:rsidRPr="00147D91" w:rsidRDefault="005323D2" w:rsidP="005323D2">
      <w:pPr>
        <w:spacing w:line="360" w:lineRule="auto"/>
        <w:jc w:val="center"/>
        <w:rPr>
          <w:rFonts w:eastAsia="Calibri"/>
          <w:b/>
        </w:rPr>
      </w:pPr>
    </w:p>
    <w:p w:rsidR="005323D2" w:rsidRPr="00147D91" w:rsidRDefault="005323D2" w:rsidP="005323D2">
      <w:pPr>
        <w:spacing w:line="360" w:lineRule="auto"/>
        <w:jc w:val="center"/>
        <w:rPr>
          <w:rFonts w:eastAsia="Calibri"/>
          <w:b/>
        </w:rPr>
      </w:pPr>
    </w:p>
    <w:p w:rsidR="005323D2" w:rsidRPr="00147D91" w:rsidRDefault="005323D2" w:rsidP="005323D2">
      <w:pPr>
        <w:spacing w:line="360" w:lineRule="auto"/>
        <w:jc w:val="both"/>
        <w:rPr>
          <w:rFonts w:eastAsia="Calibri"/>
        </w:rPr>
      </w:pPr>
      <w:r w:rsidRPr="00147D91">
        <w:rPr>
          <w:rFonts w:eastAsia="Calibri"/>
        </w:rPr>
        <w:t>Sebagai civitas akademik Politeknik Transportasi Darat Indonesia – STTD, saya yang bertanda tangan di bawah ini :</w:t>
      </w:r>
    </w:p>
    <w:p w:rsidR="005323D2" w:rsidRPr="00147D91" w:rsidRDefault="005323D2" w:rsidP="005323D2">
      <w:pPr>
        <w:spacing w:line="360" w:lineRule="auto"/>
        <w:jc w:val="both"/>
        <w:rPr>
          <w:rFonts w:eastAsia="Calibri"/>
        </w:rPr>
      </w:pPr>
      <w:r w:rsidRPr="00147D91">
        <w:rPr>
          <w:rFonts w:eastAsia="Calibri"/>
        </w:rPr>
        <w:t>Nama</w:t>
      </w:r>
      <w:r w:rsidRPr="00147D91">
        <w:rPr>
          <w:rFonts w:eastAsia="Calibri"/>
        </w:rPr>
        <w:tab/>
      </w:r>
      <w:r w:rsidRPr="00147D91">
        <w:rPr>
          <w:rFonts w:eastAsia="Calibri"/>
        </w:rPr>
        <w:tab/>
      </w:r>
      <w:r w:rsidRPr="00147D91">
        <w:rPr>
          <w:rFonts w:eastAsia="Calibri"/>
        </w:rPr>
        <w:tab/>
        <w:t xml:space="preserve">: </w:t>
      </w:r>
      <w:r>
        <w:rPr>
          <w:rFonts w:eastAsia="Calibri"/>
        </w:rPr>
        <w:t>EVANDER PATTIPEILUHU</w:t>
      </w:r>
    </w:p>
    <w:p w:rsidR="005323D2" w:rsidRPr="00147D91" w:rsidRDefault="005323D2" w:rsidP="005323D2">
      <w:pPr>
        <w:spacing w:line="360" w:lineRule="auto"/>
        <w:jc w:val="both"/>
        <w:rPr>
          <w:rFonts w:eastAsia="Calibri"/>
        </w:rPr>
      </w:pPr>
      <w:r>
        <w:rPr>
          <w:rFonts w:eastAsia="Calibri"/>
        </w:rPr>
        <w:t>Notar</w:t>
      </w:r>
      <w:r>
        <w:rPr>
          <w:rFonts w:eastAsia="Calibri"/>
        </w:rPr>
        <w:tab/>
      </w:r>
      <w:r>
        <w:rPr>
          <w:rFonts w:eastAsia="Calibri"/>
        </w:rPr>
        <w:tab/>
      </w:r>
      <w:r>
        <w:rPr>
          <w:rFonts w:eastAsia="Calibri"/>
        </w:rPr>
        <w:tab/>
        <w:t>: 18.01.079</w:t>
      </w:r>
    </w:p>
    <w:p w:rsidR="005323D2" w:rsidRPr="00147D91" w:rsidRDefault="005323D2" w:rsidP="005323D2">
      <w:pPr>
        <w:spacing w:line="360" w:lineRule="auto"/>
        <w:jc w:val="both"/>
        <w:rPr>
          <w:rFonts w:eastAsia="Calibri"/>
        </w:rPr>
      </w:pPr>
      <w:r w:rsidRPr="00147D91">
        <w:rPr>
          <w:rFonts w:eastAsia="Calibri"/>
        </w:rPr>
        <w:t>Program Studi</w:t>
      </w:r>
      <w:r w:rsidRPr="00147D91">
        <w:rPr>
          <w:rFonts w:eastAsia="Calibri"/>
        </w:rPr>
        <w:tab/>
      </w:r>
      <w:r>
        <w:rPr>
          <w:rFonts w:eastAsia="Calibri"/>
        </w:rPr>
        <w:tab/>
      </w:r>
      <w:r w:rsidRPr="00147D91">
        <w:rPr>
          <w:rFonts w:eastAsia="Calibri"/>
        </w:rPr>
        <w:t>: Sarjana Terapan Transportasi Darat</w:t>
      </w:r>
    </w:p>
    <w:p w:rsidR="005323D2" w:rsidRPr="00147D91" w:rsidRDefault="005323D2" w:rsidP="005323D2">
      <w:pPr>
        <w:spacing w:line="360" w:lineRule="auto"/>
        <w:jc w:val="both"/>
        <w:rPr>
          <w:rFonts w:eastAsia="Calibri"/>
        </w:rPr>
      </w:pPr>
      <w:r w:rsidRPr="00147D91">
        <w:rPr>
          <w:rFonts w:eastAsia="Calibri"/>
        </w:rPr>
        <w:t>Jenis Karya</w:t>
      </w:r>
      <w:r w:rsidRPr="00147D91">
        <w:rPr>
          <w:rFonts w:eastAsia="Calibri"/>
        </w:rPr>
        <w:tab/>
      </w:r>
      <w:r w:rsidRPr="00147D91">
        <w:rPr>
          <w:rFonts w:eastAsia="Calibri"/>
        </w:rPr>
        <w:tab/>
        <w:t>: Tugas Akhir</w:t>
      </w:r>
    </w:p>
    <w:p w:rsidR="005323D2" w:rsidRPr="00147D91" w:rsidRDefault="005323D2" w:rsidP="005323D2">
      <w:pPr>
        <w:spacing w:line="360" w:lineRule="auto"/>
        <w:jc w:val="both"/>
        <w:rPr>
          <w:rFonts w:eastAsia="Calibri"/>
        </w:rPr>
      </w:pPr>
      <w:r w:rsidRPr="00147D91">
        <w:rPr>
          <w:rFonts w:eastAsia="Calibri"/>
        </w:rPr>
        <w:t xml:space="preserve">Demi pengembangan ilmu pengetahuan, menyetujui untuk memberikan kepada Politeknik Transportasi Darat Indonesia – STTD. </w:t>
      </w:r>
      <w:r w:rsidRPr="00147D91">
        <w:rPr>
          <w:rFonts w:eastAsia="Calibri"/>
          <w:b/>
        </w:rPr>
        <w:t>Hak Bebas Royalti Non Eksklusif</w:t>
      </w:r>
      <w:r w:rsidRPr="00147D91">
        <w:rPr>
          <w:rFonts w:eastAsia="Calibri"/>
        </w:rPr>
        <w:t xml:space="preserve"> </w:t>
      </w:r>
      <w:r w:rsidRPr="00147D91">
        <w:rPr>
          <w:rFonts w:eastAsia="Calibri"/>
          <w:b/>
          <w:i/>
        </w:rPr>
        <w:t>(Non-Exclusive Royalty-Free Right)</w:t>
      </w:r>
      <w:r w:rsidRPr="00147D91">
        <w:rPr>
          <w:rFonts w:eastAsia="Calibri"/>
        </w:rPr>
        <w:t xml:space="preserve"> atas karya ilmiah saya yang berjudul :</w:t>
      </w:r>
    </w:p>
    <w:p w:rsidR="005323D2" w:rsidRPr="0064477C" w:rsidRDefault="005323D2" w:rsidP="005323D2">
      <w:pPr>
        <w:pStyle w:val="Heading1"/>
        <w:ind w:left="0" w:right="21"/>
        <w:jc w:val="both"/>
        <w:rPr>
          <w:sz w:val="22"/>
        </w:rPr>
      </w:pPr>
      <w:bookmarkStart w:id="21" w:name="_Toc111979960"/>
      <w:r w:rsidRPr="00147D91">
        <w:rPr>
          <w:rFonts w:eastAsia="Calibri"/>
          <w:color w:val="000000"/>
          <w:szCs w:val="28"/>
        </w:rPr>
        <w:t>“</w:t>
      </w:r>
      <w:r w:rsidRPr="0064477C">
        <w:rPr>
          <w:sz w:val="22"/>
        </w:rPr>
        <w:t>PENINGKATAN PELAYANAN ANGKUTAN PENUMPANG DERMAGA WISATA</w:t>
      </w:r>
      <w:r>
        <w:rPr>
          <w:sz w:val="22"/>
        </w:rPr>
        <w:t xml:space="preserve"> LINTAS CALACA - BUNAKEN</w:t>
      </w:r>
      <w:r w:rsidRPr="0064477C">
        <w:rPr>
          <w:sz w:val="22"/>
        </w:rPr>
        <w:t xml:space="preserve"> DI KOTA MANADO</w:t>
      </w:r>
      <w:r w:rsidRPr="00147D91">
        <w:rPr>
          <w:rFonts w:eastAsia="Calibri"/>
          <w:color w:val="000000"/>
          <w:szCs w:val="28"/>
        </w:rPr>
        <w:t>”</w:t>
      </w:r>
      <w:bookmarkEnd w:id="21"/>
    </w:p>
    <w:p w:rsidR="005323D2" w:rsidRPr="00147D91" w:rsidRDefault="005323D2" w:rsidP="005323D2">
      <w:pPr>
        <w:spacing w:line="360" w:lineRule="auto"/>
        <w:jc w:val="both"/>
        <w:rPr>
          <w:rFonts w:eastAsia="Calibri"/>
        </w:rPr>
      </w:pPr>
      <w:r w:rsidRPr="00147D91">
        <w:rPr>
          <w:rFonts w:eastAsia="Calibri"/>
        </w:rPr>
        <w:t>Beserta perangkat yang ada (jika diperlukan). Dengan Hak Bebas Royalti Non-Eksklusif ini Politeknik Transportasi Darat Indonesia – STTD berhak menyimpan, mengalih media/formatkan, mengelola dalam bentuk pangkalan data (database), merawat, dan mempublikasikan Tugas Akhir saya selama tetap mencantumkan nama saya sebagai penulis/pencipta dan sebagai pemilik Hak Cipta. Demikian pernyataan ini saya buat dengan sebenarnya.</w:t>
      </w:r>
    </w:p>
    <w:p w:rsidR="005323D2" w:rsidRPr="00147D91" w:rsidRDefault="005323D2" w:rsidP="005323D2">
      <w:pPr>
        <w:spacing w:line="360" w:lineRule="auto"/>
        <w:jc w:val="both"/>
        <w:rPr>
          <w:rFonts w:eastAsia="Calibri"/>
        </w:rPr>
      </w:pPr>
    </w:p>
    <w:p w:rsidR="005323D2" w:rsidRPr="00147D91" w:rsidRDefault="005323D2" w:rsidP="005323D2">
      <w:pPr>
        <w:spacing w:line="360" w:lineRule="auto"/>
        <w:ind w:left="3402" w:firstLine="567"/>
        <w:rPr>
          <w:rFonts w:eastAsia="Calibri"/>
        </w:rPr>
      </w:pPr>
      <w:r w:rsidRPr="00147D91">
        <w:rPr>
          <w:rFonts w:eastAsia="Calibri"/>
        </w:rPr>
        <w:t>Dibuat di</w:t>
      </w:r>
      <w:r w:rsidRPr="00147D91">
        <w:rPr>
          <w:rFonts w:eastAsia="Calibri"/>
        </w:rPr>
        <w:tab/>
      </w:r>
      <w:r w:rsidRPr="00147D91">
        <w:rPr>
          <w:rFonts w:eastAsia="Calibri"/>
        </w:rPr>
        <w:tab/>
        <w:t>: Bekasi</w:t>
      </w:r>
    </w:p>
    <w:p w:rsidR="005323D2" w:rsidRPr="00147D91" w:rsidRDefault="005323D2" w:rsidP="005323D2">
      <w:pPr>
        <w:spacing w:line="360" w:lineRule="auto"/>
        <w:ind w:left="3402" w:firstLine="567"/>
        <w:rPr>
          <w:rFonts w:eastAsia="Calibri"/>
        </w:rPr>
      </w:pPr>
      <w:r w:rsidRPr="00147D91">
        <w:rPr>
          <w:rFonts w:eastAsia="Calibri"/>
        </w:rPr>
        <w:t>Pada Tanggal</w:t>
      </w:r>
      <w:r w:rsidRPr="00147D91">
        <w:rPr>
          <w:rFonts w:eastAsia="Calibri"/>
        </w:rPr>
        <w:tab/>
        <w:t xml:space="preserve">: </w:t>
      </w:r>
      <w:r>
        <w:rPr>
          <w:rFonts w:eastAsia="Calibri"/>
        </w:rPr>
        <w:t>21</w:t>
      </w:r>
      <w:r w:rsidRPr="00147D91">
        <w:rPr>
          <w:rFonts w:eastAsia="Calibri"/>
        </w:rPr>
        <w:t xml:space="preserve"> Juli 2022</w:t>
      </w:r>
    </w:p>
    <w:p w:rsidR="005323D2" w:rsidRPr="00147D91" w:rsidRDefault="005323D2" w:rsidP="005323D2">
      <w:pPr>
        <w:spacing w:line="360" w:lineRule="auto"/>
        <w:ind w:left="4536" w:firstLine="567"/>
        <w:rPr>
          <w:rFonts w:eastAsia="Calibri"/>
        </w:rPr>
      </w:pPr>
      <w:r w:rsidRPr="00147D91">
        <w:rPr>
          <w:rFonts w:eastAsia="Calibri"/>
        </w:rPr>
        <w:t>Yang Menyatakan</w:t>
      </w:r>
    </w:p>
    <w:p w:rsidR="005323D2" w:rsidRPr="00147D91" w:rsidRDefault="005323D2" w:rsidP="005323D2">
      <w:pPr>
        <w:spacing w:line="360" w:lineRule="auto"/>
        <w:jc w:val="right"/>
        <w:rPr>
          <w:rFonts w:eastAsia="Calibri"/>
        </w:rPr>
      </w:pPr>
      <w:r>
        <w:rPr>
          <w:rFonts w:eastAsia="Calibri"/>
        </w:rPr>
        <w:t xml:space="preserve">     </w:t>
      </w:r>
      <w:r>
        <w:rPr>
          <w:rFonts w:eastAsia="Calibri"/>
          <w:b/>
          <w:noProof/>
          <w:lang w:val="en-US"/>
        </w:rPr>
        <w:drawing>
          <wp:inline distT="0" distB="0" distL="0" distR="0" wp14:anchorId="4C423A2F" wp14:editId="23BEF2F2">
            <wp:extent cx="1410510" cy="389106"/>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10).png"/>
                    <pic:cNvPicPr/>
                  </pic:nvPicPr>
                  <pic:blipFill rotWithShape="1">
                    <a:blip r:embed="rId16" cstate="print">
                      <a:biLevel thresh="75000"/>
                      <a:extLst>
                        <a:ext uri="{28A0092B-C50C-407E-A947-70E740481C1C}">
                          <a14:useLocalDpi xmlns:a14="http://schemas.microsoft.com/office/drawing/2010/main" val="0"/>
                        </a:ext>
                      </a:extLst>
                    </a:blip>
                    <a:srcRect l="44263" t="46266" r="19878" b="25645"/>
                    <a:stretch/>
                  </pic:blipFill>
                  <pic:spPr bwMode="auto">
                    <a:xfrm>
                      <a:off x="0" y="0"/>
                      <a:ext cx="1414891" cy="390315"/>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rPr>
        <w:t xml:space="preserve">            </w:t>
      </w:r>
      <w:r>
        <w:rPr>
          <w:rFonts w:eastAsia="Calibri"/>
        </w:rPr>
        <w:tab/>
        <w:t xml:space="preserve">     </w:t>
      </w:r>
    </w:p>
    <w:p w:rsidR="005323D2" w:rsidRPr="00147D91" w:rsidRDefault="005323D2" w:rsidP="005323D2">
      <w:pPr>
        <w:spacing w:line="360" w:lineRule="auto"/>
        <w:jc w:val="right"/>
        <w:rPr>
          <w:rFonts w:eastAsia="Calibri"/>
        </w:rPr>
      </w:pPr>
    </w:p>
    <w:p w:rsidR="005323D2" w:rsidRPr="00147D91" w:rsidRDefault="005323D2" w:rsidP="005323D2">
      <w:pPr>
        <w:spacing w:line="360" w:lineRule="auto"/>
        <w:ind w:left="3686"/>
        <w:jc w:val="center"/>
        <w:rPr>
          <w:rFonts w:eastAsia="Calibri"/>
        </w:rPr>
      </w:pPr>
      <w:r>
        <w:rPr>
          <w:rFonts w:eastAsia="Calibri"/>
        </w:rPr>
        <w:t>EVANDER PATTIPEILUHU</w:t>
      </w:r>
    </w:p>
    <w:p w:rsidR="005323D2" w:rsidRDefault="00FF1E8B" w:rsidP="00FF1E8B">
      <w:pPr>
        <w:widowControl/>
        <w:autoSpaceDE/>
        <w:autoSpaceDN/>
        <w:spacing w:after="200" w:line="276" w:lineRule="auto"/>
      </w:pPr>
      <w:r>
        <w:br w:type="page"/>
      </w:r>
    </w:p>
    <w:p w:rsidR="0044759E" w:rsidRPr="0044759E" w:rsidRDefault="0044759E" w:rsidP="0044759E">
      <w:pPr>
        <w:tabs>
          <w:tab w:val="left" w:pos="1222"/>
        </w:tabs>
        <w:sectPr w:rsidR="0044759E" w:rsidRPr="0044759E" w:rsidSect="00163B1B">
          <w:footerReference w:type="default" r:id="rId17"/>
          <w:type w:val="continuous"/>
          <w:pgSz w:w="11910" w:h="16840" w:code="9"/>
          <w:pgMar w:top="2268" w:right="1701" w:bottom="1701" w:left="2268" w:header="720" w:footer="1080" w:gutter="0"/>
          <w:pgNumType w:fmt="lowerRoman" w:start="1" w:chapStyle="1"/>
          <w:cols w:space="720"/>
          <w:docGrid w:linePitch="299"/>
        </w:sectPr>
      </w:pPr>
    </w:p>
    <w:p w:rsidR="006A76B2" w:rsidRDefault="006A76B2" w:rsidP="006A76B2">
      <w:pPr>
        <w:pStyle w:val="Heading1"/>
        <w:ind w:left="0" w:right="21"/>
        <w:rPr>
          <w:sz w:val="28"/>
        </w:rPr>
      </w:pPr>
      <w:bookmarkStart w:id="22" w:name="_Toc111979961"/>
      <w:r w:rsidRPr="00361903">
        <w:rPr>
          <w:sz w:val="28"/>
        </w:rPr>
        <w:t>KATA PENGANTAR</w:t>
      </w:r>
      <w:bookmarkEnd w:id="22"/>
    </w:p>
    <w:p w:rsidR="006A76B2" w:rsidRDefault="006A76B2" w:rsidP="006A76B2"/>
    <w:p w:rsidR="006A76B2" w:rsidRDefault="006A76B2" w:rsidP="006A76B2"/>
    <w:p w:rsidR="006A76B2" w:rsidRDefault="006A76B2" w:rsidP="006A76B2">
      <w:pPr>
        <w:spacing w:line="360" w:lineRule="auto"/>
        <w:jc w:val="both"/>
      </w:pPr>
      <w:r>
        <w:t>Puji syukur bagi ALLAH, Tuhan Yang Maha Esa oleh karena anugerah dan penyertaan-Nya, sehingga skripsi yang berjudul “Peningkatan Pelayanan Angkutan Penumpang Dermaga Wisata Lintas Calaca – Bunaken Di Kota Manado” dapat diselesaikan. Dengan segala kerendahan hati, pada kesempatan yang baik ini, saya ingin menyampaikan ucapan terimakasih sebesar–besarnya kepada:</w:t>
      </w:r>
    </w:p>
    <w:p w:rsidR="006A76B2" w:rsidRDefault="006A76B2" w:rsidP="006A76B2">
      <w:pPr>
        <w:pStyle w:val="ListParagraph"/>
        <w:numPr>
          <w:ilvl w:val="0"/>
          <w:numId w:val="79"/>
        </w:numPr>
        <w:spacing w:line="360" w:lineRule="auto"/>
        <w:jc w:val="both"/>
      </w:pPr>
      <w:r>
        <w:t>Seluruh keluarga yang telah memberi dukungan, motivasi, dan doa untuk kelancaran dalam pendidikan dan penyusunan skripsi;</w:t>
      </w:r>
    </w:p>
    <w:p w:rsidR="006A76B2" w:rsidRDefault="006A76B2" w:rsidP="006A76B2">
      <w:pPr>
        <w:pStyle w:val="ListParagraph"/>
        <w:numPr>
          <w:ilvl w:val="0"/>
          <w:numId w:val="79"/>
        </w:numPr>
        <w:spacing w:line="360" w:lineRule="auto"/>
        <w:jc w:val="both"/>
      </w:pPr>
      <w:r>
        <w:t xml:space="preserve">Bapak Ahmad Yani, ATD, M.T selaku Direktur Politeknik Transportasi Darat Indonesia - STTD; </w:t>
      </w:r>
    </w:p>
    <w:p w:rsidR="006A76B2" w:rsidRDefault="006A76B2" w:rsidP="006A76B2">
      <w:pPr>
        <w:pStyle w:val="ListParagraph"/>
        <w:numPr>
          <w:ilvl w:val="0"/>
          <w:numId w:val="79"/>
        </w:numPr>
        <w:spacing w:line="360" w:lineRule="auto"/>
        <w:jc w:val="both"/>
      </w:pPr>
      <w:r>
        <w:t>Ibu Dessy Angga Afrianti, M.Sc selaku kepala jurusan Diploma IV transportasi Darat</w:t>
      </w:r>
    </w:p>
    <w:p w:rsidR="006A76B2" w:rsidRDefault="006A76B2" w:rsidP="006A76B2">
      <w:pPr>
        <w:pStyle w:val="ListParagraph"/>
        <w:numPr>
          <w:ilvl w:val="0"/>
          <w:numId w:val="79"/>
        </w:numPr>
        <w:spacing w:line="360" w:lineRule="auto"/>
        <w:jc w:val="both"/>
      </w:pPr>
      <w:r>
        <w:t>Bapak Wisnu Handoko, SE, MSi dan Bapak Ir Hardjana, MT selaku Dosen Pembimbing yang telah memberi bimbingan dan arahan langsung terhadap penulisan skripsi ini;</w:t>
      </w:r>
    </w:p>
    <w:p w:rsidR="006A76B2" w:rsidRDefault="006A76B2" w:rsidP="006A76B2">
      <w:pPr>
        <w:pStyle w:val="ListParagraph"/>
        <w:numPr>
          <w:ilvl w:val="0"/>
          <w:numId w:val="79"/>
        </w:numPr>
        <w:spacing w:line="360" w:lineRule="auto"/>
        <w:jc w:val="both"/>
      </w:pPr>
      <w:r>
        <w:t>Para dosen penguji atas bimbingan dan arahan sehingga menjadikan skripsi ini lebih baik;</w:t>
      </w:r>
    </w:p>
    <w:p w:rsidR="006A76B2" w:rsidRDefault="006A76B2" w:rsidP="006A76B2">
      <w:pPr>
        <w:pStyle w:val="ListParagraph"/>
        <w:numPr>
          <w:ilvl w:val="0"/>
          <w:numId w:val="79"/>
        </w:numPr>
        <w:spacing w:line="360" w:lineRule="auto"/>
        <w:jc w:val="both"/>
      </w:pPr>
      <w:r>
        <w:t>Seluruh dosen beserta seluruh civitas akademika Politeknik Transportasi Darat Indonesia -STTD;</w:t>
      </w:r>
    </w:p>
    <w:p w:rsidR="006A76B2" w:rsidRDefault="006A76B2" w:rsidP="006A76B2">
      <w:pPr>
        <w:pStyle w:val="ListParagraph"/>
        <w:numPr>
          <w:ilvl w:val="0"/>
          <w:numId w:val="79"/>
        </w:numPr>
        <w:spacing w:line="360" w:lineRule="auto"/>
        <w:jc w:val="both"/>
      </w:pPr>
      <w:r>
        <w:t xml:space="preserve">Rekan-rekan Taruna/i Politeknik Transportasi Darat Indonesia-STTD Angkatan XL; </w:t>
      </w:r>
    </w:p>
    <w:p w:rsidR="006A76B2" w:rsidRDefault="006A76B2" w:rsidP="006A76B2">
      <w:pPr>
        <w:pStyle w:val="ListParagraph"/>
        <w:numPr>
          <w:ilvl w:val="0"/>
          <w:numId w:val="79"/>
        </w:numPr>
        <w:spacing w:line="360" w:lineRule="auto"/>
        <w:jc w:val="both"/>
      </w:pPr>
      <w:r>
        <w:t xml:space="preserve">Pihak-pihak lain yang telah banyak membantu penyelesaian tulisan ini baik secara langsung maupun tidak langsung. </w:t>
      </w:r>
    </w:p>
    <w:p w:rsidR="006A76B2" w:rsidRDefault="006A76B2" w:rsidP="006A76B2">
      <w:pPr>
        <w:spacing w:line="360" w:lineRule="auto"/>
        <w:jc w:val="both"/>
      </w:pPr>
      <w:r>
        <w:t>Kami menyadari bahwa skripsi ini belum sempurna dikarenakan berbagai keterbatasan, oleh karena itu saran dan masukan diperlukan untuk kesempurnaan tulisan ini selanjutnya. Semoga skripsi ini dapat bermanfaat bagi pihak–pihak yang membutuhkan.</w:t>
      </w:r>
    </w:p>
    <w:p w:rsidR="006A76B2" w:rsidRDefault="006A76B2" w:rsidP="006A76B2">
      <w:pPr>
        <w:spacing w:line="360" w:lineRule="auto"/>
        <w:ind w:left="3600" w:firstLine="720"/>
        <w:jc w:val="center"/>
      </w:pPr>
      <w:r>
        <w:t xml:space="preserve"> Bekasi,  Juli 2022</w:t>
      </w:r>
    </w:p>
    <w:p w:rsidR="006A76B2" w:rsidRDefault="006A76B2" w:rsidP="006A76B2">
      <w:pPr>
        <w:spacing w:line="360" w:lineRule="auto"/>
        <w:jc w:val="right"/>
      </w:pPr>
    </w:p>
    <w:p w:rsidR="006A76B2" w:rsidRDefault="006A76B2" w:rsidP="006A76B2">
      <w:pPr>
        <w:spacing w:line="360" w:lineRule="auto"/>
        <w:jc w:val="right"/>
      </w:pPr>
    </w:p>
    <w:p w:rsidR="006A76B2" w:rsidRDefault="006A76B2" w:rsidP="006A76B2">
      <w:pPr>
        <w:spacing w:line="360" w:lineRule="auto"/>
        <w:ind w:left="3600" w:firstLine="720"/>
        <w:jc w:val="center"/>
      </w:pPr>
      <w:r>
        <w:t xml:space="preserve">  EVANDER PATTIPEILUHU</w:t>
      </w:r>
    </w:p>
    <w:p w:rsidR="005B386A" w:rsidRDefault="005B386A">
      <w:pPr>
        <w:widowControl/>
        <w:autoSpaceDE/>
        <w:autoSpaceDN/>
        <w:spacing w:after="200" w:line="276" w:lineRule="auto"/>
        <w:rPr>
          <w:b/>
          <w:sz w:val="28"/>
        </w:rPr>
      </w:pPr>
    </w:p>
    <w:p w:rsidR="005B386A" w:rsidRPr="00F96341" w:rsidRDefault="008D6181" w:rsidP="005B386A">
      <w:pPr>
        <w:pStyle w:val="Heading1"/>
        <w:spacing w:line="360" w:lineRule="auto"/>
        <w:rPr>
          <w:sz w:val="22"/>
          <w:szCs w:val="22"/>
        </w:rPr>
      </w:pPr>
      <w:bookmarkStart w:id="23" w:name="_Toc111979962"/>
      <w:r>
        <w:rPr>
          <w:sz w:val="22"/>
          <w:szCs w:val="22"/>
        </w:rPr>
        <w:t>ABSTRAK</w:t>
      </w:r>
      <w:bookmarkEnd w:id="23"/>
    </w:p>
    <w:p w:rsidR="005B386A" w:rsidRPr="00F96341" w:rsidRDefault="005B386A" w:rsidP="005B386A"/>
    <w:p w:rsidR="005B386A" w:rsidRDefault="005B386A" w:rsidP="005B386A">
      <w:pPr>
        <w:jc w:val="center"/>
        <w:rPr>
          <w:b/>
        </w:rPr>
      </w:pPr>
      <w:r>
        <w:rPr>
          <w:b/>
        </w:rPr>
        <w:t>PENINGKATAN PELAYANAN ANGKUTAN PENUMPANG DERMAGA WISATA LINTAS CALACA – BUNAKEN DI KOTA MANADO</w:t>
      </w:r>
    </w:p>
    <w:p w:rsidR="005B386A" w:rsidRPr="00F96341" w:rsidRDefault="005B386A" w:rsidP="005B386A">
      <w:pPr>
        <w:jc w:val="center"/>
        <w:rPr>
          <w:b/>
        </w:rPr>
      </w:pPr>
    </w:p>
    <w:p w:rsidR="005B386A" w:rsidRPr="00E77A0D" w:rsidRDefault="005B386A" w:rsidP="005B386A">
      <w:pPr>
        <w:jc w:val="center"/>
      </w:pPr>
      <w:r>
        <w:t>Oleh :</w:t>
      </w:r>
    </w:p>
    <w:p w:rsidR="005B386A" w:rsidRPr="00F96341" w:rsidRDefault="005B386A" w:rsidP="005B386A">
      <w:pPr>
        <w:jc w:val="center"/>
        <w:rPr>
          <w:b/>
          <w:u w:val="single"/>
        </w:rPr>
      </w:pPr>
      <w:r>
        <w:rPr>
          <w:b/>
          <w:u w:val="single"/>
        </w:rPr>
        <w:t>EVANDER PATTIPEILUHU</w:t>
      </w:r>
    </w:p>
    <w:p w:rsidR="005B386A" w:rsidRPr="00F96341" w:rsidRDefault="005B386A" w:rsidP="005B386A">
      <w:pPr>
        <w:jc w:val="center"/>
        <w:rPr>
          <w:b/>
        </w:rPr>
      </w:pPr>
      <w:r>
        <w:rPr>
          <w:b/>
        </w:rPr>
        <w:t>NOTAR: 18.01.079</w:t>
      </w:r>
    </w:p>
    <w:p w:rsidR="005B386A" w:rsidRDefault="005B386A" w:rsidP="005B386A">
      <w:pPr>
        <w:jc w:val="center"/>
        <w:rPr>
          <w:b/>
        </w:rPr>
      </w:pPr>
      <w:r>
        <w:rPr>
          <w:b/>
        </w:rPr>
        <w:t>SARJANA TERAPAN TRANSPORTASI DARAT</w:t>
      </w:r>
    </w:p>
    <w:p w:rsidR="005B386A" w:rsidRPr="00F96341" w:rsidRDefault="005B386A" w:rsidP="005B386A">
      <w:pPr>
        <w:jc w:val="center"/>
        <w:rPr>
          <w:b/>
        </w:rPr>
      </w:pPr>
    </w:p>
    <w:p w:rsidR="005B386A" w:rsidRPr="00F96341" w:rsidRDefault="005B386A" w:rsidP="005B386A">
      <w:pPr>
        <w:spacing w:before="240"/>
        <w:ind w:firstLine="720"/>
        <w:jc w:val="both"/>
      </w:pPr>
      <w:r>
        <w:t>Tingginya wisatawan yang datang ke pulau Bunaken, harus dapat disesuaikan antara permintaan dan pelayanan yang diberikan ke para wisatawan. Dermaga wisata kalimas calaca merupakan akses yang disediakan oleh Dinas Perhubungan setempat, namun fasilitas darat dari pada dermaga tersebut dalam kondisi yang tidak layak sehingga keselamatan dan kenyamanan penumpang tidak terjamin. Begitu juga dengan angkutan yang disediakan tidak berkeselamatan dan tidak terjadwal</w:t>
      </w:r>
    </w:p>
    <w:p w:rsidR="005B386A" w:rsidRPr="00F96341" w:rsidRDefault="005B386A" w:rsidP="005B386A">
      <w:pPr>
        <w:spacing w:before="240"/>
        <w:ind w:firstLine="720"/>
        <w:jc w:val="both"/>
      </w:pPr>
      <w:r w:rsidRPr="00F96341">
        <w:t xml:space="preserve">Tujuan dari penelitian ini adalah mengidentifikasi kodisi eksisting </w:t>
      </w:r>
      <w:r>
        <w:t>fasilitas darat dermaga wisata kalimas calaca</w:t>
      </w:r>
      <w:r w:rsidRPr="00F96341">
        <w:t xml:space="preserve">, menganalisis </w:t>
      </w:r>
      <w:r>
        <w:t>peningkatan kualitas pelayanan dermaga</w:t>
      </w:r>
      <w:r w:rsidRPr="00F96341">
        <w:t xml:space="preserve">, serta </w:t>
      </w:r>
      <w:r>
        <w:t>mengatur pola alur sirkulasi penumpang dan kendaraan</w:t>
      </w:r>
      <w:r w:rsidRPr="00F96341">
        <w:t xml:space="preserve">, </w:t>
      </w:r>
      <w:r>
        <w:t>menganalisis kebutuhan peralatan keselamatan pada armada, dan merencanakan penjadwalan sederhana</w:t>
      </w:r>
    </w:p>
    <w:p w:rsidR="005B386A" w:rsidRPr="00F96341" w:rsidRDefault="005B386A" w:rsidP="005B386A">
      <w:pPr>
        <w:spacing w:before="240"/>
        <w:ind w:firstLine="720"/>
        <w:jc w:val="both"/>
      </w:pPr>
      <w:r w:rsidRPr="00F96341">
        <w:t xml:space="preserve">Metode yang digunakan adalah </w:t>
      </w:r>
      <w:r>
        <w:t xml:space="preserve">metode pembobotan dan </w:t>
      </w:r>
      <w:r w:rsidRPr="00F96341">
        <w:t xml:space="preserve">metote wawancara kuesioner yang menggunakan teknik </w:t>
      </w:r>
      <w:r>
        <w:rPr>
          <w:i/>
        </w:rPr>
        <w:t>skor likert</w:t>
      </w:r>
      <w:r w:rsidRPr="00F96341">
        <w:rPr>
          <w:i/>
        </w:rPr>
        <w:t xml:space="preserve"> </w:t>
      </w:r>
      <w:r w:rsidRPr="00F96341">
        <w:t xml:space="preserve">yang kemudian dianalisis </w:t>
      </w:r>
      <w:r>
        <w:t>untuk mengetahui nilai capian layanan fasilitas darat</w:t>
      </w:r>
      <w:r w:rsidRPr="00F96341">
        <w:t>, analisis</w:t>
      </w:r>
      <w:r>
        <w:t xml:space="preserve"> pola alur sirkulasi kendaraan dan penumpang sesuai dengan pedoman, analisis</w:t>
      </w:r>
      <w:r w:rsidRPr="00F96341">
        <w:t xml:space="preserve"> penentuan </w:t>
      </w:r>
      <w:r>
        <w:t>standar keselamatan kapal</w:t>
      </w:r>
      <w:r w:rsidRPr="00F96341">
        <w:t>,</w:t>
      </w:r>
      <w:r>
        <w:t xml:space="preserve"> dan terakhir analisis penjadwalan dengan melihat pola keberangkatan kapal.</w:t>
      </w:r>
      <w:r w:rsidRPr="00F96341">
        <w:t xml:space="preserve"> </w:t>
      </w:r>
    </w:p>
    <w:p w:rsidR="005B386A" w:rsidRPr="00E77A0D" w:rsidRDefault="005B386A" w:rsidP="005B386A">
      <w:pPr>
        <w:jc w:val="both"/>
      </w:pPr>
      <w:r w:rsidRPr="00F96341">
        <w:rPr>
          <w:b/>
        </w:rPr>
        <w:t>Kata kunci:</w:t>
      </w:r>
      <w:r w:rsidRPr="00F96341">
        <w:t xml:space="preserve"> </w:t>
      </w:r>
      <w:r>
        <w:t xml:space="preserve">Dermaga Wisata Kalimas Calaca </w:t>
      </w:r>
      <w:r w:rsidRPr="00F96341">
        <w:t xml:space="preserve">, </w:t>
      </w:r>
      <w:r>
        <w:rPr>
          <w:i/>
        </w:rPr>
        <w:t>skor likert</w:t>
      </w:r>
      <w:r w:rsidRPr="00F96341">
        <w:rPr>
          <w:i/>
        </w:rPr>
        <w:t xml:space="preserve">, </w:t>
      </w:r>
      <w:r>
        <w:t>pelayanan, dermaga wisata</w:t>
      </w:r>
    </w:p>
    <w:p w:rsidR="00A11B39" w:rsidRPr="00F96341" w:rsidRDefault="005B386A" w:rsidP="00A11B39">
      <w:pPr>
        <w:pStyle w:val="Heading1"/>
        <w:rPr>
          <w:sz w:val="22"/>
        </w:rPr>
      </w:pPr>
      <w:r>
        <w:rPr>
          <w:b w:val="0"/>
          <w:sz w:val="28"/>
        </w:rPr>
        <w:br w:type="page"/>
      </w:r>
      <w:bookmarkStart w:id="24" w:name="_Toc111979963"/>
      <w:r w:rsidR="00A11B39" w:rsidRPr="00F96341">
        <w:rPr>
          <w:sz w:val="22"/>
        </w:rPr>
        <w:t>ABSTRACT</w:t>
      </w:r>
      <w:bookmarkEnd w:id="24"/>
    </w:p>
    <w:p w:rsidR="00A11B39" w:rsidRPr="00F96341" w:rsidRDefault="00A11B39" w:rsidP="00A11B39">
      <w:r w:rsidRPr="00F96341">
        <w:rPr>
          <w:lang w:val="id-ID"/>
        </w:rPr>
        <w:tab/>
      </w:r>
    </w:p>
    <w:p w:rsidR="00A11B39" w:rsidRPr="00F96341" w:rsidRDefault="00A11B39" w:rsidP="00A11B39">
      <w:pPr>
        <w:ind w:left="270" w:right="291"/>
        <w:jc w:val="center"/>
        <w:rPr>
          <w:b/>
        </w:rPr>
      </w:pPr>
      <w:r w:rsidRPr="00A11B39">
        <w:rPr>
          <w:b/>
        </w:rPr>
        <w:t>Improvement of Passenger Transportation Service Tourist Dock Cross Calaca - Bunaken in Manado City</w:t>
      </w:r>
    </w:p>
    <w:p w:rsidR="00A11B39" w:rsidRDefault="00A11B39" w:rsidP="00A11B39">
      <w:pPr>
        <w:jc w:val="center"/>
        <w:rPr>
          <w:b/>
        </w:rPr>
      </w:pPr>
    </w:p>
    <w:p w:rsidR="00A11B39" w:rsidRPr="00A11B39" w:rsidRDefault="00A11B39" w:rsidP="00A11B39">
      <w:pPr>
        <w:jc w:val="center"/>
      </w:pPr>
      <w:r w:rsidRPr="00A11B39">
        <w:t>BY :</w:t>
      </w:r>
    </w:p>
    <w:p w:rsidR="00A11B39" w:rsidRPr="00F96341" w:rsidRDefault="00A11B39" w:rsidP="00A11B39">
      <w:pPr>
        <w:jc w:val="center"/>
        <w:rPr>
          <w:b/>
          <w:u w:val="single"/>
        </w:rPr>
      </w:pPr>
      <w:r>
        <w:rPr>
          <w:b/>
          <w:u w:val="single"/>
        </w:rPr>
        <w:t>EVANDER PATTIPEILUHU</w:t>
      </w:r>
    </w:p>
    <w:p w:rsidR="00A11B39" w:rsidRDefault="00A11B39" w:rsidP="00A11B39">
      <w:pPr>
        <w:jc w:val="center"/>
        <w:rPr>
          <w:b/>
        </w:rPr>
      </w:pPr>
      <w:r>
        <w:rPr>
          <w:b/>
        </w:rPr>
        <w:t>NOTAR: 18.01.079</w:t>
      </w:r>
    </w:p>
    <w:p w:rsidR="00A11B39" w:rsidRPr="00A11B39" w:rsidRDefault="00A11B39" w:rsidP="00A11B39">
      <w:pPr>
        <w:jc w:val="center"/>
        <w:rPr>
          <w:b/>
        </w:rPr>
      </w:pPr>
      <w:r w:rsidRPr="00A11B39">
        <w:rPr>
          <w:b/>
        </w:rPr>
        <w:t>BACHELOR APPLIED OF LAND TRANSPORTATION</w:t>
      </w:r>
    </w:p>
    <w:p w:rsidR="00A11B39" w:rsidRDefault="00A11B39" w:rsidP="00A11B39">
      <w:pPr>
        <w:tabs>
          <w:tab w:val="center" w:pos="3966"/>
        </w:tabs>
        <w:jc w:val="both"/>
        <w:rPr>
          <w:lang w:val="en-US"/>
        </w:rPr>
      </w:pPr>
    </w:p>
    <w:p w:rsidR="00A11B39" w:rsidRPr="00A11B39" w:rsidRDefault="00A11B39" w:rsidP="00A11B39">
      <w:pPr>
        <w:tabs>
          <w:tab w:val="center" w:pos="3966"/>
        </w:tabs>
        <w:jc w:val="both"/>
        <w:rPr>
          <w:i/>
          <w:lang w:val="en-US"/>
        </w:rPr>
      </w:pPr>
    </w:p>
    <w:p w:rsidR="00A11B39" w:rsidRPr="00A11B39" w:rsidRDefault="00A11B39" w:rsidP="00A11B39">
      <w:pPr>
        <w:spacing w:line="360" w:lineRule="auto"/>
        <w:ind w:firstLine="720"/>
        <w:jc w:val="both"/>
        <w:rPr>
          <w:i/>
          <w:lang w:val="en-US"/>
        </w:rPr>
      </w:pPr>
      <w:r w:rsidRPr="00A11B39">
        <w:rPr>
          <w:i/>
          <w:lang w:val="en-US"/>
        </w:rPr>
        <w:t>The high number of tourists who come to Bunaken island, must be adjusted between the demand and the services provided to the tourists. The Kalimas Calaca tourist dock is an access provided by the local Transportation Service, but the land facilities from the dock are in poor condition so that the safety and comfort of passengers is not guaranteed. Likewise, the transportation provided is unsafe and unscheduled.</w:t>
      </w:r>
    </w:p>
    <w:p w:rsidR="00A11B39" w:rsidRPr="00A11B39" w:rsidRDefault="00A11B39" w:rsidP="00A11B39">
      <w:pPr>
        <w:spacing w:line="360" w:lineRule="auto"/>
        <w:ind w:firstLine="720"/>
        <w:jc w:val="both"/>
        <w:rPr>
          <w:i/>
          <w:lang w:val="en-US"/>
        </w:rPr>
      </w:pPr>
      <w:r w:rsidRPr="00A11B39">
        <w:rPr>
          <w:i/>
          <w:lang w:val="en-US"/>
        </w:rPr>
        <w:t>The purpose of this research is to identify the existing condition of the land facilities of the Kalimas Calaca tourist dock, to analyze the improvement of the service quality of the wharf, and to regulate the flow pattern of passenger and vehicle circulation, to analyze the need for safety equipment in the fleet, and to plan a simple schedule.</w:t>
      </w:r>
    </w:p>
    <w:p w:rsidR="00A11B39" w:rsidRPr="00A11B39" w:rsidRDefault="00A11B39" w:rsidP="00A11B39">
      <w:pPr>
        <w:spacing w:line="360" w:lineRule="auto"/>
        <w:ind w:firstLine="720"/>
        <w:jc w:val="both"/>
        <w:rPr>
          <w:i/>
          <w:lang w:val="en-US"/>
        </w:rPr>
      </w:pPr>
      <w:r w:rsidRPr="00A11B39">
        <w:rPr>
          <w:i/>
          <w:lang w:val="en-US"/>
        </w:rPr>
        <w:t>The method used is a questionnaire interview method using the Likert score technique which is then analyzed to determine the value of land facility service achievements, analysis of vehicle and passenger circulation flow patterns according to the guidelines, analysis of determining ship safety standards, and finally scheduling analysis by looking at ship departure patterns.</w:t>
      </w:r>
    </w:p>
    <w:p w:rsidR="00A11B39" w:rsidRPr="00F96341" w:rsidRDefault="00A11B39" w:rsidP="00A11B39">
      <w:pPr>
        <w:jc w:val="both"/>
        <w:rPr>
          <w:lang w:val="id-ID"/>
        </w:rPr>
      </w:pPr>
      <w:r w:rsidRPr="00F96341">
        <w:rPr>
          <w:b/>
          <w:lang w:val="id-ID"/>
        </w:rPr>
        <w:t>Keywords</w:t>
      </w:r>
      <w:r w:rsidRPr="00F96341">
        <w:rPr>
          <w:lang w:val="id-ID"/>
        </w:rPr>
        <w:t xml:space="preserve">: </w:t>
      </w:r>
      <w:r w:rsidRPr="00A11B39">
        <w:rPr>
          <w:b/>
          <w:i/>
          <w:lang w:val="id-ID"/>
        </w:rPr>
        <w:t>Tourism Dock, Likert score, service, legal guidelines.</w:t>
      </w:r>
    </w:p>
    <w:p w:rsidR="00A11B39" w:rsidRPr="00F96341" w:rsidRDefault="00A11B39" w:rsidP="00A11B39">
      <w:pPr>
        <w:rPr>
          <w:lang w:val="id-ID"/>
        </w:rPr>
      </w:pPr>
    </w:p>
    <w:p w:rsidR="00F22FC2" w:rsidRPr="0044759E" w:rsidRDefault="006A76B2" w:rsidP="0077000F">
      <w:pPr>
        <w:pStyle w:val="Heading1"/>
      </w:pPr>
      <w:r>
        <w:br w:type="page"/>
      </w:r>
      <w:bookmarkStart w:id="25" w:name="_Toc111979964"/>
      <w:r w:rsidR="00F22FC2" w:rsidRPr="0077000F">
        <w:rPr>
          <w:sz w:val="28"/>
        </w:rPr>
        <w:t>DAFTAR ISI</w:t>
      </w:r>
      <w:bookmarkEnd w:id="25"/>
    </w:p>
    <w:sdt>
      <w:sdtPr>
        <w:rPr>
          <w:rFonts w:ascii="Tahoma" w:eastAsia="Tahoma" w:hAnsi="Tahoma" w:cs="Tahoma"/>
          <w:b w:val="0"/>
          <w:bCs w:val="0"/>
          <w:color w:val="auto"/>
          <w:sz w:val="22"/>
          <w:szCs w:val="22"/>
          <w:lang w:val="id" w:eastAsia="en-US"/>
        </w:rPr>
        <w:id w:val="1348995259"/>
        <w:docPartObj>
          <w:docPartGallery w:val="Table of Contents"/>
          <w:docPartUnique/>
        </w:docPartObj>
      </w:sdtPr>
      <w:sdtEndPr>
        <w:rPr>
          <w:noProof/>
        </w:rPr>
      </w:sdtEndPr>
      <w:sdtContent>
        <w:p w:rsidR="00255CB3" w:rsidRPr="00255CB3" w:rsidRDefault="009B5E8C" w:rsidP="00255CB3">
          <w:pPr>
            <w:pStyle w:val="TOCHeading"/>
            <w:rPr>
              <w:noProof/>
            </w:rPr>
          </w:pPr>
          <w:r>
            <w:fldChar w:fldCharType="begin"/>
          </w:r>
          <w:r>
            <w:instrText xml:space="preserve"> TOC \o "1-3" \h \z \u </w:instrText>
          </w:r>
          <w:r>
            <w:fldChar w:fldCharType="separate"/>
          </w:r>
        </w:p>
        <w:p w:rsidR="00255CB3" w:rsidRDefault="003E6A8F">
          <w:pPr>
            <w:pStyle w:val="TOC1"/>
            <w:rPr>
              <w:rFonts w:asciiTheme="minorHAnsi" w:eastAsiaTheme="minorEastAsia" w:hAnsiTheme="minorHAnsi" w:cstheme="minorBidi"/>
              <w:b w:val="0"/>
              <w:lang w:val="en-US"/>
            </w:rPr>
          </w:pPr>
          <w:hyperlink w:anchor="_Toc111979961" w:history="1">
            <w:r w:rsidR="00255CB3" w:rsidRPr="00012AEA">
              <w:rPr>
                <w:rStyle w:val="Hyperlink"/>
              </w:rPr>
              <w:t>KATA PENGANTAR</w:t>
            </w:r>
            <w:r w:rsidR="00255CB3">
              <w:rPr>
                <w:webHidden/>
              </w:rPr>
              <w:tab/>
            </w:r>
            <w:r w:rsidR="00255CB3">
              <w:rPr>
                <w:webHidden/>
              </w:rPr>
              <w:fldChar w:fldCharType="begin"/>
            </w:r>
            <w:r w:rsidR="00255CB3">
              <w:rPr>
                <w:webHidden/>
              </w:rPr>
              <w:instrText xml:space="preserve"> PAGEREF _Toc111979961 \h </w:instrText>
            </w:r>
            <w:r w:rsidR="00255CB3">
              <w:rPr>
                <w:webHidden/>
              </w:rPr>
            </w:r>
            <w:r w:rsidR="00255CB3">
              <w:rPr>
                <w:webHidden/>
              </w:rPr>
              <w:fldChar w:fldCharType="separate"/>
            </w:r>
            <w:r w:rsidR="00163B1B">
              <w:rPr>
                <w:webHidden/>
              </w:rPr>
              <w:t>vi</w:t>
            </w:r>
            <w:r w:rsidR="00255CB3">
              <w:rPr>
                <w:webHidden/>
              </w:rPr>
              <w:fldChar w:fldCharType="end"/>
            </w:r>
          </w:hyperlink>
        </w:p>
        <w:p w:rsidR="00255CB3" w:rsidRDefault="003E6A8F">
          <w:pPr>
            <w:pStyle w:val="TOC1"/>
            <w:rPr>
              <w:rFonts w:asciiTheme="minorHAnsi" w:eastAsiaTheme="minorEastAsia" w:hAnsiTheme="minorHAnsi" w:cstheme="minorBidi"/>
              <w:b w:val="0"/>
              <w:lang w:val="en-US"/>
            </w:rPr>
          </w:pPr>
          <w:hyperlink w:anchor="_Toc111979962" w:history="1">
            <w:r w:rsidR="00255CB3" w:rsidRPr="00012AEA">
              <w:rPr>
                <w:rStyle w:val="Hyperlink"/>
              </w:rPr>
              <w:t>ABSTRAK</w:t>
            </w:r>
            <w:r w:rsidR="00255CB3">
              <w:rPr>
                <w:webHidden/>
              </w:rPr>
              <w:tab/>
            </w:r>
            <w:r w:rsidR="00255CB3">
              <w:rPr>
                <w:webHidden/>
              </w:rPr>
              <w:fldChar w:fldCharType="begin"/>
            </w:r>
            <w:r w:rsidR="00255CB3">
              <w:rPr>
                <w:webHidden/>
              </w:rPr>
              <w:instrText xml:space="preserve"> PAGEREF _Toc111979962 \h </w:instrText>
            </w:r>
            <w:r w:rsidR="00255CB3">
              <w:rPr>
                <w:webHidden/>
              </w:rPr>
            </w:r>
            <w:r w:rsidR="00255CB3">
              <w:rPr>
                <w:webHidden/>
              </w:rPr>
              <w:fldChar w:fldCharType="separate"/>
            </w:r>
            <w:r w:rsidR="00163B1B">
              <w:rPr>
                <w:webHidden/>
              </w:rPr>
              <w:t>iii</w:t>
            </w:r>
            <w:r w:rsidR="00255CB3">
              <w:rPr>
                <w:webHidden/>
              </w:rPr>
              <w:fldChar w:fldCharType="end"/>
            </w:r>
          </w:hyperlink>
        </w:p>
        <w:p w:rsidR="00255CB3" w:rsidRDefault="003E6A8F">
          <w:pPr>
            <w:pStyle w:val="TOC1"/>
            <w:rPr>
              <w:rFonts w:asciiTheme="minorHAnsi" w:eastAsiaTheme="minorEastAsia" w:hAnsiTheme="minorHAnsi" w:cstheme="minorBidi"/>
              <w:b w:val="0"/>
              <w:lang w:val="en-US"/>
            </w:rPr>
          </w:pPr>
          <w:hyperlink w:anchor="_Toc111979963" w:history="1">
            <w:r w:rsidR="00255CB3" w:rsidRPr="00012AEA">
              <w:rPr>
                <w:rStyle w:val="Hyperlink"/>
              </w:rPr>
              <w:t>ABSTRACT</w:t>
            </w:r>
            <w:r w:rsidR="00255CB3">
              <w:rPr>
                <w:webHidden/>
              </w:rPr>
              <w:tab/>
            </w:r>
            <w:r w:rsidR="00255CB3">
              <w:rPr>
                <w:webHidden/>
              </w:rPr>
              <w:fldChar w:fldCharType="begin"/>
            </w:r>
            <w:r w:rsidR="00255CB3">
              <w:rPr>
                <w:webHidden/>
              </w:rPr>
              <w:instrText xml:space="preserve"> PAGEREF _Toc111979963 \h </w:instrText>
            </w:r>
            <w:r w:rsidR="00255CB3">
              <w:rPr>
                <w:webHidden/>
              </w:rPr>
            </w:r>
            <w:r w:rsidR="00255CB3">
              <w:rPr>
                <w:webHidden/>
              </w:rPr>
              <w:fldChar w:fldCharType="separate"/>
            </w:r>
            <w:r w:rsidR="00163B1B">
              <w:rPr>
                <w:webHidden/>
              </w:rPr>
              <w:t>iv</w:t>
            </w:r>
            <w:r w:rsidR="00255CB3">
              <w:rPr>
                <w:webHidden/>
              </w:rPr>
              <w:fldChar w:fldCharType="end"/>
            </w:r>
          </w:hyperlink>
        </w:p>
        <w:p w:rsidR="00255CB3" w:rsidRDefault="003E6A8F">
          <w:pPr>
            <w:pStyle w:val="TOC1"/>
            <w:rPr>
              <w:rFonts w:asciiTheme="minorHAnsi" w:eastAsiaTheme="minorEastAsia" w:hAnsiTheme="minorHAnsi" w:cstheme="minorBidi"/>
              <w:b w:val="0"/>
              <w:lang w:val="en-US"/>
            </w:rPr>
          </w:pPr>
          <w:hyperlink w:anchor="_Toc111979964" w:history="1">
            <w:r w:rsidR="00255CB3" w:rsidRPr="00012AEA">
              <w:rPr>
                <w:rStyle w:val="Hyperlink"/>
              </w:rPr>
              <w:t>DAFTAR ISI</w:t>
            </w:r>
            <w:r w:rsidR="00255CB3">
              <w:rPr>
                <w:webHidden/>
              </w:rPr>
              <w:tab/>
            </w:r>
            <w:r w:rsidR="00255CB3">
              <w:rPr>
                <w:webHidden/>
              </w:rPr>
              <w:fldChar w:fldCharType="begin"/>
            </w:r>
            <w:r w:rsidR="00255CB3">
              <w:rPr>
                <w:webHidden/>
              </w:rPr>
              <w:instrText xml:space="preserve"> PAGEREF _Toc111979964 \h </w:instrText>
            </w:r>
            <w:r w:rsidR="00255CB3">
              <w:rPr>
                <w:webHidden/>
              </w:rPr>
            </w:r>
            <w:r w:rsidR="00255CB3">
              <w:rPr>
                <w:webHidden/>
              </w:rPr>
              <w:fldChar w:fldCharType="separate"/>
            </w:r>
            <w:r w:rsidR="00163B1B">
              <w:rPr>
                <w:webHidden/>
              </w:rPr>
              <w:t>v</w:t>
            </w:r>
            <w:r w:rsidR="00255CB3">
              <w:rPr>
                <w:webHidden/>
              </w:rPr>
              <w:fldChar w:fldCharType="end"/>
            </w:r>
          </w:hyperlink>
        </w:p>
        <w:p w:rsidR="00255CB3" w:rsidRDefault="003E6A8F">
          <w:pPr>
            <w:pStyle w:val="TOC1"/>
            <w:rPr>
              <w:rFonts w:asciiTheme="minorHAnsi" w:eastAsiaTheme="minorEastAsia" w:hAnsiTheme="minorHAnsi" w:cstheme="minorBidi"/>
              <w:b w:val="0"/>
              <w:lang w:val="en-US"/>
            </w:rPr>
          </w:pPr>
          <w:hyperlink w:anchor="_Toc111979965" w:history="1">
            <w:r w:rsidR="00255CB3" w:rsidRPr="00012AEA">
              <w:rPr>
                <w:rStyle w:val="Hyperlink"/>
              </w:rPr>
              <w:t>DAFTAR GAMBAR</w:t>
            </w:r>
            <w:r w:rsidR="00255CB3">
              <w:rPr>
                <w:webHidden/>
              </w:rPr>
              <w:tab/>
            </w:r>
            <w:r w:rsidR="00255CB3">
              <w:rPr>
                <w:webHidden/>
              </w:rPr>
              <w:fldChar w:fldCharType="begin"/>
            </w:r>
            <w:r w:rsidR="00255CB3">
              <w:rPr>
                <w:webHidden/>
              </w:rPr>
              <w:instrText xml:space="preserve"> PAGEREF _Toc111979965 \h </w:instrText>
            </w:r>
            <w:r w:rsidR="00255CB3">
              <w:rPr>
                <w:webHidden/>
              </w:rPr>
            </w:r>
            <w:r w:rsidR="00255CB3">
              <w:rPr>
                <w:webHidden/>
              </w:rPr>
              <w:fldChar w:fldCharType="separate"/>
            </w:r>
            <w:r w:rsidR="00163B1B">
              <w:rPr>
                <w:webHidden/>
              </w:rPr>
              <w:t>ix</w:t>
            </w:r>
            <w:r w:rsidR="00255CB3">
              <w:rPr>
                <w:webHidden/>
              </w:rPr>
              <w:fldChar w:fldCharType="end"/>
            </w:r>
          </w:hyperlink>
        </w:p>
        <w:p w:rsidR="00255CB3" w:rsidRDefault="003E6A8F">
          <w:pPr>
            <w:pStyle w:val="TOC1"/>
            <w:rPr>
              <w:rFonts w:asciiTheme="minorHAnsi" w:eastAsiaTheme="minorEastAsia" w:hAnsiTheme="minorHAnsi" w:cstheme="minorBidi"/>
              <w:b w:val="0"/>
              <w:lang w:val="en-US"/>
            </w:rPr>
          </w:pPr>
          <w:hyperlink w:anchor="_Toc111979966" w:history="1">
            <w:r w:rsidR="00255CB3" w:rsidRPr="00012AEA">
              <w:rPr>
                <w:rStyle w:val="Hyperlink"/>
              </w:rPr>
              <w:t>DAFTAR TABEL</w:t>
            </w:r>
            <w:r w:rsidR="00255CB3">
              <w:rPr>
                <w:webHidden/>
              </w:rPr>
              <w:tab/>
            </w:r>
            <w:r w:rsidR="00255CB3">
              <w:rPr>
                <w:webHidden/>
              </w:rPr>
              <w:fldChar w:fldCharType="begin"/>
            </w:r>
            <w:r w:rsidR="00255CB3">
              <w:rPr>
                <w:webHidden/>
              </w:rPr>
              <w:instrText xml:space="preserve"> PAGEREF _Toc111979966 \h </w:instrText>
            </w:r>
            <w:r w:rsidR="00255CB3">
              <w:rPr>
                <w:webHidden/>
              </w:rPr>
            </w:r>
            <w:r w:rsidR="00255CB3">
              <w:rPr>
                <w:webHidden/>
              </w:rPr>
              <w:fldChar w:fldCharType="separate"/>
            </w:r>
            <w:r w:rsidR="00163B1B">
              <w:rPr>
                <w:webHidden/>
              </w:rPr>
              <w:t>x</w:t>
            </w:r>
            <w:r w:rsidR="00255CB3">
              <w:rPr>
                <w:webHidden/>
              </w:rPr>
              <w:fldChar w:fldCharType="end"/>
            </w:r>
          </w:hyperlink>
        </w:p>
        <w:p w:rsidR="00255CB3" w:rsidRDefault="003E6A8F">
          <w:pPr>
            <w:pStyle w:val="TOC1"/>
            <w:rPr>
              <w:rFonts w:asciiTheme="minorHAnsi" w:eastAsiaTheme="minorEastAsia" w:hAnsiTheme="minorHAnsi" w:cstheme="minorBidi"/>
              <w:b w:val="0"/>
              <w:lang w:val="en-US"/>
            </w:rPr>
          </w:pPr>
          <w:hyperlink w:anchor="_Toc111979967" w:history="1">
            <w:r w:rsidR="00255CB3" w:rsidRPr="00012AEA">
              <w:rPr>
                <w:rStyle w:val="Hyperlink"/>
              </w:rPr>
              <w:t>BAB I</w:t>
            </w:r>
            <w:r w:rsidR="00255CB3">
              <w:rPr>
                <w:rStyle w:val="Hyperlink"/>
              </w:rPr>
              <w:t xml:space="preserve"> PENDAHULUAN</w:t>
            </w:r>
            <w:r w:rsidR="00255CB3">
              <w:rPr>
                <w:webHidden/>
              </w:rPr>
              <w:tab/>
            </w:r>
            <w:r w:rsidR="00255CB3">
              <w:rPr>
                <w:webHidden/>
              </w:rPr>
              <w:fldChar w:fldCharType="begin"/>
            </w:r>
            <w:r w:rsidR="00255CB3">
              <w:rPr>
                <w:webHidden/>
              </w:rPr>
              <w:instrText xml:space="preserve"> PAGEREF _Toc111979967 \h </w:instrText>
            </w:r>
            <w:r w:rsidR="00255CB3">
              <w:rPr>
                <w:webHidden/>
              </w:rPr>
            </w:r>
            <w:r w:rsidR="00255CB3">
              <w:rPr>
                <w:webHidden/>
              </w:rPr>
              <w:fldChar w:fldCharType="separate"/>
            </w:r>
            <w:r w:rsidR="00163B1B">
              <w:rPr>
                <w:webHidden/>
              </w:rPr>
              <w:t>12</w:t>
            </w:r>
            <w:r w:rsidR="00255CB3">
              <w:rPr>
                <w:webHidden/>
              </w:rPr>
              <w:fldChar w:fldCharType="end"/>
            </w:r>
          </w:hyperlink>
        </w:p>
        <w:p w:rsidR="00255CB3" w:rsidRDefault="003E6A8F">
          <w:pPr>
            <w:pStyle w:val="TOC2"/>
            <w:rPr>
              <w:rFonts w:asciiTheme="minorHAnsi" w:eastAsiaTheme="minorEastAsia" w:hAnsiTheme="minorHAnsi" w:cstheme="minorBidi"/>
              <w:noProof/>
              <w:lang w:val="en-US"/>
            </w:rPr>
          </w:pPr>
          <w:hyperlink w:anchor="_Toc111979968" w:history="1">
            <w:r w:rsidR="00255CB3" w:rsidRPr="00012AEA">
              <w:rPr>
                <w:rStyle w:val="Hyperlink"/>
                <w:noProof/>
              </w:rPr>
              <w:t>1.1 Latar Belakang</w:t>
            </w:r>
            <w:r w:rsidR="00255CB3">
              <w:rPr>
                <w:noProof/>
                <w:webHidden/>
              </w:rPr>
              <w:tab/>
            </w:r>
            <w:r w:rsidR="00255CB3">
              <w:rPr>
                <w:noProof/>
                <w:webHidden/>
              </w:rPr>
              <w:fldChar w:fldCharType="begin"/>
            </w:r>
            <w:r w:rsidR="00255CB3">
              <w:rPr>
                <w:noProof/>
                <w:webHidden/>
              </w:rPr>
              <w:instrText xml:space="preserve"> PAGEREF _Toc111979968 \h </w:instrText>
            </w:r>
            <w:r w:rsidR="00255CB3">
              <w:rPr>
                <w:noProof/>
                <w:webHidden/>
              </w:rPr>
            </w:r>
            <w:r w:rsidR="00255CB3">
              <w:rPr>
                <w:noProof/>
                <w:webHidden/>
              </w:rPr>
              <w:fldChar w:fldCharType="separate"/>
            </w:r>
            <w:r w:rsidR="00163B1B">
              <w:rPr>
                <w:noProof/>
                <w:webHidden/>
              </w:rPr>
              <w:t>12</w:t>
            </w:r>
            <w:r w:rsidR="00255CB3">
              <w:rPr>
                <w:noProof/>
                <w:webHidden/>
              </w:rPr>
              <w:fldChar w:fldCharType="end"/>
            </w:r>
          </w:hyperlink>
        </w:p>
        <w:p w:rsidR="00255CB3" w:rsidRDefault="003E6A8F">
          <w:pPr>
            <w:pStyle w:val="TOC2"/>
            <w:rPr>
              <w:rFonts w:asciiTheme="minorHAnsi" w:eastAsiaTheme="minorEastAsia" w:hAnsiTheme="minorHAnsi" w:cstheme="minorBidi"/>
              <w:noProof/>
              <w:lang w:val="en-US"/>
            </w:rPr>
          </w:pPr>
          <w:hyperlink w:anchor="_Toc111979969" w:history="1">
            <w:r w:rsidR="00255CB3" w:rsidRPr="00012AEA">
              <w:rPr>
                <w:rStyle w:val="Hyperlink"/>
                <w:noProof/>
              </w:rPr>
              <w:t>1.2 Identifikasi Masalah</w:t>
            </w:r>
            <w:r w:rsidR="00255CB3">
              <w:rPr>
                <w:noProof/>
                <w:webHidden/>
              </w:rPr>
              <w:tab/>
            </w:r>
            <w:r w:rsidR="00255CB3">
              <w:rPr>
                <w:noProof/>
                <w:webHidden/>
              </w:rPr>
              <w:fldChar w:fldCharType="begin"/>
            </w:r>
            <w:r w:rsidR="00255CB3">
              <w:rPr>
                <w:noProof/>
                <w:webHidden/>
              </w:rPr>
              <w:instrText xml:space="preserve"> PAGEREF _Toc111979969 \h </w:instrText>
            </w:r>
            <w:r w:rsidR="00255CB3">
              <w:rPr>
                <w:noProof/>
                <w:webHidden/>
              </w:rPr>
            </w:r>
            <w:r w:rsidR="00255CB3">
              <w:rPr>
                <w:noProof/>
                <w:webHidden/>
              </w:rPr>
              <w:fldChar w:fldCharType="separate"/>
            </w:r>
            <w:r w:rsidR="00163B1B">
              <w:rPr>
                <w:noProof/>
                <w:webHidden/>
              </w:rPr>
              <w:t>14</w:t>
            </w:r>
            <w:r w:rsidR="00255CB3">
              <w:rPr>
                <w:noProof/>
                <w:webHidden/>
              </w:rPr>
              <w:fldChar w:fldCharType="end"/>
            </w:r>
          </w:hyperlink>
        </w:p>
        <w:p w:rsidR="00255CB3" w:rsidRDefault="003E6A8F">
          <w:pPr>
            <w:pStyle w:val="TOC2"/>
            <w:rPr>
              <w:rFonts w:asciiTheme="minorHAnsi" w:eastAsiaTheme="minorEastAsia" w:hAnsiTheme="minorHAnsi" w:cstheme="minorBidi"/>
              <w:noProof/>
              <w:lang w:val="en-US"/>
            </w:rPr>
          </w:pPr>
          <w:hyperlink w:anchor="_Toc111979970" w:history="1">
            <w:r w:rsidR="00255CB3" w:rsidRPr="00012AEA">
              <w:rPr>
                <w:rStyle w:val="Hyperlink"/>
                <w:noProof/>
              </w:rPr>
              <w:t>1.3 Rumusan Masalah</w:t>
            </w:r>
            <w:r w:rsidR="00255CB3">
              <w:rPr>
                <w:noProof/>
                <w:webHidden/>
              </w:rPr>
              <w:tab/>
            </w:r>
            <w:r w:rsidR="00255CB3">
              <w:rPr>
                <w:noProof/>
                <w:webHidden/>
              </w:rPr>
              <w:fldChar w:fldCharType="begin"/>
            </w:r>
            <w:r w:rsidR="00255CB3">
              <w:rPr>
                <w:noProof/>
                <w:webHidden/>
              </w:rPr>
              <w:instrText xml:space="preserve"> PAGEREF _Toc111979970 \h </w:instrText>
            </w:r>
            <w:r w:rsidR="00255CB3">
              <w:rPr>
                <w:noProof/>
                <w:webHidden/>
              </w:rPr>
            </w:r>
            <w:r w:rsidR="00255CB3">
              <w:rPr>
                <w:noProof/>
                <w:webHidden/>
              </w:rPr>
              <w:fldChar w:fldCharType="separate"/>
            </w:r>
            <w:r w:rsidR="00163B1B">
              <w:rPr>
                <w:noProof/>
                <w:webHidden/>
              </w:rPr>
              <w:t>14</w:t>
            </w:r>
            <w:r w:rsidR="00255CB3">
              <w:rPr>
                <w:noProof/>
                <w:webHidden/>
              </w:rPr>
              <w:fldChar w:fldCharType="end"/>
            </w:r>
          </w:hyperlink>
        </w:p>
        <w:p w:rsidR="00255CB3" w:rsidRDefault="003E6A8F">
          <w:pPr>
            <w:pStyle w:val="TOC2"/>
            <w:rPr>
              <w:rFonts w:asciiTheme="minorHAnsi" w:eastAsiaTheme="minorEastAsia" w:hAnsiTheme="minorHAnsi" w:cstheme="minorBidi"/>
              <w:noProof/>
              <w:lang w:val="en-US"/>
            </w:rPr>
          </w:pPr>
          <w:hyperlink w:anchor="_Toc111979971" w:history="1">
            <w:r w:rsidR="00255CB3" w:rsidRPr="00012AEA">
              <w:rPr>
                <w:rStyle w:val="Hyperlink"/>
                <w:noProof/>
              </w:rPr>
              <w:t>1.4 Maksud dan Tujuan</w:t>
            </w:r>
            <w:r w:rsidR="00255CB3" w:rsidRPr="00012AEA">
              <w:rPr>
                <w:rStyle w:val="Hyperlink"/>
                <w:noProof/>
                <w:spacing w:val="-3"/>
              </w:rPr>
              <w:t xml:space="preserve"> </w:t>
            </w:r>
            <w:r w:rsidR="00255CB3" w:rsidRPr="00012AEA">
              <w:rPr>
                <w:rStyle w:val="Hyperlink"/>
                <w:noProof/>
              </w:rPr>
              <w:t>Penelitian</w:t>
            </w:r>
            <w:r w:rsidR="00255CB3">
              <w:rPr>
                <w:noProof/>
                <w:webHidden/>
              </w:rPr>
              <w:tab/>
            </w:r>
            <w:r w:rsidR="00255CB3">
              <w:rPr>
                <w:noProof/>
                <w:webHidden/>
              </w:rPr>
              <w:fldChar w:fldCharType="begin"/>
            </w:r>
            <w:r w:rsidR="00255CB3">
              <w:rPr>
                <w:noProof/>
                <w:webHidden/>
              </w:rPr>
              <w:instrText xml:space="preserve"> PAGEREF _Toc111979971 \h </w:instrText>
            </w:r>
            <w:r w:rsidR="00255CB3">
              <w:rPr>
                <w:noProof/>
                <w:webHidden/>
              </w:rPr>
            </w:r>
            <w:r w:rsidR="00255CB3">
              <w:rPr>
                <w:noProof/>
                <w:webHidden/>
              </w:rPr>
              <w:fldChar w:fldCharType="separate"/>
            </w:r>
            <w:r w:rsidR="00163B1B">
              <w:rPr>
                <w:noProof/>
                <w:webHidden/>
              </w:rPr>
              <w:t>14</w:t>
            </w:r>
            <w:r w:rsidR="00255CB3">
              <w:rPr>
                <w:noProof/>
                <w:webHidden/>
              </w:rPr>
              <w:fldChar w:fldCharType="end"/>
            </w:r>
          </w:hyperlink>
        </w:p>
        <w:p w:rsidR="00255CB3" w:rsidRDefault="003E6A8F">
          <w:pPr>
            <w:pStyle w:val="TOC2"/>
            <w:rPr>
              <w:rFonts w:asciiTheme="minorHAnsi" w:eastAsiaTheme="minorEastAsia" w:hAnsiTheme="minorHAnsi" w:cstheme="minorBidi"/>
              <w:noProof/>
              <w:lang w:val="en-US"/>
            </w:rPr>
          </w:pPr>
          <w:hyperlink w:anchor="_Toc111979972" w:history="1">
            <w:r w:rsidR="00255CB3" w:rsidRPr="00012AEA">
              <w:rPr>
                <w:rStyle w:val="Hyperlink"/>
                <w:noProof/>
              </w:rPr>
              <w:t>1.5 Ruang Lingkup</w:t>
            </w:r>
            <w:r w:rsidR="00255CB3">
              <w:rPr>
                <w:noProof/>
                <w:webHidden/>
              </w:rPr>
              <w:tab/>
            </w:r>
            <w:r w:rsidR="00255CB3">
              <w:rPr>
                <w:noProof/>
                <w:webHidden/>
              </w:rPr>
              <w:fldChar w:fldCharType="begin"/>
            </w:r>
            <w:r w:rsidR="00255CB3">
              <w:rPr>
                <w:noProof/>
                <w:webHidden/>
              </w:rPr>
              <w:instrText xml:space="preserve"> PAGEREF _Toc111979972 \h </w:instrText>
            </w:r>
            <w:r w:rsidR="00255CB3">
              <w:rPr>
                <w:noProof/>
                <w:webHidden/>
              </w:rPr>
            </w:r>
            <w:r w:rsidR="00255CB3">
              <w:rPr>
                <w:noProof/>
                <w:webHidden/>
              </w:rPr>
              <w:fldChar w:fldCharType="separate"/>
            </w:r>
            <w:r w:rsidR="00163B1B">
              <w:rPr>
                <w:noProof/>
                <w:webHidden/>
              </w:rPr>
              <w:t>16</w:t>
            </w:r>
            <w:r w:rsidR="00255CB3">
              <w:rPr>
                <w:noProof/>
                <w:webHidden/>
              </w:rPr>
              <w:fldChar w:fldCharType="end"/>
            </w:r>
          </w:hyperlink>
        </w:p>
        <w:p w:rsidR="00255CB3" w:rsidRDefault="003E6A8F">
          <w:pPr>
            <w:pStyle w:val="TOC2"/>
            <w:rPr>
              <w:rFonts w:asciiTheme="minorHAnsi" w:eastAsiaTheme="minorEastAsia" w:hAnsiTheme="minorHAnsi" w:cstheme="minorBidi"/>
              <w:noProof/>
              <w:lang w:val="en-US"/>
            </w:rPr>
          </w:pPr>
          <w:hyperlink w:anchor="_Toc111979973" w:history="1">
            <w:r w:rsidR="00255CB3" w:rsidRPr="00012AEA">
              <w:rPr>
                <w:rStyle w:val="Hyperlink"/>
                <w:noProof/>
              </w:rPr>
              <w:t>1.6 Sistematika Penulisan</w:t>
            </w:r>
            <w:r w:rsidR="00255CB3">
              <w:rPr>
                <w:noProof/>
                <w:webHidden/>
              </w:rPr>
              <w:tab/>
            </w:r>
            <w:r w:rsidR="00255CB3">
              <w:rPr>
                <w:noProof/>
                <w:webHidden/>
              </w:rPr>
              <w:fldChar w:fldCharType="begin"/>
            </w:r>
            <w:r w:rsidR="00255CB3">
              <w:rPr>
                <w:noProof/>
                <w:webHidden/>
              </w:rPr>
              <w:instrText xml:space="preserve"> PAGEREF _Toc111979973 \h </w:instrText>
            </w:r>
            <w:r w:rsidR="00255CB3">
              <w:rPr>
                <w:noProof/>
                <w:webHidden/>
              </w:rPr>
            </w:r>
            <w:r w:rsidR="00255CB3">
              <w:rPr>
                <w:noProof/>
                <w:webHidden/>
              </w:rPr>
              <w:fldChar w:fldCharType="separate"/>
            </w:r>
            <w:r w:rsidR="00163B1B">
              <w:rPr>
                <w:noProof/>
                <w:webHidden/>
              </w:rPr>
              <w:t>16</w:t>
            </w:r>
            <w:r w:rsidR="00255CB3">
              <w:rPr>
                <w:noProof/>
                <w:webHidden/>
              </w:rPr>
              <w:fldChar w:fldCharType="end"/>
            </w:r>
          </w:hyperlink>
        </w:p>
        <w:p w:rsidR="00255CB3" w:rsidRDefault="003E6A8F">
          <w:pPr>
            <w:pStyle w:val="TOC1"/>
            <w:rPr>
              <w:rFonts w:asciiTheme="minorHAnsi" w:eastAsiaTheme="minorEastAsia" w:hAnsiTheme="minorHAnsi" w:cstheme="minorBidi"/>
              <w:b w:val="0"/>
              <w:lang w:val="en-US"/>
            </w:rPr>
          </w:pPr>
          <w:hyperlink w:anchor="_Toc111979974" w:history="1">
            <w:r w:rsidR="00255CB3" w:rsidRPr="00012AEA">
              <w:rPr>
                <w:rStyle w:val="Hyperlink"/>
              </w:rPr>
              <w:t>BAB II</w:t>
            </w:r>
            <w:r w:rsidR="00255CB3">
              <w:rPr>
                <w:rStyle w:val="Hyperlink"/>
              </w:rPr>
              <w:t xml:space="preserve"> GAMBARAN UMUM</w:t>
            </w:r>
            <w:r w:rsidR="00255CB3">
              <w:rPr>
                <w:webHidden/>
              </w:rPr>
              <w:tab/>
            </w:r>
            <w:r w:rsidR="00255CB3">
              <w:rPr>
                <w:webHidden/>
              </w:rPr>
              <w:fldChar w:fldCharType="begin"/>
            </w:r>
            <w:r w:rsidR="00255CB3">
              <w:rPr>
                <w:webHidden/>
              </w:rPr>
              <w:instrText xml:space="preserve"> PAGEREF _Toc111979974 \h </w:instrText>
            </w:r>
            <w:r w:rsidR="00255CB3">
              <w:rPr>
                <w:webHidden/>
              </w:rPr>
            </w:r>
            <w:r w:rsidR="00255CB3">
              <w:rPr>
                <w:webHidden/>
              </w:rPr>
              <w:fldChar w:fldCharType="separate"/>
            </w:r>
            <w:r w:rsidR="00163B1B">
              <w:rPr>
                <w:webHidden/>
              </w:rPr>
              <w:t>18</w:t>
            </w:r>
            <w:r w:rsidR="00255CB3">
              <w:rPr>
                <w:webHidden/>
              </w:rPr>
              <w:fldChar w:fldCharType="end"/>
            </w:r>
          </w:hyperlink>
        </w:p>
        <w:p w:rsidR="00255CB3" w:rsidRDefault="003E6A8F">
          <w:pPr>
            <w:pStyle w:val="TOC2"/>
            <w:rPr>
              <w:rFonts w:asciiTheme="minorHAnsi" w:eastAsiaTheme="minorEastAsia" w:hAnsiTheme="minorHAnsi" w:cstheme="minorBidi"/>
              <w:noProof/>
              <w:lang w:val="en-US"/>
            </w:rPr>
          </w:pPr>
          <w:hyperlink w:anchor="_Toc111979975" w:history="1">
            <w:r w:rsidR="00255CB3" w:rsidRPr="00012AEA">
              <w:rPr>
                <w:rStyle w:val="Hyperlink"/>
                <w:noProof/>
              </w:rPr>
              <w:t>2.1 Sistem Transportasi</w:t>
            </w:r>
            <w:r w:rsidR="00255CB3">
              <w:rPr>
                <w:noProof/>
                <w:webHidden/>
              </w:rPr>
              <w:tab/>
            </w:r>
            <w:r w:rsidR="00255CB3">
              <w:rPr>
                <w:noProof/>
                <w:webHidden/>
              </w:rPr>
              <w:fldChar w:fldCharType="begin"/>
            </w:r>
            <w:r w:rsidR="00255CB3">
              <w:rPr>
                <w:noProof/>
                <w:webHidden/>
              </w:rPr>
              <w:instrText xml:space="preserve"> PAGEREF _Toc111979975 \h </w:instrText>
            </w:r>
            <w:r w:rsidR="00255CB3">
              <w:rPr>
                <w:noProof/>
                <w:webHidden/>
              </w:rPr>
            </w:r>
            <w:r w:rsidR="00255CB3">
              <w:rPr>
                <w:noProof/>
                <w:webHidden/>
              </w:rPr>
              <w:fldChar w:fldCharType="separate"/>
            </w:r>
            <w:r w:rsidR="00163B1B">
              <w:rPr>
                <w:noProof/>
                <w:webHidden/>
              </w:rPr>
              <w:t>18</w:t>
            </w:r>
            <w:r w:rsidR="00255CB3">
              <w:rPr>
                <w:noProof/>
                <w:webHidden/>
              </w:rPr>
              <w:fldChar w:fldCharType="end"/>
            </w:r>
          </w:hyperlink>
        </w:p>
        <w:p w:rsidR="00255CB3" w:rsidRDefault="003E6A8F">
          <w:pPr>
            <w:pStyle w:val="TOC3"/>
            <w:rPr>
              <w:rFonts w:asciiTheme="minorHAnsi" w:eastAsiaTheme="minorEastAsia" w:hAnsiTheme="minorHAnsi" w:cstheme="minorBidi"/>
              <w:noProof/>
              <w:lang w:val="en-US"/>
            </w:rPr>
          </w:pPr>
          <w:hyperlink w:anchor="_Toc111979976" w:history="1">
            <w:r w:rsidR="00255CB3" w:rsidRPr="00012AEA">
              <w:rPr>
                <w:rStyle w:val="Hyperlink"/>
                <w:noProof/>
              </w:rPr>
              <w:t>2.1.1 Sarana Angkutan</w:t>
            </w:r>
            <w:r w:rsidR="00255CB3" w:rsidRPr="00012AEA">
              <w:rPr>
                <w:rStyle w:val="Hyperlink"/>
                <w:noProof/>
                <w:spacing w:val="-3"/>
              </w:rPr>
              <w:t xml:space="preserve"> </w:t>
            </w:r>
            <w:r w:rsidR="00255CB3" w:rsidRPr="00012AEA">
              <w:rPr>
                <w:rStyle w:val="Hyperlink"/>
                <w:noProof/>
              </w:rPr>
              <w:t>Kota</w:t>
            </w:r>
            <w:r w:rsidR="00255CB3">
              <w:rPr>
                <w:noProof/>
                <w:webHidden/>
              </w:rPr>
              <w:tab/>
            </w:r>
            <w:r w:rsidR="00255CB3">
              <w:rPr>
                <w:noProof/>
                <w:webHidden/>
              </w:rPr>
              <w:fldChar w:fldCharType="begin"/>
            </w:r>
            <w:r w:rsidR="00255CB3">
              <w:rPr>
                <w:noProof/>
                <w:webHidden/>
              </w:rPr>
              <w:instrText xml:space="preserve"> PAGEREF _Toc111979976 \h </w:instrText>
            </w:r>
            <w:r w:rsidR="00255CB3">
              <w:rPr>
                <w:noProof/>
                <w:webHidden/>
              </w:rPr>
            </w:r>
            <w:r w:rsidR="00255CB3">
              <w:rPr>
                <w:noProof/>
                <w:webHidden/>
              </w:rPr>
              <w:fldChar w:fldCharType="separate"/>
            </w:r>
            <w:r w:rsidR="00163B1B">
              <w:rPr>
                <w:noProof/>
                <w:webHidden/>
              </w:rPr>
              <w:t>18</w:t>
            </w:r>
            <w:r w:rsidR="00255CB3">
              <w:rPr>
                <w:noProof/>
                <w:webHidden/>
              </w:rPr>
              <w:fldChar w:fldCharType="end"/>
            </w:r>
          </w:hyperlink>
        </w:p>
        <w:p w:rsidR="00255CB3" w:rsidRDefault="003E6A8F">
          <w:pPr>
            <w:pStyle w:val="TOC3"/>
            <w:rPr>
              <w:rFonts w:asciiTheme="minorHAnsi" w:eastAsiaTheme="minorEastAsia" w:hAnsiTheme="minorHAnsi" w:cstheme="minorBidi"/>
              <w:noProof/>
              <w:lang w:val="en-US"/>
            </w:rPr>
          </w:pPr>
          <w:hyperlink w:anchor="_Toc111979977" w:history="1">
            <w:r w:rsidR="00255CB3" w:rsidRPr="00012AEA">
              <w:rPr>
                <w:rStyle w:val="Hyperlink"/>
                <w:noProof/>
              </w:rPr>
              <w:t>2.1.2 Prasarana</w:t>
            </w:r>
            <w:r w:rsidR="00255CB3" w:rsidRPr="00012AEA">
              <w:rPr>
                <w:rStyle w:val="Hyperlink"/>
                <w:noProof/>
                <w:spacing w:val="-2"/>
              </w:rPr>
              <w:t xml:space="preserve"> </w:t>
            </w:r>
            <w:r w:rsidR="00255CB3" w:rsidRPr="00012AEA">
              <w:rPr>
                <w:rStyle w:val="Hyperlink"/>
                <w:noProof/>
              </w:rPr>
              <w:t>Jalan</w:t>
            </w:r>
            <w:r w:rsidR="00255CB3">
              <w:rPr>
                <w:noProof/>
                <w:webHidden/>
              </w:rPr>
              <w:tab/>
            </w:r>
            <w:r w:rsidR="00255CB3">
              <w:rPr>
                <w:noProof/>
                <w:webHidden/>
              </w:rPr>
              <w:fldChar w:fldCharType="begin"/>
            </w:r>
            <w:r w:rsidR="00255CB3">
              <w:rPr>
                <w:noProof/>
                <w:webHidden/>
              </w:rPr>
              <w:instrText xml:space="preserve"> PAGEREF _Toc111979977 \h </w:instrText>
            </w:r>
            <w:r w:rsidR="00255CB3">
              <w:rPr>
                <w:noProof/>
                <w:webHidden/>
              </w:rPr>
            </w:r>
            <w:r w:rsidR="00255CB3">
              <w:rPr>
                <w:noProof/>
                <w:webHidden/>
              </w:rPr>
              <w:fldChar w:fldCharType="separate"/>
            </w:r>
            <w:r w:rsidR="00163B1B">
              <w:rPr>
                <w:noProof/>
                <w:webHidden/>
              </w:rPr>
              <w:t>18</w:t>
            </w:r>
            <w:r w:rsidR="00255CB3">
              <w:rPr>
                <w:noProof/>
                <w:webHidden/>
              </w:rPr>
              <w:fldChar w:fldCharType="end"/>
            </w:r>
          </w:hyperlink>
        </w:p>
        <w:p w:rsidR="00255CB3" w:rsidRDefault="003E6A8F">
          <w:pPr>
            <w:pStyle w:val="TOC2"/>
            <w:rPr>
              <w:rFonts w:asciiTheme="minorHAnsi" w:eastAsiaTheme="minorEastAsia" w:hAnsiTheme="minorHAnsi" w:cstheme="minorBidi"/>
              <w:noProof/>
              <w:lang w:val="en-US"/>
            </w:rPr>
          </w:pPr>
          <w:hyperlink w:anchor="_Toc111979978" w:history="1">
            <w:r w:rsidR="00255CB3" w:rsidRPr="00012AEA">
              <w:rPr>
                <w:rStyle w:val="Hyperlink"/>
                <w:noProof/>
              </w:rPr>
              <w:t>2.2 Kondisi Pelabuhan</w:t>
            </w:r>
            <w:r w:rsidR="00255CB3">
              <w:rPr>
                <w:noProof/>
                <w:webHidden/>
              </w:rPr>
              <w:tab/>
            </w:r>
            <w:r w:rsidR="00255CB3">
              <w:rPr>
                <w:noProof/>
                <w:webHidden/>
              </w:rPr>
              <w:fldChar w:fldCharType="begin"/>
            </w:r>
            <w:r w:rsidR="00255CB3">
              <w:rPr>
                <w:noProof/>
                <w:webHidden/>
              </w:rPr>
              <w:instrText xml:space="preserve"> PAGEREF _Toc111979978 \h </w:instrText>
            </w:r>
            <w:r w:rsidR="00255CB3">
              <w:rPr>
                <w:noProof/>
                <w:webHidden/>
              </w:rPr>
            </w:r>
            <w:r w:rsidR="00255CB3">
              <w:rPr>
                <w:noProof/>
                <w:webHidden/>
              </w:rPr>
              <w:fldChar w:fldCharType="separate"/>
            </w:r>
            <w:r w:rsidR="00163B1B">
              <w:rPr>
                <w:noProof/>
                <w:webHidden/>
              </w:rPr>
              <w:t>19</w:t>
            </w:r>
            <w:r w:rsidR="00255CB3">
              <w:rPr>
                <w:noProof/>
                <w:webHidden/>
              </w:rPr>
              <w:fldChar w:fldCharType="end"/>
            </w:r>
          </w:hyperlink>
        </w:p>
        <w:p w:rsidR="00255CB3" w:rsidRDefault="003E6A8F">
          <w:pPr>
            <w:pStyle w:val="TOC3"/>
            <w:rPr>
              <w:rFonts w:asciiTheme="minorHAnsi" w:eastAsiaTheme="minorEastAsia" w:hAnsiTheme="minorHAnsi" w:cstheme="minorBidi"/>
              <w:noProof/>
              <w:lang w:val="en-US"/>
            </w:rPr>
          </w:pPr>
          <w:hyperlink w:anchor="_Toc111979979" w:history="1">
            <w:r w:rsidR="00255CB3" w:rsidRPr="00012AEA">
              <w:rPr>
                <w:rStyle w:val="Hyperlink"/>
                <w:noProof/>
              </w:rPr>
              <w:t>2.2.1 Kondisi Umum Dermaga Wisata Kalimas Calaca</w:t>
            </w:r>
            <w:r w:rsidR="00255CB3">
              <w:rPr>
                <w:noProof/>
                <w:webHidden/>
              </w:rPr>
              <w:tab/>
            </w:r>
            <w:r w:rsidR="00255CB3">
              <w:rPr>
                <w:noProof/>
                <w:webHidden/>
              </w:rPr>
              <w:fldChar w:fldCharType="begin"/>
            </w:r>
            <w:r w:rsidR="00255CB3">
              <w:rPr>
                <w:noProof/>
                <w:webHidden/>
              </w:rPr>
              <w:instrText xml:space="preserve"> PAGEREF _Toc111979979 \h </w:instrText>
            </w:r>
            <w:r w:rsidR="00255CB3">
              <w:rPr>
                <w:noProof/>
                <w:webHidden/>
              </w:rPr>
            </w:r>
            <w:r w:rsidR="00255CB3">
              <w:rPr>
                <w:noProof/>
                <w:webHidden/>
              </w:rPr>
              <w:fldChar w:fldCharType="separate"/>
            </w:r>
            <w:r w:rsidR="00163B1B">
              <w:rPr>
                <w:noProof/>
                <w:webHidden/>
              </w:rPr>
              <w:t>19</w:t>
            </w:r>
            <w:r w:rsidR="00255CB3">
              <w:rPr>
                <w:noProof/>
                <w:webHidden/>
              </w:rPr>
              <w:fldChar w:fldCharType="end"/>
            </w:r>
          </w:hyperlink>
        </w:p>
        <w:p w:rsidR="00255CB3" w:rsidRDefault="003E6A8F">
          <w:pPr>
            <w:pStyle w:val="TOC3"/>
            <w:rPr>
              <w:rFonts w:asciiTheme="minorHAnsi" w:eastAsiaTheme="minorEastAsia" w:hAnsiTheme="minorHAnsi" w:cstheme="minorBidi"/>
              <w:noProof/>
              <w:lang w:val="en-US"/>
            </w:rPr>
          </w:pPr>
          <w:hyperlink w:anchor="_Toc111979980" w:history="1">
            <w:r w:rsidR="00255CB3" w:rsidRPr="00012AEA">
              <w:rPr>
                <w:rStyle w:val="Hyperlink"/>
                <w:noProof/>
              </w:rPr>
              <w:t>2.2.2 Lintasan Penyeberangan</w:t>
            </w:r>
            <w:r w:rsidR="00255CB3">
              <w:rPr>
                <w:noProof/>
                <w:webHidden/>
              </w:rPr>
              <w:tab/>
            </w:r>
            <w:r w:rsidR="00255CB3">
              <w:rPr>
                <w:noProof/>
                <w:webHidden/>
              </w:rPr>
              <w:fldChar w:fldCharType="begin"/>
            </w:r>
            <w:r w:rsidR="00255CB3">
              <w:rPr>
                <w:noProof/>
                <w:webHidden/>
              </w:rPr>
              <w:instrText xml:space="preserve"> PAGEREF _Toc111979980 \h </w:instrText>
            </w:r>
            <w:r w:rsidR="00255CB3">
              <w:rPr>
                <w:noProof/>
                <w:webHidden/>
              </w:rPr>
            </w:r>
            <w:r w:rsidR="00255CB3">
              <w:rPr>
                <w:noProof/>
                <w:webHidden/>
              </w:rPr>
              <w:fldChar w:fldCharType="separate"/>
            </w:r>
            <w:r w:rsidR="00163B1B">
              <w:rPr>
                <w:noProof/>
                <w:webHidden/>
              </w:rPr>
              <w:t>21</w:t>
            </w:r>
            <w:r w:rsidR="00255CB3">
              <w:rPr>
                <w:noProof/>
                <w:webHidden/>
              </w:rPr>
              <w:fldChar w:fldCharType="end"/>
            </w:r>
          </w:hyperlink>
        </w:p>
        <w:p w:rsidR="00255CB3" w:rsidRDefault="003E6A8F">
          <w:pPr>
            <w:pStyle w:val="TOC3"/>
            <w:rPr>
              <w:rFonts w:asciiTheme="minorHAnsi" w:eastAsiaTheme="minorEastAsia" w:hAnsiTheme="minorHAnsi" w:cstheme="minorBidi"/>
              <w:noProof/>
              <w:lang w:val="en-US"/>
            </w:rPr>
          </w:pPr>
          <w:hyperlink w:anchor="_Toc111979981" w:history="1">
            <w:r w:rsidR="00255CB3" w:rsidRPr="00012AEA">
              <w:rPr>
                <w:rStyle w:val="Hyperlink"/>
                <w:noProof/>
              </w:rPr>
              <w:t>2.2.3 Inventarisasi</w:t>
            </w:r>
            <w:r w:rsidR="00255CB3">
              <w:rPr>
                <w:noProof/>
                <w:webHidden/>
              </w:rPr>
              <w:tab/>
            </w:r>
            <w:r w:rsidR="00255CB3">
              <w:rPr>
                <w:noProof/>
                <w:webHidden/>
              </w:rPr>
              <w:fldChar w:fldCharType="begin"/>
            </w:r>
            <w:r w:rsidR="00255CB3">
              <w:rPr>
                <w:noProof/>
                <w:webHidden/>
              </w:rPr>
              <w:instrText xml:space="preserve"> PAGEREF _Toc111979981 \h </w:instrText>
            </w:r>
            <w:r w:rsidR="00255CB3">
              <w:rPr>
                <w:noProof/>
                <w:webHidden/>
              </w:rPr>
            </w:r>
            <w:r w:rsidR="00255CB3">
              <w:rPr>
                <w:noProof/>
                <w:webHidden/>
              </w:rPr>
              <w:fldChar w:fldCharType="separate"/>
            </w:r>
            <w:r w:rsidR="00163B1B">
              <w:rPr>
                <w:noProof/>
                <w:webHidden/>
              </w:rPr>
              <w:t>22</w:t>
            </w:r>
            <w:r w:rsidR="00255CB3">
              <w:rPr>
                <w:noProof/>
                <w:webHidden/>
              </w:rPr>
              <w:fldChar w:fldCharType="end"/>
            </w:r>
          </w:hyperlink>
        </w:p>
        <w:p w:rsidR="00255CB3" w:rsidRDefault="003E6A8F">
          <w:pPr>
            <w:pStyle w:val="TOC3"/>
            <w:rPr>
              <w:rFonts w:asciiTheme="minorHAnsi" w:eastAsiaTheme="minorEastAsia" w:hAnsiTheme="minorHAnsi" w:cstheme="minorBidi"/>
              <w:noProof/>
              <w:lang w:val="en-US"/>
            </w:rPr>
          </w:pPr>
          <w:hyperlink w:anchor="_Toc111979982" w:history="1">
            <w:r w:rsidR="00255CB3" w:rsidRPr="00012AEA">
              <w:rPr>
                <w:rStyle w:val="Hyperlink"/>
                <w:noProof/>
              </w:rPr>
              <w:t>2.2.4 Sarana Angkutan di Dermaga</w:t>
            </w:r>
            <w:r w:rsidR="00255CB3">
              <w:rPr>
                <w:noProof/>
                <w:webHidden/>
              </w:rPr>
              <w:tab/>
            </w:r>
            <w:r w:rsidR="00255CB3">
              <w:rPr>
                <w:noProof/>
                <w:webHidden/>
              </w:rPr>
              <w:fldChar w:fldCharType="begin"/>
            </w:r>
            <w:r w:rsidR="00255CB3">
              <w:rPr>
                <w:noProof/>
                <w:webHidden/>
              </w:rPr>
              <w:instrText xml:space="preserve"> PAGEREF _Toc111979982 \h </w:instrText>
            </w:r>
            <w:r w:rsidR="00255CB3">
              <w:rPr>
                <w:noProof/>
                <w:webHidden/>
              </w:rPr>
            </w:r>
            <w:r w:rsidR="00255CB3">
              <w:rPr>
                <w:noProof/>
                <w:webHidden/>
              </w:rPr>
              <w:fldChar w:fldCharType="separate"/>
            </w:r>
            <w:r w:rsidR="00163B1B">
              <w:rPr>
                <w:noProof/>
                <w:webHidden/>
              </w:rPr>
              <w:t>25</w:t>
            </w:r>
            <w:r w:rsidR="00255CB3">
              <w:rPr>
                <w:noProof/>
                <w:webHidden/>
              </w:rPr>
              <w:fldChar w:fldCharType="end"/>
            </w:r>
          </w:hyperlink>
        </w:p>
        <w:p w:rsidR="00255CB3" w:rsidRDefault="003E6A8F">
          <w:pPr>
            <w:pStyle w:val="TOC3"/>
            <w:rPr>
              <w:rFonts w:asciiTheme="minorHAnsi" w:eastAsiaTheme="minorEastAsia" w:hAnsiTheme="minorHAnsi" w:cstheme="minorBidi"/>
              <w:noProof/>
              <w:lang w:val="en-US"/>
            </w:rPr>
          </w:pPr>
          <w:hyperlink w:anchor="_Toc111979983" w:history="1">
            <w:r w:rsidR="00255CB3" w:rsidRPr="00012AEA">
              <w:rPr>
                <w:rStyle w:val="Hyperlink"/>
                <w:noProof/>
              </w:rPr>
              <w:t>2.2.5 Sistem Penjadwalan</w:t>
            </w:r>
            <w:r w:rsidR="00255CB3">
              <w:rPr>
                <w:noProof/>
                <w:webHidden/>
              </w:rPr>
              <w:tab/>
            </w:r>
            <w:r w:rsidR="00255CB3">
              <w:rPr>
                <w:noProof/>
                <w:webHidden/>
              </w:rPr>
              <w:fldChar w:fldCharType="begin"/>
            </w:r>
            <w:r w:rsidR="00255CB3">
              <w:rPr>
                <w:noProof/>
                <w:webHidden/>
              </w:rPr>
              <w:instrText xml:space="preserve"> PAGEREF _Toc111979983 \h </w:instrText>
            </w:r>
            <w:r w:rsidR="00255CB3">
              <w:rPr>
                <w:noProof/>
                <w:webHidden/>
              </w:rPr>
            </w:r>
            <w:r w:rsidR="00255CB3">
              <w:rPr>
                <w:noProof/>
                <w:webHidden/>
              </w:rPr>
              <w:fldChar w:fldCharType="separate"/>
            </w:r>
            <w:r w:rsidR="00163B1B">
              <w:rPr>
                <w:noProof/>
                <w:webHidden/>
              </w:rPr>
              <w:t>27</w:t>
            </w:r>
            <w:r w:rsidR="00255CB3">
              <w:rPr>
                <w:noProof/>
                <w:webHidden/>
              </w:rPr>
              <w:fldChar w:fldCharType="end"/>
            </w:r>
          </w:hyperlink>
        </w:p>
        <w:p w:rsidR="00255CB3" w:rsidRDefault="003E6A8F">
          <w:pPr>
            <w:pStyle w:val="TOC3"/>
            <w:rPr>
              <w:rFonts w:asciiTheme="minorHAnsi" w:eastAsiaTheme="minorEastAsia" w:hAnsiTheme="minorHAnsi" w:cstheme="minorBidi"/>
              <w:noProof/>
              <w:lang w:val="en-US"/>
            </w:rPr>
          </w:pPr>
          <w:hyperlink w:anchor="_Toc111979984" w:history="1">
            <w:r w:rsidR="00255CB3" w:rsidRPr="00012AEA">
              <w:rPr>
                <w:rStyle w:val="Hyperlink"/>
                <w:noProof/>
              </w:rPr>
              <w:t>2.2.6 Pola Operasi dan Alur Lalulintas Kendaraan di Dalam Dermaga</w:t>
            </w:r>
            <w:r w:rsidR="00255CB3">
              <w:rPr>
                <w:noProof/>
                <w:webHidden/>
              </w:rPr>
              <w:tab/>
            </w:r>
            <w:r w:rsidR="00255CB3">
              <w:rPr>
                <w:noProof/>
                <w:webHidden/>
              </w:rPr>
              <w:fldChar w:fldCharType="begin"/>
            </w:r>
            <w:r w:rsidR="00255CB3">
              <w:rPr>
                <w:noProof/>
                <w:webHidden/>
              </w:rPr>
              <w:instrText xml:space="preserve"> PAGEREF _Toc111979984 \h </w:instrText>
            </w:r>
            <w:r w:rsidR="00255CB3">
              <w:rPr>
                <w:noProof/>
                <w:webHidden/>
              </w:rPr>
            </w:r>
            <w:r w:rsidR="00255CB3">
              <w:rPr>
                <w:noProof/>
                <w:webHidden/>
              </w:rPr>
              <w:fldChar w:fldCharType="separate"/>
            </w:r>
            <w:r w:rsidR="00163B1B">
              <w:rPr>
                <w:noProof/>
                <w:webHidden/>
              </w:rPr>
              <w:t>27</w:t>
            </w:r>
            <w:r w:rsidR="00255CB3">
              <w:rPr>
                <w:noProof/>
                <w:webHidden/>
              </w:rPr>
              <w:fldChar w:fldCharType="end"/>
            </w:r>
          </w:hyperlink>
        </w:p>
        <w:p w:rsidR="00255CB3" w:rsidRDefault="003E6A8F">
          <w:pPr>
            <w:pStyle w:val="TOC2"/>
            <w:rPr>
              <w:rFonts w:asciiTheme="minorHAnsi" w:eastAsiaTheme="minorEastAsia" w:hAnsiTheme="minorHAnsi" w:cstheme="minorBidi"/>
              <w:noProof/>
              <w:lang w:val="en-US"/>
            </w:rPr>
          </w:pPr>
          <w:hyperlink w:anchor="_Toc111979985" w:history="1">
            <w:r w:rsidR="00255CB3" w:rsidRPr="00012AEA">
              <w:rPr>
                <w:rStyle w:val="Hyperlink"/>
                <w:noProof/>
              </w:rPr>
              <w:t>2.3 Produktivitas Angkutan</w:t>
            </w:r>
            <w:r w:rsidR="00255CB3">
              <w:rPr>
                <w:noProof/>
                <w:webHidden/>
              </w:rPr>
              <w:tab/>
            </w:r>
            <w:r w:rsidR="00255CB3">
              <w:rPr>
                <w:noProof/>
                <w:webHidden/>
              </w:rPr>
              <w:fldChar w:fldCharType="begin"/>
            </w:r>
            <w:r w:rsidR="00255CB3">
              <w:rPr>
                <w:noProof/>
                <w:webHidden/>
              </w:rPr>
              <w:instrText xml:space="preserve"> PAGEREF _Toc111979985 \h </w:instrText>
            </w:r>
            <w:r w:rsidR="00255CB3">
              <w:rPr>
                <w:noProof/>
                <w:webHidden/>
              </w:rPr>
            </w:r>
            <w:r w:rsidR="00255CB3">
              <w:rPr>
                <w:noProof/>
                <w:webHidden/>
              </w:rPr>
              <w:fldChar w:fldCharType="separate"/>
            </w:r>
            <w:r w:rsidR="00163B1B">
              <w:rPr>
                <w:noProof/>
                <w:webHidden/>
              </w:rPr>
              <w:t>28</w:t>
            </w:r>
            <w:r w:rsidR="00255CB3">
              <w:rPr>
                <w:noProof/>
                <w:webHidden/>
              </w:rPr>
              <w:fldChar w:fldCharType="end"/>
            </w:r>
          </w:hyperlink>
        </w:p>
        <w:p w:rsidR="00255CB3" w:rsidRDefault="003E6A8F">
          <w:pPr>
            <w:pStyle w:val="TOC2"/>
            <w:rPr>
              <w:rFonts w:asciiTheme="minorHAnsi" w:eastAsiaTheme="minorEastAsia" w:hAnsiTheme="minorHAnsi" w:cstheme="minorBidi"/>
              <w:noProof/>
              <w:lang w:val="en-US"/>
            </w:rPr>
          </w:pPr>
          <w:hyperlink w:anchor="_Toc111979986" w:history="1">
            <w:r w:rsidR="00255CB3" w:rsidRPr="00012AEA">
              <w:rPr>
                <w:rStyle w:val="Hyperlink"/>
                <w:noProof/>
              </w:rPr>
              <w:t>2.4 Produktifitas Kendaraan Dalam Dermaga</w:t>
            </w:r>
            <w:r w:rsidR="00255CB3">
              <w:rPr>
                <w:noProof/>
                <w:webHidden/>
              </w:rPr>
              <w:tab/>
            </w:r>
            <w:r w:rsidR="00255CB3">
              <w:rPr>
                <w:noProof/>
                <w:webHidden/>
              </w:rPr>
              <w:fldChar w:fldCharType="begin"/>
            </w:r>
            <w:r w:rsidR="00255CB3">
              <w:rPr>
                <w:noProof/>
                <w:webHidden/>
              </w:rPr>
              <w:instrText xml:space="preserve"> PAGEREF _Toc111979986 \h </w:instrText>
            </w:r>
            <w:r w:rsidR="00255CB3">
              <w:rPr>
                <w:noProof/>
                <w:webHidden/>
              </w:rPr>
            </w:r>
            <w:r w:rsidR="00255CB3">
              <w:rPr>
                <w:noProof/>
                <w:webHidden/>
              </w:rPr>
              <w:fldChar w:fldCharType="separate"/>
            </w:r>
            <w:r w:rsidR="00163B1B">
              <w:rPr>
                <w:noProof/>
                <w:webHidden/>
              </w:rPr>
              <w:t>29</w:t>
            </w:r>
            <w:r w:rsidR="00255CB3">
              <w:rPr>
                <w:noProof/>
                <w:webHidden/>
              </w:rPr>
              <w:fldChar w:fldCharType="end"/>
            </w:r>
          </w:hyperlink>
        </w:p>
        <w:p w:rsidR="00255CB3" w:rsidRDefault="003E6A8F">
          <w:pPr>
            <w:pStyle w:val="TOC1"/>
            <w:rPr>
              <w:rFonts w:asciiTheme="minorHAnsi" w:eastAsiaTheme="minorEastAsia" w:hAnsiTheme="minorHAnsi" w:cstheme="minorBidi"/>
              <w:b w:val="0"/>
              <w:lang w:val="en-US"/>
            </w:rPr>
          </w:pPr>
          <w:hyperlink w:anchor="_Toc111979987" w:history="1">
            <w:r w:rsidR="00255CB3" w:rsidRPr="00012AEA">
              <w:rPr>
                <w:rStyle w:val="Hyperlink"/>
              </w:rPr>
              <w:t>BAB III</w:t>
            </w:r>
            <w:r w:rsidR="00255CB3">
              <w:rPr>
                <w:rStyle w:val="Hyperlink"/>
              </w:rPr>
              <w:t xml:space="preserve"> KAJIAN PUSTAKA</w:t>
            </w:r>
            <w:r w:rsidR="00255CB3">
              <w:rPr>
                <w:webHidden/>
              </w:rPr>
              <w:tab/>
            </w:r>
            <w:r w:rsidR="00255CB3">
              <w:rPr>
                <w:webHidden/>
              </w:rPr>
              <w:fldChar w:fldCharType="begin"/>
            </w:r>
            <w:r w:rsidR="00255CB3">
              <w:rPr>
                <w:webHidden/>
              </w:rPr>
              <w:instrText xml:space="preserve"> PAGEREF _Toc111979987 \h </w:instrText>
            </w:r>
            <w:r w:rsidR="00255CB3">
              <w:rPr>
                <w:webHidden/>
              </w:rPr>
            </w:r>
            <w:r w:rsidR="00255CB3">
              <w:rPr>
                <w:webHidden/>
              </w:rPr>
              <w:fldChar w:fldCharType="separate"/>
            </w:r>
            <w:r w:rsidR="00163B1B">
              <w:rPr>
                <w:webHidden/>
              </w:rPr>
              <w:t>30</w:t>
            </w:r>
            <w:r w:rsidR="00255CB3">
              <w:rPr>
                <w:webHidden/>
              </w:rPr>
              <w:fldChar w:fldCharType="end"/>
            </w:r>
          </w:hyperlink>
        </w:p>
        <w:p w:rsidR="00255CB3" w:rsidRDefault="003E6A8F">
          <w:pPr>
            <w:pStyle w:val="TOC2"/>
            <w:rPr>
              <w:rFonts w:asciiTheme="minorHAnsi" w:eastAsiaTheme="minorEastAsia" w:hAnsiTheme="minorHAnsi" w:cstheme="minorBidi"/>
              <w:noProof/>
              <w:lang w:val="en-US"/>
            </w:rPr>
          </w:pPr>
          <w:hyperlink w:anchor="_Toc111979988" w:history="1">
            <w:r w:rsidR="00255CB3" w:rsidRPr="00012AEA">
              <w:rPr>
                <w:rStyle w:val="Hyperlink"/>
                <w:noProof/>
              </w:rPr>
              <w:t>3.1 Pelabuhan</w:t>
            </w:r>
            <w:r w:rsidR="00255CB3">
              <w:rPr>
                <w:noProof/>
                <w:webHidden/>
              </w:rPr>
              <w:tab/>
            </w:r>
            <w:r w:rsidR="00255CB3">
              <w:rPr>
                <w:noProof/>
                <w:webHidden/>
              </w:rPr>
              <w:fldChar w:fldCharType="begin"/>
            </w:r>
            <w:r w:rsidR="00255CB3">
              <w:rPr>
                <w:noProof/>
                <w:webHidden/>
              </w:rPr>
              <w:instrText xml:space="preserve"> PAGEREF _Toc111979988 \h </w:instrText>
            </w:r>
            <w:r w:rsidR="00255CB3">
              <w:rPr>
                <w:noProof/>
                <w:webHidden/>
              </w:rPr>
            </w:r>
            <w:r w:rsidR="00255CB3">
              <w:rPr>
                <w:noProof/>
                <w:webHidden/>
              </w:rPr>
              <w:fldChar w:fldCharType="separate"/>
            </w:r>
            <w:r w:rsidR="00163B1B">
              <w:rPr>
                <w:noProof/>
                <w:webHidden/>
              </w:rPr>
              <w:t>30</w:t>
            </w:r>
            <w:r w:rsidR="00255CB3">
              <w:rPr>
                <w:noProof/>
                <w:webHidden/>
              </w:rPr>
              <w:fldChar w:fldCharType="end"/>
            </w:r>
          </w:hyperlink>
        </w:p>
        <w:p w:rsidR="00255CB3" w:rsidRDefault="003E6A8F">
          <w:pPr>
            <w:pStyle w:val="TOC3"/>
            <w:rPr>
              <w:rFonts w:asciiTheme="minorHAnsi" w:eastAsiaTheme="minorEastAsia" w:hAnsiTheme="minorHAnsi" w:cstheme="minorBidi"/>
              <w:noProof/>
              <w:lang w:val="en-US"/>
            </w:rPr>
          </w:pPr>
          <w:hyperlink w:anchor="_Toc111979989" w:history="1">
            <w:r w:rsidR="00255CB3" w:rsidRPr="00012AEA">
              <w:rPr>
                <w:rStyle w:val="Hyperlink"/>
                <w:noProof/>
              </w:rPr>
              <w:t>3.1.1 Segi Penyelenggaraan</w:t>
            </w:r>
            <w:r w:rsidR="00255CB3">
              <w:rPr>
                <w:noProof/>
                <w:webHidden/>
              </w:rPr>
              <w:tab/>
            </w:r>
            <w:r w:rsidR="00255CB3">
              <w:rPr>
                <w:noProof/>
                <w:webHidden/>
              </w:rPr>
              <w:fldChar w:fldCharType="begin"/>
            </w:r>
            <w:r w:rsidR="00255CB3">
              <w:rPr>
                <w:noProof/>
                <w:webHidden/>
              </w:rPr>
              <w:instrText xml:space="preserve"> PAGEREF _Toc111979989 \h </w:instrText>
            </w:r>
            <w:r w:rsidR="00255CB3">
              <w:rPr>
                <w:noProof/>
                <w:webHidden/>
              </w:rPr>
            </w:r>
            <w:r w:rsidR="00255CB3">
              <w:rPr>
                <w:noProof/>
                <w:webHidden/>
              </w:rPr>
              <w:fldChar w:fldCharType="separate"/>
            </w:r>
            <w:r w:rsidR="00163B1B">
              <w:rPr>
                <w:noProof/>
                <w:webHidden/>
              </w:rPr>
              <w:t>31</w:t>
            </w:r>
            <w:r w:rsidR="00255CB3">
              <w:rPr>
                <w:noProof/>
                <w:webHidden/>
              </w:rPr>
              <w:fldChar w:fldCharType="end"/>
            </w:r>
          </w:hyperlink>
        </w:p>
        <w:p w:rsidR="00255CB3" w:rsidRDefault="003E6A8F">
          <w:pPr>
            <w:pStyle w:val="TOC3"/>
            <w:rPr>
              <w:rFonts w:asciiTheme="minorHAnsi" w:eastAsiaTheme="minorEastAsia" w:hAnsiTheme="minorHAnsi" w:cstheme="minorBidi"/>
              <w:noProof/>
              <w:lang w:val="en-US"/>
            </w:rPr>
          </w:pPr>
          <w:hyperlink w:anchor="_Toc111979990" w:history="1">
            <w:r w:rsidR="00255CB3" w:rsidRPr="00012AEA">
              <w:rPr>
                <w:rStyle w:val="Hyperlink"/>
                <w:noProof/>
              </w:rPr>
              <w:t>3.1.2 Segi Kegunaan</w:t>
            </w:r>
            <w:r w:rsidR="00255CB3">
              <w:rPr>
                <w:noProof/>
                <w:webHidden/>
              </w:rPr>
              <w:tab/>
            </w:r>
            <w:r w:rsidR="00255CB3">
              <w:rPr>
                <w:noProof/>
                <w:webHidden/>
              </w:rPr>
              <w:fldChar w:fldCharType="begin"/>
            </w:r>
            <w:r w:rsidR="00255CB3">
              <w:rPr>
                <w:noProof/>
                <w:webHidden/>
              </w:rPr>
              <w:instrText xml:space="preserve"> PAGEREF _Toc111979990 \h </w:instrText>
            </w:r>
            <w:r w:rsidR="00255CB3">
              <w:rPr>
                <w:noProof/>
                <w:webHidden/>
              </w:rPr>
            </w:r>
            <w:r w:rsidR="00255CB3">
              <w:rPr>
                <w:noProof/>
                <w:webHidden/>
              </w:rPr>
              <w:fldChar w:fldCharType="separate"/>
            </w:r>
            <w:r w:rsidR="00163B1B">
              <w:rPr>
                <w:noProof/>
                <w:webHidden/>
              </w:rPr>
              <w:t>31</w:t>
            </w:r>
            <w:r w:rsidR="00255CB3">
              <w:rPr>
                <w:noProof/>
                <w:webHidden/>
              </w:rPr>
              <w:fldChar w:fldCharType="end"/>
            </w:r>
          </w:hyperlink>
        </w:p>
        <w:p w:rsidR="00255CB3" w:rsidRDefault="003E6A8F">
          <w:pPr>
            <w:pStyle w:val="TOC3"/>
            <w:rPr>
              <w:rFonts w:asciiTheme="minorHAnsi" w:eastAsiaTheme="minorEastAsia" w:hAnsiTheme="minorHAnsi" w:cstheme="minorBidi"/>
              <w:noProof/>
              <w:lang w:val="en-US"/>
            </w:rPr>
          </w:pPr>
          <w:hyperlink w:anchor="_Toc111979991" w:history="1">
            <w:r w:rsidR="00255CB3" w:rsidRPr="00012AEA">
              <w:rPr>
                <w:rStyle w:val="Hyperlink"/>
                <w:noProof/>
              </w:rPr>
              <w:t>3.1.3 Segi Usaha</w:t>
            </w:r>
            <w:r w:rsidR="00255CB3">
              <w:rPr>
                <w:noProof/>
                <w:webHidden/>
              </w:rPr>
              <w:tab/>
            </w:r>
            <w:r w:rsidR="00255CB3">
              <w:rPr>
                <w:noProof/>
                <w:webHidden/>
              </w:rPr>
              <w:fldChar w:fldCharType="begin"/>
            </w:r>
            <w:r w:rsidR="00255CB3">
              <w:rPr>
                <w:noProof/>
                <w:webHidden/>
              </w:rPr>
              <w:instrText xml:space="preserve"> PAGEREF _Toc111979991 \h </w:instrText>
            </w:r>
            <w:r w:rsidR="00255CB3">
              <w:rPr>
                <w:noProof/>
                <w:webHidden/>
              </w:rPr>
            </w:r>
            <w:r w:rsidR="00255CB3">
              <w:rPr>
                <w:noProof/>
                <w:webHidden/>
              </w:rPr>
              <w:fldChar w:fldCharType="separate"/>
            </w:r>
            <w:r w:rsidR="00163B1B">
              <w:rPr>
                <w:noProof/>
                <w:webHidden/>
              </w:rPr>
              <w:t>32</w:t>
            </w:r>
            <w:r w:rsidR="00255CB3">
              <w:rPr>
                <w:noProof/>
                <w:webHidden/>
              </w:rPr>
              <w:fldChar w:fldCharType="end"/>
            </w:r>
          </w:hyperlink>
        </w:p>
        <w:p w:rsidR="00255CB3" w:rsidRDefault="003E6A8F">
          <w:pPr>
            <w:pStyle w:val="TOC2"/>
            <w:rPr>
              <w:rFonts w:asciiTheme="minorHAnsi" w:eastAsiaTheme="minorEastAsia" w:hAnsiTheme="minorHAnsi" w:cstheme="minorBidi"/>
              <w:noProof/>
              <w:lang w:val="en-US"/>
            </w:rPr>
          </w:pPr>
          <w:hyperlink w:anchor="_Toc111979992" w:history="1">
            <w:r w:rsidR="00255CB3" w:rsidRPr="00012AEA">
              <w:rPr>
                <w:rStyle w:val="Hyperlink"/>
                <w:noProof/>
              </w:rPr>
              <w:t>3.2 Dermaga</w:t>
            </w:r>
            <w:r w:rsidR="00255CB3">
              <w:rPr>
                <w:noProof/>
                <w:webHidden/>
              </w:rPr>
              <w:tab/>
            </w:r>
            <w:r w:rsidR="00255CB3">
              <w:rPr>
                <w:noProof/>
                <w:webHidden/>
              </w:rPr>
              <w:fldChar w:fldCharType="begin"/>
            </w:r>
            <w:r w:rsidR="00255CB3">
              <w:rPr>
                <w:noProof/>
                <w:webHidden/>
              </w:rPr>
              <w:instrText xml:space="preserve"> PAGEREF _Toc111979992 \h </w:instrText>
            </w:r>
            <w:r w:rsidR="00255CB3">
              <w:rPr>
                <w:noProof/>
                <w:webHidden/>
              </w:rPr>
            </w:r>
            <w:r w:rsidR="00255CB3">
              <w:rPr>
                <w:noProof/>
                <w:webHidden/>
              </w:rPr>
              <w:fldChar w:fldCharType="separate"/>
            </w:r>
            <w:r w:rsidR="00163B1B">
              <w:rPr>
                <w:noProof/>
                <w:webHidden/>
              </w:rPr>
              <w:t>33</w:t>
            </w:r>
            <w:r w:rsidR="00255CB3">
              <w:rPr>
                <w:noProof/>
                <w:webHidden/>
              </w:rPr>
              <w:fldChar w:fldCharType="end"/>
            </w:r>
          </w:hyperlink>
        </w:p>
        <w:p w:rsidR="00255CB3" w:rsidRDefault="003E6A8F">
          <w:pPr>
            <w:pStyle w:val="TOC2"/>
            <w:rPr>
              <w:rFonts w:asciiTheme="minorHAnsi" w:eastAsiaTheme="minorEastAsia" w:hAnsiTheme="minorHAnsi" w:cstheme="minorBidi"/>
              <w:noProof/>
              <w:lang w:val="en-US"/>
            </w:rPr>
          </w:pPr>
          <w:hyperlink w:anchor="_Toc111979993" w:history="1">
            <w:r w:rsidR="00255CB3" w:rsidRPr="00012AEA">
              <w:rPr>
                <w:rStyle w:val="Hyperlink"/>
                <w:noProof/>
              </w:rPr>
              <w:t>3.3 Fasilitas Pelabuhan</w:t>
            </w:r>
            <w:r w:rsidR="00255CB3">
              <w:rPr>
                <w:noProof/>
                <w:webHidden/>
              </w:rPr>
              <w:tab/>
            </w:r>
            <w:r w:rsidR="00255CB3">
              <w:rPr>
                <w:noProof/>
                <w:webHidden/>
              </w:rPr>
              <w:fldChar w:fldCharType="begin"/>
            </w:r>
            <w:r w:rsidR="00255CB3">
              <w:rPr>
                <w:noProof/>
                <w:webHidden/>
              </w:rPr>
              <w:instrText xml:space="preserve"> PAGEREF _Toc111979993 \h </w:instrText>
            </w:r>
            <w:r w:rsidR="00255CB3">
              <w:rPr>
                <w:noProof/>
                <w:webHidden/>
              </w:rPr>
            </w:r>
            <w:r w:rsidR="00255CB3">
              <w:rPr>
                <w:noProof/>
                <w:webHidden/>
              </w:rPr>
              <w:fldChar w:fldCharType="separate"/>
            </w:r>
            <w:r w:rsidR="00163B1B">
              <w:rPr>
                <w:noProof/>
                <w:webHidden/>
              </w:rPr>
              <w:t>33</w:t>
            </w:r>
            <w:r w:rsidR="00255CB3">
              <w:rPr>
                <w:noProof/>
                <w:webHidden/>
              </w:rPr>
              <w:fldChar w:fldCharType="end"/>
            </w:r>
          </w:hyperlink>
        </w:p>
        <w:p w:rsidR="00255CB3" w:rsidRDefault="003E6A8F">
          <w:pPr>
            <w:pStyle w:val="TOC2"/>
            <w:rPr>
              <w:rFonts w:asciiTheme="minorHAnsi" w:eastAsiaTheme="minorEastAsia" w:hAnsiTheme="minorHAnsi" w:cstheme="minorBidi"/>
              <w:noProof/>
              <w:lang w:val="en-US"/>
            </w:rPr>
          </w:pPr>
          <w:hyperlink w:anchor="_Toc111979994" w:history="1">
            <w:r w:rsidR="00255CB3" w:rsidRPr="00012AEA">
              <w:rPr>
                <w:rStyle w:val="Hyperlink"/>
                <w:noProof/>
              </w:rPr>
              <w:t>3.4 Terminal Penumpang</w:t>
            </w:r>
            <w:r w:rsidR="00255CB3">
              <w:rPr>
                <w:noProof/>
                <w:webHidden/>
              </w:rPr>
              <w:tab/>
            </w:r>
            <w:r w:rsidR="00255CB3">
              <w:rPr>
                <w:noProof/>
                <w:webHidden/>
              </w:rPr>
              <w:fldChar w:fldCharType="begin"/>
            </w:r>
            <w:r w:rsidR="00255CB3">
              <w:rPr>
                <w:noProof/>
                <w:webHidden/>
              </w:rPr>
              <w:instrText xml:space="preserve"> PAGEREF _Toc111979994 \h </w:instrText>
            </w:r>
            <w:r w:rsidR="00255CB3">
              <w:rPr>
                <w:noProof/>
                <w:webHidden/>
              </w:rPr>
            </w:r>
            <w:r w:rsidR="00255CB3">
              <w:rPr>
                <w:noProof/>
                <w:webHidden/>
              </w:rPr>
              <w:fldChar w:fldCharType="separate"/>
            </w:r>
            <w:r w:rsidR="00163B1B">
              <w:rPr>
                <w:noProof/>
                <w:webHidden/>
              </w:rPr>
              <w:t>34</w:t>
            </w:r>
            <w:r w:rsidR="00255CB3">
              <w:rPr>
                <w:noProof/>
                <w:webHidden/>
              </w:rPr>
              <w:fldChar w:fldCharType="end"/>
            </w:r>
          </w:hyperlink>
        </w:p>
        <w:p w:rsidR="00255CB3" w:rsidRDefault="003E6A8F">
          <w:pPr>
            <w:pStyle w:val="TOC2"/>
            <w:rPr>
              <w:rFonts w:asciiTheme="minorHAnsi" w:eastAsiaTheme="minorEastAsia" w:hAnsiTheme="minorHAnsi" w:cstheme="minorBidi"/>
              <w:noProof/>
              <w:lang w:val="en-US"/>
            </w:rPr>
          </w:pPr>
          <w:hyperlink w:anchor="_Toc111979995" w:history="1">
            <w:r w:rsidR="00255CB3" w:rsidRPr="00012AEA">
              <w:rPr>
                <w:rStyle w:val="Hyperlink"/>
                <w:noProof/>
              </w:rPr>
              <w:t>3.5 Angkutan Penyeberangan</w:t>
            </w:r>
            <w:r w:rsidR="00255CB3">
              <w:rPr>
                <w:noProof/>
                <w:webHidden/>
              </w:rPr>
              <w:tab/>
            </w:r>
            <w:r w:rsidR="00255CB3">
              <w:rPr>
                <w:noProof/>
                <w:webHidden/>
              </w:rPr>
              <w:fldChar w:fldCharType="begin"/>
            </w:r>
            <w:r w:rsidR="00255CB3">
              <w:rPr>
                <w:noProof/>
                <w:webHidden/>
              </w:rPr>
              <w:instrText xml:space="preserve"> PAGEREF _Toc111979995 \h </w:instrText>
            </w:r>
            <w:r w:rsidR="00255CB3">
              <w:rPr>
                <w:noProof/>
                <w:webHidden/>
              </w:rPr>
            </w:r>
            <w:r w:rsidR="00255CB3">
              <w:rPr>
                <w:noProof/>
                <w:webHidden/>
              </w:rPr>
              <w:fldChar w:fldCharType="separate"/>
            </w:r>
            <w:r w:rsidR="00163B1B">
              <w:rPr>
                <w:noProof/>
                <w:webHidden/>
              </w:rPr>
              <w:t>36</w:t>
            </w:r>
            <w:r w:rsidR="00255CB3">
              <w:rPr>
                <w:noProof/>
                <w:webHidden/>
              </w:rPr>
              <w:fldChar w:fldCharType="end"/>
            </w:r>
          </w:hyperlink>
        </w:p>
        <w:p w:rsidR="00255CB3" w:rsidRDefault="003E6A8F">
          <w:pPr>
            <w:pStyle w:val="TOC3"/>
            <w:rPr>
              <w:rFonts w:asciiTheme="minorHAnsi" w:eastAsiaTheme="minorEastAsia" w:hAnsiTheme="minorHAnsi" w:cstheme="minorBidi"/>
              <w:noProof/>
              <w:lang w:val="en-US"/>
            </w:rPr>
          </w:pPr>
          <w:hyperlink w:anchor="_Toc111979996" w:history="1">
            <w:r w:rsidR="00255CB3" w:rsidRPr="00012AEA">
              <w:rPr>
                <w:rStyle w:val="Hyperlink"/>
                <w:noProof/>
              </w:rPr>
              <w:t>3.5.1 Manajemen Lalu lintas penyeberangan</w:t>
            </w:r>
            <w:r w:rsidR="00255CB3">
              <w:rPr>
                <w:noProof/>
                <w:webHidden/>
              </w:rPr>
              <w:tab/>
            </w:r>
            <w:r w:rsidR="00255CB3">
              <w:rPr>
                <w:noProof/>
                <w:webHidden/>
              </w:rPr>
              <w:fldChar w:fldCharType="begin"/>
            </w:r>
            <w:r w:rsidR="00255CB3">
              <w:rPr>
                <w:noProof/>
                <w:webHidden/>
              </w:rPr>
              <w:instrText xml:space="preserve"> PAGEREF _Toc111979996 \h </w:instrText>
            </w:r>
            <w:r w:rsidR="00255CB3">
              <w:rPr>
                <w:noProof/>
                <w:webHidden/>
              </w:rPr>
            </w:r>
            <w:r w:rsidR="00255CB3">
              <w:rPr>
                <w:noProof/>
                <w:webHidden/>
              </w:rPr>
              <w:fldChar w:fldCharType="separate"/>
            </w:r>
            <w:r w:rsidR="00163B1B">
              <w:rPr>
                <w:noProof/>
                <w:webHidden/>
              </w:rPr>
              <w:t>36</w:t>
            </w:r>
            <w:r w:rsidR="00255CB3">
              <w:rPr>
                <w:noProof/>
                <w:webHidden/>
              </w:rPr>
              <w:fldChar w:fldCharType="end"/>
            </w:r>
          </w:hyperlink>
        </w:p>
        <w:p w:rsidR="00255CB3" w:rsidRDefault="003E6A8F">
          <w:pPr>
            <w:pStyle w:val="TOC3"/>
            <w:rPr>
              <w:rFonts w:asciiTheme="minorHAnsi" w:eastAsiaTheme="minorEastAsia" w:hAnsiTheme="minorHAnsi" w:cstheme="minorBidi"/>
              <w:noProof/>
              <w:lang w:val="en-US"/>
            </w:rPr>
          </w:pPr>
          <w:hyperlink w:anchor="_Toc111979997" w:history="1">
            <w:r w:rsidR="00255CB3" w:rsidRPr="00012AEA">
              <w:rPr>
                <w:rStyle w:val="Hyperlink"/>
                <w:noProof/>
              </w:rPr>
              <w:t>3.5.2 Indikator Pelayanan Penumpang di Pelabuhan</w:t>
            </w:r>
            <w:r w:rsidR="00255CB3" w:rsidRPr="00012AEA">
              <w:rPr>
                <w:rStyle w:val="Hyperlink"/>
                <w:noProof/>
                <w:spacing w:val="-7"/>
              </w:rPr>
              <w:t xml:space="preserve"> </w:t>
            </w:r>
            <w:r w:rsidR="00255CB3" w:rsidRPr="00012AEA">
              <w:rPr>
                <w:rStyle w:val="Hyperlink"/>
                <w:noProof/>
              </w:rPr>
              <w:t>Penyeberangan</w:t>
            </w:r>
            <w:r w:rsidR="00255CB3">
              <w:rPr>
                <w:noProof/>
                <w:webHidden/>
              </w:rPr>
              <w:tab/>
            </w:r>
            <w:r w:rsidR="00255CB3">
              <w:rPr>
                <w:noProof/>
                <w:webHidden/>
              </w:rPr>
              <w:fldChar w:fldCharType="begin"/>
            </w:r>
            <w:r w:rsidR="00255CB3">
              <w:rPr>
                <w:noProof/>
                <w:webHidden/>
              </w:rPr>
              <w:instrText xml:space="preserve"> PAGEREF _Toc111979997 \h </w:instrText>
            </w:r>
            <w:r w:rsidR="00255CB3">
              <w:rPr>
                <w:noProof/>
                <w:webHidden/>
              </w:rPr>
            </w:r>
            <w:r w:rsidR="00255CB3">
              <w:rPr>
                <w:noProof/>
                <w:webHidden/>
              </w:rPr>
              <w:fldChar w:fldCharType="separate"/>
            </w:r>
            <w:r w:rsidR="00163B1B">
              <w:rPr>
                <w:noProof/>
                <w:webHidden/>
              </w:rPr>
              <w:t>36</w:t>
            </w:r>
            <w:r w:rsidR="00255CB3">
              <w:rPr>
                <w:noProof/>
                <w:webHidden/>
              </w:rPr>
              <w:fldChar w:fldCharType="end"/>
            </w:r>
          </w:hyperlink>
        </w:p>
        <w:p w:rsidR="00255CB3" w:rsidRDefault="003E6A8F">
          <w:pPr>
            <w:pStyle w:val="TOC1"/>
            <w:rPr>
              <w:rFonts w:asciiTheme="minorHAnsi" w:eastAsiaTheme="minorEastAsia" w:hAnsiTheme="minorHAnsi" w:cstheme="minorBidi"/>
              <w:b w:val="0"/>
              <w:lang w:val="en-US"/>
            </w:rPr>
          </w:pPr>
          <w:hyperlink w:anchor="_Toc111979998" w:history="1">
            <w:r w:rsidR="00255CB3" w:rsidRPr="00012AEA">
              <w:rPr>
                <w:rStyle w:val="Hyperlink"/>
              </w:rPr>
              <w:t>BAB IV</w:t>
            </w:r>
            <w:r w:rsidR="00255CB3">
              <w:rPr>
                <w:rStyle w:val="Hyperlink"/>
              </w:rPr>
              <w:t xml:space="preserve"> METODOLOGI PENELITIAN</w:t>
            </w:r>
            <w:r w:rsidR="00255CB3">
              <w:rPr>
                <w:webHidden/>
              </w:rPr>
              <w:tab/>
            </w:r>
            <w:r w:rsidR="00255CB3">
              <w:rPr>
                <w:webHidden/>
              </w:rPr>
              <w:fldChar w:fldCharType="begin"/>
            </w:r>
            <w:r w:rsidR="00255CB3">
              <w:rPr>
                <w:webHidden/>
              </w:rPr>
              <w:instrText xml:space="preserve"> PAGEREF _Toc111979998 \h </w:instrText>
            </w:r>
            <w:r w:rsidR="00255CB3">
              <w:rPr>
                <w:webHidden/>
              </w:rPr>
            </w:r>
            <w:r w:rsidR="00255CB3">
              <w:rPr>
                <w:webHidden/>
              </w:rPr>
              <w:fldChar w:fldCharType="separate"/>
            </w:r>
            <w:r w:rsidR="00163B1B">
              <w:rPr>
                <w:webHidden/>
              </w:rPr>
              <w:t>38</w:t>
            </w:r>
            <w:r w:rsidR="00255CB3">
              <w:rPr>
                <w:webHidden/>
              </w:rPr>
              <w:fldChar w:fldCharType="end"/>
            </w:r>
          </w:hyperlink>
        </w:p>
        <w:p w:rsidR="00255CB3" w:rsidRDefault="003E6A8F">
          <w:pPr>
            <w:pStyle w:val="TOC2"/>
            <w:rPr>
              <w:rFonts w:asciiTheme="minorHAnsi" w:eastAsiaTheme="minorEastAsia" w:hAnsiTheme="minorHAnsi" w:cstheme="minorBidi"/>
              <w:noProof/>
              <w:lang w:val="en-US"/>
            </w:rPr>
          </w:pPr>
          <w:hyperlink w:anchor="_Toc111979999" w:history="1">
            <w:r w:rsidR="00255CB3" w:rsidRPr="00012AEA">
              <w:rPr>
                <w:rStyle w:val="Hyperlink"/>
                <w:noProof/>
              </w:rPr>
              <w:t>4.1 Desain Penelitian</w:t>
            </w:r>
            <w:r w:rsidR="00255CB3">
              <w:rPr>
                <w:noProof/>
                <w:webHidden/>
              </w:rPr>
              <w:tab/>
            </w:r>
            <w:r w:rsidR="00255CB3">
              <w:rPr>
                <w:noProof/>
                <w:webHidden/>
              </w:rPr>
              <w:fldChar w:fldCharType="begin"/>
            </w:r>
            <w:r w:rsidR="00255CB3">
              <w:rPr>
                <w:noProof/>
                <w:webHidden/>
              </w:rPr>
              <w:instrText xml:space="preserve"> PAGEREF _Toc111979999 \h </w:instrText>
            </w:r>
            <w:r w:rsidR="00255CB3">
              <w:rPr>
                <w:noProof/>
                <w:webHidden/>
              </w:rPr>
            </w:r>
            <w:r w:rsidR="00255CB3">
              <w:rPr>
                <w:noProof/>
                <w:webHidden/>
              </w:rPr>
              <w:fldChar w:fldCharType="separate"/>
            </w:r>
            <w:r w:rsidR="00163B1B">
              <w:rPr>
                <w:noProof/>
                <w:webHidden/>
              </w:rPr>
              <w:t>38</w:t>
            </w:r>
            <w:r w:rsidR="00255CB3">
              <w:rPr>
                <w:noProof/>
                <w:webHidden/>
              </w:rPr>
              <w:fldChar w:fldCharType="end"/>
            </w:r>
          </w:hyperlink>
        </w:p>
        <w:p w:rsidR="00255CB3" w:rsidRDefault="003E6A8F">
          <w:pPr>
            <w:pStyle w:val="TOC3"/>
            <w:rPr>
              <w:rFonts w:asciiTheme="minorHAnsi" w:eastAsiaTheme="minorEastAsia" w:hAnsiTheme="minorHAnsi" w:cstheme="minorBidi"/>
              <w:noProof/>
              <w:lang w:val="en-US"/>
            </w:rPr>
          </w:pPr>
          <w:hyperlink w:anchor="_Toc111980000" w:history="1">
            <w:r w:rsidR="00255CB3" w:rsidRPr="00012AEA">
              <w:rPr>
                <w:rStyle w:val="Hyperlink"/>
                <w:noProof/>
              </w:rPr>
              <w:t>4.1.1 Identifikasi masalah</w:t>
            </w:r>
            <w:r w:rsidR="00255CB3">
              <w:rPr>
                <w:noProof/>
                <w:webHidden/>
              </w:rPr>
              <w:tab/>
            </w:r>
            <w:r w:rsidR="00255CB3">
              <w:rPr>
                <w:noProof/>
                <w:webHidden/>
              </w:rPr>
              <w:fldChar w:fldCharType="begin"/>
            </w:r>
            <w:r w:rsidR="00255CB3">
              <w:rPr>
                <w:noProof/>
                <w:webHidden/>
              </w:rPr>
              <w:instrText xml:space="preserve"> PAGEREF _Toc111980000 \h </w:instrText>
            </w:r>
            <w:r w:rsidR="00255CB3">
              <w:rPr>
                <w:noProof/>
                <w:webHidden/>
              </w:rPr>
            </w:r>
            <w:r w:rsidR="00255CB3">
              <w:rPr>
                <w:noProof/>
                <w:webHidden/>
              </w:rPr>
              <w:fldChar w:fldCharType="separate"/>
            </w:r>
            <w:r w:rsidR="00163B1B">
              <w:rPr>
                <w:noProof/>
                <w:webHidden/>
              </w:rPr>
              <w:t>38</w:t>
            </w:r>
            <w:r w:rsidR="00255CB3">
              <w:rPr>
                <w:noProof/>
                <w:webHidden/>
              </w:rPr>
              <w:fldChar w:fldCharType="end"/>
            </w:r>
          </w:hyperlink>
        </w:p>
        <w:p w:rsidR="00255CB3" w:rsidRDefault="003E6A8F">
          <w:pPr>
            <w:pStyle w:val="TOC3"/>
            <w:rPr>
              <w:rFonts w:asciiTheme="minorHAnsi" w:eastAsiaTheme="minorEastAsia" w:hAnsiTheme="minorHAnsi" w:cstheme="minorBidi"/>
              <w:noProof/>
              <w:lang w:val="en-US"/>
            </w:rPr>
          </w:pPr>
          <w:hyperlink w:anchor="_Toc111980001" w:history="1">
            <w:r w:rsidR="00255CB3" w:rsidRPr="00012AEA">
              <w:rPr>
                <w:rStyle w:val="Hyperlink"/>
                <w:noProof/>
              </w:rPr>
              <w:t>4.1.2 Pengumpulan data</w:t>
            </w:r>
            <w:r w:rsidR="00255CB3">
              <w:rPr>
                <w:noProof/>
                <w:webHidden/>
              </w:rPr>
              <w:tab/>
            </w:r>
            <w:r w:rsidR="00255CB3">
              <w:rPr>
                <w:noProof/>
                <w:webHidden/>
              </w:rPr>
              <w:fldChar w:fldCharType="begin"/>
            </w:r>
            <w:r w:rsidR="00255CB3">
              <w:rPr>
                <w:noProof/>
                <w:webHidden/>
              </w:rPr>
              <w:instrText xml:space="preserve"> PAGEREF _Toc111980001 \h </w:instrText>
            </w:r>
            <w:r w:rsidR="00255CB3">
              <w:rPr>
                <w:noProof/>
                <w:webHidden/>
              </w:rPr>
            </w:r>
            <w:r w:rsidR="00255CB3">
              <w:rPr>
                <w:noProof/>
                <w:webHidden/>
              </w:rPr>
              <w:fldChar w:fldCharType="separate"/>
            </w:r>
            <w:r w:rsidR="00163B1B">
              <w:rPr>
                <w:noProof/>
                <w:webHidden/>
              </w:rPr>
              <w:t>38</w:t>
            </w:r>
            <w:r w:rsidR="00255CB3">
              <w:rPr>
                <w:noProof/>
                <w:webHidden/>
              </w:rPr>
              <w:fldChar w:fldCharType="end"/>
            </w:r>
          </w:hyperlink>
        </w:p>
        <w:p w:rsidR="00255CB3" w:rsidRDefault="003E6A8F">
          <w:pPr>
            <w:pStyle w:val="TOC3"/>
            <w:rPr>
              <w:rFonts w:asciiTheme="minorHAnsi" w:eastAsiaTheme="minorEastAsia" w:hAnsiTheme="minorHAnsi" w:cstheme="minorBidi"/>
              <w:noProof/>
              <w:lang w:val="en-US"/>
            </w:rPr>
          </w:pPr>
          <w:hyperlink w:anchor="_Toc111980002" w:history="1">
            <w:r w:rsidR="00255CB3" w:rsidRPr="00012AEA">
              <w:rPr>
                <w:rStyle w:val="Hyperlink"/>
                <w:noProof/>
              </w:rPr>
              <w:t>4.1.3 Pengolahan data</w:t>
            </w:r>
            <w:r w:rsidR="00255CB3">
              <w:rPr>
                <w:noProof/>
                <w:webHidden/>
              </w:rPr>
              <w:tab/>
            </w:r>
            <w:r w:rsidR="00255CB3">
              <w:rPr>
                <w:noProof/>
                <w:webHidden/>
              </w:rPr>
              <w:fldChar w:fldCharType="begin"/>
            </w:r>
            <w:r w:rsidR="00255CB3">
              <w:rPr>
                <w:noProof/>
                <w:webHidden/>
              </w:rPr>
              <w:instrText xml:space="preserve"> PAGEREF _Toc111980002 \h </w:instrText>
            </w:r>
            <w:r w:rsidR="00255CB3">
              <w:rPr>
                <w:noProof/>
                <w:webHidden/>
              </w:rPr>
            </w:r>
            <w:r w:rsidR="00255CB3">
              <w:rPr>
                <w:noProof/>
                <w:webHidden/>
              </w:rPr>
              <w:fldChar w:fldCharType="separate"/>
            </w:r>
            <w:r w:rsidR="00163B1B">
              <w:rPr>
                <w:noProof/>
                <w:webHidden/>
              </w:rPr>
              <w:t>39</w:t>
            </w:r>
            <w:r w:rsidR="00255CB3">
              <w:rPr>
                <w:noProof/>
                <w:webHidden/>
              </w:rPr>
              <w:fldChar w:fldCharType="end"/>
            </w:r>
          </w:hyperlink>
        </w:p>
        <w:p w:rsidR="00255CB3" w:rsidRDefault="003E6A8F">
          <w:pPr>
            <w:pStyle w:val="TOC3"/>
            <w:rPr>
              <w:rFonts w:asciiTheme="minorHAnsi" w:eastAsiaTheme="minorEastAsia" w:hAnsiTheme="minorHAnsi" w:cstheme="minorBidi"/>
              <w:noProof/>
              <w:lang w:val="en-US"/>
            </w:rPr>
          </w:pPr>
          <w:hyperlink w:anchor="_Toc111980003" w:history="1">
            <w:r w:rsidR="00255CB3" w:rsidRPr="00012AEA">
              <w:rPr>
                <w:rStyle w:val="Hyperlink"/>
                <w:noProof/>
              </w:rPr>
              <w:t>4.1.4 Keluaran</w:t>
            </w:r>
            <w:r w:rsidR="00255CB3">
              <w:rPr>
                <w:noProof/>
                <w:webHidden/>
              </w:rPr>
              <w:tab/>
            </w:r>
            <w:r w:rsidR="00255CB3">
              <w:rPr>
                <w:noProof/>
                <w:webHidden/>
              </w:rPr>
              <w:fldChar w:fldCharType="begin"/>
            </w:r>
            <w:r w:rsidR="00255CB3">
              <w:rPr>
                <w:noProof/>
                <w:webHidden/>
              </w:rPr>
              <w:instrText xml:space="preserve"> PAGEREF _Toc111980003 \h </w:instrText>
            </w:r>
            <w:r w:rsidR="00255CB3">
              <w:rPr>
                <w:noProof/>
                <w:webHidden/>
              </w:rPr>
            </w:r>
            <w:r w:rsidR="00255CB3">
              <w:rPr>
                <w:noProof/>
                <w:webHidden/>
              </w:rPr>
              <w:fldChar w:fldCharType="separate"/>
            </w:r>
            <w:r w:rsidR="00163B1B">
              <w:rPr>
                <w:noProof/>
                <w:webHidden/>
              </w:rPr>
              <w:t>39</w:t>
            </w:r>
            <w:r w:rsidR="00255CB3">
              <w:rPr>
                <w:noProof/>
                <w:webHidden/>
              </w:rPr>
              <w:fldChar w:fldCharType="end"/>
            </w:r>
          </w:hyperlink>
        </w:p>
        <w:p w:rsidR="00255CB3" w:rsidRDefault="003E6A8F">
          <w:pPr>
            <w:pStyle w:val="TOC2"/>
            <w:rPr>
              <w:rFonts w:asciiTheme="minorHAnsi" w:eastAsiaTheme="minorEastAsia" w:hAnsiTheme="minorHAnsi" w:cstheme="minorBidi"/>
              <w:noProof/>
              <w:lang w:val="en-US"/>
            </w:rPr>
          </w:pPr>
          <w:hyperlink w:anchor="_Toc111980004" w:history="1">
            <w:r w:rsidR="00255CB3" w:rsidRPr="00012AEA">
              <w:rPr>
                <w:rStyle w:val="Hyperlink"/>
                <w:noProof/>
              </w:rPr>
              <w:t>4.2 Jenis dan Teknik Pengumpulan Data</w:t>
            </w:r>
            <w:r w:rsidR="00255CB3">
              <w:rPr>
                <w:noProof/>
                <w:webHidden/>
              </w:rPr>
              <w:tab/>
            </w:r>
            <w:r w:rsidR="00255CB3">
              <w:rPr>
                <w:noProof/>
                <w:webHidden/>
              </w:rPr>
              <w:fldChar w:fldCharType="begin"/>
            </w:r>
            <w:r w:rsidR="00255CB3">
              <w:rPr>
                <w:noProof/>
                <w:webHidden/>
              </w:rPr>
              <w:instrText xml:space="preserve"> PAGEREF _Toc111980004 \h </w:instrText>
            </w:r>
            <w:r w:rsidR="00255CB3">
              <w:rPr>
                <w:noProof/>
                <w:webHidden/>
              </w:rPr>
            </w:r>
            <w:r w:rsidR="00255CB3">
              <w:rPr>
                <w:noProof/>
                <w:webHidden/>
              </w:rPr>
              <w:fldChar w:fldCharType="separate"/>
            </w:r>
            <w:r w:rsidR="00163B1B">
              <w:rPr>
                <w:noProof/>
                <w:webHidden/>
              </w:rPr>
              <w:t>39</w:t>
            </w:r>
            <w:r w:rsidR="00255CB3">
              <w:rPr>
                <w:noProof/>
                <w:webHidden/>
              </w:rPr>
              <w:fldChar w:fldCharType="end"/>
            </w:r>
          </w:hyperlink>
        </w:p>
        <w:p w:rsidR="00255CB3" w:rsidRDefault="003E6A8F">
          <w:pPr>
            <w:pStyle w:val="TOC3"/>
            <w:rPr>
              <w:rFonts w:asciiTheme="minorHAnsi" w:eastAsiaTheme="minorEastAsia" w:hAnsiTheme="minorHAnsi" w:cstheme="minorBidi"/>
              <w:noProof/>
              <w:lang w:val="en-US"/>
            </w:rPr>
          </w:pPr>
          <w:hyperlink w:anchor="_Toc111980005" w:history="1">
            <w:r w:rsidR="00255CB3" w:rsidRPr="00012AEA">
              <w:rPr>
                <w:rStyle w:val="Hyperlink"/>
                <w:noProof/>
              </w:rPr>
              <w:t>4.2.1</w:t>
            </w:r>
            <w:r w:rsidR="00255CB3" w:rsidRPr="00012AEA">
              <w:rPr>
                <w:rStyle w:val="Hyperlink"/>
                <w:rFonts w:eastAsia="Arial"/>
                <w:noProof/>
              </w:rPr>
              <w:t xml:space="preserve"> </w:t>
            </w:r>
            <w:r w:rsidR="00255CB3" w:rsidRPr="00012AEA">
              <w:rPr>
                <w:rStyle w:val="Hyperlink"/>
                <w:noProof/>
              </w:rPr>
              <w:t>Pengumpulan Data Primer</w:t>
            </w:r>
            <w:r w:rsidR="00255CB3">
              <w:rPr>
                <w:noProof/>
                <w:webHidden/>
              </w:rPr>
              <w:tab/>
            </w:r>
            <w:r w:rsidR="00255CB3">
              <w:rPr>
                <w:noProof/>
                <w:webHidden/>
              </w:rPr>
              <w:fldChar w:fldCharType="begin"/>
            </w:r>
            <w:r w:rsidR="00255CB3">
              <w:rPr>
                <w:noProof/>
                <w:webHidden/>
              </w:rPr>
              <w:instrText xml:space="preserve"> PAGEREF _Toc111980005 \h </w:instrText>
            </w:r>
            <w:r w:rsidR="00255CB3">
              <w:rPr>
                <w:noProof/>
                <w:webHidden/>
              </w:rPr>
            </w:r>
            <w:r w:rsidR="00255CB3">
              <w:rPr>
                <w:noProof/>
                <w:webHidden/>
              </w:rPr>
              <w:fldChar w:fldCharType="separate"/>
            </w:r>
            <w:r w:rsidR="00163B1B">
              <w:rPr>
                <w:noProof/>
                <w:webHidden/>
              </w:rPr>
              <w:t>40</w:t>
            </w:r>
            <w:r w:rsidR="00255CB3">
              <w:rPr>
                <w:noProof/>
                <w:webHidden/>
              </w:rPr>
              <w:fldChar w:fldCharType="end"/>
            </w:r>
          </w:hyperlink>
        </w:p>
        <w:p w:rsidR="00255CB3" w:rsidRDefault="003E6A8F">
          <w:pPr>
            <w:pStyle w:val="TOC3"/>
            <w:rPr>
              <w:rFonts w:asciiTheme="minorHAnsi" w:eastAsiaTheme="minorEastAsia" w:hAnsiTheme="minorHAnsi" w:cstheme="minorBidi"/>
              <w:noProof/>
              <w:lang w:val="en-US"/>
            </w:rPr>
          </w:pPr>
          <w:hyperlink w:anchor="_Toc111980006" w:history="1">
            <w:r w:rsidR="00255CB3" w:rsidRPr="00012AEA">
              <w:rPr>
                <w:rStyle w:val="Hyperlink"/>
                <w:noProof/>
              </w:rPr>
              <w:t>4.2.2 Pengumpulan Data Sekunder</w:t>
            </w:r>
            <w:r w:rsidR="00255CB3">
              <w:rPr>
                <w:noProof/>
                <w:webHidden/>
              </w:rPr>
              <w:tab/>
            </w:r>
            <w:r w:rsidR="00255CB3">
              <w:rPr>
                <w:noProof/>
                <w:webHidden/>
              </w:rPr>
              <w:fldChar w:fldCharType="begin"/>
            </w:r>
            <w:r w:rsidR="00255CB3">
              <w:rPr>
                <w:noProof/>
                <w:webHidden/>
              </w:rPr>
              <w:instrText xml:space="preserve"> PAGEREF _Toc111980006 \h </w:instrText>
            </w:r>
            <w:r w:rsidR="00255CB3">
              <w:rPr>
                <w:noProof/>
                <w:webHidden/>
              </w:rPr>
            </w:r>
            <w:r w:rsidR="00255CB3">
              <w:rPr>
                <w:noProof/>
                <w:webHidden/>
              </w:rPr>
              <w:fldChar w:fldCharType="separate"/>
            </w:r>
            <w:r w:rsidR="00163B1B">
              <w:rPr>
                <w:noProof/>
                <w:webHidden/>
              </w:rPr>
              <w:t>42</w:t>
            </w:r>
            <w:r w:rsidR="00255CB3">
              <w:rPr>
                <w:noProof/>
                <w:webHidden/>
              </w:rPr>
              <w:fldChar w:fldCharType="end"/>
            </w:r>
          </w:hyperlink>
        </w:p>
        <w:p w:rsidR="00255CB3" w:rsidRDefault="003E6A8F">
          <w:pPr>
            <w:pStyle w:val="TOC2"/>
            <w:rPr>
              <w:rFonts w:asciiTheme="minorHAnsi" w:eastAsiaTheme="minorEastAsia" w:hAnsiTheme="minorHAnsi" w:cstheme="minorBidi"/>
              <w:noProof/>
              <w:lang w:val="en-US"/>
            </w:rPr>
          </w:pPr>
          <w:hyperlink w:anchor="_Toc111980007" w:history="1">
            <w:r w:rsidR="00255CB3" w:rsidRPr="00012AEA">
              <w:rPr>
                <w:rStyle w:val="Hyperlink"/>
                <w:noProof/>
              </w:rPr>
              <w:t>4.3 Bagan Alir Penelitian</w:t>
            </w:r>
            <w:r w:rsidR="00255CB3">
              <w:rPr>
                <w:noProof/>
                <w:webHidden/>
              </w:rPr>
              <w:tab/>
            </w:r>
            <w:r w:rsidR="00255CB3">
              <w:rPr>
                <w:noProof/>
                <w:webHidden/>
              </w:rPr>
              <w:fldChar w:fldCharType="begin"/>
            </w:r>
            <w:r w:rsidR="00255CB3">
              <w:rPr>
                <w:noProof/>
                <w:webHidden/>
              </w:rPr>
              <w:instrText xml:space="preserve"> PAGEREF _Toc111980007 \h </w:instrText>
            </w:r>
            <w:r w:rsidR="00255CB3">
              <w:rPr>
                <w:noProof/>
                <w:webHidden/>
              </w:rPr>
            </w:r>
            <w:r w:rsidR="00255CB3">
              <w:rPr>
                <w:noProof/>
                <w:webHidden/>
              </w:rPr>
              <w:fldChar w:fldCharType="separate"/>
            </w:r>
            <w:r w:rsidR="00163B1B">
              <w:rPr>
                <w:noProof/>
                <w:webHidden/>
              </w:rPr>
              <w:t>42</w:t>
            </w:r>
            <w:r w:rsidR="00255CB3">
              <w:rPr>
                <w:noProof/>
                <w:webHidden/>
              </w:rPr>
              <w:fldChar w:fldCharType="end"/>
            </w:r>
          </w:hyperlink>
        </w:p>
        <w:p w:rsidR="00255CB3" w:rsidRDefault="003E6A8F">
          <w:pPr>
            <w:pStyle w:val="TOC2"/>
            <w:rPr>
              <w:rFonts w:asciiTheme="minorHAnsi" w:eastAsiaTheme="minorEastAsia" w:hAnsiTheme="minorHAnsi" w:cstheme="minorBidi"/>
              <w:noProof/>
              <w:lang w:val="en-US"/>
            </w:rPr>
          </w:pPr>
          <w:hyperlink w:anchor="_Toc111980008" w:history="1">
            <w:r w:rsidR="00255CB3" w:rsidRPr="00012AEA">
              <w:rPr>
                <w:rStyle w:val="Hyperlink"/>
                <w:noProof/>
              </w:rPr>
              <w:t>4.4 Metode Analisis Data</w:t>
            </w:r>
            <w:r w:rsidR="00255CB3">
              <w:rPr>
                <w:noProof/>
                <w:webHidden/>
              </w:rPr>
              <w:tab/>
            </w:r>
            <w:r w:rsidR="00255CB3">
              <w:rPr>
                <w:noProof/>
                <w:webHidden/>
              </w:rPr>
              <w:fldChar w:fldCharType="begin"/>
            </w:r>
            <w:r w:rsidR="00255CB3">
              <w:rPr>
                <w:noProof/>
                <w:webHidden/>
              </w:rPr>
              <w:instrText xml:space="preserve"> PAGEREF _Toc111980008 \h </w:instrText>
            </w:r>
            <w:r w:rsidR="00255CB3">
              <w:rPr>
                <w:noProof/>
                <w:webHidden/>
              </w:rPr>
            </w:r>
            <w:r w:rsidR="00255CB3">
              <w:rPr>
                <w:noProof/>
                <w:webHidden/>
              </w:rPr>
              <w:fldChar w:fldCharType="separate"/>
            </w:r>
            <w:r w:rsidR="00163B1B">
              <w:rPr>
                <w:noProof/>
                <w:webHidden/>
              </w:rPr>
              <w:t>45</w:t>
            </w:r>
            <w:r w:rsidR="00255CB3">
              <w:rPr>
                <w:noProof/>
                <w:webHidden/>
              </w:rPr>
              <w:fldChar w:fldCharType="end"/>
            </w:r>
          </w:hyperlink>
        </w:p>
        <w:p w:rsidR="00255CB3" w:rsidRDefault="003E6A8F">
          <w:pPr>
            <w:pStyle w:val="TOC3"/>
            <w:rPr>
              <w:rFonts w:asciiTheme="minorHAnsi" w:eastAsiaTheme="minorEastAsia" w:hAnsiTheme="minorHAnsi" w:cstheme="minorBidi"/>
              <w:noProof/>
              <w:lang w:val="en-US"/>
            </w:rPr>
          </w:pPr>
          <w:hyperlink w:anchor="_Toc111980009" w:history="1">
            <w:r w:rsidR="00255CB3" w:rsidRPr="00012AEA">
              <w:rPr>
                <w:rStyle w:val="Hyperlink"/>
                <w:noProof/>
              </w:rPr>
              <w:t>4.4.1 Analisis Pengembangan Fasilitas Pelabuhan</w:t>
            </w:r>
            <w:r w:rsidR="00255CB3">
              <w:rPr>
                <w:noProof/>
                <w:webHidden/>
              </w:rPr>
              <w:tab/>
            </w:r>
            <w:r w:rsidR="00255CB3">
              <w:rPr>
                <w:noProof/>
                <w:webHidden/>
              </w:rPr>
              <w:fldChar w:fldCharType="begin"/>
            </w:r>
            <w:r w:rsidR="00255CB3">
              <w:rPr>
                <w:noProof/>
                <w:webHidden/>
              </w:rPr>
              <w:instrText xml:space="preserve"> PAGEREF _Toc111980009 \h </w:instrText>
            </w:r>
            <w:r w:rsidR="00255CB3">
              <w:rPr>
                <w:noProof/>
                <w:webHidden/>
              </w:rPr>
            </w:r>
            <w:r w:rsidR="00255CB3">
              <w:rPr>
                <w:noProof/>
                <w:webHidden/>
              </w:rPr>
              <w:fldChar w:fldCharType="separate"/>
            </w:r>
            <w:r w:rsidR="00163B1B">
              <w:rPr>
                <w:noProof/>
                <w:webHidden/>
              </w:rPr>
              <w:t>45</w:t>
            </w:r>
            <w:r w:rsidR="00255CB3">
              <w:rPr>
                <w:noProof/>
                <w:webHidden/>
              </w:rPr>
              <w:fldChar w:fldCharType="end"/>
            </w:r>
          </w:hyperlink>
        </w:p>
        <w:p w:rsidR="00255CB3" w:rsidRDefault="003E6A8F">
          <w:pPr>
            <w:pStyle w:val="TOC3"/>
            <w:rPr>
              <w:rFonts w:asciiTheme="minorHAnsi" w:eastAsiaTheme="minorEastAsia" w:hAnsiTheme="minorHAnsi" w:cstheme="minorBidi"/>
              <w:noProof/>
              <w:lang w:val="en-US"/>
            </w:rPr>
          </w:pPr>
          <w:hyperlink w:anchor="_Toc111980010" w:history="1">
            <w:r w:rsidR="00255CB3" w:rsidRPr="00012AEA">
              <w:rPr>
                <w:rStyle w:val="Hyperlink"/>
                <w:noProof/>
              </w:rPr>
              <w:t>4.4.2 Analisis Pelayanan Fasilitas Penumpang</w:t>
            </w:r>
            <w:r w:rsidR="00255CB3">
              <w:rPr>
                <w:noProof/>
                <w:webHidden/>
              </w:rPr>
              <w:tab/>
            </w:r>
            <w:r w:rsidR="00255CB3">
              <w:rPr>
                <w:noProof/>
                <w:webHidden/>
              </w:rPr>
              <w:fldChar w:fldCharType="begin"/>
            </w:r>
            <w:r w:rsidR="00255CB3">
              <w:rPr>
                <w:noProof/>
                <w:webHidden/>
              </w:rPr>
              <w:instrText xml:space="preserve"> PAGEREF _Toc111980010 \h </w:instrText>
            </w:r>
            <w:r w:rsidR="00255CB3">
              <w:rPr>
                <w:noProof/>
                <w:webHidden/>
              </w:rPr>
            </w:r>
            <w:r w:rsidR="00255CB3">
              <w:rPr>
                <w:noProof/>
                <w:webHidden/>
              </w:rPr>
              <w:fldChar w:fldCharType="separate"/>
            </w:r>
            <w:r w:rsidR="00163B1B">
              <w:rPr>
                <w:noProof/>
                <w:webHidden/>
              </w:rPr>
              <w:t>47</w:t>
            </w:r>
            <w:r w:rsidR="00255CB3">
              <w:rPr>
                <w:noProof/>
                <w:webHidden/>
              </w:rPr>
              <w:fldChar w:fldCharType="end"/>
            </w:r>
          </w:hyperlink>
        </w:p>
        <w:p w:rsidR="00255CB3" w:rsidRDefault="003E6A8F">
          <w:pPr>
            <w:pStyle w:val="TOC3"/>
            <w:rPr>
              <w:rFonts w:asciiTheme="minorHAnsi" w:eastAsiaTheme="minorEastAsia" w:hAnsiTheme="minorHAnsi" w:cstheme="minorBidi"/>
              <w:noProof/>
              <w:lang w:val="en-US"/>
            </w:rPr>
          </w:pPr>
          <w:hyperlink w:anchor="_Toc111980011" w:history="1">
            <w:r w:rsidR="00255CB3" w:rsidRPr="00012AEA">
              <w:rPr>
                <w:rStyle w:val="Hyperlink"/>
                <w:noProof/>
              </w:rPr>
              <w:t>4.4.3 Analisis Pola Lalu Lintas Penumpang Naik dan Turun</w:t>
            </w:r>
            <w:r w:rsidR="00255CB3">
              <w:rPr>
                <w:noProof/>
                <w:webHidden/>
              </w:rPr>
              <w:tab/>
            </w:r>
            <w:r w:rsidR="00255CB3">
              <w:rPr>
                <w:noProof/>
                <w:webHidden/>
              </w:rPr>
              <w:fldChar w:fldCharType="begin"/>
            </w:r>
            <w:r w:rsidR="00255CB3">
              <w:rPr>
                <w:noProof/>
                <w:webHidden/>
              </w:rPr>
              <w:instrText xml:space="preserve"> PAGEREF _Toc111980011 \h </w:instrText>
            </w:r>
            <w:r w:rsidR="00255CB3">
              <w:rPr>
                <w:noProof/>
                <w:webHidden/>
              </w:rPr>
            </w:r>
            <w:r w:rsidR="00255CB3">
              <w:rPr>
                <w:noProof/>
                <w:webHidden/>
              </w:rPr>
              <w:fldChar w:fldCharType="separate"/>
            </w:r>
            <w:r w:rsidR="00163B1B">
              <w:rPr>
                <w:noProof/>
                <w:webHidden/>
              </w:rPr>
              <w:t>52</w:t>
            </w:r>
            <w:r w:rsidR="00255CB3">
              <w:rPr>
                <w:noProof/>
                <w:webHidden/>
              </w:rPr>
              <w:fldChar w:fldCharType="end"/>
            </w:r>
          </w:hyperlink>
        </w:p>
        <w:p w:rsidR="00255CB3" w:rsidRDefault="003E6A8F">
          <w:pPr>
            <w:pStyle w:val="TOC3"/>
            <w:rPr>
              <w:rFonts w:asciiTheme="minorHAnsi" w:eastAsiaTheme="minorEastAsia" w:hAnsiTheme="minorHAnsi" w:cstheme="minorBidi"/>
              <w:noProof/>
              <w:lang w:val="en-US"/>
            </w:rPr>
          </w:pPr>
          <w:hyperlink w:anchor="_Toc111980012" w:history="1">
            <w:r w:rsidR="00255CB3" w:rsidRPr="00012AEA">
              <w:rPr>
                <w:rStyle w:val="Hyperlink"/>
                <w:noProof/>
                <w:lang w:val="en-GB"/>
              </w:rPr>
              <w:t>4.4.4 Penentuan Standar Pelayanan Angkutan</w:t>
            </w:r>
            <w:r w:rsidR="00255CB3">
              <w:rPr>
                <w:noProof/>
                <w:webHidden/>
              </w:rPr>
              <w:tab/>
            </w:r>
            <w:r w:rsidR="00255CB3">
              <w:rPr>
                <w:noProof/>
                <w:webHidden/>
              </w:rPr>
              <w:fldChar w:fldCharType="begin"/>
            </w:r>
            <w:r w:rsidR="00255CB3">
              <w:rPr>
                <w:noProof/>
                <w:webHidden/>
              </w:rPr>
              <w:instrText xml:space="preserve"> PAGEREF _Toc111980012 \h </w:instrText>
            </w:r>
            <w:r w:rsidR="00255CB3">
              <w:rPr>
                <w:noProof/>
                <w:webHidden/>
              </w:rPr>
            </w:r>
            <w:r w:rsidR="00255CB3">
              <w:rPr>
                <w:noProof/>
                <w:webHidden/>
              </w:rPr>
              <w:fldChar w:fldCharType="separate"/>
            </w:r>
            <w:r w:rsidR="00163B1B">
              <w:rPr>
                <w:noProof/>
                <w:webHidden/>
              </w:rPr>
              <w:t>54</w:t>
            </w:r>
            <w:r w:rsidR="00255CB3">
              <w:rPr>
                <w:noProof/>
                <w:webHidden/>
              </w:rPr>
              <w:fldChar w:fldCharType="end"/>
            </w:r>
          </w:hyperlink>
        </w:p>
        <w:p w:rsidR="00255CB3" w:rsidRDefault="003E6A8F">
          <w:pPr>
            <w:pStyle w:val="TOC3"/>
            <w:rPr>
              <w:rFonts w:asciiTheme="minorHAnsi" w:eastAsiaTheme="minorEastAsia" w:hAnsiTheme="minorHAnsi" w:cstheme="minorBidi"/>
              <w:noProof/>
              <w:lang w:val="en-US"/>
            </w:rPr>
          </w:pPr>
          <w:hyperlink w:anchor="_Toc111980013" w:history="1">
            <w:r w:rsidR="00255CB3" w:rsidRPr="00012AEA">
              <w:rPr>
                <w:rStyle w:val="Hyperlink"/>
                <w:noProof/>
                <w:lang w:val="en-GB"/>
              </w:rPr>
              <w:t>4.4.5 Forecasting Demand</w:t>
            </w:r>
            <w:r w:rsidR="00255CB3">
              <w:rPr>
                <w:noProof/>
                <w:webHidden/>
              </w:rPr>
              <w:tab/>
            </w:r>
            <w:r w:rsidR="00255CB3">
              <w:rPr>
                <w:noProof/>
                <w:webHidden/>
              </w:rPr>
              <w:fldChar w:fldCharType="begin"/>
            </w:r>
            <w:r w:rsidR="00255CB3">
              <w:rPr>
                <w:noProof/>
                <w:webHidden/>
              </w:rPr>
              <w:instrText xml:space="preserve"> PAGEREF _Toc111980013 \h </w:instrText>
            </w:r>
            <w:r w:rsidR="00255CB3">
              <w:rPr>
                <w:noProof/>
                <w:webHidden/>
              </w:rPr>
            </w:r>
            <w:r w:rsidR="00255CB3">
              <w:rPr>
                <w:noProof/>
                <w:webHidden/>
              </w:rPr>
              <w:fldChar w:fldCharType="separate"/>
            </w:r>
            <w:r w:rsidR="00163B1B">
              <w:rPr>
                <w:noProof/>
                <w:webHidden/>
              </w:rPr>
              <w:t>54</w:t>
            </w:r>
            <w:r w:rsidR="00255CB3">
              <w:rPr>
                <w:noProof/>
                <w:webHidden/>
              </w:rPr>
              <w:fldChar w:fldCharType="end"/>
            </w:r>
          </w:hyperlink>
        </w:p>
        <w:p w:rsidR="00255CB3" w:rsidRDefault="003E6A8F">
          <w:pPr>
            <w:pStyle w:val="TOC2"/>
            <w:rPr>
              <w:rFonts w:asciiTheme="minorHAnsi" w:eastAsiaTheme="minorEastAsia" w:hAnsiTheme="minorHAnsi" w:cstheme="minorBidi"/>
              <w:noProof/>
              <w:lang w:val="en-US"/>
            </w:rPr>
          </w:pPr>
          <w:hyperlink w:anchor="_Toc111980014" w:history="1">
            <w:r w:rsidR="00255CB3" w:rsidRPr="00012AEA">
              <w:rPr>
                <w:rStyle w:val="Hyperlink"/>
                <w:noProof/>
                <w:lang w:val="en-GB"/>
              </w:rPr>
              <w:t>4.5 Teknik Analisis Data</w:t>
            </w:r>
            <w:r w:rsidR="00255CB3">
              <w:rPr>
                <w:noProof/>
                <w:webHidden/>
              </w:rPr>
              <w:tab/>
            </w:r>
            <w:r w:rsidR="00255CB3">
              <w:rPr>
                <w:noProof/>
                <w:webHidden/>
              </w:rPr>
              <w:fldChar w:fldCharType="begin"/>
            </w:r>
            <w:r w:rsidR="00255CB3">
              <w:rPr>
                <w:noProof/>
                <w:webHidden/>
              </w:rPr>
              <w:instrText xml:space="preserve"> PAGEREF _Toc111980014 \h </w:instrText>
            </w:r>
            <w:r w:rsidR="00255CB3">
              <w:rPr>
                <w:noProof/>
                <w:webHidden/>
              </w:rPr>
            </w:r>
            <w:r w:rsidR="00255CB3">
              <w:rPr>
                <w:noProof/>
                <w:webHidden/>
              </w:rPr>
              <w:fldChar w:fldCharType="separate"/>
            </w:r>
            <w:r w:rsidR="00163B1B">
              <w:rPr>
                <w:noProof/>
                <w:webHidden/>
              </w:rPr>
              <w:t>55</w:t>
            </w:r>
            <w:r w:rsidR="00255CB3">
              <w:rPr>
                <w:noProof/>
                <w:webHidden/>
              </w:rPr>
              <w:fldChar w:fldCharType="end"/>
            </w:r>
          </w:hyperlink>
        </w:p>
        <w:p w:rsidR="00255CB3" w:rsidRDefault="003E6A8F">
          <w:pPr>
            <w:pStyle w:val="TOC1"/>
            <w:rPr>
              <w:rFonts w:asciiTheme="minorHAnsi" w:eastAsiaTheme="minorEastAsia" w:hAnsiTheme="minorHAnsi" w:cstheme="minorBidi"/>
              <w:b w:val="0"/>
              <w:lang w:val="en-US"/>
            </w:rPr>
          </w:pPr>
          <w:hyperlink w:anchor="_Toc111980015" w:history="1">
            <w:r w:rsidR="00255CB3" w:rsidRPr="00012AEA">
              <w:rPr>
                <w:rStyle w:val="Hyperlink"/>
              </w:rPr>
              <w:t>BAB V</w:t>
            </w:r>
            <w:r w:rsidR="00255CB3">
              <w:rPr>
                <w:rStyle w:val="Hyperlink"/>
              </w:rPr>
              <w:t xml:space="preserve"> ANALISIS DAN PEMECAHAN MASALAH</w:t>
            </w:r>
            <w:r w:rsidR="00255CB3">
              <w:rPr>
                <w:webHidden/>
              </w:rPr>
              <w:tab/>
            </w:r>
            <w:r w:rsidR="00255CB3">
              <w:rPr>
                <w:webHidden/>
              </w:rPr>
              <w:fldChar w:fldCharType="begin"/>
            </w:r>
            <w:r w:rsidR="00255CB3">
              <w:rPr>
                <w:webHidden/>
              </w:rPr>
              <w:instrText xml:space="preserve"> PAGEREF _Toc111980015 \h </w:instrText>
            </w:r>
            <w:r w:rsidR="00255CB3">
              <w:rPr>
                <w:webHidden/>
              </w:rPr>
            </w:r>
            <w:r w:rsidR="00255CB3">
              <w:rPr>
                <w:webHidden/>
              </w:rPr>
              <w:fldChar w:fldCharType="separate"/>
            </w:r>
            <w:r w:rsidR="00163B1B">
              <w:rPr>
                <w:webHidden/>
              </w:rPr>
              <w:t>56</w:t>
            </w:r>
            <w:r w:rsidR="00255CB3">
              <w:rPr>
                <w:webHidden/>
              </w:rPr>
              <w:fldChar w:fldCharType="end"/>
            </w:r>
          </w:hyperlink>
        </w:p>
        <w:p w:rsidR="00255CB3" w:rsidRDefault="003E6A8F">
          <w:pPr>
            <w:pStyle w:val="TOC2"/>
            <w:rPr>
              <w:rFonts w:asciiTheme="minorHAnsi" w:eastAsiaTheme="minorEastAsia" w:hAnsiTheme="minorHAnsi" w:cstheme="minorBidi"/>
              <w:noProof/>
              <w:lang w:val="en-US"/>
            </w:rPr>
          </w:pPr>
          <w:hyperlink w:anchor="_Toc111980016" w:history="1">
            <w:r w:rsidR="00255CB3" w:rsidRPr="00012AEA">
              <w:rPr>
                <w:rStyle w:val="Hyperlink"/>
                <w:noProof/>
              </w:rPr>
              <w:t>5.1 Analisis Kinerja Pelayanan Penumpang Fasilitas Sisi Darat Dermaga Wisata Kalimas Calaca Saat ini</w:t>
            </w:r>
            <w:r w:rsidR="00255CB3">
              <w:rPr>
                <w:noProof/>
                <w:webHidden/>
              </w:rPr>
              <w:tab/>
            </w:r>
            <w:r w:rsidR="00255CB3">
              <w:rPr>
                <w:noProof/>
                <w:webHidden/>
              </w:rPr>
              <w:fldChar w:fldCharType="begin"/>
            </w:r>
            <w:r w:rsidR="00255CB3">
              <w:rPr>
                <w:noProof/>
                <w:webHidden/>
              </w:rPr>
              <w:instrText xml:space="preserve"> PAGEREF _Toc111980016 \h </w:instrText>
            </w:r>
            <w:r w:rsidR="00255CB3">
              <w:rPr>
                <w:noProof/>
                <w:webHidden/>
              </w:rPr>
            </w:r>
            <w:r w:rsidR="00255CB3">
              <w:rPr>
                <w:noProof/>
                <w:webHidden/>
              </w:rPr>
              <w:fldChar w:fldCharType="separate"/>
            </w:r>
            <w:r w:rsidR="00163B1B">
              <w:rPr>
                <w:noProof/>
                <w:webHidden/>
              </w:rPr>
              <w:t>56</w:t>
            </w:r>
            <w:r w:rsidR="00255CB3">
              <w:rPr>
                <w:noProof/>
                <w:webHidden/>
              </w:rPr>
              <w:fldChar w:fldCharType="end"/>
            </w:r>
          </w:hyperlink>
        </w:p>
        <w:p w:rsidR="00255CB3" w:rsidRDefault="003E6A8F">
          <w:pPr>
            <w:pStyle w:val="TOC3"/>
            <w:rPr>
              <w:rFonts w:asciiTheme="minorHAnsi" w:eastAsiaTheme="minorEastAsia" w:hAnsiTheme="minorHAnsi" w:cstheme="minorBidi"/>
              <w:noProof/>
              <w:lang w:val="en-US"/>
            </w:rPr>
          </w:pPr>
          <w:hyperlink w:anchor="_Toc111980017" w:history="1">
            <w:r w:rsidR="00255CB3" w:rsidRPr="00012AEA">
              <w:rPr>
                <w:rStyle w:val="Hyperlink"/>
                <w:noProof/>
              </w:rPr>
              <w:t>5.1.1 Metode Kuisioner Penumpang</w:t>
            </w:r>
            <w:r w:rsidR="00255CB3">
              <w:rPr>
                <w:noProof/>
                <w:webHidden/>
              </w:rPr>
              <w:tab/>
            </w:r>
            <w:r w:rsidR="00255CB3">
              <w:rPr>
                <w:noProof/>
                <w:webHidden/>
              </w:rPr>
              <w:fldChar w:fldCharType="begin"/>
            </w:r>
            <w:r w:rsidR="00255CB3">
              <w:rPr>
                <w:noProof/>
                <w:webHidden/>
              </w:rPr>
              <w:instrText xml:space="preserve"> PAGEREF _Toc111980017 \h </w:instrText>
            </w:r>
            <w:r w:rsidR="00255CB3">
              <w:rPr>
                <w:noProof/>
                <w:webHidden/>
              </w:rPr>
            </w:r>
            <w:r w:rsidR="00255CB3">
              <w:rPr>
                <w:noProof/>
                <w:webHidden/>
              </w:rPr>
              <w:fldChar w:fldCharType="separate"/>
            </w:r>
            <w:r w:rsidR="00163B1B">
              <w:rPr>
                <w:noProof/>
                <w:webHidden/>
              </w:rPr>
              <w:t>57</w:t>
            </w:r>
            <w:r w:rsidR="00255CB3">
              <w:rPr>
                <w:noProof/>
                <w:webHidden/>
              </w:rPr>
              <w:fldChar w:fldCharType="end"/>
            </w:r>
          </w:hyperlink>
        </w:p>
        <w:p w:rsidR="00255CB3" w:rsidRDefault="003E6A8F">
          <w:pPr>
            <w:pStyle w:val="TOC2"/>
            <w:rPr>
              <w:rFonts w:asciiTheme="minorHAnsi" w:eastAsiaTheme="minorEastAsia" w:hAnsiTheme="minorHAnsi" w:cstheme="minorBidi"/>
              <w:noProof/>
              <w:lang w:val="en-US"/>
            </w:rPr>
          </w:pPr>
          <w:hyperlink w:anchor="_Toc111980018" w:history="1">
            <w:r w:rsidR="00255CB3" w:rsidRPr="00012AEA">
              <w:rPr>
                <w:rStyle w:val="Hyperlink"/>
                <w:noProof/>
              </w:rPr>
              <w:t>5.2 Analisis Peningkatan Fasilitas Sisi Darat (kuntitas/kualitas) Pada Kondisi Eksisting Dan Tahun Rencana</w:t>
            </w:r>
            <w:r w:rsidR="00255CB3">
              <w:rPr>
                <w:noProof/>
                <w:webHidden/>
              </w:rPr>
              <w:tab/>
            </w:r>
            <w:r w:rsidR="00255CB3">
              <w:rPr>
                <w:noProof/>
                <w:webHidden/>
              </w:rPr>
              <w:fldChar w:fldCharType="begin"/>
            </w:r>
            <w:r w:rsidR="00255CB3">
              <w:rPr>
                <w:noProof/>
                <w:webHidden/>
              </w:rPr>
              <w:instrText xml:space="preserve"> PAGEREF _Toc111980018 \h </w:instrText>
            </w:r>
            <w:r w:rsidR="00255CB3">
              <w:rPr>
                <w:noProof/>
                <w:webHidden/>
              </w:rPr>
            </w:r>
            <w:r w:rsidR="00255CB3">
              <w:rPr>
                <w:noProof/>
                <w:webHidden/>
              </w:rPr>
              <w:fldChar w:fldCharType="separate"/>
            </w:r>
            <w:r w:rsidR="00163B1B">
              <w:rPr>
                <w:noProof/>
                <w:webHidden/>
              </w:rPr>
              <w:t>80</w:t>
            </w:r>
            <w:r w:rsidR="00255CB3">
              <w:rPr>
                <w:noProof/>
                <w:webHidden/>
              </w:rPr>
              <w:fldChar w:fldCharType="end"/>
            </w:r>
          </w:hyperlink>
        </w:p>
        <w:p w:rsidR="00255CB3" w:rsidRDefault="003E6A8F">
          <w:pPr>
            <w:pStyle w:val="TOC3"/>
            <w:rPr>
              <w:rFonts w:asciiTheme="minorHAnsi" w:eastAsiaTheme="minorEastAsia" w:hAnsiTheme="minorHAnsi" w:cstheme="minorBidi"/>
              <w:noProof/>
              <w:lang w:val="en-US"/>
            </w:rPr>
          </w:pPr>
          <w:hyperlink w:anchor="_Toc111980019" w:history="1">
            <w:r w:rsidR="00255CB3" w:rsidRPr="00012AEA">
              <w:rPr>
                <w:rStyle w:val="Hyperlink"/>
                <w:noProof/>
              </w:rPr>
              <w:t>5.2.1 Analisis Fasilitas Darat Pada Kondisi Eksisting</w:t>
            </w:r>
            <w:r w:rsidR="00255CB3">
              <w:rPr>
                <w:noProof/>
                <w:webHidden/>
              </w:rPr>
              <w:tab/>
            </w:r>
            <w:r w:rsidR="00255CB3">
              <w:rPr>
                <w:noProof/>
                <w:webHidden/>
              </w:rPr>
              <w:fldChar w:fldCharType="begin"/>
            </w:r>
            <w:r w:rsidR="00255CB3">
              <w:rPr>
                <w:noProof/>
                <w:webHidden/>
              </w:rPr>
              <w:instrText xml:space="preserve"> PAGEREF _Toc111980019 \h </w:instrText>
            </w:r>
            <w:r w:rsidR="00255CB3">
              <w:rPr>
                <w:noProof/>
                <w:webHidden/>
              </w:rPr>
            </w:r>
            <w:r w:rsidR="00255CB3">
              <w:rPr>
                <w:noProof/>
                <w:webHidden/>
              </w:rPr>
              <w:fldChar w:fldCharType="separate"/>
            </w:r>
            <w:r w:rsidR="00163B1B">
              <w:rPr>
                <w:noProof/>
                <w:webHidden/>
              </w:rPr>
              <w:t>80</w:t>
            </w:r>
            <w:r w:rsidR="00255CB3">
              <w:rPr>
                <w:noProof/>
                <w:webHidden/>
              </w:rPr>
              <w:fldChar w:fldCharType="end"/>
            </w:r>
          </w:hyperlink>
        </w:p>
        <w:p w:rsidR="00255CB3" w:rsidRDefault="003E6A8F">
          <w:pPr>
            <w:pStyle w:val="TOC3"/>
            <w:rPr>
              <w:rFonts w:asciiTheme="minorHAnsi" w:eastAsiaTheme="minorEastAsia" w:hAnsiTheme="minorHAnsi" w:cstheme="minorBidi"/>
              <w:noProof/>
              <w:lang w:val="en-US"/>
            </w:rPr>
          </w:pPr>
          <w:hyperlink w:anchor="_Toc111980020" w:history="1">
            <w:r w:rsidR="00255CB3" w:rsidRPr="00012AEA">
              <w:rPr>
                <w:rStyle w:val="Hyperlink"/>
                <w:noProof/>
              </w:rPr>
              <w:t>5.2.2 Analisis Peramalan Permintaan Pada Tahun Rencana</w:t>
            </w:r>
            <w:r w:rsidR="00255CB3">
              <w:rPr>
                <w:noProof/>
                <w:webHidden/>
              </w:rPr>
              <w:tab/>
            </w:r>
            <w:r w:rsidR="00255CB3">
              <w:rPr>
                <w:noProof/>
                <w:webHidden/>
              </w:rPr>
              <w:fldChar w:fldCharType="begin"/>
            </w:r>
            <w:r w:rsidR="00255CB3">
              <w:rPr>
                <w:noProof/>
                <w:webHidden/>
              </w:rPr>
              <w:instrText xml:space="preserve"> PAGEREF _Toc111980020 \h </w:instrText>
            </w:r>
            <w:r w:rsidR="00255CB3">
              <w:rPr>
                <w:noProof/>
                <w:webHidden/>
              </w:rPr>
            </w:r>
            <w:r w:rsidR="00255CB3">
              <w:rPr>
                <w:noProof/>
                <w:webHidden/>
              </w:rPr>
              <w:fldChar w:fldCharType="separate"/>
            </w:r>
            <w:r w:rsidR="00163B1B">
              <w:rPr>
                <w:noProof/>
                <w:webHidden/>
              </w:rPr>
              <w:t>89</w:t>
            </w:r>
            <w:r w:rsidR="00255CB3">
              <w:rPr>
                <w:noProof/>
                <w:webHidden/>
              </w:rPr>
              <w:fldChar w:fldCharType="end"/>
            </w:r>
          </w:hyperlink>
        </w:p>
        <w:p w:rsidR="00255CB3" w:rsidRDefault="003E6A8F">
          <w:pPr>
            <w:pStyle w:val="TOC3"/>
            <w:rPr>
              <w:rFonts w:asciiTheme="minorHAnsi" w:eastAsiaTheme="minorEastAsia" w:hAnsiTheme="minorHAnsi" w:cstheme="minorBidi"/>
              <w:noProof/>
              <w:lang w:val="en-US"/>
            </w:rPr>
          </w:pPr>
          <w:hyperlink w:anchor="_Toc111980021" w:history="1">
            <w:r w:rsidR="00255CB3" w:rsidRPr="00012AEA">
              <w:rPr>
                <w:rStyle w:val="Hyperlink"/>
                <w:noProof/>
              </w:rPr>
              <w:t>5.2.3 Pengembangan Fasilitas Sisi Darat Pada Tahun Rencana</w:t>
            </w:r>
            <w:r w:rsidR="00255CB3">
              <w:rPr>
                <w:noProof/>
                <w:webHidden/>
              </w:rPr>
              <w:tab/>
            </w:r>
            <w:r w:rsidR="00255CB3">
              <w:rPr>
                <w:noProof/>
                <w:webHidden/>
              </w:rPr>
              <w:fldChar w:fldCharType="begin"/>
            </w:r>
            <w:r w:rsidR="00255CB3">
              <w:rPr>
                <w:noProof/>
                <w:webHidden/>
              </w:rPr>
              <w:instrText xml:space="preserve"> PAGEREF _Toc111980021 \h </w:instrText>
            </w:r>
            <w:r w:rsidR="00255CB3">
              <w:rPr>
                <w:noProof/>
                <w:webHidden/>
              </w:rPr>
            </w:r>
            <w:r w:rsidR="00255CB3">
              <w:rPr>
                <w:noProof/>
                <w:webHidden/>
              </w:rPr>
              <w:fldChar w:fldCharType="separate"/>
            </w:r>
            <w:r w:rsidR="00163B1B">
              <w:rPr>
                <w:noProof/>
                <w:webHidden/>
              </w:rPr>
              <w:t>92</w:t>
            </w:r>
            <w:r w:rsidR="00255CB3">
              <w:rPr>
                <w:noProof/>
                <w:webHidden/>
              </w:rPr>
              <w:fldChar w:fldCharType="end"/>
            </w:r>
          </w:hyperlink>
        </w:p>
        <w:p w:rsidR="00255CB3" w:rsidRDefault="003E6A8F">
          <w:pPr>
            <w:pStyle w:val="TOC3"/>
            <w:rPr>
              <w:rFonts w:asciiTheme="minorHAnsi" w:eastAsiaTheme="minorEastAsia" w:hAnsiTheme="minorHAnsi" w:cstheme="minorBidi"/>
              <w:noProof/>
              <w:lang w:val="en-US"/>
            </w:rPr>
          </w:pPr>
          <w:hyperlink w:anchor="_Toc111980022" w:history="1">
            <w:r w:rsidR="00255CB3" w:rsidRPr="00012AEA">
              <w:rPr>
                <w:rStyle w:val="Hyperlink"/>
                <w:noProof/>
              </w:rPr>
              <w:t>5.2.4 Penyesuaian Fasilitas Sesuai Dengan Standar Pelayanan Minimum</w:t>
            </w:r>
            <w:r w:rsidR="00255CB3">
              <w:rPr>
                <w:noProof/>
                <w:webHidden/>
              </w:rPr>
              <w:tab/>
            </w:r>
            <w:r w:rsidR="00255CB3">
              <w:rPr>
                <w:noProof/>
                <w:webHidden/>
              </w:rPr>
              <w:fldChar w:fldCharType="begin"/>
            </w:r>
            <w:r w:rsidR="00255CB3">
              <w:rPr>
                <w:noProof/>
                <w:webHidden/>
              </w:rPr>
              <w:instrText xml:space="preserve"> PAGEREF _Toc111980022 \h </w:instrText>
            </w:r>
            <w:r w:rsidR="00255CB3">
              <w:rPr>
                <w:noProof/>
                <w:webHidden/>
              </w:rPr>
            </w:r>
            <w:r w:rsidR="00255CB3">
              <w:rPr>
                <w:noProof/>
                <w:webHidden/>
              </w:rPr>
              <w:fldChar w:fldCharType="separate"/>
            </w:r>
            <w:r w:rsidR="00163B1B">
              <w:rPr>
                <w:noProof/>
                <w:webHidden/>
              </w:rPr>
              <w:t>98</w:t>
            </w:r>
            <w:r w:rsidR="00255CB3">
              <w:rPr>
                <w:noProof/>
                <w:webHidden/>
              </w:rPr>
              <w:fldChar w:fldCharType="end"/>
            </w:r>
          </w:hyperlink>
        </w:p>
        <w:p w:rsidR="00255CB3" w:rsidRPr="00255CB3" w:rsidRDefault="003E6A8F" w:rsidP="00255CB3">
          <w:pPr>
            <w:pStyle w:val="TOC2"/>
            <w:rPr>
              <w:rFonts w:asciiTheme="minorHAnsi" w:eastAsiaTheme="minorEastAsia" w:hAnsiTheme="minorHAnsi" w:cstheme="minorBidi"/>
              <w:noProof/>
              <w:lang w:val="en-US"/>
            </w:rPr>
          </w:pPr>
          <w:hyperlink w:anchor="_Toc111980023" w:history="1">
            <w:r w:rsidR="00255CB3" w:rsidRPr="00012AEA">
              <w:rPr>
                <w:rStyle w:val="Hyperlink"/>
                <w:noProof/>
              </w:rPr>
              <w:t>5.3 Analisis Pola Alur Lalu Lintas Penumpang dan Kendaraan di Dalam Dermaga</w:t>
            </w:r>
            <w:r w:rsidR="00255CB3">
              <w:rPr>
                <w:noProof/>
                <w:webHidden/>
              </w:rPr>
              <w:tab/>
            </w:r>
            <w:r w:rsidR="00255CB3">
              <w:rPr>
                <w:noProof/>
                <w:webHidden/>
              </w:rPr>
              <w:fldChar w:fldCharType="begin"/>
            </w:r>
            <w:r w:rsidR="00255CB3">
              <w:rPr>
                <w:noProof/>
                <w:webHidden/>
              </w:rPr>
              <w:instrText xml:space="preserve"> PAGEREF _Toc111980023 \h </w:instrText>
            </w:r>
            <w:r w:rsidR="00255CB3">
              <w:rPr>
                <w:noProof/>
                <w:webHidden/>
              </w:rPr>
            </w:r>
            <w:r w:rsidR="00255CB3">
              <w:rPr>
                <w:noProof/>
                <w:webHidden/>
              </w:rPr>
              <w:fldChar w:fldCharType="separate"/>
            </w:r>
            <w:r w:rsidR="00163B1B">
              <w:rPr>
                <w:noProof/>
                <w:webHidden/>
              </w:rPr>
              <w:t>99</w:t>
            </w:r>
            <w:r w:rsidR="00255CB3">
              <w:rPr>
                <w:noProof/>
                <w:webHidden/>
              </w:rPr>
              <w:fldChar w:fldCharType="end"/>
            </w:r>
          </w:hyperlink>
        </w:p>
        <w:p w:rsidR="00255CB3" w:rsidRDefault="003E6A8F">
          <w:pPr>
            <w:pStyle w:val="TOC3"/>
            <w:rPr>
              <w:rFonts w:asciiTheme="minorHAnsi" w:eastAsiaTheme="minorEastAsia" w:hAnsiTheme="minorHAnsi" w:cstheme="minorBidi"/>
              <w:noProof/>
              <w:lang w:val="en-US"/>
            </w:rPr>
          </w:pPr>
          <w:hyperlink w:anchor="_Toc111980025" w:history="1">
            <w:r w:rsidR="00255CB3" w:rsidRPr="00012AEA">
              <w:rPr>
                <w:rStyle w:val="Hyperlink"/>
                <w:noProof/>
              </w:rPr>
              <w:t>5.3.1 Skema Pola Alur Lalu Lintas Penumpang Yang Turun Dari Kapal Pada Tahun Rencana</w:t>
            </w:r>
            <w:r w:rsidR="00255CB3">
              <w:rPr>
                <w:noProof/>
                <w:webHidden/>
              </w:rPr>
              <w:tab/>
            </w:r>
            <w:r w:rsidR="00255CB3">
              <w:rPr>
                <w:noProof/>
                <w:webHidden/>
              </w:rPr>
              <w:fldChar w:fldCharType="begin"/>
            </w:r>
            <w:r w:rsidR="00255CB3">
              <w:rPr>
                <w:noProof/>
                <w:webHidden/>
              </w:rPr>
              <w:instrText xml:space="preserve"> PAGEREF _Toc111980025 \h </w:instrText>
            </w:r>
            <w:r w:rsidR="00255CB3">
              <w:rPr>
                <w:noProof/>
                <w:webHidden/>
              </w:rPr>
            </w:r>
            <w:r w:rsidR="00255CB3">
              <w:rPr>
                <w:noProof/>
                <w:webHidden/>
              </w:rPr>
              <w:fldChar w:fldCharType="separate"/>
            </w:r>
            <w:r w:rsidR="00163B1B">
              <w:rPr>
                <w:noProof/>
                <w:webHidden/>
              </w:rPr>
              <w:t>100</w:t>
            </w:r>
            <w:r w:rsidR="00255CB3">
              <w:rPr>
                <w:noProof/>
                <w:webHidden/>
              </w:rPr>
              <w:fldChar w:fldCharType="end"/>
            </w:r>
          </w:hyperlink>
        </w:p>
        <w:p w:rsidR="00255CB3" w:rsidRDefault="003E6A8F">
          <w:pPr>
            <w:pStyle w:val="TOC3"/>
            <w:rPr>
              <w:rFonts w:asciiTheme="minorHAnsi" w:eastAsiaTheme="minorEastAsia" w:hAnsiTheme="minorHAnsi" w:cstheme="minorBidi"/>
              <w:noProof/>
              <w:lang w:val="en-US"/>
            </w:rPr>
          </w:pPr>
          <w:hyperlink w:anchor="_Toc111980029" w:history="1">
            <w:r w:rsidR="00255CB3" w:rsidRPr="00012AEA">
              <w:rPr>
                <w:rStyle w:val="Hyperlink"/>
                <w:noProof/>
              </w:rPr>
              <w:t>5.5.2 Skema Pola Alur Lalu Lintas Penumpang Yang Naik Ke Kapal Pada Tahun Rencana</w:t>
            </w:r>
            <w:r w:rsidR="00255CB3">
              <w:rPr>
                <w:noProof/>
                <w:webHidden/>
              </w:rPr>
              <w:tab/>
            </w:r>
            <w:r w:rsidR="00255CB3">
              <w:rPr>
                <w:noProof/>
                <w:webHidden/>
              </w:rPr>
              <w:fldChar w:fldCharType="begin"/>
            </w:r>
            <w:r w:rsidR="00255CB3">
              <w:rPr>
                <w:noProof/>
                <w:webHidden/>
              </w:rPr>
              <w:instrText xml:space="preserve"> PAGEREF _Toc111980029 \h </w:instrText>
            </w:r>
            <w:r w:rsidR="00255CB3">
              <w:rPr>
                <w:noProof/>
                <w:webHidden/>
              </w:rPr>
            </w:r>
            <w:r w:rsidR="00255CB3">
              <w:rPr>
                <w:noProof/>
                <w:webHidden/>
              </w:rPr>
              <w:fldChar w:fldCharType="separate"/>
            </w:r>
            <w:r w:rsidR="00163B1B">
              <w:rPr>
                <w:noProof/>
                <w:webHidden/>
              </w:rPr>
              <w:t>101</w:t>
            </w:r>
            <w:r w:rsidR="00255CB3">
              <w:rPr>
                <w:noProof/>
                <w:webHidden/>
              </w:rPr>
              <w:fldChar w:fldCharType="end"/>
            </w:r>
          </w:hyperlink>
        </w:p>
        <w:p w:rsidR="00255CB3" w:rsidRDefault="003E6A8F">
          <w:pPr>
            <w:pStyle w:val="TOC3"/>
            <w:rPr>
              <w:rFonts w:asciiTheme="minorHAnsi" w:eastAsiaTheme="minorEastAsia" w:hAnsiTheme="minorHAnsi" w:cstheme="minorBidi"/>
              <w:noProof/>
              <w:lang w:val="en-US"/>
            </w:rPr>
          </w:pPr>
          <w:hyperlink w:anchor="_Toc111980030" w:history="1">
            <w:r w:rsidR="00255CB3" w:rsidRPr="00012AEA">
              <w:rPr>
                <w:rStyle w:val="Hyperlink"/>
                <w:noProof/>
              </w:rPr>
              <w:t>5.3.3 Skema Pola Alur Kendaraan Dalam Dermaga</w:t>
            </w:r>
            <w:r w:rsidR="00255CB3">
              <w:rPr>
                <w:noProof/>
                <w:webHidden/>
              </w:rPr>
              <w:tab/>
            </w:r>
            <w:r w:rsidR="00255CB3">
              <w:rPr>
                <w:noProof/>
                <w:webHidden/>
              </w:rPr>
              <w:fldChar w:fldCharType="begin"/>
            </w:r>
            <w:r w:rsidR="00255CB3">
              <w:rPr>
                <w:noProof/>
                <w:webHidden/>
              </w:rPr>
              <w:instrText xml:space="preserve"> PAGEREF _Toc111980030 \h </w:instrText>
            </w:r>
            <w:r w:rsidR="00255CB3">
              <w:rPr>
                <w:noProof/>
                <w:webHidden/>
              </w:rPr>
            </w:r>
            <w:r w:rsidR="00255CB3">
              <w:rPr>
                <w:noProof/>
                <w:webHidden/>
              </w:rPr>
              <w:fldChar w:fldCharType="separate"/>
            </w:r>
            <w:r w:rsidR="00163B1B">
              <w:rPr>
                <w:noProof/>
                <w:webHidden/>
              </w:rPr>
              <w:t>103</w:t>
            </w:r>
            <w:r w:rsidR="00255CB3">
              <w:rPr>
                <w:noProof/>
                <w:webHidden/>
              </w:rPr>
              <w:fldChar w:fldCharType="end"/>
            </w:r>
          </w:hyperlink>
        </w:p>
        <w:p w:rsidR="00255CB3" w:rsidRDefault="003E6A8F">
          <w:pPr>
            <w:pStyle w:val="TOC2"/>
            <w:rPr>
              <w:rFonts w:asciiTheme="minorHAnsi" w:eastAsiaTheme="minorEastAsia" w:hAnsiTheme="minorHAnsi" w:cstheme="minorBidi"/>
              <w:noProof/>
              <w:lang w:val="en-US"/>
            </w:rPr>
          </w:pPr>
          <w:hyperlink w:anchor="_Toc111980031" w:history="1">
            <w:r w:rsidR="00255CB3" w:rsidRPr="00012AEA">
              <w:rPr>
                <w:rStyle w:val="Hyperlink"/>
                <w:noProof/>
              </w:rPr>
              <w:t>5.4 Penentuan Standar Pelayanan Angkutan</w:t>
            </w:r>
            <w:r w:rsidR="00255CB3">
              <w:rPr>
                <w:noProof/>
                <w:webHidden/>
              </w:rPr>
              <w:tab/>
            </w:r>
            <w:r w:rsidR="00255CB3">
              <w:rPr>
                <w:noProof/>
                <w:webHidden/>
              </w:rPr>
              <w:fldChar w:fldCharType="begin"/>
            </w:r>
            <w:r w:rsidR="00255CB3">
              <w:rPr>
                <w:noProof/>
                <w:webHidden/>
              </w:rPr>
              <w:instrText xml:space="preserve"> PAGEREF _Toc111980031 \h </w:instrText>
            </w:r>
            <w:r w:rsidR="00255CB3">
              <w:rPr>
                <w:noProof/>
                <w:webHidden/>
              </w:rPr>
            </w:r>
            <w:r w:rsidR="00255CB3">
              <w:rPr>
                <w:noProof/>
                <w:webHidden/>
              </w:rPr>
              <w:fldChar w:fldCharType="separate"/>
            </w:r>
            <w:r w:rsidR="00163B1B">
              <w:rPr>
                <w:noProof/>
                <w:webHidden/>
              </w:rPr>
              <w:t>104</w:t>
            </w:r>
            <w:r w:rsidR="00255CB3">
              <w:rPr>
                <w:noProof/>
                <w:webHidden/>
              </w:rPr>
              <w:fldChar w:fldCharType="end"/>
            </w:r>
          </w:hyperlink>
        </w:p>
        <w:p w:rsidR="00255CB3" w:rsidRDefault="003E6A8F">
          <w:pPr>
            <w:pStyle w:val="TOC3"/>
            <w:rPr>
              <w:rFonts w:asciiTheme="minorHAnsi" w:eastAsiaTheme="minorEastAsia" w:hAnsiTheme="minorHAnsi" w:cstheme="minorBidi"/>
              <w:noProof/>
              <w:lang w:val="en-US"/>
            </w:rPr>
          </w:pPr>
          <w:hyperlink w:anchor="_Toc111980032" w:history="1">
            <w:r w:rsidR="00255CB3" w:rsidRPr="00012AEA">
              <w:rPr>
                <w:rStyle w:val="Hyperlink"/>
                <w:noProof/>
              </w:rPr>
              <w:t>5.4.1 usulan penambahan fasilitas</w:t>
            </w:r>
            <w:r w:rsidR="00255CB3">
              <w:rPr>
                <w:noProof/>
                <w:webHidden/>
              </w:rPr>
              <w:tab/>
            </w:r>
            <w:r w:rsidR="00255CB3">
              <w:rPr>
                <w:noProof/>
                <w:webHidden/>
              </w:rPr>
              <w:fldChar w:fldCharType="begin"/>
            </w:r>
            <w:r w:rsidR="00255CB3">
              <w:rPr>
                <w:noProof/>
                <w:webHidden/>
              </w:rPr>
              <w:instrText xml:space="preserve"> PAGEREF _Toc111980032 \h </w:instrText>
            </w:r>
            <w:r w:rsidR="00255CB3">
              <w:rPr>
                <w:noProof/>
                <w:webHidden/>
              </w:rPr>
            </w:r>
            <w:r w:rsidR="00255CB3">
              <w:rPr>
                <w:noProof/>
                <w:webHidden/>
              </w:rPr>
              <w:fldChar w:fldCharType="separate"/>
            </w:r>
            <w:r w:rsidR="00163B1B">
              <w:rPr>
                <w:noProof/>
                <w:webHidden/>
              </w:rPr>
              <w:t>106</w:t>
            </w:r>
            <w:r w:rsidR="00255CB3">
              <w:rPr>
                <w:noProof/>
                <w:webHidden/>
              </w:rPr>
              <w:fldChar w:fldCharType="end"/>
            </w:r>
          </w:hyperlink>
        </w:p>
        <w:p w:rsidR="00255CB3" w:rsidRDefault="003E6A8F">
          <w:pPr>
            <w:pStyle w:val="TOC2"/>
            <w:rPr>
              <w:rFonts w:asciiTheme="minorHAnsi" w:eastAsiaTheme="minorEastAsia" w:hAnsiTheme="minorHAnsi" w:cstheme="minorBidi"/>
              <w:noProof/>
              <w:lang w:val="en-US"/>
            </w:rPr>
          </w:pPr>
          <w:hyperlink w:anchor="_Toc111980033" w:history="1">
            <w:r w:rsidR="00255CB3" w:rsidRPr="00012AEA">
              <w:rPr>
                <w:rStyle w:val="Hyperlink"/>
                <w:noProof/>
              </w:rPr>
              <w:t>5.5 Penjadwalan Dermaga Wisata Kalimas Calaca</w:t>
            </w:r>
            <w:r w:rsidR="00255CB3">
              <w:rPr>
                <w:noProof/>
                <w:webHidden/>
              </w:rPr>
              <w:tab/>
            </w:r>
            <w:r w:rsidR="00255CB3">
              <w:rPr>
                <w:noProof/>
                <w:webHidden/>
              </w:rPr>
              <w:fldChar w:fldCharType="begin"/>
            </w:r>
            <w:r w:rsidR="00255CB3">
              <w:rPr>
                <w:noProof/>
                <w:webHidden/>
              </w:rPr>
              <w:instrText xml:space="preserve"> PAGEREF _Toc111980033 \h </w:instrText>
            </w:r>
            <w:r w:rsidR="00255CB3">
              <w:rPr>
                <w:noProof/>
                <w:webHidden/>
              </w:rPr>
            </w:r>
            <w:r w:rsidR="00255CB3">
              <w:rPr>
                <w:noProof/>
                <w:webHidden/>
              </w:rPr>
              <w:fldChar w:fldCharType="separate"/>
            </w:r>
            <w:r w:rsidR="00163B1B">
              <w:rPr>
                <w:noProof/>
                <w:webHidden/>
              </w:rPr>
              <w:t>106</w:t>
            </w:r>
            <w:r w:rsidR="00255CB3">
              <w:rPr>
                <w:noProof/>
                <w:webHidden/>
              </w:rPr>
              <w:fldChar w:fldCharType="end"/>
            </w:r>
          </w:hyperlink>
        </w:p>
        <w:p w:rsidR="00255CB3" w:rsidRDefault="003E6A8F">
          <w:pPr>
            <w:pStyle w:val="TOC1"/>
            <w:rPr>
              <w:rFonts w:asciiTheme="minorHAnsi" w:eastAsiaTheme="minorEastAsia" w:hAnsiTheme="minorHAnsi" w:cstheme="minorBidi"/>
              <w:b w:val="0"/>
              <w:lang w:val="en-US"/>
            </w:rPr>
          </w:pPr>
          <w:hyperlink w:anchor="_Toc111980034" w:history="1">
            <w:r w:rsidR="00255CB3" w:rsidRPr="00012AEA">
              <w:rPr>
                <w:rStyle w:val="Hyperlink"/>
              </w:rPr>
              <w:t>BAB VI</w:t>
            </w:r>
            <w:r w:rsidR="00255CB3">
              <w:rPr>
                <w:rStyle w:val="Hyperlink"/>
              </w:rPr>
              <w:t xml:space="preserve"> KESIMPULAN DAN SARAN</w:t>
            </w:r>
            <w:r w:rsidR="00255CB3">
              <w:rPr>
                <w:webHidden/>
              </w:rPr>
              <w:tab/>
            </w:r>
            <w:r w:rsidR="00255CB3">
              <w:rPr>
                <w:webHidden/>
              </w:rPr>
              <w:fldChar w:fldCharType="begin"/>
            </w:r>
            <w:r w:rsidR="00255CB3">
              <w:rPr>
                <w:webHidden/>
              </w:rPr>
              <w:instrText xml:space="preserve"> PAGEREF _Toc111980034 \h </w:instrText>
            </w:r>
            <w:r w:rsidR="00255CB3">
              <w:rPr>
                <w:webHidden/>
              </w:rPr>
            </w:r>
            <w:r w:rsidR="00255CB3">
              <w:rPr>
                <w:webHidden/>
              </w:rPr>
              <w:fldChar w:fldCharType="separate"/>
            </w:r>
            <w:r w:rsidR="00163B1B">
              <w:rPr>
                <w:webHidden/>
              </w:rPr>
              <w:t>110</w:t>
            </w:r>
            <w:r w:rsidR="00255CB3">
              <w:rPr>
                <w:webHidden/>
              </w:rPr>
              <w:fldChar w:fldCharType="end"/>
            </w:r>
          </w:hyperlink>
        </w:p>
        <w:p w:rsidR="00255CB3" w:rsidRDefault="003E6A8F">
          <w:pPr>
            <w:pStyle w:val="TOC2"/>
            <w:rPr>
              <w:rFonts w:asciiTheme="minorHAnsi" w:eastAsiaTheme="minorEastAsia" w:hAnsiTheme="minorHAnsi" w:cstheme="minorBidi"/>
              <w:noProof/>
              <w:lang w:val="en-US"/>
            </w:rPr>
          </w:pPr>
          <w:hyperlink w:anchor="_Toc111980035" w:history="1">
            <w:r w:rsidR="00255CB3" w:rsidRPr="00012AEA">
              <w:rPr>
                <w:rStyle w:val="Hyperlink"/>
                <w:noProof/>
              </w:rPr>
              <w:t>6.1  Kesimpulan</w:t>
            </w:r>
            <w:r w:rsidR="00255CB3">
              <w:rPr>
                <w:noProof/>
                <w:webHidden/>
              </w:rPr>
              <w:tab/>
            </w:r>
            <w:r w:rsidR="00255CB3">
              <w:rPr>
                <w:noProof/>
                <w:webHidden/>
              </w:rPr>
              <w:fldChar w:fldCharType="begin"/>
            </w:r>
            <w:r w:rsidR="00255CB3">
              <w:rPr>
                <w:noProof/>
                <w:webHidden/>
              </w:rPr>
              <w:instrText xml:space="preserve"> PAGEREF _Toc111980035 \h </w:instrText>
            </w:r>
            <w:r w:rsidR="00255CB3">
              <w:rPr>
                <w:noProof/>
                <w:webHidden/>
              </w:rPr>
            </w:r>
            <w:r w:rsidR="00255CB3">
              <w:rPr>
                <w:noProof/>
                <w:webHidden/>
              </w:rPr>
              <w:fldChar w:fldCharType="separate"/>
            </w:r>
            <w:r w:rsidR="00163B1B">
              <w:rPr>
                <w:noProof/>
                <w:webHidden/>
              </w:rPr>
              <w:t>110</w:t>
            </w:r>
            <w:r w:rsidR="00255CB3">
              <w:rPr>
                <w:noProof/>
                <w:webHidden/>
              </w:rPr>
              <w:fldChar w:fldCharType="end"/>
            </w:r>
          </w:hyperlink>
        </w:p>
        <w:p w:rsidR="00255CB3" w:rsidRDefault="003E6A8F">
          <w:pPr>
            <w:pStyle w:val="TOC2"/>
            <w:rPr>
              <w:rFonts w:asciiTheme="minorHAnsi" w:eastAsiaTheme="minorEastAsia" w:hAnsiTheme="minorHAnsi" w:cstheme="minorBidi"/>
              <w:noProof/>
              <w:lang w:val="en-US"/>
            </w:rPr>
          </w:pPr>
          <w:hyperlink w:anchor="_Toc111980036" w:history="1">
            <w:r w:rsidR="00255CB3" w:rsidRPr="00012AEA">
              <w:rPr>
                <w:rStyle w:val="Hyperlink"/>
                <w:noProof/>
              </w:rPr>
              <w:t>6. 2 Saran</w:t>
            </w:r>
            <w:r w:rsidR="00255CB3">
              <w:rPr>
                <w:noProof/>
                <w:webHidden/>
              </w:rPr>
              <w:tab/>
            </w:r>
            <w:r w:rsidR="00255CB3">
              <w:rPr>
                <w:noProof/>
                <w:webHidden/>
              </w:rPr>
              <w:fldChar w:fldCharType="begin"/>
            </w:r>
            <w:r w:rsidR="00255CB3">
              <w:rPr>
                <w:noProof/>
                <w:webHidden/>
              </w:rPr>
              <w:instrText xml:space="preserve"> PAGEREF _Toc111980036 \h </w:instrText>
            </w:r>
            <w:r w:rsidR="00255CB3">
              <w:rPr>
                <w:noProof/>
                <w:webHidden/>
              </w:rPr>
            </w:r>
            <w:r w:rsidR="00255CB3">
              <w:rPr>
                <w:noProof/>
                <w:webHidden/>
              </w:rPr>
              <w:fldChar w:fldCharType="separate"/>
            </w:r>
            <w:r w:rsidR="00163B1B">
              <w:rPr>
                <w:noProof/>
                <w:webHidden/>
              </w:rPr>
              <w:t>111</w:t>
            </w:r>
            <w:r w:rsidR="00255CB3">
              <w:rPr>
                <w:noProof/>
                <w:webHidden/>
              </w:rPr>
              <w:fldChar w:fldCharType="end"/>
            </w:r>
          </w:hyperlink>
        </w:p>
        <w:p w:rsidR="00255CB3" w:rsidRDefault="003E6A8F">
          <w:pPr>
            <w:pStyle w:val="TOC1"/>
            <w:rPr>
              <w:rFonts w:asciiTheme="minorHAnsi" w:eastAsiaTheme="minorEastAsia" w:hAnsiTheme="minorHAnsi" w:cstheme="minorBidi"/>
              <w:b w:val="0"/>
              <w:lang w:val="en-US"/>
            </w:rPr>
          </w:pPr>
          <w:hyperlink w:anchor="_Toc111980037" w:history="1">
            <w:r w:rsidR="00255CB3" w:rsidRPr="00012AEA">
              <w:rPr>
                <w:rStyle w:val="Hyperlink"/>
              </w:rPr>
              <w:t>DAFTAR PUSTAKA</w:t>
            </w:r>
            <w:r w:rsidR="00255CB3">
              <w:rPr>
                <w:webHidden/>
              </w:rPr>
              <w:tab/>
            </w:r>
            <w:r w:rsidR="00255CB3">
              <w:rPr>
                <w:webHidden/>
              </w:rPr>
              <w:fldChar w:fldCharType="begin"/>
            </w:r>
            <w:r w:rsidR="00255CB3">
              <w:rPr>
                <w:webHidden/>
              </w:rPr>
              <w:instrText xml:space="preserve"> PAGEREF _Toc111980037 \h </w:instrText>
            </w:r>
            <w:r w:rsidR="00255CB3">
              <w:rPr>
                <w:webHidden/>
              </w:rPr>
            </w:r>
            <w:r w:rsidR="00255CB3">
              <w:rPr>
                <w:webHidden/>
              </w:rPr>
              <w:fldChar w:fldCharType="separate"/>
            </w:r>
            <w:r w:rsidR="00163B1B">
              <w:rPr>
                <w:webHidden/>
              </w:rPr>
              <w:t>113</w:t>
            </w:r>
            <w:r w:rsidR="00255CB3">
              <w:rPr>
                <w:webHidden/>
              </w:rPr>
              <w:fldChar w:fldCharType="end"/>
            </w:r>
          </w:hyperlink>
        </w:p>
        <w:p w:rsidR="00255CB3" w:rsidRDefault="003E6A8F">
          <w:pPr>
            <w:pStyle w:val="TOC1"/>
            <w:rPr>
              <w:rFonts w:asciiTheme="minorHAnsi" w:eastAsiaTheme="minorEastAsia" w:hAnsiTheme="minorHAnsi" w:cstheme="minorBidi"/>
              <w:b w:val="0"/>
              <w:lang w:val="en-US"/>
            </w:rPr>
          </w:pPr>
          <w:hyperlink w:anchor="_Toc111980038" w:history="1">
            <w:r w:rsidR="00255CB3" w:rsidRPr="00012AEA">
              <w:rPr>
                <w:rStyle w:val="Hyperlink"/>
              </w:rPr>
              <w:t>LAMPIRAN</w:t>
            </w:r>
            <w:r w:rsidR="00255CB3">
              <w:rPr>
                <w:webHidden/>
              </w:rPr>
              <w:tab/>
            </w:r>
            <w:r w:rsidR="00255CB3">
              <w:rPr>
                <w:webHidden/>
              </w:rPr>
              <w:fldChar w:fldCharType="begin"/>
            </w:r>
            <w:r w:rsidR="00255CB3">
              <w:rPr>
                <w:webHidden/>
              </w:rPr>
              <w:instrText xml:space="preserve"> PAGEREF _Toc111980038 \h </w:instrText>
            </w:r>
            <w:r w:rsidR="00255CB3">
              <w:rPr>
                <w:webHidden/>
              </w:rPr>
            </w:r>
            <w:r w:rsidR="00255CB3">
              <w:rPr>
                <w:webHidden/>
              </w:rPr>
              <w:fldChar w:fldCharType="separate"/>
            </w:r>
            <w:r w:rsidR="00163B1B">
              <w:rPr>
                <w:webHidden/>
              </w:rPr>
              <w:t>114</w:t>
            </w:r>
            <w:r w:rsidR="00255CB3">
              <w:rPr>
                <w:webHidden/>
              </w:rPr>
              <w:fldChar w:fldCharType="end"/>
            </w:r>
          </w:hyperlink>
        </w:p>
        <w:p w:rsidR="009B5E8C" w:rsidRDefault="009B5E8C">
          <w:r>
            <w:rPr>
              <w:b/>
              <w:bCs/>
              <w:noProof/>
            </w:rPr>
            <w:fldChar w:fldCharType="end"/>
          </w:r>
        </w:p>
      </w:sdtContent>
    </w:sdt>
    <w:p w:rsidR="00F22FC2" w:rsidRDefault="00F22FC2" w:rsidP="00F22FC2">
      <w:pPr>
        <w:jc w:val="center"/>
        <w:rPr>
          <w:b/>
          <w:sz w:val="28"/>
        </w:rPr>
      </w:pPr>
    </w:p>
    <w:p w:rsidR="00F22FC2" w:rsidRDefault="00F22FC2" w:rsidP="00BE500E">
      <w:pPr>
        <w:rPr>
          <w:b/>
          <w:sz w:val="28"/>
        </w:rPr>
      </w:pPr>
    </w:p>
    <w:p w:rsidR="00F22FC2" w:rsidRDefault="00F22FC2" w:rsidP="00F22FC2">
      <w:pPr>
        <w:jc w:val="center"/>
        <w:rPr>
          <w:b/>
          <w:sz w:val="28"/>
        </w:rPr>
      </w:pPr>
    </w:p>
    <w:p w:rsidR="00F22FC2" w:rsidRDefault="00F22FC2" w:rsidP="00F22FC2">
      <w:pPr>
        <w:jc w:val="center"/>
        <w:rPr>
          <w:b/>
          <w:sz w:val="28"/>
        </w:rPr>
      </w:pPr>
    </w:p>
    <w:p w:rsidR="00BD5FCB" w:rsidRDefault="00BD5FCB" w:rsidP="00F22FC2">
      <w:pPr>
        <w:jc w:val="center"/>
        <w:rPr>
          <w:b/>
          <w:sz w:val="28"/>
        </w:rPr>
      </w:pPr>
    </w:p>
    <w:p w:rsidR="00BD5FCB" w:rsidRDefault="00BD5FCB" w:rsidP="00F22FC2">
      <w:pPr>
        <w:jc w:val="center"/>
        <w:rPr>
          <w:b/>
          <w:sz w:val="28"/>
        </w:rPr>
      </w:pPr>
    </w:p>
    <w:p w:rsidR="00BD5FCB" w:rsidRDefault="00BD5FCB" w:rsidP="00F22FC2">
      <w:pPr>
        <w:jc w:val="center"/>
        <w:rPr>
          <w:b/>
          <w:sz w:val="28"/>
        </w:rPr>
      </w:pPr>
    </w:p>
    <w:p w:rsidR="00BD5FCB" w:rsidRDefault="00BD5FCB" w:rsidP="00F22FC2">
      <w:pPr>
        <w:jc w:val="center"/>
        <w:rPr>
          <w:b/>
          <w:sz w:val="28"/>
        </w:rPr>
      </w:pPr>
    </w:p>
    <w:p w:rsidR="0012211F" w:rsidRDefault="0012211F" w:rsidP="00F22FC2">
      <w:pPr>
        <w:jc w:val="center"/>
        <w:rPr>
          <w:b/>
          <w:sz w:val="28"/>
        </w:rPr>
      </w:pPr>
    </w:p>
    <w:p w:rsidR="00BD5FCB" w:rsidRDefault="00BD5FCB" w:rsidP="00F22FC2">
      <w:pPr>
        <w:jc w:val="center"/>
        <w:rPr>
          <w:b/>
          <w:sz w:val="28"/>
        </w:rPr>
      </w:pPr>
    </w:p>
    <w:p w:rsidR="00023C77" w:rsidRDefault="00023C77" w:rsidP="00F22FC2">
      <w:pPr>
        <w:jc w:val="center"/>
        <w:rPr>
          <w:b/>
          <w:sz w:val="28"/>
        </w:rPr>
      </w:pPr>
    </w:p>
    <w:p w:rsidR="00023C77" w:rsidRDefault="00023C77" w:rsidP="00F22FC2">
      <w:pPr>
        <w:jc w:val="center"/>
        <w:rPr>
          <w:b/>
          <w:sz w:val="28"/>
        </w:rPr>
      </w:pPr>
    </w:p>
    <w:p w:rsidR="00023C77" w:rsidRDefault="00023C77" w:rsidP="00F22FC2">
      <w:pPr>
        <w:jc w:val="center"/>
        <w:rPr>
          <w:b/>
          <w:sz w:val="28"/>
        </w:rPr>
      </w:pPr>
    </w:p>
    <w:p w:rsidR="00023C77" w:rsidRDefault="00023C77" w:rsidP="00F22FC2">
      <w:pPr>
        <w:jc w:val="center"/>
        <w:rPr>
          <w:b/>
          <w:sz w:val="28"/>
        </w:rPr>
      </w:pPr>
    </w:p>
    <w:p w:rsidR="00953577" w:rsidRDefault="00953577" w:rsidP="00F22FC2">
      <w:pPr>
        <w:jc w:val="center"/>
        <w:rPr>
          <w:b/>
          <w:sz w:val="28"/>
        </w:rPr>
      </w:pPr>
    </w:p>
    <w:p w:rsidR="00953577" w:rsidRDefault="00953577" w:rsidP="00F22FC2">
      <w:pPr>
        <w:jc w:val="center"/>
        <w:rPr>
          <w:b/>
          <w:sz w:val="28"/>
        </w:rPr>
      </w:pPr>
    </w:p>
    <w:p w:rsidR="00953577" w:rsidRDefault="00953577" w:rsidP="00F22FC2">
      <w:pPr>
        <w:jc w:val="center"/>
        <w:rPr>
          <w:b/>
          <w:sz w:val="28"/>
        </w:rPr>
      </w:pPr>
    </w:p>
    <w:p w:rsidR="00953577" w:rsidRDefault="00953577" w:rsidP="00F22FC2">
      <w:pPr>
        <w:jc w:val="center"/>
        <w:rPr>
          <w:b/>
          <w:sz w:val="28"/>
        </w:rPr>
      </w:pPr>
    </w:p>
    <w:p w:rsidR="00953577" w:rsidRDefault="00953577" w:rsidP="00F22FC2">
      <w:pPr>
        <w:jc w:val="center"/>
        <w:rPr>
          <w:b/>
          <w:sz w:val="28"/>
        </w:rPr>
      </w:pPr>
    </w:p>
    <w:p w:rsidR="00953577" w:rsidRDefault="00953577" w:rsidP="00F22FC2">
      <w:pPr>
        <w:jc w:val="center"/>
        <w:rPr>
          <w:b/>
          <w:sz w:val="28"/>
        </w:rPr>
      </w:pPr>
    </w:p>
    <w:p w:rsidR="00953577" w:rsidRDefault="00953577" w:rsidP="00F22FC2">
      <w:pPr>
        <w:jc w:val="center"/>
        <w:rPr>
          <w:b/>
          <w:sz w:val="28"/>
        </w:rPr>
      </w:pPr>
    </w:p>
    <w:p w:rsidR="00953577" w:rsidRDefault="00953577" w:rsidP="00F22FC2">
      <w:pPr>
        <w:jc w:val="center"/>
        <w:rPr>
          <w:b/>
          <w:sz w:val="28"/>
        </w:rPr>
      </w:pPr>
    </w:p>
    <w:p w:rsidR="00953577" w:rsidRDefault="00953577" w:rsidP="00F22FC2">
      <w:pPr>
        <w:jc w:val="center"/>
        <w:rPr>
          <w:b/>
          <w:sz w:val="28"/>
        </w:rPr>
      </w:pPr>
    </w:p>
    <w:p w:rsidR="00953577" w:rsidRDefault="00953577" w:rsidP="00F22FC2">
      <w:pPr>
        <w:jc w:val="center"/>
        <w:rPr>
          <w:b/>
          <w:sz w:val="28"/>
        </w:rPr>
      </w:pPr>
    </w:p>
    <w:p w:rsidR="00953577" w:rsidRDefault="00953577" w:rsidP="00F22FC2">
      <w:pPr>
        <w:jc w:val="center"/>
        <w:rPr>
          <w:b/>
          <w:sz w:val="28"/>
        </w:rPr>
      </w:pPr>
    </w:p>
    <w:p w:rsidR="00953577" w:rsidRDefault="00953577" w:rsidP="00F22FC2">
      <w:pPr>
        <w:jc w:val="center"/>
        <w:rPr>
          <w:b/>
          <w:sz w:val="28"/>
        </w:rPr>
      </w:pPr>
    </w:p>
    <w:p w:rsidR="00953577" w:rsidRDefault="00953577" w:rsidP="00F22FC2">
      <w:pPr>
        <w:jc w:val="center"/>
        <w:rPr>
          <w:b/>
          <w:sz w:val="28"/>
        </w:rPr>
      </w:pPr>
    </w:p>
    <w:p w:rsidR="00953577" w:rsidRDefault="00953577" w:rsidP="00F22FC2">
      <w:pPr>
        <w:jc w:val="center"/>
        <w:rPr>
          <w:b/>
          <w:sz w:val="28"/>
        </w:rPr>
      </w:pPr>
    </w:p>
    <w:p w:rsidR="00953577" w:rsidRDefault="00953577" w:rsidP="00F22FC2">
      <w:pPr>
        <w:jc w:val="center"/>
        <w:rPr>
          <w:b/>
          <w:sz w:val="28"/>
        </w:rPr>
      </w:pPr>
    </w:p>
    <w:p w:rsidR="00953577" w:rsidRDefault="00953577" w:rsidP="00F22FC2">
      <w:pPr>
        <w:jc w:val="center"/>
        <w:rPr>
          <w:b/>
          <w:sz w:val="28"/>
        </w:rPr>
      </w:pPr>
    </w:p>
    <w:p w:rsidR="00953577" w:rsidRDefault="00953577" w:rsidP="00F22FC2">
      <w:pPr>
        <w:jc w:val="center"/>
        <w:rPr>
          <w:b/>
          <w:sz w:val="28"/>
        </w:rPr>
      </w:pPr>
    </w:p>
    <w:p w:rsidR="00953577" w:rsidRDefault="00953577" w:rsidP="00F22FC2">
      <w:pPr>
        <w:jc w:val="center"/>
        <w:rPr>
          <w:b/>
          <w:sz w:val="28"/>
        </w:rPr>
      </w:pPr>
    </w:p>
    <w:p w:rsidR="00023C77" w:rsidRDefault="00023C77" w:rsidP="00F22FC2">
      <w:pPr>
        <w:jc w:val="center"/>
        <w:rPr>
          <w:b/>
          <w:sz w:val="28"/>
        </w:rPr>
      </w:pPr>
    </w:p>
    <w:p w:rsidR="00023C77" w:rsidRDefault="00023C77" w:rsidP="00023C77"/>
    <w:p w:rsidR="00E85987" w:rsidRPr="00F22FC2" w:rsidRDefault="00F22FC2" w:rsidP="00BD5FCB">
      <w:pPr>
        <w:pStyle w:val="Heading1"/>
        <w:spacing w:line="360" w:lineRule="auto"/>
      </w:pPr>
      <w:bookmarkStart w:id="26" w:name="_Toc111979965"/>
      <w:r w:rsidRPr="00BD5FCB">
        <w:rPr>
          <w:sz w:val="28"/>
        </w:rPr>
        <w:t xml:space="preserve">DAFTAR </w:t>
      </w:r>
      <w:r w:rsidR="00BE500E" w:rsidRPr="00BD5FCB">
        <w:rPr>
          <w:sz w:val="28"/>
        </w:rPr>
        <w:t>GAMBAR</w:t>
      </w:r>
      <w:bookmarkEnd w:id="26"/>
    </w:p>
    <w:p w:rsidR="00953577" w:rsidRDefault="00953577" w:rsidP="00953577">
      <w:pPr>
        <w:pStyle w:val="TableofFigures"/>
        <w:tabs>
          <w:tab w:val="right" w:leader="dot" w:pos="7928"/>
        </w:tabs>
        <w:spacing w:line="360" w:lineRule="auto"/>
        <w:rPr>
          <w:rFonts w:asciiTheme="minorHAnsi" w:eastAsiaTheme="minorEastAsia" w:hAnsiTheme="minorHAnsi" w:cstheme="minorBidi"/>
          <w:noProof/>
          <w:lang w:val="en-US"/>
        </w:rPr>
      </w:pPr>
      <w:r>
        <w:fldChar w:fldCharType="begin"/>
      </w:r>
      <w:r>
        <w:instrText xml:space="preserve"> TOC \h \z \c "Gambar II." </w:instrText>
      </w:r>
      <w:r>
        <w:fldChar w:fldCharType="separate"/>
      </w:r>
      <w:hyperlink w:anchor="_Toc110965538" w:history="1">
        <w:r w:rsidRPr="00042C4E">
          <w:rPr>
            <w:rStyle w:val="Hyperlink"/>
            <w:noProof/>
          </w:rPr>
          <w:t>Gambar II. 1 Dermaga 1</w:t>
        </w:r>
        <w:r>
          <w:rPr>
            <w:noProof/>
            <w:webHidden/>
          </w:rPr>
          <w:tab/>
        </w:r>
        <w:r>
          <w:rPr>
            <w:noProof/>
            <w:webHidden/>
          </w:rPr>
          <w:fldChar w:fldCharType="begin"/>
        </w:r>
        <w:r>
          <w:rPr>
            <w:noProof/>
            <w:webHidden/>
          </w:rPr>
          <w:instrText xml:space="preserve"> PAGEREF _Toc110965538 \h </w:instrText>
        </w:r>
        <w:r>
          <w:rPr>
            <w:noProof/>
            <w:webHidden/>
          </w:rPr>
        </w:r>
        <w:r>
          <w:rPr>
            <w:noProof/>
            <w:webHidden/>
          </w:rPr>
          <w:fldChar w:fldCharType="separate"/>
        </w:r>
        <w:r w:rsidR="00163B1B">
          <w:rPr>
            <w:noProof/>
            <w:webHidden/>
          </w:rPr>
          <w:t>19</w:t>
        </w:r>
        <w:r>
          <w:rPr>
            <w:noProof/>
            <w:webHidden/>
          </w:rPr>
          <w:fldChar w:fldCharType="end"/>
        </w:r>
      </w:hyperlink>
    </w:p>
    <w:p w:rsidR="00953577" w:rsidRDefault="003E6A8F" w:rsidP="00953577">
      <w:pPr>
        <w:pStyle w:val="TableofFigures"/>
        <w:tabs>
          <w:tab w:val="right" w:leader="dot" w:pos="7928"/>
        </w:tabs>
        <w:spacing w:line="360" w:lineRule="auto"/>
        <w:rPr>
          <w:rFonts w:asciiTheme="minorHAnsi" w:eastAsiaTheme="minorEastAsia" w:hAnsiTheme="minorHAnsi" w:cstheme="minorBidi"/>
          <w:noProof/>
          <w:lang w:val="en-US"/>
        </w:rPr>
      </w:pPr>
      <w:hyperlink w:anchor="_Toc110965539" w:history="1">
        <w:r w:rsidR="00953577" w:rsidRPr="00042C4E">
          <w:rPr>
            <w:rStyle w:val="Hyperlink"/>
            <w:noProof/>
          </w:rPr>
          <w:t>Gambar II. 2 Dermaga 2</w:t>
        </w:r>
        <w:r w:rsidR="00953577">
          <w:rPr>
            <w:noProof/>
            <w:webHidden/>
          </w:rPr>
          <w:tab/>
        </w:r>
        <w:r w:rsidR="00953577">
          <w:rPr>
            <w:noProof/>
            <w:webHidden/>
          </w:rPr>
          <w:fldChar w:fldCharType="begin"/>
        </w:r>
        <w:r w:rsidR="00953577">
          <w:rPr>
            <w:noProof/>
            <w:webHidden/>
          </w:rPr>
          <w:instrText xml:space="preserve"> PAGEREF _Toc110965539 \h </w:instrText>
        </w:r>
        <w:r w:rsidR="00953577">
          <w:rPr>
            <w:noProof/>
            <w:webHidden/>
          </w:rPr>
        </w:r>
        <w:r w:rsidR="00953577">
          <w:rPr>
            <w:noProof/>
            <w:webHidden/>
          </w:rPr>
          <w:fldChar w:fldCharType="separate"/>
        </w:r>
        <w:r w:rsidR="00163B1B">
          <w:rPr>
            <w:noProof/>
            <w:webHidden/>
          </w:rPr>
          <w:t>20</w:t>
        </w:r>
        <w:r w:rsidR="00953577">
          <w:rPr>
            <w:noProof/>
            <w:webHidden/>
          </w:rPr>
          <w:fldChar w:fldCharType="end"/>
        </w:r>
      </w:hyperlink>
    </w:p>
    <w:p w:rsidR="00953577" w:rsidRDefault="003E6A8F" w:rsidP="00953577">
      <w:pPr>
        <w:pStyle w:val="TableofFigures"/>
        <w:tabs>
          <w:tab w:val="right" w:leader="dot" w:pos="7928"/>
        </w:tabs>
        <w:spacing w:line="360" w:lineRule="auto"/>
        <w:rPr>
          <w:rFonts w:asciiTheme="minorHAnsi" w:eastAsiaTheme="minorEastAsia" w:hAnsiTheme="minorHAnsi" w:cstheme="minorBidi"/>
          <w:noProof/>
          <w:lang w:val="en-US"/>
        </w:rPr>
      </w:pPr>
      <w:hyperlink w:anchor="_Toc110965540" w:history="1">
        <w:r w:rsidR="00953577" w:rsidRPr="00042C4E">
          <w:rPr>
            <w:rStyle w:val="Hyperlink"/>
            <w:noProof/>
          </w:rPr>
          <w:t>Gambar II. 3 Tampak Atas Posisi Dermaga</w:t>
        </w:r>
        <w:r w:rsidR="00953577">
          <w:rPr>
            <w:noProof/>
            <w:webHidden/>
          </w:rPr>
          <w:tab/>
        </w:r>
        <w:r w:rsidR="00953577">
          <w:rPr>
            <w:noProof/>
            <w:webHidden/>
          </w:rPr>
          <w:fldChar w:fldCharType="begin"/>
        </w:r>
        <w:r w:rsidR="00953577">
          <w:rPr>
            <w:noProof/>
            <w:webHidden/>
          </w:rPr>
          <w:instrText xml:space="preserve"> PAGEREF _Toc110965540 \h </w:instrText>
        </w:r>
        <w:r w:rsidR="00953577">
          <w:rPr>
            <w:noProof/>
            <w:webHidden/>
          </w:rPr>
        </w:r>
        <w:r w:rsidR="00953577">
          <w:rPr>
            <w:noProof/>
            <w:webHidden/>
          </w:rPr>
          <w:fldChar w:fldCharType="separate"/>
        </w:r>
        <w:r w:rsidR="00163B1B">
          <w:rPr>
            <w:noProof/>
            <w:webHidden/>
          </w:rPr>
          <w:t>20</w:t>
        </w:r>
        <w:r w:rsidR="00953577">
          <w:rPr>
            <w:noProof/>
            <w:webHidden/>
          </w:rPr>
          <w:fldChar w:fldCharType="end"/>
        </w:r>
      </w:hyperlink>
    </w:p>
    <w:p w:rsidR="00953577" w:rsidRDefault="003E6A8F" w:rsidP="00953577">
      <w:pPr>
        <w:pStyle w:val="TableofFigures"/>
        <w:tabs>
          <w:tab w:val="right" w:leader="dot" w:pos="7928"/>
        </w:tabs>
        <w:spacing w:line="360" w:lineRule="auto"/>
        <w:rPr>
          <w:rFonts w:asciiTheme="minorHAnsi" w:eastAsiaTheme="minorEastAsia" w:hAnsiTheme="minorHAnsi" w:cstheme="minorBidi"/>
          <w:noProof/>
          <w:lang w:val="en-US"/>
        </w:rPr>
      </w:pPr>
      <w:hyperlink w:anchor="_Toc110965541" w:history="1">
        <w:r w:rsidR="00953577" w:rsidRPr="00042C4E">
          <w:rPr>
            <w:rStyle w:val="Hyperlink"/>
            <w:noProof/>
          </w:rPr>
          <w:t>Gambar II. 4 Layout Dermaga Wisata Kalimas Calaca</w:t>
        </w:r>
        <w:r w:rsidR="00953577">
          <w:rPr>
            <w:noProof/>
            <w:webHidden/>
          </w:rPr>
          <w:tab/>
        </w:r>
        <w:r w:rsidR="00953577">
          <w:rPr>
            <w:noProof/>
            <w:webHidden/>
          </w:rPr>
          <w:fldChar w:fldCharType="begin"/>
        </w:r>
        <w:r w:rsidR="00953577">
          <w:rPr>
            <w:noProof/>
            <w:webHidden/>
          </w:rPr>
          <w:instrText xml:space="preserve"> PAGEREF _Toc110965541 \h </w:instrText>
        </w:r>
        <w:r w:rsidR="00953577">
          <w:rPr>
            <w:noProof/>
            <w:webHidden/>
          </w:rPr>
        </w:r>
        <w:r w:rsidR="00953577">
          <w:rPr>
            <w:noProof/>
            <w:webHidden/>
          </w:rPr>
          <w:fldChar w:fldCharType="separate"/>
        </w:r>
        <w:r w:rsidR="00163B1B">
          <w:rPr>
            <w:noProof/>
            <w:webHidden/>
          </w:rPr>
          <w:t>21</w:t>
        </w:r>
        <w:r w:rsidR="00953577">
          <w:rPr>
            <w:noProof/>
            <w:webHidden/>
          </w:rPr>
          <w:fldChar w:fldCharType="end"/>
        </w:r>
      </w:hyperlink>
    </w:p>
    <w:p w:rsidR="00953577" w:rsidRDefault="003E6A8F" w:rsidP="00953577">
      <w:pPr>
        <w:pStyle w:val="TableofFigures"/>
        <w:tabs>
          <w:tab w:val="right" w:leader="dot" w:pos="7928"/>
        </w:tabs>
        <w:spacing w:line="360" w:lineRule="auto"/>
        <w:rPr>
          <w:rFonts w:asciiTheme="minorHAnsi" w:eastAsiaTheme="minorEastAsia" w:hAnsiTheme="minorHAnsi" w:cstheme="minorBidi"/>
          <w:noProof/>
          <w:lang w:val="en-US"/>
        </w:rPr>
      </w:pPr>
      <w:hyperlink w:anchor="_Toc110965542" w:history="1">
        <w:r w:rsidR="00953577" w:rsidRPr="00042C4E">
          <w:rPr>
            <w:rStyle w:val="Hyperlink"/>
            <w:noProof/>
          </w:rPr>
          <w:t>Gambar II. 5 Jalur Pelayaran</w:t>
        </w:r>
        <w:r w:rsidR="00953577">
          <w:rPr>
            <w:noProof/>
            <w:webHidden/>
          </w:rPr>
          <w:tab/>
        </w:r>
        <w:r w:rsidR="00953577">
          <w:rPr>
            <w:noProof/>
            <w:webHidden/>
          </w:rPr>
          <w:fldChar w:fldCharType="begin"/>
        </w:r>
        <w:r w:rsidR="00953577">
          <w:rPr>
            <w:noProof/>
            <w:webHidden/>
          </w:rPr>
          <w:instrText xml:space="preserve"> PAGEREF _Toc110965542 \h </w:instrText>
        </w:r>
        <w:r w:rsidR="00953577">
          <w:rPr>
            <w:noProof/>
            <w:webHidden/>
          </w:rPr>
        </w:r>
        <w:r w:rsidR="00953577">
          <w:rPr>
            <w:noProof/>
            <w:webHidden/>
          </w:rPr>
          <w:fldChar w:fldCharType="separate"/>
        </w:r>
        <w:r w:rsidR="00163B1B">
          <w:rPr>
            <w:noProof/>
            <w:webHidden/>
          </w:rPr>
          <w:t>22</w:t>
        </w:r>
        <w:r w:rsidR="00953577">
          <w:rPr>
            <w:noProof/>
            <w:webHidden/>
          </w:rPr>
          <w:fldChar w:fldCharType="end"/>
        </w:r>
      </w:hyperlink>
    </w:p>
    <w:p w:rsidR="00953577" w:rsidRDefault="003E6A8F" w:rsidP="00953577">
      <w:pPr>
        <w:pStyle w:val="TableofFigures"/>
        <w:tabs>
          <w:tab w:val="right" w:leader="dot" w:pos="7928"/>
        </w:tabs>
        <w:spacing w:line="360" w:lineRule="auto"/>
        <w:rPr>
          <w:rFonts w:asciiTheme="minorHAnsi" w:eastAsiaTheme="minorEastAsia" w:hAnsiTheme="minorHAnsi" w:cstheme="minorBidi"/>
          <w:noProof/>
          <w:lang w:val="en-US"/>
        </w:rPr>
      </w:pPr>
      <w:hyperlink w:anchor="_Toc110965543" w:history="1">
        <w:r w:rsidR="00953577" w:rsidRPr="00042C4E">
          <w:rPr>
            <w:rStyle w:val="Hyperlink"/>
            <w:noProof/>
          </w:rPr>
          <w:t>Gambar II. 6 Kapal Speed Boat</w:t>
        </w:r>
        <w:r w:rsidR="00953577">
          <w:rPr>
            <w:noProof/>
            <w:webHidden/>
          </w:rPr>
          <w:tab/>
        </w:r>
        <w:r w:rsidR="00953577">
          <w:rPr>
            <w:noProof/>
            <w:webHidden/>
          </w:rPr>
          <w:fldChar w:fldCharType="begin"/>
        </w:r>
        <w:r w:rsidR="00953577">
          <w:rPr>
            <w:noProof/>
            <w:webHidden/>
          </w:rPr>
          <w:instrText xml:space="preserve"> PAGEREF _Toc110965543 \h </w:instrText>
        </w:r>
        <w:r w:rsidR="00953577">
          <w:rPr>
            <w:noProof/>
            <w:webHidden/>
          </w:rPr>
        </w:r>
        <w:r w:rsidR="00953577">
          <w:rPr>
            <w:noProof/>
            <w:webHidden/>
          </w:rPr>
          <w:fldChar w:fldCharType="separate"/>
        </w:r>
        <w:r w:rsidR="00163B1B">
          <w:rPr>
            <w:noProof/>
            <w:webHidden/>
          </w:rPr>
          <w:t>25</w:t>
        </w:r>
        <w:r w:rsidR="00953577">
          <w:rPr>
            <w:noProof/>
            <w:webHidden/>
          </w:rPr>
          <w:fldChar w:fldCharType="end"/>
        </w:r>
      </w:hyperlink>
    </w:p>
    <w:p w:rsidR="00953577" w:rsidRDefault="003E6A8F" w:rsidP="00953577">
      <w:pPr>
        <w:pStyle w:val="TableofFigures"/>
        <w:tabs>
          <w:tab w:val="right" w:leader="dot" w:pos="7928"/>
        </w:tabs>
        <w:spacing w:line="360" w:lineRule="auto"/>
        <w:rPr>
          <w:rFonts w:asciiTheme="minorHAnsi" w:eastAsiaTheme="minorEastAsia" w:hAnsiTheme="minorHAnsi" w:cstheme="minorBidi"/>
          <w:noProof/>
          <w:lang w:val="en-US"/>
        </w:rPr>
      </w:pPr>
      <w:hyperlink w:anchor="_Toc110965544" w:history="1">
        <w:r w:rsidR="00953577" w:rsidRPr="00042C4E">
          <w:rPr>
            <w:rStyle w:val="Hyperlink"/>
            <w:noProof/>
          </w:rPr>
          <w:t>Gambar II. 7 Kapal Long Boat</w:t>
        </w:r>
        <w:r w:rsidR="00953577">
          <w:rPr>
            <w:noProof/>
            <w:webHidden/>
          </w:rPr>
          <w:tab/>
        </w:r>
        <w:r w:rsidR="00953577">
          <w:rPr>
            <w:noProof/>
            <w:webHidden/>
          </w:rPr>
          <w:fldChar w:fldCharType="begin"/>
        </w:r>
        <w:r w:rsidR="00953577">
          <w:rPr>
            <w:noProof/>
            <w:webHidden/>
          </w:rPr>
          <w:instrText xml:space="preserve"> PAGEREF _Toc110965544 \h </w:instrText>
        </w:r>
        <w:r w:rsidR="00953577">
          <w:rPr>
            <w:noProof/>
            <w:webHidden/>
          </w:rPr>
        </w:r>
        <w:r w:rsidR="00953577">
          <w:rPr>
            <w:noProof/>
            <w:webHidden/>
          </w:rPr>
          <w:fldChar w:fldCharType="separate"/>
        </w:r>
        <w:r w:rsidR="00163B1B">
          <w:rPr>
            <w:noProof/>
            <w:webHidden/>
          </w:rPr>
          <w:t>26</w:t>
        </w:r>
        <w:r w:rsidR="00953577">
          <w:rPr>
            <w:noProof/>
            <w:webHidden/>
          </w:rPr>
          <w:fldChar w:fldCharType="end"/>
        </w:r>
      </w:hyperlink>
    </w:p>
    <w:p w:rsidR="00953577" w:rsidRDefault="003E6A8F" w:rsidP="00953577">
      <w:pPr>
        <w:pStyle w:val="TableofFigures"/>
        <w:tabs>
          <w:tab w:val="right" w:leader="dot" w:pos="7928"/>
        </w:tabs>
        <w:spacing w:line="360" w:lineRule="auto"/>
        <w:rPr>
          <w:rFonts w:asciiTheme="minorHAnsi" w:eastAsiaTheme="minorEastAsia" w:hAnsiTheme="minorHAnsi" w:cstheme="minorBidi"/>
          <w:noProof/>
          <w:lang w:val="en-US"/>
        </w:rPr>
      </w:pPr>
      <w:hyperlink w:anchor="_Toc110965545" w:history="1">
        <w:r w:rsidR="00953577" w:rsidRPr="00042C4E">
          <w:rPr>
            <w:rStyle w:val="Hyperlink"/>
            <w:noProof/>
          </w:rPr>
          <w:t>Gambar II. 8 Visualisasi Kondisi Dalam Kapal</w:t>
        </w:r>
        <w:r w:rsidR="00953577">
          <w:rPr>
            <w:noProof/>
            <w:webHidden/>
          </w:rPr>
          <w:tab/>
        </w:r>
        <w:r w:rsidR="00953577">
          <w:rPr>
            <w:noProof/>
            <w:webHidden/>
          </w:rPr>
          <w:fldChar w:fldCharType="begin"/>
        </w:r>
        <w:r w:rsidR="00953577">
          <w:rPr>
            <w:noProof/>
            <w:webHidden/>
          </w:rPr>
          <w:instrText xml:space="preserve"> PAGEREF _Toc110965545 \h </w:instrText>
        </w:r>
        <w:r w:rsidR="00953577">
          <w:rPr>
            <w:noProof/>
            <w:webHidden/>
          </w:rPr>
        </w:r>
        <w:r w:rsidR="00953577">
          <w:rPr>
            <w:noProof/>
            <w:webHidden/>
          </w:rPr>
          <w:fldChar w:fldCharType="separate"/>
        </w:r>
        <w:r w:rsidR="00163B1B">
          <w:rPr>
            <w:noProof/>
            <w:webHidden/>
          </w:rPr>
          <w:t>27</w:t>
        </w:r>
        <w:r w:rsidR="00953577">
          <w:rPr>
            <w:noProof/>
            <w:webHidden/>
          </w:rPr>
          <w:fldChar w:fldCharType="end"/>
        </w:r>
      </w:hyperlink>
    </w:p>
    <w:p w:rsidR="00953577" w:rsidRDefault="00953577" w:rsidP="00953577">
      <w:pPr>
        <w:spacing w:line="360" w:lineRule="auto"/>
        <w:jc w:val="both"/>
        <w:rPr>
          <w:noProof/>
        </w:rPr>
      </w:pPr>
      <w:r>
        <w:fldChar w:fldCharType="end"/>
      </w:r>
      <w:r>
        <w:fldChar w:fldCharType="begin"/>
      </w:r>
      <w:r>
        <w:instrText xml:space="preserve"> TOC \h \z \c "Gambar IV." </w:instrText>
      </w:r>
      <w:r>
        <w:fldChar w:fldCharType="separate"/>
      </w:r>
    </w:p>
    <w:p w:rsidR="00953577" w:rsidRDefault="003E6A8F" w:rsidP="00953577">
      <w:pPr>
        <w:pStyle w:val="TableofFigures"/>
        <w:tabs>
          <w:tab w:val="right" w:leader="dot" w:pos="7928"/>
        </w:tabs>
        <w:spacing w:line="360" w:lineRule="auto"/>
        <w:rPr>
          <w:rFonts w:asciiTheme="minorHAnsi" w:eastAsiaTheme="minorEastAsia" w:hAnsiTheme="minorHAnsi" w:cstheme="minorBidi"/>
          <w:noProof/>
          <w:lang w:val="en-US"/>
        </w:rPr>
      </w:pPr>
      <w:hyperlink r:id="rId18" w:anchor="_Toc110965548" w:history="1">
        <w:r w:rsidR="00953577" w:rsidRPr="00F910E1">
          <w:rPr>
            <w:rStyle w:val="Hyperlink"/>
            <w:noProof/>
          </w:rPr>
          <w:t>Gambar IV. 1  Bagan alir Penelitian</w:t>
        </w:r>
        <w:r w:rsidR="00953577">
          <w:rPr>
            <w:noProof/>
            <w:webHidden/>
          </w:rPr>
          <w:tab/>
        </w:r>
        <w:r w:rsidR="00953577">
          <w:rPr>
            <w:noProof/>
            <w:webHidden/>
          </w:rPr>
          <w:fldChar w:fldCharType="begin"/>
        </w:r>
        <w:r w:rsidR="00953577">
          <w:rPr>
            <w:noProof/>
            <w:webHidden/>
          </w:rPr>
          <w:instrText xml:space="preserve"> PAGEREF _Toc110965548 \h </w:instrText>
        </w:r>
        <w:r w:rsidR="00953577">
          <w:rPr>
            <w:noProof/>
            <w:webHidden/>
          </w:rPr>
        </w:r>
        <w:r w:rsidR="00953577">
          <w:rPr>
            <w:noProof/>
            <w:webHidden/>
          </w:rPr>
          <w:fldChar w:fldCharType="separate"/>
        </w:r>
        <w:r w:rsidR="00163B1B">
          <w:rPr>
            <w:noProof/>
            <w:webHidden/>
          </w:rPr>
          <w:t>44</w:t>
        </w:r>
        <w:r w:rsidR="00953577">
          <w:rPr>
            <w:noProof/>
            <w:webHidden/>
          </w:rPr>
          <w:fldChar w:fldCharType="end"/>
        </w:r>
      </w:hyperlink>
    </w:p>
    <w:p w:rsidR="00953577" w:rsidRDefault="003E6A8F" w:rsidP="00953577">
      <w:pPr>
        <w:pStyle w:val="TableofFigures"/>
        <w:tabs>
          <w:tab w:val="right" w:leader="dot" w:pos="7928"/>
        </w:tabs>
        <w:spacing w:line="360" w:lineRule="auto"/>
        <w:rPr>
          <w:rFonts w:asciiTheme="minorHAnsi" w:eastAsiaTheme="minorEastAsia" w:hAnsiTheme="minorHAnsi" w:cstheme="minorBidi"/>
          <w:noProof/>
          <w:lang w:val="en-US"/>
        </w:rPr>
      </w:pPr>
      <w:hyperlink w:anchor="_Toc110965549" w:history="1">
        <w:r w:rsidR="00953577" w:rsidRPr="00F910E1">
          <w:rPr>
            <w:rStyle w:val="Hyperlink"/>
            <w:noProof/>
          </w:rPr>
          <w:t>Gambar IV. 2 Skema Alur lalu lintas Penumpang Turun Dari Kapal</w:t>
        </w:r>
        <w:r w:rsidR="00953577">
          <w:rPr>
            <w:noProof/>
            <w:webHidden/>
          </w:rPr>
          <w:tab/>
        </w:r>
        <w:r w:rsidR="00953577">
          <w:rPr>
            <w:noProof/>
            <w:webHidden/>
          </w:rPr>
          <w:fldChar w:fldCharType="begin"/>
        </w:r>
        <w:r w:rsidR="00953577">
          <w:rPr>
            <w:noProof/>
            <w:webHidden/>
          </w:rPr>
          <w:instrText xml:space="preserve"> PAGEREF _Toc110965549 \h </w:instrText>
        </w:r>
        <w:r w:rsidR="00953577">
          <w:rPr>
            <w:noProof/>
            <w:webHidden/>
          </w:rPr>
        </w:r>
        <w:r w:rsidR="00953577">
          <w:rPr>
            <w:noProof/>
            <w:webHidden/>
          </w:rPr>
          <w:fldChar w:fldCharType="separate"/>
        </w:r>
        <w:r w:rsidR="00163B1B">
          <w:rPr>
            <w:noProof/>
            <w:webHidden/>
          </w:rPr>
          <w:t>53</w:t>
        </w:r>
        <w:r w:rsidR="00953577">
          <w:rPr>
            <w:noProof/>
            <w:webHidden/>
          </w:rPr>
          <w:fldChar w:fldCharType="end"/>
        </w:r>
      </w:hyperlink>
    </w:p>
    <w:p w:rsidR="00953577" w:rsidRDefault="003E6A8F" w:rsidP="00953577">
      <w:pPr>
        <w:pStyle w:val="TableofFigures"/>
        <w:tabs>
          <w:tab w:val="right" w:leader="dot" w:pos="7928"/>
        </w:tabs>
        <w:spacing w:line="360" w:lineRule="auto"/>
        <w:rPr>
          <w:rFonts w:asciiTheme="minorHAnsi" w:eastAsiaTheme="minorEastAsia" w:hAnsiTheme="minorHAnsi" w:cstheme="minorBidi"/>
          <w:noProof/>
          <w:lang w:val="en-US"/>
        </w:rPr>
      </w:pPr>
      <w:hyperlink w:anchor="_Toc110965550" w:history="1">
        <w:r w:rsidR="00953577" w:rsidRPr="00F910E1">
          <w:rPr>
            <w:rStyle w:val="Hyperlink"/>
            <w:noProof/>
          </w:rPr>
          <w:t>Gambar IV. 3 Skema Alur Penumpang Naik Kapal</w:t>
        </w:r>
        <w:r w:rsidR="00953577">
          <w:rPr>
            <w:noProof/>
            <w:webHidden/>
          </w:rPr>
          <w:tab/>
        </w:r>
        <w:r w:rsidR="00953577">
          <w:rPr>
            <w:noProof/>
            <w:webHidden/>
          </w:rPr>
          <w:fldChar w:fldCharType="begin"/>
        </w:r>
        <w:r w:rsidR="00953577">
          <w:rPr>
            <w:noProof/>
            <w:webHidden/>
          </w:rPr>
          <w:instrText xml:space="preserve"> PAGEREF _Toc110965550 \h </w:instrText>
        </w:r>
        <w:r w:rsidR="00953577">
          <w:rPr>
            <w:noProof/>
            <w:webHidden/>
          </w:rPr>
        </w:r>
        <w:r w:rsidR="00953577">
          <w:rPr>
            <w:noProof/>
            <w:webHidden/>
          </w:rPr>
          <w:fldChar w:fldCharType="separate"/>
        </w:r>
        <w:r w:rsidR="00163B1B">
          <w:rPr>
            <w:noProof/>
            <w:webHidden/>
          </w:rPr>
          <w:t>54</w:t>
        </w:r>
        <w:r w:rsidR="00953577">
          <w:rPr>
            <w:noProof/>
            <w:webHidden/>
          </w:rPr>
          <w:fldChar w:fldCharType="end"/>
        </w:r>
      </w:hyperlink>
    </w:p>
    <w:p w:rsidR="00953577" w:rsidRDefault="00953577" w:rsidP="00953577">
      <w:pPr>
        <w:spacing w:line="360" w:lineRule="auto"/>
        <w:jc w:val="both"/>
        <w:rPr>
          <w:noProof/>
        </w:rPr>
      </w:pPr>
      <w:r>
        <w:fldChar w:fldCharType="end"/>
      </w:r>
      <w:r>
        <w:fldChar w:fldCharType="begin"/>
      </w:r>
      <w:r>
        <w:instrText xml:space="preserve"> TOC \h \z \c "Gambar V." </w:instrText>
      </w:r>
      <w:r>
        <w:fldChar w:fldCharType="separate"/>
      </w:r>
    </w:p>
    <w:p w:rsidR="00953577" w:rsidRDefault="003E6A8F" w:rsidP="00953577">
      <w:pPr>
        <w:pStyle w:val="TableofFigures"/>
        <w:tabs>
          <w:tab w:val="right" w:leader="dot" w:pos="7928"/>
        </w:tabs>
        <w:spacing w:line="360" w:lineRule="auto"/>
        <w:rPr>
          <w:rFonts w:asciiTheme="minorHAnsi" w:eastAsiaTheme="minorEastAsia" w:hAnsiTheme="minorHAnsi" w:cstheme="minorBidi"/>
          <w:noProof/>
          <w:lang w:val="en-US"/>
        </w:rPr>
      </w:pPr>
      <w:hyperlink w:anchor="_Toc110965555" w:history="1">
        <w:r w:rsidR="00953577" w:rsidRPr="00CB6249">
          <w:rPr>
            <w:rStyle w:val="Hyperlink"/>
            <w:noProof/>
          </w:rPr>
          <w:t>Gambar V. 1 Kondisi Ruang Tunggu</w:t>
        </w:r>
        <w:r w:rsidR="00953577">
          <w:rPr>
            <w:noProof/>
            <w:webHidden/>
          </w:rPr>
          <w:tab/>
        </w:r>
        <w:r w:rsidR="00953577">
          <w:rPr>
            <w:noProof/>
            <w:webHidden/>
          </w:rPr>
          <w:fldChar w:fldCharType="begin"/>
        </w:r>
        <w:r w:rsidR="00953577">
          <w:rPr>
            <w:noProof/>
            <w:webHidden/>
          </w:rPr>
          <w:instrText xml:space="preserve"> PAGEREF _Toc110965555 \h </w:instrText>
        </w:r>
        <w:r w:rsidR="00953577">
          <w:rPr>
            <w:noProof/>
            <w:webHidden/>
          </w:rPr>
        </w:r>
        <w:r w:rsidR="00953577">
          <w:rPr>
            <w:noProof/>
            <w:webHidden/>
          </w:rPr>
          <w:fldChar w:fldCharType="separate"/>
        </w:r>
        <w:r w:rsidR="00163B1B">
          <w:rPr>
            <w:noProof/>
            <w:webHidden/>
          </w:rPr>
          <w:t>82</w:t>
        </w:r>
        <w:r w:rsidR="00953577">
          <w:rPr>
            <w:noProof/>
            <w:webHidden/>
          </w:rPr>
          <w:fldChar w:fldCharType="end"/>
        </w:r>
      </w:hyperlink>
    </w:p>
    <w:p w:rsidR="00953577" w:rsidRDefault="003E6A8F" w:rsidP="00953577">
      <w:pPr>
        <w:pStyle w:val="TableofFigures"/>
        <w:tabs>
          <w:tab w:val="right" w:leader="dot" w:pos="7928"/>
        </w:tabs>
        <w:spacing w:line="360" w:lineRule="auto"/>
        <w:rPr>
          <w:rFonts w:asciiTheme="minorHAnsi" w:eastAsiaTheme="minorEastAsia" w:hAnsiTheme="minorHAnsi" w:cstheme="minorBidi"/>
          <w:noProof/>
          <w:lang w:val="en-US"/>
        </w:rPr>
      </w:pPr>
      <w:hyperlink w:anchor="_Toc110965556" w:history="1">
        <w:r w:rsidR="00953577" w:rsidRPr="00CB6249">
          <w:rPr>
            <w:rStyle w:val="Hyperlink"/>
            <w:noProof/>
          </w:rPr>
          <w:t>Gambar V. 2 Kondisi Penjual Di Dalam Dermaga</w:t>
        </w:r>
        <w:r w:rsidR="00953577">
          <w:rPr>
            <w:noProof/>
            <w:webHidden/>
          </w:rPr>
          <w:tab/>
        </w:r>
        <w:r w:rsidR="00953577">
          <w:rPr>
            <w:noProof/>
            <w:webHidden/>
          </w:rPr>
          <w:fldChar w:fldCharType="begin"/>
        </w:r>
        <w:r w:rsidR="00953577">
          <w:rPr>
            <w:noProof/>
            <w:webHidden/>
          </w:rPr>
          <w:instrText xml:space="preserve"> PAGEREF _Toc110965556 \h </w:instrText>
        </w:r>
        <w:r w:rsidR="00953577">
          <w:rPr>
            <w:noProof/>
            <w:webHidden/>
          </w:rPr>
        </w:r>
        <w:r w:rsidR="00953577">
          <w:rPr>
            <w:noProof/>
            <w:webHidden/>
          </w:rPr>
          <w:fldChar w:fldCharType="separate"/>
        </w:r>
        <w:r w:rsidR="00163B1B">
          <w:rPr>
            <w:noProof/>
            <w:webHidden/>
          </w:rPr>
          <w:t>83</w:t>
        </w:r>
        <w:r w:rsidR="00953577">
          <w:rPr>
            <w:noProof/>
            <w:webHidden/>
          </w:rPr>
          <w:fldChar w:fldCharType="end"/>
        </w:r>
      </w:hyperlink>
    </w:p>
    <w:p w:rsidR="00953577" w:rsidRDefault="003E6A8F" w:rsidP="00953577">
      <w:pPr>
        <w:pStyle w:val="TableofFigures"/>
        <w:tabs>
          <w:tab w:val="right" w:leader="dot" w:pos="7928"/>
        </w:tabs>
        <w:spacing w:line="360" w:lineRule="auto"/>
        <w:rPr>
          <w:rFonts w:asciiTheme="minorHAnsi" w:eastAsiaTheme="minorEastAsia" w:hAnsiTheme="minorHAnsi" w:cstheme="minorBidi"/>
          <w:noProof/>
          <w:lang w:val="en-US"/>
        </w:rPr>
      </w:pPr>
      <w:hyperlink w:anchor="_Toc110965557" w:history="1">
        <w:r w:rsidR="00953577" w:rsidRPr="00CB6249">
          <w:rPr>
            <w:rStyle w:val="Hyperlink"/>
            <w:noProof/>
          </w:rPr>
          <w:t>Gambar V. 3 Ruang Administrasi</w:t>
        </w:r>
        <w:r w:rsidR="00953577">
          <w:rPr>
            <w:noProof/>
            <w:webHidden/>
          </w:rPr>
          <w:tab/>
        </w:r>
        <w:r w:rsidR="00953577">
          <w:rPr>
            <w:noProof/>
            <w:webHidden/>
          </w:rPr>
          <w:fldChar w:fldCharType="begin"/>
        </w:r>
        <w:r w:rsidR="00953577">
          <w:rPr>
            <w:noProof/>
            <w:webHidden/>
          </w:rPr>
          <w:instrText xml:space="preserve"> PAGEREF _Toc110965557 \h </w:instrText>
        </w:r>
        <w:r w:rsidR="00953577">
          <w:rPr>
            <w:noProof/>
            <w:webHidden/>
          </w:rPr>
        </w:r>
        <w:r w:rsidR="00953577">
          <w:rPr>
            <w:noProof/>
            <w:webHidden/>
          </w:rPr>
          <w:fldChar w:fldCharType="separate"/>
        </w:r>
        <w:r w:rsidR="00163B1B">
          <w:rPr>
            <w:noProof/>
            <w:webHidden/>
          </w:rPr>
          <w:t>84</w:t>
        </w:r>
        <w:r w:rsidR="00953577">
          <w:rPr>
            <w:noProof/>
            <w:webHidden/>
          </w:rPr>
          <w:fldChar w:fldCharType="end"/>
        </w:r>
      </w:hyperlink>
    </w:p>
    <w:p w:rsidR="00953577" w:rsidRDefault="003E6A8F" w:rsidP="00953577">
      <w:pPr>
        <w:pStyle w:val="TableofFigures"/>
        <w:tabs>
          <w:tab w:val="right" w:leader="dot" w:pos="7928"/>
        </w:tabs>
        <w:spacing w:line="360" w:lineRule="auto"/>
        <w:rPr>
          <w:rFonts w:asciiTheme="minorHAnsi" w:eastAsiaTheme="minorEastAsia" w:hAnsiTheme="minorHAnsi" w:cstheme="minorBidi"/>
          <w:noProof/>
          <w:lang w:val="en-US"/>
        </w:rPr>
      </w:pPr>
      <w:hyperlink w:anchor="_Toc110965558" w:history="1">
        <w:r w:rsidR="00953577" w:rsidRPr="00CB6249">
          <w:rPr>
            <w:rStyle w:val="Hyperlink"/>
            <w:noProof/>
          </w:rPr>
          <w:t>Gambar V. 4 Kondisi Ruang Publik</w:t>
        </w:r>
        <w:r w:rsidR="00953577">
          <w:rPr>
            <w:noProof/>
            <w:webHidden/>
          </w:rPr>
          <w:tab/>
        </w:r>
        <w:r w:rsidR="00953577">
          <w:rPr>
            <w:noProof/>
            <w:webHidden/>
          </w:rPr>
          <w:fldChar w:fldCharType="begin"/>
        </w:r>
        <w:r w:rsidR="00953577">
          <w:rPr>
            <w:noProof/>
            <w:webHidden/>
          </w:rPr>
          <w:instrText xml:space="preserve"> PAGEREF _Toc110965558 \h </w:instrText>
        </w:r>
        <w:r w:rsidR="00953577">
          <w:rPr>
            <w:noProof/>
            <w:webHidden/>
          </w:rPr>
        </w:r>
        <w:r w:rsidR="00953577">
          <w:rPr>
            <w:noProof/>
            <w:webHidden/>
          </w:rPr>
          <w:fldChar w:fldCharType="separate"/>
        </w:r>
        <w:r w:rsidR="00163B1B">
          <w:rPr>
            <w:noProof/>
            <w:webHidden/>
          </w:rPr>
          <w:t>86</w:t>
        </w:r>
        <w:r w:rsidR="00953577">
          <w:rPr>
            <w:noProof/>
            <w:webHidden/>
          </w:rPr>
          <w:fldChar w:fldCharType="end"/>
        </w:r>
      </w:hyperlink>
    </w:p>
    <w:p w:rsidR="00953577" w:rsidRDefault="003E6A8F" w:rsidP="00953577">
      <w:pPr>
        <w:pStyle w:val="TableofFigures"/>
        <w:tabs>
          <w:tab w:val="right" w:leader="dot" w:pos="7928"/>
        </w:tabs>
        <w:spacing w:line="360" w:lineRule="auto"/>
        <w:rPr>
          <w:rFonts w:asciiTheme="minorHAnsi" w:eastAsiaTheme="minorEastAsia" w:hAnsiTheme="minorHAnsi" w:cstheme="minorBidi"/>
          <w:noProof/>
          <w:lang w:val="en-US"/>
        </w:rPr>
      </w:pPr>
      <w:hyperlink w:anchor="_Toc110965559" w:history="1">
        <w:r w:rsidR="00953577" w:rsidRPr="00CB6249">
          <w:rPr>
            <w:rStyle w:val="Hyperlink"/>
            <w:noProof/>
          </w:rPr>
          <w:t>Gambar V. 5 Kondisi Parkir Kendaraan Antar Jemput</w:t>
        </w:r>
        <w:r w:rsidR="00953577">
          <w:rPr>
            <w:noProof/>
            <w:webHidden/>
          </w:rPr>
          <w:tab/>
        </w:r>
        <w:r w:rsidR="00953577">
          <w:rPr>
            <w:noProof/>
            <w:webHidden/>
          </w:rPr>
          <w:fldChar w:fldCharType="begin"/>
        </w:r>
        <w:r w:rsidR="00953577">
          <w:rPr>
            <w:noProof/>
            <w:webHidden/>
          </w:rPr>
          <w:instrText xml:space="preserve"> PAGEREF _Toc110965559 \h </w:instrText>
        </w:r>
        <w:r w:rsidR="00953577">
          <w:rPr>
            <w:noProof/>
            <w:webHidden/>
          </w:rPr>
        </w:r>
        <w:r w:rsidR="00953577">
          <w:rPr>
            <w:noProof/>
            <w:webHidden/>
          </w:rPr>
          <w:fldChar w:fldCharType="separate"/>
        </w:r>
        <w:r w:rsidR="00163B1B">
          <w:rPr>
            <w:noProof/>
            <w:webHidden/>
          </w:rPr>
          <w:t>87</w:t>
        </w:r>
        <w:r w:rsidR="00953577">
          <w:rPr>
            <w:noProof/>
            <w:webHidden/>
          </w:rPr>
          <w:fldChar w:fldCharType="end"/>
        </w:r>
      </w:hyperlink>
    </w:p>
    <w:p w:rsidR="00953577" w:rsidRDefault="003E6A8F" w:rsidP="00953577">
      <w:pPr>
        <w:pStyle w:val="TableofFigures"/>
        <w:tabs>
          <w:tab w:val="right" w:leader="dot" w:pos="7928"/>
        </w:tabs>
        <w:spacing w:line="360" w:lineRule="auto"/>
        <w:rPr>
          <w:rFonts w:asciiTheme="minorHAnsi" w:eastAsiaTheme="minorEastAsia" w:hAnsiTheme="minorHAnsi" w:cstheme="minorBidi"/>
          <w:noProof/>
          <w:lang w:val="en-US"/>
        </w:rPr>
      </w:pPr>
      <w:hyperlink w:anchor="_Toc110965560" w:history="1">
        <w:r w:rsidR="00953577" w:rsidRPr="00CB6249">
          <w:rPr>
            <w:rStyle w:val="Hyperlink"/>
            <w:noProof/>
          </w:rPr>
          <w:t>Gambar V. 6 Desain Layout Tahun Rencana</w:t>
        </w:r>
        <w:r w:rsidR="00953577">
          <w:rPr>
            <w:noProof/>
            <w:webHidden/>
          </w:rPr>
          <w:tab/>
        </w:r>
        <w:r w:rsidR="00953577">
          <w:rPr>
            <w:noProof/>
            <w:webHidden/>
          </w:rPr>
          <w:fldChar w:fldCharType="begin"/>
        </w:r>
        <w:r w:rsidR="00953577">
          <w:rPr>
            <w:noProof/>
            <w:webHidden/>
          </w:rPr>
          <w:instrText xml:space="preserve"> PAGEREF _Toc110965560 \h </w:instrText>
        </w:r>
        <w:r w:rsidR="00953577">
          <w:rPr>
            <w:noProof/>
            <w:webHidden/>
          </w:rPr>
        </w:r>
        <w:r w:rsidR="00953577">
          <w:rPr>
            <w:noProof/>
            <w:webHidden/>
          </w:rPr>
          <w:fldChar w:fldCharType="separate"/>
        </w:r>
        <w:r w:rsidR="00163B1B">
          <w:rPr>
            <w:noProof/>
            <w:webHidden/>
          </w:rPr>
          <w:t>89</w:t>
        </w:r>
        <w:r w:rsidR="00953577">
          <w:rPr>
            <w:noProof/>
            <w:webHidden/>
          </w:rPr>
          <w:fldChar w:fldCharType="end"/>
        </w:r>
      </w:hyperlink>
    </w:p>
    <w:p w:rsidR="00953577" w:rsidRDefault="003E6A8F" w:rsidP="00953577">
      <w:pPr>
        <w:pStyle w:val="TableofFigures"/>
        <w:tabs>
          <w:tab w:val="right" w:leader="dot" w:pos="7928"/>
        </w:tabs>
        <w:spacing w:line="360" w:lineRule="auto"/>
        <w:rPr>
          <w:rFonts w:asciiTheme="minorHAnsi" w:eastAsiaTheme="minorEastAsia" w:hAnsiTheme="minorHAnsi" w:cstheme="minorBidi"/>
          <w:noProof/>
          <w:lang w:val="en-US"/>
        </w:rPr>
      </w:pPr>
      <w:hyperlink w:anchor="_Toc110965561" w:history="1">
        <w:r w:rsidR="00953577" w:rsidRPr="00CB6249">
          <w:rPr>
            <w:rStyle w:val="Hyperlink"/>
            <w:noProof/>
          </w:rPr>
          <w:t>Gambar V. 7 Ruang Publik Pada Tahun Rencana</w:t>
        </w:r>
        <w:r w:rsidR="00953577">
          <w:rPr>
            <w:noProof/>
            <w:webHidden/>
          </w:rPr>
          <w:tab/>
        </w:r>
        <w:r w:rsidR="00953577">
          <w:rPr>
            <w:noProof/>
            <w:webHidden/>
          </w:rPr>
          <w:fldChar w:fldCharType="begin"/>
        </w:r>
        <w:r w:rsidR="00953577">
          <w:rPr>
            <w:noProof/>
            <w:webHidden/>
          </w:rPr>
          <w:instrText xml:space="preserve"> PAGEREF _Toc110965561 \h </w:instrText>
        </w:r>
        <w:r w:rsidR="00953577">
          <w:rPr>
            <w:noProof/>
            <w:webHidden/>
          </w:rPr>
        </w:r>
        <w:r w:rsidR="00953577">
          <w:rPr>
            <w:noProof/>
            <w:webHidden/>
          </w:rPr>
          <w:fldChar w:fldCharType="separate"/>
        </w:r>
        <w:r w:rsidR="00163B1B">
          <w:rPr>
            <w:noProof/>
            <w:webHidden/>
          </w:rPr>
          <w:t>94</w:t>
        </w:r>
        <w:r w:rsidR="00953577">
          <w:rPr>
            <w:noProof/>
            <w:webHidden/>
          </w:rPr>
          <w:fldChar w:fldCharType="end"/>
        </w:r>
      </w:hyperlink>
    </w:p>
    <w:p w:rsidR="00953577" w:rsidRDefault="003E6A8F" w:rsidP="00953577">
      <w:pPr>
        <w:pStyle w:val="TableofFigures"/>
        <w:tabs>
          <w:tab w:val="right" w:leader="dot" w:pos="7928"/>
        </w:tabs>
        <w:spacing w:line="360" w:lineRule="auto"/>
        <w:rPr>
          <w:rFonts w:asciiTheme="minorHAnsi" w:eastAsiaTheme="minorEastAsia" w:hAnsiTheme="minorHAnsi" w:cstheme="minorBidi"/>
          <w:noProof/>
          <w:lang w:val="en-US"/>
        </w:rPr>
      </w:pPr>
      <w:hyperlink w:anchor="_Toc110965562" w:history="1">
        <w:r w:rsidR="00953577" w:rsidRPr="00CB6249">
          <w:rPr>
            <w:rStyle w:val="Hyperlink"/>
            <w:noProof/>
          </w:rPr>
          <w:t>Gambar V. 8 Lahan Parkir Pada Tahun Rencana</w:t>
        </w:r>
        <w:r w:rsidR="00953577">
          <w:rPr>
            <w:noProof/>
            <w:webHidden/>
          </w:rPr>
          <w:tab/>
        </w:r>
        <w:r w:rsidR="00953577">
          <w:rPr>
            <w:noProof/>
            <w:webHidden/>
          </w:rPr>
          <w:fldChar w:fldCharType="begin"/>
        </w:r>
        <w:r w:rsidR="00953577">
          <w:rPr>
            <w:noProof/>
            <w:webHidden/>
          </w:rPr>
          <w:instrText xml:space="preserve"> PAGEREF _Toc110965562 \h </w:instrText>
        </w:r>
        <w:r w:rsidR="00953577">
          <w:rPr>
            <w:noProof/>
            <w:webHidden/>
          </w:rPr>
        </w:r>
        <w:r w:rsidR="00953577">
          <w:rPr>
            <w:noProof/>
            <w:webHidden/>
          </w:rPr>
          <w:fldChar w:fldCharType="separate"/>
        </w:r>
        <w:r w:rsidR="00163B1B">
          <w:rPr>
            <w:noProof/>
            <w:webHidden/>
          </w:rPr>
          <w:t>96</w:t>
        </w:r>
        <w:r w:rsidR="00953577">
          <w:rPr>
            <w:noProof/>
            <w:webHidden/>
          </w:rPr>
          <w:fldChar w:fldCharType="end"/>
        </w:r>
      </w:hyperlink>
    </w:p>
    <w:p w:rsidR="00953577" w:rsidRDefault="003E6A8F" w:rsidP="00953577">
      <w:pPr>
        <w:pStyle w:val="TableofFigures"/>
        <w:tabs>
          <w:tab w:val="right" w:leader="dot" w:pos="7928"/>
        </w:tabs>
        <w:spacing w:line="360" w:lineRule="auto"/>
        <w:rPr>
          <w:rFonts w:asciiTheme="minorHAnsi" w:eastAsiaTheme="minorEastAsia" w:hAnsiTheme="minorHAnsi" w:cstheme="minorBidi"/>
          <w:noProof/>
          <w:lang w:val="en-US"/>
        </w:rPr>
      </w:pPr>
      <w:hyperlink w:anchor="_Toc110965563" w:history="1">
        <w:r w:rsidR="00953577" w:rsidRPr="00CB6249">
          <w:rPr>
            <w:rStyle w:val="Hyperlink"/>
            <w:noProof/>
          </w:rPr>
          <w:t>Gambar V. 9 Layout Dermaga Tahun Rencna</w:t>
        </w:r>
        <w:r w:rsidR="00953577">
          <w:rPr>
            <w:noProof/>
            <w:webHidden/>
          </w:rPr>
          <w:tab/>
        </w:r>
        <w:r w:rsidR="00953577">
          <w:rPr>
            <w:noProof/>
            <w:webHidden/>
          </w:rPr>
          <w:fldChar w:fldCharType="begin"/>
        </w:r>
        <w:r w:rsidR="00953577">
          <w:rPr>
            <w:noProof/>
            <w:webHidden/>
          </w:rPr>
          <w:instrText xml:space="preserve"> PAGEREF _Toc110965563 \h </w:instrText>
        </w:r>
        <w:r w:rsidR="00953577">
          <w:rPr>
            <w:noProof/>
            <w:webHidden/>
          </w:rPr>
        </w:r>
        <w:r w:rsidR="00953577">
          <w:rPr>
            <w:noProof/>
            <w:webHidden/>
          </w:rPr>
          <w:fldChar w:fldCharType="separate"/>
        </w:r>
        <w:r w:rsidR="00163B1B">
          <w:rPr>
            <w:noProof/>
            <w:webHidden/>
          </w:rPr>
          <w:t>97</w:t>
        </w:r>
        <w:r w:rsidR="00953577">
          <w:rPr>
            <w:noProof/>
            <w:webHidden/>
          </w:rPr>
          <w:fldChar w:fldCharType="end"/>
        </w:r>
      </w:hyperlink>
    </w:p>
    <w:p w:rsidR="00953577" w:rsidRDefault="003E6A8F" w:rsidP="00953577">
      <w:pPr>
        <w:pStyle w:val="TableofFigures"/>
        <w:tabs>
          <w:tab w:val="right" w:leader="dot" w:pos="7928"/>
        </w:tabs>
        <w:spacing w:line="360" w:lineRule="auto"/>
        <w:rPr>
          <w:rFonts w:asciiTheme="minorHAnsi" w:eastAsiaTheme="minorEastAsia" w:hAnsiTheme="minorHAnsi" w:cstheme="minorBidi"/>
          <w:noProof/>
          <w:lang w:val="en-US"/>
        </w:rPr>
      </w:pPr>
      <w:hyperlink w:anchor="_Toc110965564" w:history="1">
        <w:r w:rsidR="00953577" w:rsidRPr="00CB6249">
          <w:rPr>
            <w:rStyle w:val="Hyperlink"/>
            <w:noProof/>
          </w:rPr>
          <w:t>Gambar V. 10 Skema Sirkulasi Penumpang Turun</w:t>
        </w:r>
        <w:r w:rsidR="00953577">
          <w:rPr>
            <w:noProof/>
            <w:webHidden/>
          </w:rPr>
          <w:tab/>
        </w:r>
        <w:r w:rsidR="00953577">
          <w:rPr>
            <w:noProof/>
            <w:webHidden/>
          </w:rPr>
          <w:fldChar w:fldCharType="begin"/>
        </w:r>
        <w:r w:rsidR="00953577">
          <w:rPr>
            <w:noProof/>
            <w:webHidden/>
          </w:rPr>
          <w:instrText xml:space="preserve"> PAGEREF _Toc110965564 \h </w:instrText>
        </w:r>
        <w:r w:rsidR="00953577">
          <w:rPr>
            <w:noProof/>
            <w:webHidden/>
          </w:rPr>
        </w:r>
        <w:r w:rsidR="00953577">
          <w:rPr>
            <w:noProof/>
            <w:webHidden/>
          </w:rPr>
          <w:fldChar w:fldCharType="separate"/>
        </w:r>
        <w:r w:rsidR="00163B1B">
          <w:rPr>
            <w:noProof/>
            <w:webHidden/>
          </w:rPr>
          <w:t>101</w:t>
        </w:r>
        <w:r w:rsidR="00953577">
          <w:rPr>
            <w:noProof/>
            <w:webHidden/>
          </w:rPr>
          <w:fldChar w:fldCharType="end"/>
        </w:r>
      </w:hyperlink>
    </w:p>
    <w:p w:rsidR="00953577" w:rsidRDefault="003E6A8F" w:rsidP="00953577">
      <w:pPr>
        <w:pStyle w:val="TableofFigures"/>
        <w:tabs>
          <w:tab w:val="right" w:leader="dot" w:pos="7928"/>
        </w:tabs>
        <w:spacing w:line="360" w:lineRule="auto"/>
        <w:rPr>
          <w:rFonts w:asciiTheme="minorHAnsi" w:eastAsiaTheme="minorEastAsia" w:hAnsiTheme="minorHAnsi" w:cstheme="minorBidi"/>
          <w:noProof/>
          <w:lang w:val="en-US"/>
        </w:rPr>
      </w:pPr>
      <w:hyperlink w:anchor="_Toc110965565" w:history="1">
        <w:r w:rsidR="00953577" w:rsidRPr="00CB6249">
          <w:rPr>
            <w:rStyle w:val="Hyperlink"/>
            <w:noProof/>
          </w:rPr>
          <w:t>Gambar V. 11 Skema Sirkulasi Penumpag Naik</w:t>
        </w:r>
        <w:r w:rsidR="00953577">
          <w:rPr>
            <w:noProof/>
            <w:webHidden/>
          </w:rPr>
          <w:tab/>
        </w:r>
        <w:r w:rsidR="00953577">
          <w:rPr>
            <w:noProof/>
            <w:webHidden/>
          </w:rPr>
          <w:fldChar w:fldCharType="begin"/>
        </w:r>
        <w:r w:rsidR="00953577">
          <w:rPr>
            <w:noProof/>
            <w:webHidden/>
          </w:rPr>
          <w:instrText xml:space="preserve"> PAGEREF _Toc110965565 \h </w:instrText>
        </w:r>
        <w:r w:rsidR="00953577">
          <w:rPr>
            <w:noProof/>
            <w:webHidden/>
          </w:rPr>
        </w:r>
        <w:r w:rsidR="00953577">
          <w:rPr>
            <w:noProof/>
            <w:webHidden/>
          </w:rPr>
          <w:fldChar w:fldCharType="separate"/>
        </w:r>
        <w:r w:rsidR="00163B1B">
          <w:rPr>
            <w:noProof/>
            <w:webHidden/>
          </w:rPr>
          <w:t>102</w:t>
        </w:r>
        <w:r w:rsidR="00953577">
          <w:rPr>
            <w:noProof/>
            <w:webHidden/>
          </w:rPr>
          <w:fldChar w:fldCharType="end"/>
        </w:r>
      </w:hyperlink>
    </w:p>
    <w:p w:rsidR="00953577" w:rsidRDefault="003E6A8F" w:rsidP="00953577">
      <w:pPr>
        <w:pStyle w:val="TableofFigures"/>
        <w:tabs>
          <w:tab w:val="right" w:leader="dot" w:pos="7928"/>
        </w:tabs>
        <w:spacing w:line="360" w:lineRule="auto"/>
        <w:rPr>
          <w:rFonts w:asciiTheme="minorHAnsi" w:eastAsiaTheme="minorEastAsia" w:hAnsiTheme="minorHAnsi" w:cstheme="minorBidi"/>
          <w:noProof/>
          <w:lang w:val="en-US"/>
        </w:rPr>
      </w:pPr>
      <w:hyperlink w:anchor="_Toc110965566" w:history="1">
        <w:r w:rsidR="00953577" w:rsidRPr="00CB6249">
          <w:rPr>
            <w:rStyle w:val="Hyperlink"/>
            <w:noProof/>
          </w:rPr>
          <w:t>Gambar V. 12 Penambahan Marka Parkir</w:t>
        </w:r>
        <w:r w:rsidR="00953577">
          <w:rPr>
            <w:noProof/>
            <w:webHidden/>
          </w:rPr>
          <w:tab/>
        </w:r>
        <w:r w:rsidR="00953577">
          <w:rPr>
            <w:noProof/>
            <w:webHidden/>
          </w:rPr>
          <w:fldChar w:fldCharType="begin"/>
        </w:r>
        <w:r w:rsidR="00953577">
          <w:rPr>
            <w:noProof/>
            <w:webHidden/>
          </w:rPr>
          <w:instrText xml:space="preserve"> PAGEREF _Toc110965566 \h </w:instrText>
        </w:r>
        <w:r w:rsidR="00953577">
          <w:rPr>
            <w:noProof/>
            <w:webHidden/>
          </w:rPr>
        </w:r>
        <w:r w:rsidR="00953577">
          <w:rPr>
            <w:noProof/>
            <w:webHidden/>
          </w:rPr>
          <w:fldChar w:fldCharType="separate"/>
        </w:r>
        <w:r w:rsidR="00163B1B">
          <w:rPr>
            <w:noProof/>
            <w:webHidden/>
          </w:rPr>
          <w:t>103</w:t>
        </w:r>
        <w:r w:rsidR="00953577">
          <w:rPr>
            <w:noProof/>
            <w:webHidden/>
          </w:rPr>
          <w:fldChar w:fldCharType="end"/>
        </w:r>
      </w:hyperlink>
    </w:p>
    <w:p w:rsidR="00953577" w:rsidRDefault="003E6A8F" w:rsidP="00953577">
      <w:pPr>
        <w:pStyle w:val="TableofFigures"/>
        <w:tabs>
          <w:tab w:val="right" w:leader="dot" w:pos="7928"/>
        </w:tabs>
        <w:spacing w:line="360" w:lineRule="auto"/>
        <w:rPr>
          <w:rFonts w:asciiTheme="minorHAnsi" w:eastAsiaTheme="minorEastAsia" w:hAnsiTheme="minorHAnsi" w:cstheme="minorBidi"/>
          <w:noProof/>
          <w:lang w:val="en-US"/>
        </w:rPr>
      </w:pPr>
      <w:hyperlink w:anchor="_Toc110965567" w:history="1">
        <w:r w:rsidR="00953577" w:rsidRPr="00CB6249">
          <w:rPr>
            <w:rStyle w:val="Hyperlink"/>
            <w:noProof/>
          </w:rPr>
          <w:t>Gambar V. 13 Skema Sirkulasi Penumpang Dalam Dermaga</w:t>
        </w:r>
        <w:r w:rsidR="00953577">
          <w:rPr>
            <w:noProof/>
            <w:webHidden/>
          </w:rPr>
          <w:tab/>
        </w:r>
        <w:r w:rsidR="00953577">
          <w:rPr>
            <w:noProof/>
            <w:webHidden/>
          </w:rPr>
          <w:fldChar w:fldCharType="begin"/>
        </w:r>
        <w:r w:rsidR="00953577">
          <w:rPr>
            <w:noProof/>
            <w:webHidden/>
          </w:rPr>
          <w:instrText xml:space="preserve"> PAGEREF _Toc110965567 \h </w:instrText>
        </w:r>
        <w:r w:rsidR="00953577">
          <w:rPr>
            <w:noProof/>
            <w:webHidden/>
          </w:rPr>
        </w:r>
        <w:r w:rsidR="00953577">
          <w:rPr>
            <w:noProof/>
            <w:webHidden/>
          </w:rPr>
          <w:fldChar w:fldCharType="separate"/>
        </w:r>
        <w:r w:rsidR="00163B1B">
          <w:rPr>
            <w:noProof/>
            <w:webHidden/>
          </w:rPr>
          <w:t>103</w:t>
        </w:r>
        <w:r w:rsidR="00953577">
          <w:rPr>
            <w:noProof/>
            <w:webHidden/>
          </w:rPr>
          <w:fldChar w:fldCharType="end"/>
        </w:r>
      </w:hyperlink>
    </w:p>
    <w:p w:rsidR="00F22FC2" w:rsidRDefault="00953577" w:rsidP="00953577">
      <w:pPr>
        <w:spacing w:line="360" w:lineRule="auto"/>
        <w:jc w:val="both"/>
      </w:pPr>
      <w:r>
        <w:fldChar w:fldCharType="end"/>
      </w:r>
    </w:p>
    <w:p w:rsidR="00F22FC2" w:rsidRDefault="00F22FC2" w:rsidP="00E85987"/>
    <w:p w:rsidR="00F22FC2" w:rsidRDefault="00F22FC2" w:rsidP="00E85987"/>
    <w:p w:rsidR="00F22FC2" w:rsidRDefault="00F22FC2" w:rsidP="00E85987"/>
    <w:p w:rsidR="00F22FC2" w:rsidRDefault="00F22FC2" w:rsidP="00E85987"/>
    <w:p w:rsidR="0044759E" w:rsidRDefault="0044759E" w:rsidP="00E85987"/>
    <w:p w:rsidR="00F22FC2" w:rsidRDefault="00F22FC2" w:rsidP="0012211F">
      <w:pPr>
        <w:pStyle w:val="Heading1"/>
        <w:spacing w:line="360" w:lineRule="auto"/>
        <w:rPr>
          <w:sz w:val="28"/>
        </w:rPr>
      </w:pPr>
      <w:bookmarkStart w:id="27" w:name="_Toc111979966"/>
      <w:r w:rsidRPr="00BD5FCB">
        <w:rPr>
          <w:sz w:val="28"/>
        </w:rPr>
        <w:t xml:space="preserve">DAFTAR </w:t>
      </w:r>
      <w:r w:rsidR="00BE500E" w:rsidRPr="00BD5FCB">
        <w:rPr>
          <w:sz w:val="28"/>
        </w:rPr>
        <w:t>TABEL</w:t>
      </w:r>
      <w:bookmarkEnd w:id="27"/>
    </w:p>
    <w:p w:rsidR="00953577" w:rsidRDefault="00953577" w:rsidP="00953577">
      <w:pPr>
        <w:pStyle w:val="TableofFigures"/>
        <w:tabs>
          <w:tab w:val="right" w:leader="dot" w:pos="7928"/>
        </w:tabs>
        <w:spacing w:line="360" w:lineRule="auto"/>
        <w:jc w:val="both"/>
        <w:rPr>
          <w:rFonts w:asciiTheme="minorHAnsi" w:eastAsiaTheme="minorEastAsia" w:hAnsiTheme="minorHAnsi" w:cstheme="minorBidi"/>
          <w:noProof/>
          <w:lang w:val="en-US"/>
        </w:rPr>
      </w:pPr>
      <w:r>
        <w:fldChar w:fldCharType="begin"/>
      </w:r>
      <w:r>
        <w:instrText xml:space="preserve"> TOC \h \z \c "Tabel II." </w:instrText>
      </w:r>
      <w:r>
        <w:fldChar w:fldCharType="separate"/>
      </w:r>
      <w:hyperlink w:anchor="_Toc110965624" w:history="1">
        <w:r w:rsidRPr="00685448">
          <w:rPr>
            <w:rStyle w:val="Hyperlink"/>
            <w:noProof/>
          </w:rPr>
          <w:t>Tabel II. 1 Panjang Jalan Menurut Status Kewenangan</w:t>
        </w:r>
        <w:r>
          <w:rPr>
            <w:noProof/>
            <w:webHidden/>
          </w:rPr>
          <w:tab/>
        </w:r>
        <w:r>
          <w:rPr>
            <w:noProof/>
            <w:webHidden/>
          </w:rPr>
          <w:fldChar w:fldCharType="begin"/>
        </w:r>
        <w:r>
          <w:rPr>
            <w:noProof/>
            <w:webHidden/>
          </w:rPr>
          <w:instrText xml:space="preserve"> PAGEREF _Toc110965624 \h </w:instrText>
        </w:r>
        <w:r>
          <w:rPr>
            <w:noProof/>
            <w:webHidden/>
          </w:rPr>
        </w:r>
        <w:r>
          <w:rPr>
            <w:noProof/>
            <w:webHidden/>
          </w:rPr>
          <w:fldChar w:fldCharType="separate"/>
        </w:r>
        <w:r w:rsidR="004E3A63">
          <w:rPr>
            <w:noProof/>
            <w:webHidden/>
          </w:rPr>
          <w:t>17</w:t>
        </w:r>
        <w:r>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25" w:history="1">
        <w:r w:rsidR="00953577" w:rsidRPr="00685448">
          <w:rPr>
            <w:rStyle w:val="Hyperlink"/>
            <w:noProof/>
          </w:rPr>
          <w:t>Tabel II. 2 Inventarisasi Fasilitas Dermaga</w:t>
        </w:r>
        <w:r w:rsidR="00953577">
          <w:rPr>
            <w:noProof/>
            <w:webHidden/>
          </w:rPr>
          <w:tab/>
        </w:r>
        <w:r w:rsidR="00953577">
          <w:rPr>
            <w:noProof/>
            <w:webHidden/>
          </w:rPr>
          <w:fldChar w:fldCharType="begin"/>
        </w:r>
        <w:r w:rsidR="00953577">
          <w:rPr>
            <w:noProof/>
            <w:webHidden/>
          </w:rPr>
          <w:instrText xml:space="preserve"> PAGEREF _Toc110965625 \h </w:instrText>
        </w:r>
        <w:r w:rsidR="00953577">
          <w:rPr>
            <w:noProof/>
            <w:webHidden/>
          </w:rPr>
        </w:r>
        <w:r w:rsidR="00953577">
          <w:rPr>
            <w:noProof/>
            <w:webHidden/>
          </w:rPr>
          <w:fldChar w:fldCharType="separate"/>
        </w:r>
        <w:r w:rsidR="004E3A63">
          <w:rPr>
            <w:noProof/>
            <w:webHidden/>
          </w:rPr>
          <w:t>21</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26" w:history="1">
        <w:r w:rsidR="00953577" w:rsidRPr="00685448">
          <w:rPr>
            <w:rStyle w:val="Hyperlink"/>
            <w:noProof/>
          </w:rPr>
          <w:t>Tabel II. 3 Fasilitas Moda Utama dengan Moda Penghubung</w:t>
        </w:r>
        <w:r w:rsidR="00953577">
          <w:rPr>
            <w:noProof/>
            <w:webHidden/>
          </w:rPr>
          <w:tab/>
        </w:r>
        <w:r w:rsidR="00953577">
          <w:rPr>
            <w:noProof/>
            <w:webHidden/>
          </w:rPr>
          <w:fldChar w:fldCharType="begin"/>
        </w:r>
        <w:r w:rsidR="00953577">
          <w:rPr>
            <w:noProof/>
            <w:webHidden/>
          </w:rPr>
          <w:instrText xml:space="preserve"> PAGEREF _Toc110965626 \h </w:instrText>
        </w:r>
        <w:r w:rsidR="00953577">
          <w:rPr>
            <w:noProof/>
            <w:webHidden/>
          </w:rPr>
        </w:r>
        <w:r w:rsidR="00953577">
          <w:rPr>
            <w:noProof/>
            <w:webHidden/>
          </w:rPr>
          <w:fldChar w:fldCharType="separate"/>
        </w:r>
        <w:r w:rsidR="004E3A63">
          <w:rPr>
            <w:noProof/>
            <w:webHidden/>
          </w:rPr>
          <w:t>23</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27" w:history="1">
        <w:r w:rsidR="00953577" w:rsidRPr="00685448">
          <w:rPr>
            <w:rStyle w:val="Hyperlink"/>
            <w:noProof/>
          </w:rPr>
          <w:t>Tabel II. 4 Sarana yang Beroperasi</w:t>
        </w:r>
        <w:r w:rsidR="00953577">
          <w:rPr>
            <w:noProof/>
            <w:webHidden/>
          </w:rPr>
          <w:tab/>
        </w:r>
        <w:r w:rsidR="00953577">
          <w:rPr>
            <w:noProof/>
            <w:webHidden/>
          </w:rPr>
          <w:fldChar w:fldCharType="begin"/>
        </w:r>
        <w:r w:rsidR="00953577">
          <w:rPr>
            <w:noProof/>
            <w:webHidden/>
          </w:rPr>
          <w:instrText xml:space="preserve"> PAGEREF _Toc110965627 \h </w:instrText>
        </w:r>
        <w:r w:rsidR="00953577">
          <w:rPr>
            <w:noProof/>
            <w:webHidden/>
          </w:rPr>
        </w:r>
        <w:r w:rsidR="00953577">
          <w:rPr>
            <w:noProof/>
            <w:webHidden/>
          </w:rPr>
          <w:fldChar w:fldCharType="separate"/>
        </w:r>
        <w:r w:rsidR="004E3A63">
          <w:rPr>
            <w:noProof/>
            <w:webHidden/>
          </w:rPr>
          <w:t>25</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28" w:history="1">
        <w:r w:rsidR="00953577" w:rsidRPr="00685448">
          <w:rPr>
            <w:rStyle w:val="Hyperlink"/>
            <w:noProof/>
          </w:rPr>
          <w:t>Tabel II. 5 Data Penumpang Dermaga Wisata Kalimas Calaca</w:t>
        </w:r>
        <w:r w:rsidR="00953577">
          <w:rPr>
            <w:noProof/>
            <w:webHidden/>
          </w:rPr>
          <w:tab/>
        </w:r>
        <w:r w:rsidR="00953577">
          <w:rPr>
            <w:noProof/>
            <w:webHidden/>
          </w:rPr>
          <w:fldChar w:fldCharType="begin"/>
        </w:r>
        <w:r w:rsidR="00953577">
          <w:rPr>
            <w:noProof/>
            <w:webHidden/>
          </w:rPr>
          <w:instrText xml:space="preserve"> PAGEREF _Toc110965628 \h </w:instrText>
        </w:r>
        <w:r w:rsidR="00953577">
          <w:rPr>
            <w:noProof/>
            <w:webHidden/>
          </w:rPr>
        </w:r>
        <w:r w:rsidR="00953577">
          <w:rPr>
            <w:noProof/>
            <w:webHidden/>
          </w:rPr>
          <w:fldChar w:fldCharType="separate"/>
        </w:r>
        <w:r w:rsidR="004E3A63">
          <w:rPr>
            <w:noProof/>
            <w:webHidden/>
          </w:rPr>
          <w:t>27</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29" w:history="1">
        <w:r w:rsidR="00953577" w:rsidRPr="00685448">
          <w:rPr>
            <w:rStyle w:val="Hyperlink"/>
            <w:noProof/>
          </w:rPr>
          <w:t>Tabel II. 6 Data Survei Kendaraan Pengantar/Penjemput</w:t>
        </w:r>
        <w:r w:rsidR="00953577">
          <w:rPr>
            <w:noProof/>
            <w:webHidden/>
          </w:rPr>
          <w:tab/>
        </w:r>
        <w:r w:rsidR="00953577">
          <w:rPr>
            <w:noProof/>
            <w:webHidden/>
          </w:rPr>
          <w:fldChar w:fldCharType="begin"/>
        </w:r>
        <w:r w:rsidR="00953577">
          <w:rPr>
            <w:noProof/>
            <w:webHidden/>
          </w:rPr>
          <w:instrText xml:space="preserve"> PAGEREF _Toc110965629 \h </w:instrText>
        </w:r>
        <w:r w:rsidR="00953577">
          <w:rPr>
            <w:noProof/>
            <w:webHidden/>
          </w:rPr>
        </w:r>
        <w:r w:rsidR="00953577">
          <w:rPr>
            <w:noProof/>
            <w:webHidden/>
          </w:rPr>
          <w:fldChar w:fldCharType="separate"/>
        </w:r>
        <w:r w:rsidR="004E3A63">
          <w:rPr>
            <w:noProof/>
            <w:webHidden/>
          </w:rPr>
          <w:t>28</w:t>
        </w:r>
        <w:r w:rsidR="00953577">
          <w:rPr>
            <w:noProof/>
            <w:webHidden/>
          </w:rPr>
          <w:fldChar w:fldCharType="end"/>
        </w:r>
      </w:hyperlink>
    </w:p>
    <w:p w:rsidR="00953577" w:rsidRDefault="00953577" w:rsidP="00953577">
      <w:pPr>
        <w:spacing w:line="360" w:lineRule="auto"/>
        <w:jc w:val="both"/>
        <w:rPr>
          <w:noProof/>
        </w:rPr>
      </w:pPr>
      <w:r>
        <w:fldChar w:fldCharType="end"/>
      </w:r>
      <w:r>
        <w:fldChar w:fldCharType="begin"/>
      </w:r>
      <w:r>
        <w:instrText xml:space="preserve"> TOC \h \z \c "Tabel IV." </w:instrText>
      </w:r>
      <w:r>
        <w:fldChar w:fldCharType="separate"/>
      </w:r>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35" w:history="1">
        <w:r w:rsidR="00953577" w:rsidRPr="007D3C45">
          <w:rPr>
            <w:rStyle w:val="Hyperlink"/>
            <w:noProof/>
          </w:rPr>
          <w:t>Tabel IV. 1 Penentuan Satuan Ruang Parkrir</w:t>
        </w:r>
        <w:r w:rsidR="00953577">
          <w:rPr>
            <w:noProof/>
            <w:webHidden/>
          </w:rPr>
          <w:tab/>
        </w:r>
        <w:r w:rsidR="00953577">
          <w:rPr>
            <w:noProof/>
            <w:webHidden/>
          </w:rPr>
          <w:fldChar w:fldCharType="begin"/>
        </w:r>
        <w:r w:rsidR="00953577">
          <w:rPr>
            <w:noProof/>
            <w:webHidden/>
          </w:rPr>
          <w:instrText xml:space="preserve"> PAGEREF _Toc110965635 \h </w:instrText>
        </w:r>
        <w:r w:rsidR="00953577">
          <w:rPr>
            <w:noProof/>
            <w:webHidden/>
          </w:rPr>
        </w:r>
        <w:r w:rsidR="00953577">
          <w:rPr>
            <w:noProof/>
            <w:webHidden/>
          </w:rPr>
          <w:fldChar w:fldCharType="separate"/>
        </w:r>
        <w:r w:rsidR="004E3A63">
          <w:rPr>
            <w:noProof/>
            <w:webHidden/>
          </w:rPr>
          <w:t>46</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36" w:history="1">
        <w:r w:rsidR="00953577" w:rsidRPr="007D3C45">
          <w:rPr>
            <w:rStyle w:val="Hyperlink"/>
            <w:noProof/>
          </w:rPr>
          <w:t>Tabel IV. 2 PM 39 Tahun 2015 tentang Standar Pelayanan Minimum Angkutan Penyeberangan</w:t>
        </w:r>
        <w:r w:rsidR="00953577">
          <w:rPr>
            <w:noProof/>
            <w:webHidden/>
          </w:rPr>
          <w:tab/>
        </w:r>
        <w:r w:rsidR="00953577">
          <w:rPr>
            <w:noProof/>
            <w:webHidden/>
          </w:rPr>
          <w:fldChar w:fldCharType="begin"/>
        </w:r>
        <w:r w:rsidR="00953577">
          <w:rPr>
            <w:noProof/>
            <w:webHidden/>
          </w:rPr>
          <w:instrText xml:space="preserve"> PAGEREF _Toc110965636 \h </w:instrText>
        </w:r>
        <w:r w:rsidR="00953577">
          <w:rPr>
            <w:noProof/>
            <w:webHidden/>
          </w:rPr>
        </w:r>
        <w:r w:rsidR="00953577">
          <w:rPr>
            <w:noProof/>
            <w:webHidden/>
          </w:rPr>
          <w:fldChar w:fldCharType="separate"/>
        </w:r>
        <w:r w:rsidR="004E3A63">
          <w:rPr>
            <w:noProof/>
            <w:webHidden/>
          </w:rPr>
          <w:t>47</w:t>
        </w:r>
        <w:r w:rsidR="00953577">
          <w:rPr>
            <w:noProof/>
            <w:webHidden/>
          </w:rPr>
          <w:fldChar w:fldCharType="end"/>
        </w:r>
      </w:hyperlink>
    </w:p>
    <w:p w:rsidR="00953577" w:rsidRDefault="00953577" w:rsidP="00953577">
      <w:pPr>
        <w:spacing w:line="360" w:lineRule="auto"/>
        <w:jc w:val="both"/>
        <w:rPr>
          <w:noProof/>
        </w:rPr>
      </w:pPr>
      <w:r>
        <w:fldChar w:fldCharType="end"/>
      </w:r>
      <w:r>
        <w:fldChar w:fldCharType="begin"/>
      </w:r>
      <w:r>
        <w:instrText xml:space="preserve"> TOC \h \z \c "Tabel V." </w:instrText>
      </w:r>
      <w:r>
        <w:fldChar w:fldCharType="separate"/>
      </w:r>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43" w:history="1">
        <w:r w:rsidR="00953577" w:rsidRPr="000C7804">
          <w:rPr>
            <w:rStyle w:val="Hyperlink"/>
            <w:noProof/>
          </w:rPr>
          <w:t>Tabel V. 1 Pelayanan Informasi dan Fasilitas Keselamatan</w:t>
        </w:r>
        <w:r w:rsidR="00953577">
          <w:rPr>
            <w:noProof/>
            <w:webHidden/>
          </w:rPr>
          <w:tab/>
        </w:r>
        <w:r w:rsidR="00953577">
          <w:rPr>
            <w:noProof/>
            <w:webHidden/>
          </w:rPr>
          <w:fldChar w:fldCharType="begin"/>
        </w:r>
        <w:r w:rsidR="00953577">
          <w:rPr>
            <w:noProof/>
            <w:webHidden/>
          </w:rPr>
          <w:instrText xml:space="preserve"> PAGEREF _Toc110965643 \h </w:instrText>
        </w:r>
        <w:r w:rsidR="00953577">
          <w:rPr>
            <w:noProof/>
            <w:webHidden/>
          </w:rPr>
        </w:r>
        <w:r w:rsidR="00953577">
          <w:rPr>
            <w:noProof/>
            <w:webHidden/>
          </w:rPr>
          <w:fldChar w:fldCharType="separate"/>
        </w:r>
        <w:r w:rsidR="004E3A63">
          <w:rPr>
            <w:noProof/>
            <w:webHidden/>
          </w:rPr>
          <w:t>57</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44" w:history="1">
        <w:r w:rsidR="00953577" w:rsidRPr="000C7804">
          <w:rPr>
            <w:rStyle w:val="Hyperlink"/>
            <w:noProof/>
          </w:rPr>
          <w:t>Tabel V. 2 Hasil Survei Pelayanan Informasi dan Fasilitas Keselamatan</w:t>
        </w:r>
        <w:r w:rsidR="00953577">
          <w:rPr>
            <w:noProof/>
            <w:webHidden/>
          </w:rPr>
          <w:tab/>
        </w:r>
        <w:r w:rsidR="00953577">
          <w:rPr>
            <w:noProof/>
            <w:webHidden/>
          </w:rPr>
          <w:fldChar w:fldCharType="begin"/>
        </w:r>
        <w:r w:rsidR="00953577">
          <w:rPr>
            <w:noProof/>
            <w:webHidden/>
          </w:rPr>
          <w:instrText xml:space="preserve"> PAGEREF _Toc110965644 \h </w:instrText>
        </w:r>
        <w:r w:rsidR="00953577">
          <w:rPr>
            <w:noProof/>
            <w:webHidden/>
          </w:rPr>
        </w:r>
        <w:r w:rsidR="00953577">
          <w:rPr>
            <w:noProof/>
            <w:webHidden/>
          </w:rPr>
          <w:fldChar w:fldCharType="separate"/>
        </w:r>
        <w:r w:rsidR="004E3A63">
          <w:rPr>
            <w:noProof/>
            <w:webHidden/>
          </w:rPr>
          <w:t>57</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45" w:history="1">
        <w:r w:rsidR="00953577" w:rsidRPr="000C7804">
          <w:rPr>
            <w:rStyle w:val="Hyperlink"/>
            <w:noProof/>
          </w:rPr>
          <w:t>Tabel V. 3 Pelayanan Informasi dan Fasilitas Kesehatan</w:t>
        </w:r>
        <w:r w:rsidR="00953577">
          <w:rPr>
            <w:noProof/>
            <w:webHidden/>
          </w:rPr>
          <w:tab/>
        </w:r>
        <w:r w:rsidR="00953577">
          <w:rPr>
            <w:noProof/>
            <w:webHidden/>
          </w:rPr>
          <w:fldChar w:fldCharType="begin"/>
        </w:r>
        <w:r w:rsidR="00953577">
          <w:rPr>
            <w:noProof/>
            <w:webHidden/>
          </w:rPr>
          <w:instrText xml:space="preserve"> PAGEREF _Toc110965645 \h </w:instrText>
        </w:r>
        <w:r w:rsidR="00953577">
          <w:rPr>
            <w:noProof/>
            <w:webHidden/>
          </w:rPr>
        </w:r>
        <w:r w:rsidR="00953577">
          <w:rPr>
            <w:noProof/>
            <w:webHidden/>
          </w:rPr>
          <w:fldChar w:fldCharType="separate"/>
        </w:r>
        <w:r w:rsidR="004E3A63">
          <w:rPr>
            <w:noProof/>
            <w:webHidden/>
          </w:rPr>
          <w:t>58</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46" w:history="1">
        <w:r w:rsidR="00953577" w:rsidRPr="000C7804">
          <w:rPr>
            <w:rStyle w:val="Hyperlink"/>
            <w:noProof/>
          </w:rPr>
          <w:t>Tabel V. 4 Hasil Survei Pelayanan Informasi dan Fasilitas Kesehatan</w:t>
        </w:r>
        <w:r w:rsidR="00953577">
          <w:rPr>
            <w:noProof/>
            <w:webHidden/>
          </w:rPr>
          <w:tab/>
        </w:r>
        <w:r w:rsidR="00953577">
          <w:rPr>
            <w:noProof/>
            <w:webHidden/>
          </w:rPr>
          <w:fldChar w:fldCharType="begin"/>
        </w:r>
        <w:r w:rsidR="00953577">
          <w:rPr>
            <w:noProof/>
            <w:webHidden/>
          </w:rPr>
          <w:instrText xml:space="preserve"> PAGEREF _Toc110965646 \h </w:instrText>
        </w:r>
        <w:r w:rsidR="00953577">
          <w:rPr>
            <w:noProof/>
            <w:webHidden/>
          </w:rPr>
        </w:r>
        <w:r w:rsidR="00953577">
          <w:rPr>
            <w:noProof/>
            <w:webHidden/>
          </w:rPr>
          <w:fldChar w:fldCharType="separate"/>
        </w:r>
        <w:r w:rsidR="004E3A63">
          <w:rPr>
            <w:noProof/>
            <w:webHidden/>
          </w:rPr>
          <w:t>58</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47" w:history="1">
        <w:r w:rsidR="00953577" w:rsidRPr="000C7804">
          <w:rPr>
            <w:rStyle w:val="Hyperlink"/>
            <w:noProof/>
          </w:rPr>
          <w:t>Tabel V. 5 Pelayanan Petugas</w:t>
        </w:r>
        <w:r w:rsidR="00953577">
          <w:rPr>
            <w:noProof/>
            <w:webHidden/>
          </w:rPr>
          <w:tab/>
        </w:r>
        <w:r w:rsidR="00953577">
          <w:rPr>
            <w:noProof/>
            <w:webHidden/>
          </w:rPr>
          <w:fldChar w:fldCharType="begin"/>
        </w:r>
        <w:r w:rsidR="00953577">
          <w:rPr>
            <w:noProof/>
            <w:webHidden/>
          </w:rPr>
          <w:instrText xml:space="preserve"> PAGEREF _Toc110965647 \h </w:instrText>
        </w:r>
        <w:r w:rsidR="00953577">
          <w:rPr>
            <w:noProof/>
            <w:webHidden/>
          </w:rPr>
        </w:r>
        <w:r w:rsidR="00953577">
          <w:rPr>
            <w:noProof/>
            <w:webHidden/>
          </w:rPr>
          <w:fldChar w:fldCharType="separate"/>
        </w:r>
        <w:r w:rsidR="004E3A63">
          <w:rPr>
            <w:noProof/>
            <w:webHidden/>
          </w:rPr>
          <w:t>59</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48" w:history="1">
        <w:r w:rsidR="00953577" w:rsidRPr="000C7804">
          <w:rPr>
            <w:rStyle w:val="Hyperlink"/>
            <w:noProof/>
          </w:rPr>
          <w:t>Tabel V. 6 Hasil Survei Pelayanan Petugas</w:t>
        </w:r>
        <w:r w:rsidR="00953577">
          <w:rPr>
            <w:noProof/>
            <w:webHidden/>
          </w:rPr>
          <w:tab/>
        </w:r>
        <w:r w:rsidR="00953577">
          <w:rPr>
            <w:noProof/>
            <w:webHidden/>
          </w:rPr>
          <w:fldChar w:fldCharType="begin"/>
        </w:r>
        <w:r w:rsidR="00953577">
          <w:rPr>
            <w:noProof/>
            <w:webHidden/>
          </w:rPr>
          <w:instrText xml:space="preserve"> PAGEREF _Toc110965648 \h </w:instrText>
        </w:r>
        <w:r w:rsidR="00953577">
          <w:rPr>
            <w:noProof/>
            <w:webHidden/>
          </w:rPr>
        </w:r>
        <w:r w:rsidR="00953577">
          <w:rPr>
            <w:noProof/>
            <w:webHidden/>
          </w:rPr>
          <w:fldChar w:fldCharType="separate"/>
        </w:r>
        <w:r w:rsidR="004E3A63">
          <w:rPr>
            <w:noProof/>
            <w:webHidden/>
          </w:rPr>
          <w:t>60</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49" w:history="1">
        <w:r w:rsidR="00953577" w:rsidRPr="000C7804">
          <w:rPr>
            <w:rStyle w:val="Hyperlink"/>
            <w:noProof/>
          </w:rPr>
          <w:t>Tabel V. 7 Pelayanan Fasilitas Keamanan</w:t>
        </w:r>
        <w:r w:rsidR="00953577">
          <w:rPr>
            <w:noProof/>
            <w:webHidden/>
          </w:rPr>
          <w:tab/>
        </w:r>
        <w:r w:rsidR="00953577">
          <w:rPr>
            <w:noProof/>
            <w:webHidden/>
          </w:rPr>
          <w:fldChar w:fldCharType="begin"/>
        </w:r>
        <w:r w:rsidR="00953577">
          <w:rPr>
            <w:noProof/>
            <w:webHidden/>
          </w:rPr>
          <w:instrText xml:space="preserve"> PAGEREF _Toc110965649 \h </w:instrText>
        </w:r>
        <w:r w:rsidR="00953577">
          <w:rPr>
            <w:noProof/>
            <w:webHidden/>
          </w:rPr>
        </w:r>
        <w:r w:rsidR="00953577">
          <w:rPr>
            <w:noProof/>
            <w:webHidden/>
          </w:rPr>
          <w:fldChar w:fldCharType="separate"/>
        </w:r>
        <w:r w:rsidR="004E3A63">
          <w:rPr>
            <w:noProof/>
            <w:webHidden/>
          </w:rPr>
          <w:t>61</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50" w:history="1">
        <w:r w:rsidR="00953577" w:rsidRPr="000C7804">
          <w:rPr>
            <w:rStyle w:val="Hyperlink"/>
            <w:noProof/>
          </w:rPr>
          <w:t>Tabel V. 8 Hasil Survei Fasilitas Keamanan</w:t>
        </w:r>
        <w:r w:rsidR="00953577">
          <w:rPr>
            <w:noProof/>
            <w:webHidden/>
          </w:rPr>
          <w:tab/>
        </w:r>
        <w:r w:rsidR="00953577">
          <w:rPr>
            <w:noProof/>
            <w:webHidden/>
          </w:rPr>
          <w:fldChar w:fldCharType="begin"/>
        </w:r>
        <w:r w:rsidR="00953577">
          <w:rPr>
            <w:noProof/>
            <w:webHidden/>
          </w:rPr>
          <w:instrText xml:space="preserve"> PAGEREF _Toc110965650 \h </w:instrText>
        </w:r>
        <w:r w:rsidR="00953577">
          <w:rPr>
            <w:noProof/>
            <w:webHidden/>
          </w:rPr>
        </w:r>
        <w:r w:rsidR="00953577">
          <w:rPr>
            <w:noProof/>
            <w:webHidden/>
          </w:rPr>
          <w:fldChar w:fldCharType="separate"/>
        </w:r>
        <w:r w:rsidR="004E3A63">
          <w:rPr>
            <w:noProof/>
            <w:webHidden/>
          </w:rPr>
          <w:t>61</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51" w:history="1">
        <w:r w:rsidR="00953577" w:rsidRPr="000C7804">
          <w:rPr>
            <w:rStyle w:val="Hyperlink"/>
            <w:noProof/>
          </w:rPr>
          <w:t>Tabel V. 9 Pelayanan Informasi Gangguan Keamanan</w:t>
        </w:r>
        <w:r w:rsidR="00953577">
          <w:rPr>
            <w:noProof/>
            <w:webHidden/>
          </w:rPr>
          <w:tab/>
        </w:r>
        <w:r w:rsidR="00953577">
          <w:rPr>
            <w:noProof/>
            <w:webHidden/>
          </w:rPr>
          <w:fldChar w:fldCharType="begin"/>
        </w:r>
        <w:r w:rsidR="00953577">
          <w:rPr>
            <w:noProof/>
            <w:webHidden/>
          </w:rPr>
          <w:instrText xml:space="preserve"> PAGEREF _Toc110965651 \h </w:instrText>
        </w:r>
        <w:r w:rsidR="00953577">
          <w:rPr>
            <w:noProof/>
            <w:webHidden/>
          </w:rPr>
        </w:r>
        <w:r w:rsidR="00953577">
          <w:rPr>
            <w:noProof/>
            <w:webHidden/>
          </w:rPr>
          <w:fldChar w:fldCharType="separate"/>
        </w:r>
        <w:r w:rsidR="004E3A63">
          <w:rPr>
            <w:noProof/>
            <w:webHidden/>
          </w:rPr>
          <w:t>62</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52" w:history="1">
        <w:r w:rsidR="00953577" w:rsidRPr="000C7804">
          <w:rPr>
            <w:rStyle w:val="Hyperlink"/>
            <w:noProof/>
          </w:rPr>
          <w:t>Tabel V. 10 Hasil Survei Pelayanan Informasi Gangguan Keamanan</w:t>
        </w:r>
        <w:r w:rsidR="00953577">
          <w:rPr>
            <w:noProof/>
            <w:webHidden/>
          </w:rPr>
          <w:tab/>
        </w:r>
        <w:r w:rsidR="00953577">
          <w:rPr>
            <w:noProof/>
            <w:webHidden/>
          </w:rPr>
          <w:fldChar w:fldCharType="begin"/>
        </w:r>
        <w:r w:rsidR="00953577">
          <w:rPr>
            <w:noProof/>
            <w:webHidden/>
          </w:rPr>
          <w:instrText xml:space="preserve"> PAGEREF _Toc110965652 \h </w:instrText>
        </w:r>
        <w:r w:rsidR="00953577">
          <w:rPr>
            <w:noProof/>
            <w:webHidden/>
          </w:rPr>
        </w:r>
        <w:r w:rsidR="00953577">
          <w:rPr>
            <w:noProof/>
            <w:webHidden/>
          </w:rPr>
          <w:fldChar w:fldCharType="separate"/>
        </w:r>
        <w:r w:rsidR="004E3A63">
          <w:rPr>
            <w:noProof/>
            <w:webHidden/>
          </w:rPr>
          <w:t>62</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53" w:history="1">
        <w:r w:rsidR="00953577" w:rsidRPr="000C7804">
          <w:rPr>
            <w:rStyle w:val="Hyperlink"/>
            <w:noProof/>
          </w:rPr>
          <w:t>Tabel V. 11 Pelayanan Lampu Penerangan</w:t>
        </w:r>
        <w:r w:rsidR="00953577">
          <w:rPr>
            <w:noProof/>
            <w:webHidden/>
          </w:rPr>
          <w:tab/>
        </w:r>
        <w:r w:rsidR="00953577">
          <w:rPr>
            <w:noProof/>
            <w:webHidden/>
          </w:rPr>
          <w:fldChar w:fldCharType="begin"/>
        </w:r>
        <w:r w:rsidR="00953577">
          <w:rPr>
            <w:noProof/>
            <w:webHidden/>
          </w:rPr>
          <w:instrText xml:space="preserve"> PAGEREF _Toc110965653 \h </w:instrText>
        </w:r>
        <w:r w:rsidR="00953577">
          <w:rPr>
            <w:noProof/>
            <w:webHidden/>
          </w:rPr>
        </w:r>
        <w:r w:rsidR="00953577">
          <w:rPr>
            <w:noProof/>
            <w:webHidden/>
          </w:rPr>
          <w:fldChar w:fldCharType="separate"/>
        </w:r>
        <w:r w:rsidR="004E3A63">
          <w:rPr>
            <w:noProof/>
            <w:webHidden/>
          </w:rPr>
          <w:t>63</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54" w:history="1">
        <w:r w:rsidR="00953577" w:rsidRPr="000C7804">
          <w:rPr>
            <w:rStyle w:val="Hyperlink"/>
            <w:noProof/>
          </w:rPr>
          <w:t>Tabel V. 12 Pelayanan Kehandalan/Keteraturan</w:t>
        </w:r>
        <w:r w:rsidR="00953577">
          <w:rPr>
            <w:noProof/>
            <w:webHidden/>
          </w:rPr>
          <w:tab/>
        </w:r>
        <w:r w:rsidR="00953577">
          <w:rPr>
            <w:noProof/>
            <w:webHidden/>
          </w:rPr>
          <w:fldChar w:fldCharType="begin"/>
        </w:r>
        <w:r w:rsidR="00953577">
          <w:rPr>
            <w:noProof/>
            <w:webHidden/>
          </w:rPr>
          <w:instrText xml:space="preserve"> PAGEREF _Toc110965654 \h </w:instrText>
        </w:r>
        <w:r w:rsidR="00953577">
          <w:rPr>
            <w:noProof/>
            <w:webHidden/>
          </w:rPr>
        </w:r>
        <w:r w:rsidR="00953577">
          <w:rPr>
            <w:noProof/>
            <w:webHidden/>
          </w:rPr>
          <w:fldChar w:fldCharType="separate"/>
        </w:r>
        <w:r w:rsidR="004E3A63">
          <w:rPr>
            <w:noProof/>
            <w:webHidden/>
          </w:rPr>
          <w:t>64</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55" w:history="1">
        <w:r w:rsidR="00953577" w:rsidRPr="000C7804">
          <w:rPr>
            <w:rStyle w:val="Hyperlink"/>
            <w:noProof/>
          </w:rPr>
          <w:t>Tabel V. 13 Hasil Survei Pelayanan Kehandalan/Keteraturan</w:t>
        </w:r>
        <w:r w:rsidR="00953577">
          <w:rPr>
            <w:noProof/>
            <w:webHidden/>
          </w:rPr>
          <w:tab/>
        </w:r>
        <w:r w:rsidR="00953577">
          <w:rPr>
            <w:noProof/>
            <w:webHidden/>
          </w:rPr>
          <w:fldChar w:fldCharType="begin"/>
        </w:r>
        <w:r w:rsidR="00953577">
          <w:rPr>
            <w:noProof/>
            <w:webHidden/>
          </w:rPr>
          <w:instrText xml:space="preserve"> PAGEREF _Toc110965655 \h </w:instrText>
        </w:r>
        <w:r w:rsidR="00953577">
          <w:rPr>
            <w:noProof/>
            <w:webHidden/>
          </w:rPr>
        </w:r>
        <w:r w:rsidR="00953577">
          <w:rPr>
            <w:noProof/>
            <w:webHidden/>
          </w:rPr>
          <w:fldChar w:fldCharType="separate"/>
        </w:r>
        <w:r w:rsidR="004E3A63">
          <w:rPr>
            <w:noProof/>
            <w:webHidden/>
          </w:rPr>
          <w:t>64</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56" w:history="1">
        <w:r w:rsidR="00953577" w:rsidRPr="000C7804">
          <w:rPr>
            <w:rStyle w:val="Hyperlink"/>
            <w:noProof/>
          </w:rPr>
          <w:t>Tabel V. 14 Pelayanan Ruang Tunggu</w:t>
        </w:r>
        <w:r w:rsidR="00953577">
          <w:rPr>
            <w:noProof/>
            <w:webHidden/>
          </w:rPr>
          <w:tab/>
        </w:r>
        <w:r w:rsidR="00953577">
          <w:rPr>
            <w:noProof/>
            <w:webHidden/>
          </w:rPr>
          <w:fldChar w:fldCharType="begin"/>
        </w:r>
        <w:r w:rsidR="00953577">
          <w:rPr>
            <w:noProof/>
            <w:webHidden/>
          </w:rPr>
          <w:instrText xml:space="preserve"> PAGEREF _Toc110965656 \h </w:instrText>
        </w:r>
        <w:r w:rsidR="00953577">
          <w:rPr>
            <w:noProof/>
            <w:webHidden/>
          </w:rPr>
        </w:r>
        <w:r w:rsidR="00953577">
          <w:rPr>
            <w:noProof/>
            <w:webHidden/>
          </w:rPr>
          <w:fldChar w:fldCharType="separate"/>
        </w:r>
        <w:r w:rsidR="004E3A63">
          <w:rPr>
            <w:noProof/>
            <w:webHidden/>
          </w:rPr>
          <w:t>65</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57" w:history="1">
        <w:r w:rsidR="00953577" w:rsidRPr="000C7804">
          <w:rPr>
            <w:rStyle w:val="Hyperlink"/>
            <w:noProof/>
          </w:rPr>
          <w:t>Tabel V. 15 Hasil Survei Pelayanan Ruang Tunggu</w:t>
        </w:r>
        <w:r w:rsidR="00953577">
          <w:rPr>
            <w:noProof/>
            <w:webHidden/>
          </w:rPr>
          <w:tab/>
        </w:r>
        <w:r w:rsidR="00953577">
          <w:rPr>
            <w:noProof/>
            <w:webHidden/>
          </w:rPr>
          <w:fldChar w:fldCharType="begin"/>
        </w:r>
        <w:r w:rsidR="00953577">
          <w:rPr>
            <w:noProof/>
            <w:webHidden/>
          </w:rPr>
          <w:instrText xml:space="preserve"> PAGEREF _Toc110965657 \h </w:instrText>
        </w:r>
        <w:r w:rsidR="00953577">
          <w:rPr>
            <w:noProof/>
            <w:webHidden/>
          </w:rPr>
        </w:r>
        <w:r w:rsidR="00953577">
          <w:rPr>
            <w:noProof/>
            <w:webHidden/>
          </w:rPr>
          <w:fldChar w:fldCharType="separate"/>
        </w:r>
        <w:r w:rsidR="004E3A63">
          <w:rPr>
            <w:noProof/>
            <w:webHidden/>
          </w:rPr>
          <w:t>66</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58" w:history="1">
        <w:r w:rsidR="00953577" w:rsidRPr="000C7804">
          <w:rPr>
            <w:rStyle w:val="Hyperlink"/>
            <w:noProof/>
          </w:rPr>
          <w:t>Tabel V. 16 Pelayanan Toilet</w:t>
        </w:r>
        <w:r w:rsidR="00953577">
          <w:rPr>
            <w:noProof/>
            <w:webHidden/>
          </w:rPr>
          <w:tab/>
        </w:r>
        <w:r w:rsidR="00953577">
          <w:rPr>
            <w:noProof/>
            <w:webHidden/>
          </w:rPr>
          <w:fldChar w:fldCharType="begin"/>
        </w:r>
        <w:r w:rsidR="00953577">
          <w:rPr>
            <w:noProof/>
            <w:webHidden/>
          </w:rPr>
          <w:instrText xml:space="preserve"> PAGEREF _Toc110965658 \h </w:instrText>
        </w:r>
        <w:r w:rsidR="00953577">
          <w:rPr>
            <w:noProof/>
            <w:webHidden/>
          </w:rPr>
        </w:r>
        <w:r w:rsidR="00953577">
          <w:rPr>
            <w:noProof/>
            <w:webHidden/>
          </w:rPr>
          <w:fldChar w:fldCharType="separate"/>
        </w:r>
        <w:r w:rsidR="004E3A63">
          <w:rPr>
            <w:noProof/>
            <w:webHidden/>
          </w:rPr>
          <w:t>66</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59" w:history="1">
        <w:r w:rsidR="00953577" w:rsidRPr="000C7804">
          <w:rPr>
            <w:rStyle w:val="Hyperlink"/>
            <w:noProof/>
          </w:rPr>
          <w:t>Tabel V. 17 Hasil Survei Pelayanan Toilet</w:t>
        </w:r>
        <w:r w:rsidR="00953577">
          <w:rPr>
            <w:noProof/>
            <w:webHidden/>
          </w:rPr>
          <w:tab/>
        </w:r>
        <w:r w:rsidR="00953577">
          <w:rPr>
            <w:noProof/>
            <w:webHidden/>
          </w:rPr>
          <w:fldChar w:fldCharType="begin"/>
        </w:r>
        <w:r w:rsidR="00953577">
          <w:rPr>
            <w:noProof/>
            <w:webHidden/>
          </w:rPr>
          <w:instrText xml:space="preserve"> PAGEREF _Toc110965659 \h </w:instrText>
        </w:r>
        <w:r w:rsidR="00953577">
          <w:rPr>
            <w:noProof/>
            <w:webHidden/>
          </w:rPr>
        </w:r>
        <w:r w:rsidR="00953577">
          <w:rPr>
            <w:noProof/>
            <w:webHidden/>
          </w:rPr>
          <w:fldChar w:fldCharType="separate"/>
        </w:r>
        <w:r w:rsidR="004E3A63">
          <w:rPr>
            <w:noProof/>
            <w:webHidden/>
          </w:rPr>
          <w:t>67</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60" w:history="1">
        <w:r w:rsidR="00953577" w:rsidRPr="000C7804">
          <w:rPr>
            <w:rStyle w:val="Hyperlink"/>
            <w:noProof/>
          </w:rPr>
          <w:t>Tabel V. 18 Pelayanan Musholla</w:t>
        </w:r>
        <w:r w:rsidR="00953577">
          <w:rPr>
            <w:noProof/>
            <w:webHidden/>
          </w:rPr>
          <w:tab/>
        </w:r>
        <w:r w:rsidR="00953577">
          <w:rPr>
            <w:noProof/>
            <w:webHidden/>
          </w:rPr>
          <w:fldChar w:fldCharType="begin"/>
        </w:r>
        <w:r w:rsidR="00953577">
          <w:rPr>
            <w:noProof/>
            <w:webHidden/>
          </w:rPr>
          <w:instrText xml:space="preserve"> PAGEREF _Toc110965660 \h </w:instrText>
        </w:r>
        <w:r w:rsidR="00953577">
          <w:rPr>
            <w:noProof/>
            <w:webHidden/>
          </w:rPr>
        </w:r>
        <w:r w:rsidR="00953577">
          <w:rPr>
            <w:noProof/>
            <w:webHidden/>
          </w:rPr>
          <w:fldChar w:fldCharType="separate"/>
        </w:r>
        <w:r w:rsidR="004E3A63">
          <w:rPr>
            <w:noProof/>
            <w:webHidden/>
          </w:rPr>
          <w:t>67</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61" w:history="1">
        <w:r w:rsidR="00953577" w:rsidRPr="000C7804">
          <w:rPr>
            <w:rStyle w:val="Hyperlink"/>
            <w:noProof/>
          </w:rPr>
          <w:t>Tabel V. 19 Hasil Survei Pelayanan Musholla</w:t>
        </w:r>
        <w:r w:rsidR="00953577">
          <w:rPr>
            <w:noProof/>
            <w:webHidden/>
          </w:rPr>
          <w:tab/>
        </w:r>
        <w:r w:rsidR="00953577">
          <w:rPr>
            <w:noProof/>
            <w:webHidden/>
          </w:rPr>
          <w:fldChar w:fldCharType="begin"/>
        </w:r>
        <w:r w:rsidR="00953577">
          <w:rPr>
            <w:noProof/>
            <w:webHidden/>
          </w:rPr>
          <w:instrText xml:space="preserve"> PAGEREF _Toc110965661 \h </w:instrText>
        </w:r>
        <w:r w:rsidR="00953577">
          <w:rPr>
            <w:noProof/>
            <w:webHidden/>
          </w:rPr>
        </w:r>
        <w:r w:rsidR="00953577">
          <w:rPr>
            <w:noProof/>
            <w:webHidden/>
          </w:rPr>
          <w:fldChar w:fldCharType="separate"/>
        </w:r>
        <w:r w:rsidR="004E3A63">
          <w:rPr>
            <w:noProof/>
            <w:webHidden/>
          </w:rPr>
          <w:t>68</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62" w:history="1">
        <w:r w:rsidR="00953577" w:rsidRPr="000C7804">
          <w:rPr>
            <w:rStyle w:val="Hyperlink"/>
            <w:noProof/>
          </w:rPr>
          <w:t>Tabel V. 20 Pelayanan Lampu Penerangan</w:t>
        </w:r>
        <w:r w:rsidR="00953577">
          <w:rPr>
            <w:noProof/>
            <w:webHidden/>
          </w:rPr>
          <w:tab/>
        </w:r>
        <w:r w:rsidR="00953577">
          <w:rPr>
            <w:noProof/>
            <w:webHidden/>
          </w:rPr>
          <w:fldChar w:fldCharType="begin"/>
        </w:r>
        <w:r w:rsidR="00953577">
          <w:rPr>
            <w:noProof/>
            <w:webHidden/>
          </w:rPr>
          <w:instrText xml:space="preserve"> PAGEREF _Toc110965662 \h </w:instrText>
        </w:r>
        <w:r w:rsidR="00953577">
          <w:rPr>
            <w:noProof/>
            <w:webHidden/>
          </w:rPr>
        </w:r>
        <w:r w:rsidR="00953577">
          <w:rPr>
            <w:noProof/>
            <w:webHidden/>
          </w:rPr>
          <w:fldChar w:fldCharType="separate"/>
        </w:r>
        <w:r w:rsidR="004E3A63">
          <w:rPr>
            <w:noProof/>
            <w:webHidden/>
          </w:rPr>
          <w:t>69</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63" w:history="1">
        <w:r w:rsidR="00953577" w:rsidRPr="000C7804">
          <w:rPr>
            <w:rStyle w:val="Hyperlink"/>
            <w:noProof/>
          </w:rPr>
          <w:t>Tabel V. 21 Fasilitas Pengatur Suhu</w:t>
        </w:r>
        <w:r w:rsidR="00953577">
          <w:rPr>
            <w:noProof/>
            <w:webHidden/>
          </w:rPr>
          <w:tab/>
        </w:r>
        <w:r w:rsidR="00953577">
          <w:rPr>
            <w:noProof/>
            <w:webHidden/>
          </w:rPr>
          <w:fldChar w:fldCharType="begin"/>
        </w:r>
        <w:r w:rsidR="00953577">
          <w:rPr>
            <w:noProof/>
            <w:webHidden/>
          </w:rPr>
          <w:instrText xml:space="preserve"> PAGEREF _Toc110965663 \h </w:instrText>
        </w:r>
        <w:r w:rsidR="00953577">
          <w:rPr>
            <w:noProof/>
            <w:webHidden/>
          </w:rPr>
        </w:r>
        <w:r w:rsidR="00953577">
          <w:rPr>
            <w:noProof/>
            <w:webHidden/>
          </w:rPr>
          <w:fldChar w:fldCharType="separate"/>
        </w:r>
        <w:r w:rsidR="004E3A63">
          <w:rPr>
            <w:noProof/>
            <w:webHidden/>
          </w:rPr>
          <w:t>69</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64" w:history="1">
        <w:r w:rsidR="00953577" w:rsidRPr="000C7804">
          <w:rPr>
            <w:rStyle w:val="Hyperlink"/>
            <w:noProof/>
          </w:rPr>
          <w:t>Tabel V. 22 Hasil Survei Pelayanan Pengatur Suhu</w:t>
        </w:r>
        <w:r w:rsidR="00953577">
          <w:rPr>
            <w:noProof/>
            <w:webHidden/>
          </w:rPr>
          <w:tab/>
        </w:r>
        <w:r w:rsidR="00953577">
          <w:rPr>
            <w:noProof/>
            <w:webHidden/>
          </w:rPr>
          <w:fldChar w:fldCharType="begin"/>
        </w:r>
        <w:r w:rsidR="00953577">
          <w:rPr>
            <w:noProof/>
            <w:webHidden/>
          </w:rPr>
          <w:instrText xml:space="preserve"> PAGEREF _Toc110965664 \h </w:instrText>
        </w:r>
        <w:r w:rsidR="00953577">
          <w:rPr>
            <w:noProof/>
            <w:webHidden/>
          </w:rPr>
        </w:r>
        <w:r w:rsidR="00953577">
          <w:rPr>
            <w:noProof/>
            <w:webHidden/>
          </w:rPr>
          <w:fldChar w:fldCharType="separate"/>
        </w:r>
        <w:r w:rsidR="004E3A63">
          <w:rPr>
            <w:noProof/>
            <w:webHidden/>
          </w:rPr>
          <w:t>70</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65" w:history="1">
        <w:r w:rsidR="00953577" w:rsidRPr="000C7804">
          <w:rPr>
            <w:rStyle w:val="Hyperlink"/>
            <w:noProof/>
          </w:rPr>
          <w:t>Tabel V. 23 Pelayanan Informasi Pelayanan</w:t>
        </w:r>
        <w:r w:rsidR="00953577">
          <w:rPr>
            <w:noProof/>
            <w:webHidden/>
          </w:rPr>
          <w:tab/>
        </w:r>
        <w:r w:rsidR="00953577">
          <w:rPr>
            <w:noProof/>
            <w:webHidden/>
          </w:rPr>
          <w:fldChar w:fldCharType="begin"/>
        </w:r>
        <w:r w:rsidR="00953577">
          <w:rPr>
            <w:noProof/>
            <w:webHidden/>
          </w:rPr>
          <w:instrText xml:space="preserve"> PAGEREF _Toc110965665 \h </w:instrText>
        </w:r>
        <w:r w:rsidR="00953577">
          <w:rPr>
            <w:noProof/>
            <w:webHidden/>
          </w:rPr>
        </w:r>
        <w:r w:rsidR="00953577">
          <w:rPr>
            <w:noProof/>
            <w:webHidden/>
          </w:rPr>
          <w:fldChar w:fldCharType="separate"/>
        </w:r>
        <w:r w:rsidR="004E3A63">
          <w:rPr>
            <w:noProof/>
            <w:webHidden/>
          </w:rPr>
          <w:t>71</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66" w:history="1">
        <w:r w:rsidR="00953577" w:rsidRPr="000C7804">
          <w:rPr>
            <w:rStyle w:val="Hyperlink"/>
            <w:noProof/>
          </w:rPr>
          <w:t>Tabel V. 24 Hasil Survei Pelayanan Informasi Pelayanan</w:t>
        </w:r>
        <w:r w:rsidR="00953577">
          <w:rPr>
            <w:noProof/>
            <w:webHidden/>
          </w:rPr>
          <w:tab/>
        </w:r>
        <w:r w:rsidR="00953577">
          <w:rPr>
            <w:noProof/>
            <w:webHidden/>
          </w:rPr>
          <w:fldChar w:fldCharType="begin"/>
        </w:r>
        <w:r w:rsidR="00953577">
          <w:rPr>
            <w:noProof/>
            <w:webHidden/>
          </w:rPr>
          <w:instrText xml:space="preserve"> PAGEREF _Toc110965666 \h </w:instrText>
        </w:r>
        <w:r w:rsidR="00953577">
          <w:rPr>
            <w:noProof/>
            <w:webHidden/>
          </w:rPr>
        </w:r>
        <w:r w:rsidR="00953577">
          <w:rPr>
            <w:noProof/>
            <w:webHidden/>
          </w:rPr>
          <w:fldChar w:fldCharType="separate"/>
        </w:r>
        <w:r w:rsidR="004E3A63">
          <w:rPr>
            <w:noProof/>
            <w:webHidden/>
          </w:rPr>
          <w:t>72</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67" w:history="1">
        <w:r w:rsidR="00953577" w:rsidRPr="000C7804">
          <w:rPr>
            <w:rStyle w:val="Hyperlink"/>
            <w:noProof/>
          </w:rPr>
          <w:t>Tabel V. 25 Pelayanan Informasi Gannguan Perjalanan Kapal</w:t>
        </w:r>
        <w:r w:rsidR="00953577">
          <w:rPr>
            <w:noProof/>
            <w:webHidden/>
          </w:rPr>
          <w:tab/>
        </w:r>
        <w:r w:rsidR="00953577">
          <w:rPr>
            <w:noProof/>
            <w:webHidden/>
          </w:rPr>
          <w:fldChar w:fldCharType="begin"/>
        </w:r>
        <w:r w:rsidR="00953577">
          <w:rPr>
            <w:noProof/>
            <w:webHidden/>
          </w:rPr>
          <w:instrText xml:space="preserve"> PAGEREF _Toc110965667 \h </w:instrText>
        </w:r>
        <w:r w:rsidR="00953577">
          <w:rPr>
            <w:noProof/>
            <w:webHidden/>
          </w:rPr>
        </w:r>
        <w:r w:rsidR="00953577">
          <w:rPr>
            <w:noProof/>
            <w:webHidden/>
          </w:rPr>
          <w:fldChar w:fldCharType="separate"/>
        </w:r>
        <w:r w:rsidR="004E3A63">
          <w:rPr>
            <w:noProof/>
            <w:webHidden/>
          </w:rPr>
          <w:t>72</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68" w:history="1">
        <w:r w:rsidR="00953577" w:rsidRPr="000C7804">
          <w:rPr>
            <w:rStyle w:val="Hyperlink"/>
            <w:noProof/>
          </w:rPr>
          <w:t>Tabel V. 26 Hasil Survei Pelayanan Informasi Gangguan Perjalanan kapal</w:t>
        </w:r>
        <w:r w:rsidR="00953577">
          <w:rPr>
            <w:noProof/>
            <w:webHidden/>
          </w:rPr>
          <w:tab/>
        </w:r>
        <w:r w:rsidR="00953577">
          <w:rPr>
            <w:noProof/>
            <w:webHidden/>
          </w:rPr>
          <w:fldChar w:fldCharType="begin"/>
        </w:r>
        <w:r w:rsidR="00953577">
          <w:rPr>
            <w:noProof/>
            <w:webHidden/>
          </w:rPr>
          <w:instrText xml:space="preserve"> PAGEREF _Toc110965668 \h </w:instrText>
        </w:r>
        <w:r w:rsidR="00953577">
          <w:rPr>
            <w:noProof/>
            <w:webHidden/>
          </w:rPr>
        </w:r>
        <w:r w:rsidR="00953577">
          <w:rPr>
            <w:noProof/>
            <w:webHidden/>
          </w:rPr>
          <w:fldChar w:fldCharType="separate"/>
        </w:r>
        <w:r w:rsidR="004E3A63">
          <w:rPr>
            <w:noProof/>
            <w:webHidden/>
          </w:rPr>
          <w:t>73</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69" w:history="1">
        <w:r w:rsidR="00953577" w:rsidRPr="000C7804">
          <w:rPr>
            <w:rStyle w:val="Hyperlink"/>
            <w:noProof/>
          </w:rPr>
          <w:t>Tabel V. 27 Pelayanan Informasi Angkutan Lanjutan</w:t>
        </w:r>
        <w:r w:rsidR="00953577">
          <w:rPr>
            <w:noProof/>
            <w:webHidden/>
          </w:rPr>
          <w:tab/>
        </w:r>
        <w:r w:rsidR="00953577">
          <w:rPr>
            <w:noProof/>
            <w:webHidden/>
          </w:rPr>
          <w:fldChar w:fldCharType="begin"/>
        </w:r>
        <w:r w:rsidR="00953577">
          <w:rPr>
            <w:noProof/>
            <w:webHidden/>
          </w:rPr>
          <w:instrText xml:space="preserve"> PAGEREF _Toc110965669 \h </w:instrText>
        </w:r>
        <w:r w:rsidR="00953577">
          <w:rPr>
            <w:noProof/>
            <w:webHidden/>
          </w:rPr>
        </w:r>
        <w:r w:rsidR="00953577">
          <w:rPr>
            <w:noProof/>
            <w:webHidden/>
          </w:rPr>
          <w:fldChar w:fldCharType="separate"/>
        </w:r>
        <w:r w:rsidR="004E3A63">
          <w:rPr>
            <w:noProof/>
            <w:webHidden/>
          </w:rPr>
          <w:t>74</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70" w:history="1">
        <w:r w:rsidR="00953577" w:rsidRPr="000C7804">
          <w:rPr>
            <w:rStyle w:val="Hyperlink"/>
            <w:noProof/>
          </w:rPr>
          <w:t>Tabel V. 28 Hasil Survei Pelayanan Informasi Angkutan Lanjutan</w:t>
        </w:r>
        <w:r w:rsidR="00953577">
          <w:rPr>
            <w:noProof/>
            <w:webHidden/>
          </w:rPr>
          <w:tab/>
        </w:r>
        <w:r w:rsidR="00953577">
          <w:rPr>
            <w:noProof/>
            <w:webHidden/>
          </w:rPr>
          <w:fldChar w:fldCharType="begin"/>
        </w:r>
        <w:r w:rsidR="00953577">
          <w:rPr>
            <w:noProof/>
            <w:webHidden/>
          </w:rPr>
          <w:instrText xml:space="preserve"> PAGEREF _Toc110965670 \h </w:instrText>
        </w:r>
        <w:r w:rsidR="00953577">
          <w:rPr>
            <w:noProof/>
            <w:webHidden/>
          </w:rPr>
        </w:r>
        <w:r w:rsidR="00953577">
          <w:rPr>
            <w:noProof/>
            <w:webHidden/>
          </w:rPr>
          <w:fldChar w:fldCharType="separate"/>
        </w:r>
        <w:r w:rsidR="004E3A63">
          <w:rPr>
            <w:noProof/>
            <w:webHidden/>
          </w:rPr>
          <w:t>74</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71" w:history="1">
        <w:r w:rsidR="00953577" w:rsidRPr="000C7804">
          <w:rPr>
            <w:rStyle w:val="Hyperlink"/>
            <w:noProof/>
          </w:rPr>
          <w:t>Tabel V. 29 Pelayanan Fasilitas Layanan Penumpang</w:t>
        </w:r>
        <w:r w:rsidR="00953577">
          <w:rPr>
            <w:noProof/>
            <w:webHidden/>
          </w:rPr>
          <w:tab/>
        </w:r>
        <w:r w:rsidR="00953577">
          <w:rPr>
            <w:noProof/>
            <w:webHidden/>
          </w:rPr>
          <w:fldChar w:fldCharType="begin"/>
        </w:r>
        <w:r w:rsidR="00953577">
          <w:rPr>
            <w:noProof/>
            <w:webHidden/>
          </w:rPr>
          <w:instrText xml:space="preserve"> PAGEREF _Toc110965671 \h </w:instrText>
        </w:r>
        <w:r w:rsidR="00953577">
          <w:rPr>
            <w:noProof/>
            <w:webHidden/>
          </w:rPr>
        </w:r>
        <w:r w:rsidR="00953577">
          <w:rPr>
            <w:noProof/>
            <w:webHidden/>
          </w:rPr>
          <w:fldChar w:fldCharType="separate"/>
        </w:r>
        <w:r w:rsidR="004E3A63">
          <w:rPr>
            <w:noProof/>
            <w:webHidden/>
          </w:rPr>
          <w:t>75</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72" w:history="1">
        <w:r w:rsidR="00953577" w:rsidRPr="000C7804">
          <w:rPr>
            <w:rStyle w:val="Hyperlink"/>
            <w:noProof/>
          </w:rPr>
          <w:t>Tabel V. 30 Hasil Survei Pelayanan Fasilitas Layanan Penumpang</w:t>
        </w:r>
        <w:r w:rsidR="00953577">
          <w:rPr>
            <w:noProof/>
            <w:webHidden/>
          </w:rPr>
          <w:tab/>
        </w:r>
        <w:r w:rsidR="00953577">
          <w:rPr>
            <w:noProof/>
            <w:webHidden/>
          </w:rPr>
          <w:fldChar w:fldCharType="begin"/>
        </w:r>
        <w:r w:rsidR="00953577">
          <w:rPr>
            <w:noProof/>
            <w:webHidden/>
          </w:rPr>
          <w:instrText xml:space="preserve"> PAGEREF _Toc110965672 \h </w:instrText>
        </w:r>
        <w:r w:rsidR="00953577">
          <w:rPr>
            <w:noProof/>
            <w:webHidden/>
          </w:rPr>
        </w:r>
        <w:r w:rsidR="00953577">
          <w:rPr>
            <w:noProof/>
            <w:webHidden/>
          </w:rPr>
          <w:fldChar w:fldCharType="separate"/>
        </w:r>
        <w:r w:rsidR="004E3A63">
          <w:rPr>
            <w:noProof/>
            <w:webHidden/>
          </w:rPr>
          <w:t>75</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73" w:history="1">
        <w:r w:rsidR="00953577" w:rsidRPr="000C7804">
          <w:rPr>
            <w:rStyle w:val="Hyperlink"/>
            <w:noProof/>
          </w:rPr>
          <w:t>Tabel V. 31 Pelayanan Tempat Parkir</w:t>
        </w:r>
        <w:r w:rsidR="00953577">
          <w:rPr>
            <w:noProof/>
            <w:webHidden/>
          </w:rPr>
          <w:tab/>
        </w:r>
        <w:r w:rsidR="00953577">
          <w:rPr>
            <w:noProof/>
            <w:webHidden/>
          </w:rPr>
          <w:fldChar w:fldCharType="begin"/>
        </w:r>
        <w:r w:rsidR="00953577">
          <w:rPr>
            <w:noProof/>
            <w:webHidden/>
          </w:rPr>
          <w:instrText xml:space="preserve"> PAGEREF _Toc110965673 \h </w:instrText>
        </w:r>
        <w:r w:rsidR="00953577">
          <w:rPr>
            <w:noProof/>
            <w:webHidden/>
          </w:rPr>
        </w:r>
        <w:r w:rsidR="00953577">
          <w:rPr>
            <w:noProof/>
            <w:webHidden/>
          </w:rPr>
          <w:fldChar w:fldCharType="separate"/>
        </w:r>
        <w:r w:rsidR="004E3A63">
          <w:rPr>
            <w:noProof/>
            <w:webHidden/>
          </w:rPr>
          <w:t>76</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74" w:history="1">
        <w:r w:rsidR="00953577" w:rsidRPr="000C7804">
          <w:rPr>
            <w:rStyle w:val="Hyperlink"/>
            <w:noProof/>
          </w:rPr>
          <w:t>Tabel V. 32 Hasil Survei Pelayanan Tempat Parkir</w:t>
        </w:r>
        <w:r w:rsidR="00953577">
          <w:rPr>
            <w:noProof/>
            <w:webHidden/>
          </w:rPr>
          <w:tab/>
        </w:r>
        <w:r w:rsidR="00953577">
          <w:rPr>
            <w:noProof/>
            <w:webHidden/>
          </w:rPr>
          <w:fldChar w:fldCharType="begin"/>
        </w:r>
        <w:r w:rsidR="00953577">
          <w:rPr>
            <w:noProof/>
            <w:webHidden/>
          </w:rPr>
          <w:instrText xml:space="preserve"> PAGEREF _Toc110965674 \h </w:instrText>
        </w:r>
        <w:r w:rsidR="00953577">
          <w:rPr>
            <w:noProof/>
            <w:webHidden/>
          </w:rPr>
        </w:r>
        <w:r w:rsidR="00953577">
          <w:rPr>
            <w:noProof/>
            <w:webHidden/>
          </w:rPr>
          <w:fldChar w:fldCharType="separate"/>
        </w:r>
        <w:r w:rsidR="004E3A63">
          <w:rPr>
            <w:noProof/>
            <w:webHidden/>
          </w:rPr>
          <w:t>76</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75" w:history="1">
        <w:r w:rsidR="00953577" w:rsidRPr="000C7804">
          <w:rPr>
            <w:rStyle w:val="Hyperlink"/>
            <w:noProof/>
          </w:rPr>
          <w:t>Tabel V. 33 Pelayanan Bagasi Penumpang</w:t>
        </w:r>
        <w:r w:rsidR="00953577">
          <w:rPr>
            <w:noProof/>
            <w:webHidden/>
          </w:rPr>
          <w:tab/>
        </w:r>
        <w:r w:rsidR="00953577">
          <w:rPr>
            <w:noProof/>
            <w:webHidden/>
          </w:rPr>
          <w:fldChar w:fldCharType="begin"/>
        </w:r>
        <w:r w:rsidR="00953577">
          <w:rPr>
            <w:noProof/>
            <w:webHidden/>
          </w:rPr>
          <w:instrText xml:space="preserve"> PAGEREF _Toc110965675 \h </w:instrText>
        </w:r>
        <w:r w:rsidR="00953577">
          <w:rPr>
            <w:noProof/>
            <w:webHidden/>
          </w:rPr>
        </w:r>
        <w:r w:rsidR="00953577">
          <w:rPr>
            <w:noProof/>
            <w:webHidden/>
          </w:rPr>
          <w:fldChar w:fldCharType="separate"/>
        </w:r>
        <w:r w:rsidR="004E3A63">
          <w:rPr>
            <w:noProof/>
            <w:webHidden/>
          </w:rPr>
          <w:t>77</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76" w:history="1">
        <w:r w:rsidR="00953577" w:rsidRPr="000C7804">
          <w:rPr>
            <w:rStyle w:val="Hyperlink"/>
            <w:noProof/>
          </w:rPr>
          <w:t>Tabel V. 34 Hasil Survei Pelayanan Bagasi Penumpang</w:t>
        </w:r>
        <w:r w:rsidR="00953577">
          <w:rPr>
            <w:noProof/>
            <w:webHidden/>
          </w:rPr>
          <w:tab/>
        </w:r>
        <w:r w:rsidR="00953577">
          <w:rPr>
            <w:noProof/>
            <w:webHidden/>
          </w:rPr>
          <w:fldChar w:fldCharType="begin"/>
        </w:r>
        <w:r w:rsidR="00953577">
          <w:rPr>
            <w:noProof/>
            <w:webHidden/>
          </w:rPr>
          <w:instrText xml:space="preserve"> PAGEREF _Toc110965676 \h </w:instrText>
        </w:r>
        <w:r w:rsidR="00953577">
          <w:rPr>
            <w:noProof/>
            <w:webHidden/>
          </w:rPr>
        </w:r>
        <w:r w:rsidR="00953577">
          <w:rPr>
            <w:noProof/>
            <w:webHidden/>
          </w:rPr>
          <w:fldChar w:fldCharType="separate"/>
        </w:r>
        <w:r w:rsidR="004E3A63">
          <w:rPr>
            <w:noProof/>
            <w:webHidden/>
          </w:rPr>
          <w:t>78</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77" w:history="1">
        <w:r w:rsidR="00953577" w:rsidRPr="000C7804">
          <w:rPr>
            <w:rStyle w:val="Hyperlink"/>
            <w:noProof/>
          </w:rPr>
          <w:t>Tabel V. 35 Skor Penilaian Pelayanan</w:t>
        </w:r>
        <w:r w:rsidR="00953577">
          <w:rPr>
            <w:noProof/>
            <w:webHidden/>
          </w:rPr>
          <w:tab/>
        </w:r>
        <w:r w:rsidR="00953577">
          <w:rPr>
            <w:noProof/>
            <w:webHidden/>
          </w:rPr>
          <w:fldChar w:fldCharType="begin"/>
        </w:r>
        <w:r w:rsidR="00953577">
          <w:rPr>
            <w:noProof/>
            <w:webHidden/>
          </w:rPr>
          <w:instrText xml:space="preserve"> PAGEREF _Toc110965677 \h </w:instrText>
        </w:r>
        <w:r w:rsidR="00953577">
          <w:rPr>
            <w:noProof/>
            <w:webHidden/>
          </w:rPr>
        </w:r>
        <w:r w:rsidR="00953577">
          <w:rPr>
            <w:noProof/>
            <w:webHidden/>
          </w:rPr>
          <w:fldChar w:fldCharType="separate"/>
        </w:r>
        <w:r w:rsidR="004E3A63">
          <w:rPr>
            <w:noProof/>
            <w:webHidden/>
          </w:rPr>
          <w:t>78</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78" w:history="1">
        <w:r w:rsidR="00953577" w:rsidRPr="000C7804">
          <w:rPr>
            <w:rStyle w:val="Hyperlink"/>
            <w:noProof/>
          </w:rPr>
          <w:t>Tabel V. 36 Rating Skor Penilaian Pelayanan Dermaga</w:t>
        </w:r>
        <w:r w:rsidR="00953577">
          <w:rPr>
            <w:noProof/>
            <w:webHidden/>
          </w:rPr>
          <w:tab/>
        </w:r>
        <w:r w:rsidR="00953577">
          <w:rPr>
            <w:noProof/>
            <w:webHidden/>
          </w:rPr>
          <w:fldChar w:fldCharType="begin"/>
        </w:r>
        <w:r w:rsidR="00953577">
          <w:rPr>
            <w:noProof/>
            <w:webHidden/>
          </w:rPr>
          <w:instrText xml:space="preserve"> PAGEREF _Toc110965678 \h </w:instrText>
        </w:r>
        <w:r w:rsidR="00953577">
          <w:rPr>
            <w:noProof/>
            <w:webHidden/>
          </w:rPr>
        </w:r>
        <w:r w:rsidR="00953577">
          <w:rPr>
            <w:noProof/>
            <w:webHidden/>
          </w:rPr>
          <w:fldChar w:fldCharType="separate"/>
        </w:r>
        <w:r w:rsidR="004E3A63">
          <w:rPr>
            <w:noProof/>
            <w:webHidden/>
          </w:rPr>
          <w:t>79</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79" w:history="1">
        <w:r w:rsidR="00953577" w:rsidRPr="000C7804">
          <w:rPr>
            <w:rStyle w:val="Hyperlink"/>
            <w:noProof/>
          </w:rPr>
          <w:t>Tabel V. 37 Fasilitas Sisi Darat Di Dermaga Wisata Kalimas Calaca</w:t>
        </w:r>
        <w:r w:rsidR="00953577">
          <w:rPr>
            <w:noProof/>
            <w:webHidden/>
          </w:rPr>
          <w:tab/>
        </w:r>
        <w:r w:rsidR="00953577">
          <w:rPr>
            <w:noProof/>
            <w:webHidden/>
          </w:rPr>
          <w:fldChar w:fldCharType="begin"/>
        </w:r>
        <w:r w:rsidR="00953577">
          <w:rPr>
            <w:noProof/>
            <w:webHidden/>
          </w:rPr>
          <w:instrText xml:space="preserve"> PAGEREF _Toc110965679 \h </w:instrText>
        </w:r>
        <w:r w:rsidR="00953577">
          <w:rPr>
            <w:noProof/>
            <w:webHidden/>
          </w:rPr>
        </w:r>
        <w:r w:rsidR="00953577">
          <w:rPr>
            <w:noProof/>
            <w:webHidden/>
          </w:rPr>
          <w:fldChar w:fldCharType="separate"/>
        </w:r>
        <w:r w:rsidR="004E3A63">
          <w:rPr>
            <w:noProof/>
            <w:webHidden/>
          </w:rPr>
          <w:t>80</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80" w:history="1">
        <w:r w:rsidR="00953577" w:rsidRPr="000C7804">
          <w:rPr>
            <w:rStyle w:val="Hyperlink"/>
            <w:noProof/>
          </w:rPr>
          <w:t>Tabel V. 38 Perbandingan Luas Pelabuhan Antara Kondisi Eksisting Dengan Kondisi Ideal</w:t>
        </w:r>
        <w:r w:rsidR="00953577">
          <w:rPr>
            <w:noProof/>
            <w:webHidden/>
          </w:rPr>
          <w:tab/>
        </w:r>
        <w:r w:rsidR="00953577">
          <w:rPr>
            <w:noProof/>
            <w:webHidden/>
          </w:rPr>
          <w:fldChar w:fldCharType="begin"/>
        </w:r>
        <w:r w:rsidR="00953577">
          <w:rPr>
            <w:noProof/>
            <w:webHidden/>
          </w:rPr>
          <w:instrText xml:space="preserve"> PAGEREF _Toc110965680 \h </w:instrText>
        </w:r>
        <w:r w:rsidR="00953577">
          <w:rPr>
            <w:noProof/>
            <w:webHidden/>
          </w:rPr>
        </w:r>
        <w:r w:rsidR="00953577">
          <w:rPr>
            <w:noProof/>
            <w:webHidden/>
          </w:rPr>
          <w:fldChar w:fldCharType="separate"/>
        </w:r>
        <w:r w:rsidR="004E3A63">
          <w:rPr>
            <w:noProof/>
            <w:webHidden/>
          </w:rPr>
          <w:t>87</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81" w:history="1">
        <w:r w:rsidR="00953577" w:rsidRPr="000C7804">
          <w:rPr>
            <w:rStyle w:val="Hyperlink"/>
            <w:noProof/>
          </w:rPr>
          <w:t xml:space="preserve">Tabel V. 39 Tabel Pengujian Metode </w:t>
        </w:r>
        <w:r w:rsidR="00953577" w:rsidRPr="000C7804">
          <w:rPr>
            <w:rStyle w:val="Hyperlink"/>
            <w:i/>
            <w:noProof/>
          </w:rPr>
          <w:t xml:space="preserve">least square </w:t>
        </w:r>
        <w:r w:rsidR="00953577" w:rsidRPr="000C7804">
          <w:rPr>
            <w:rStyle w:val="Hyperlink"/>
            <w:noProof/>
          </w:rPr>
          <w:t>Penumpang</w:t>
        </w:r>
        <w:r w:rsidR="00953577">
          <w:rPr>
            <w:noProof/>
            <w:webHidden/>
          </w:rPr>
          <w:tab/>
        </w:r>
        <w:r w:rsidR="00953577">
          <w:rPr>
            <w:noProof/>
            <w:webHidden/>
          </w:rPr>
          <w:fldChar w:fldCharType="begin"/>
        </w:r>
        <w:r w:rsidR="00953577">
          <w:rPr>
            <w:noProof/>
            <w:webHidden/>
          </w:rPr>
          <w:instrText xml:space="preserve"> PAGEREF _Toc110965681 \h </w:instrText>
        </w:r>
        <w:r w:rsidR="00953577">
          <w:rPr>
            <w:noProof/>
            <w:webHidden/>
          </w:rPr>
        </w:r>
        <w:r w:rsidR="00953577">
          <w:rPr>
            <w:noProof/>
            <w:webHidden/>
          </w:rPr>
          <w:fldChar w:fldCharType="separate"/>
        </w:r>
        <w:r w:rsidR="004E3A63">
          <w:rPr>
            <w:noProof/>
            <w:webHidden/>
          </w:rPr>
          <w:t>89</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82" w:history="1">
        <w:r w:rsidR="00953577" w:rsidRPr="000C7804">
          <w:rPr>
            <w:rStyle w:val="Hyperlink"/>
            <w:noProof/>
          </w:rPr>
          <w:t>Tabel V. 40 Peramalan Penumpang Tahun Rencana</w:t>
        </w:r>
        <w:r w:rsidR="00953577">
          <w:rPr>
            <w:noProof/>
            <w:webHidden/>
          </w:rPr>
          <w:tab/>
        </w:r>
        <w:r w:rsidR="00953577">
          <w:rPr>
            <w:noProof/>
            <w:webHidden/>
          </w:rPr>
          <w:fldChar w:fldCharType="begin"/>
        </w:r>
        <w:r w:rsidR="00953577">
          <w:rPr>
            <w:noProof/>
            <w:webHidden/>
          </w:rPr>
          <w:instrText xml:space="preserve"> PAGEREF _Toc110965682 \h </w:instrText>
        </w:r>
        <w:r w:rsidR="00953577">
          <w:rPr>
            <w:noProof/>
            <w:webHidden/>
          </w:rPr>
        </w:r>
        <w:r w:rsidR="00953577">
          <w:rPr>
            <w:noProof/>
            <w:webHidden/>
          </w:rPr>
          <w:fldChar w:fldCharType="separate"/>
        </w:r>
        <w:r w:rsidR="004E3A63">
          <w:rPr>
            <w:noProof/>
            <w:webHidden/>
          </w:rPr>
          <w:t>90</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83" w:history="1">
        <w:r w:rsidR="00953577" w:rsidRPr="000C7804">
          <w:rPr>
            <w:rStyle w:val="Hyperlink"/>
            <w:noProof/>
          </w:rPr>
          <w:t>Tabel V. 41 Visualisasi Kondisi Eksisting</w:t>
        </w:r>
        <w:r w:rsidR="00953577">
          <w:rPr>
            <w:noProof/>
            <w:webHidden/>
          </w:rPr>
          <w:tab/>
        </w:r>
        <w:r w:rsidR="00953577">
          <w:rPr>
            <w:noProof/>
            <w:webHidden/>
          </w:rPr>
          <w:fldChar w:fldCharType="begin"/>
        </w:r>
        <w:r w:rsidR="00953577">
          <w:rPr>
            <w:noProof/>
            <w:webHidden/>
          </w:rPr>
          <w:instrText xml:space="preserve"> PAGEREF _Toc110965683 \h </w:instrText>
        </w:r>
        <w:r w:rsidR="00953577">
          <w:rPr>
            <w:noProof/>
            <w:webHidden/>
          </w:rPr>
        </w:r>
        <w:r w:rsidR="00953577">
          <w:rPr>
            <w:noProof/>
            <w:webHidden/>
          </w:rPr>
          <w:fldChar w:fldCharType="separate"/>
        </w:r>
        <w:r w:rsidR="004E3A63">
          <w:rPr>
            <w:noProof/>
            <w:webHidden/>
          </w:rPr>
          <w:t>99</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84" w:history="1">
        <w:r w:rsidR="00953577" w:rsidRPr="000C7804">
          <w:rPr>
            <w:rStyle w:val="Hyperlink"/>
            <w:noProof/>
          </w:rPr>
          <w:t>Tabel V. 42 Peralatan Yang Dibutuhkan</w:t>
        </w:r>
        <w:r w:rsidR="00953577">
          <w:rPr>
            <w:noProof/>
            <w:webHidden/>
          </w:rPr>
          <w:tab/>
        </w:r>
        <w:r w:rsidR="00953577">
          <w:rPr>
            <w:noProof/>
            <w:webHidden/>
          </w:rPr>
          <w:fldChar w:fldCharType="begin"/>
        </w:r>
        <w:r w:rsidR="00953577">
          <w:rPr>
            <w:noProof/>
            <w:webHidden/>
          </w:rPr>
          <w:instrText xml:space="preserve"> PAGEREF _Toc110965684 \h </w:instrText>
        </w:r>
        <w:r w:rsidR="00953577">
          <w:rPr>
            <w:noProof/>
            <w:webHidden/>
          </w:rPr>
        </w:r>
        <w:r w:rsidR="00953577">
          <w:rPr>
            <w:noProof/>
            <w:webHidden/>
          </w:rPr>
          <w:fldChar w:fldCharType="separate"/>
        </w:r>
        <w:r w:rsidR="004E3A63">
          <w:rPr>
            <w:noProof/>
            <w:webHidden/>
          </w:rPr>
          <w:t>103</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85" w:history="1">
        <w:r w:rsidR="00953577" w:rsidRPr="000C7804">
          <w:rPr>
            <w:rStyle w:val="Hyperlink"/>
            <w:noProof/>
          </w:rPr>
          <w:t>Tabel V. 43 Data Keberangkatan kapal 4 Oktober 2021</w:t>
        </w:r>
        <w:r w:rsidR="00953577">
          <w:rPr>
            <w:noProof/>
            <w:webHidden/>
          </w:rPr>
          <w:tab/>
        </w:r>
        <w:r w:rsidR="00953577">
          <w:rPr>
            <w:noProof/>
            <w:webHidden/>
          </w:rPr>
          <w:fldChar w:fldCharType="begin"/>
        </w:r>
        <w:r w:rsidR="00953577">
          <w:rPr>
            <w:noProof/>
            <w:webHidden/>
          </w:rPr>
          <w:instrText xml:space="preserve"> PAGEREF _Toc110965685 \h </w:instrText>
        </w:r>
        <w:r w:rsidR="00953577">
          <w:rPr>
            <w:noProof/>
            <w:webHidden/>
          </w:rPr>
        </w:r>
        <w:r w:rsidR="00953577">
          <w:rPr>
            <w:noProof/>
            <w:webHidden/>
          </w:rPr>
          <w:fldChar w:fldCharType="separate"/>
        </w:r>
        <w:r w:rsidR="004E3A63">
          <w:rPr>
            <w:noProof/>
            <w:webHidden/>
          </w:rPr>
          <w:t>106</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86" w:history="1">
        <w:r w:rsidR="00953577" w:rsidRPr="000C7804">
          <w:rPr>
            <w:rStyle w:val="Hyperlink"/>
            <w:noProof/>
          </w:rPr>
          <w:t>Tabel V. 44 Data Keberangkatan Kapal 5 Oktober 2021</w:t>
        </w:r>
        <w:r w:rsidR="00953577">
          <w:rPr>
            <w:noProof/>
            <w:webHidden/>
          </w:rPr>
          <w:tab/>
        </w:r>
        <w:r w:rsidR="00953577">
          <w:rPr>
            <w:noProof/>
            <w:webHidden/>
          </w:rPr>
          <w:fldChar w:fldCharType="begin"/>
        </w:r>
        <w:r w:rsidR="00953577">
          <w:rPr>
            <w:noProof/>
            <w:webHidden/>
          </w:rPr>
          <w:instrText xml:space="preserve"> PAGEREF _Toc110965686 \h </w:instrText>
        </w:r>
        <w:r w:rsidR="00953577">
          <w:rPr>
            <w:noProof/>
            <w:webHidden/>
          </w:rPr>
        </w:r>
        <w:r w:rsidR="00953577">
          <w:rPr>
            <w:noProof/>
            <w:webHidden/>
          </w:rPr>
          <w:fldChar w:fldCharType="separate"/>
        </w:r>
        <w:r w:rsidR="004E3A63">
          <w:rPr>
            <w:noProof/>
            <w:webHidden/>
          </w:rPr>
          <w:t>106</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87" w:history="1">
        <w:r w:rsidR="00953577" w:rsidRPr="000C7804">
          <w:rPr>
            <w:rStyle w:val="Hyperlink"/>
            <w:noProof/>
          </w:rPr>
          <w:t>Tabel V. 45 Data Keberangkatan 9 Oktober 2021</w:t>
        </w:r>
        <w:r w:rsidR="00953577">
          <w:rPr>
            <w:noProof/>
            <w:webHidden/>
          </w:rPr>
          <w:tab/>
        </w:r>
        <w:r w:rsidR="00953577">
          <w:rPr>
            <w:noProof/>
            <w:webHidden/>
          </w:rPr>
          <w:fldChar w:fldCharType="begin"/>
        </w:r>
        <w:r w:rsidR="00953577">
          <w:rPr>
            <w:noProof/>
            <w:webHidden/>
          </w:rPr>
          <w:instrText xml:space="preserve"> PAGEREF _Toc110965687 \h </w:instrText>
        </w:r>
        <w:r w:rsidR="00953577">
          <w:rPr>
            <w:noProof/>
            <w:webHidden/>
          </w:rPr>
        </w:r>
        <w:r w:rsidR="00953577">
          <w:rPr>
            <w:noProof/>
            <w:webHidden/>
          </w:rPr>
          <w:fldChar w:fldCharType="separate"/>
        </w:r>
        <w:r w:rsidR="004E3A63">
          <w:rPr>
            <w:noProof/>
            <w:webHidden/>
          </w:rPr>
          <w:t>106</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88" w:history="1">
        <w:r w:rsidR="00953577" w:rsidRPr="000C7804">
          <w:rPr>
            <w:rStyle w:val="Hyperlink"/>
            <w:noProof/>
          </w:rPr>
          <w:t>Tabel V. 46 Data Keberangkatan 10 Oktober 2021</w:t>
        </w:r>
        <w:r w:rsidR="00953577">
          <w:rPr>
            <w:noProof/>
            <w:webHidden/>
          </w:rPr>
          <w:tab/>
        </w:r>
        <w:r w:rsidR="00953577">
          <w:rPr>
            <w:noProof/>
            <w:webHidden/>
          </w:rPr>
          <w:fldChar w:fldCharType="begin"/>
        </w:r>
        <w:r w:rsidR="00953577">
          <w:rPr>
            <w:noProof/>
            <w:webHidden/>
          </w:rPr>
          <w:instrText xml:space="preserve"> PAGEREF _Toc110965688 \h </w:instrText>
        </w:r>
        <w:r w:rsidR="00953577">
          <w:rPr>
            <w:noProof/>
            <w:webHidden/>
          </w:rPr>
        </w:r>
        <w:r w:rsidR="00953577">
          <w:rPr>
            <w:noProof/>
            <w:webHidden/>
          </w:rPr>
          <w:fldChar w:fldCharType="separate"/>
        </w:r>
        <w:r w:rsidR="004E3A63">
          <w:rPr>
            <w:noProof/>
            <w:webHidden/>
          </w:rPr>
          <w:t>106</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89" w:history="1">
        <w:r w:rsidR="00953577" w:rsidRPr="000C7804">
          <w:rPr>
            <w:rStyle w:val="Hyperlink"/>
            <w:noProof/>
          </w:rPr>
          <w:t>Tabel V. 47 Jadwal Keberangkatan Kapal Pada Hari Kerja</w:t>
        </w:r>
        <w:r w:rsidR="00953577">
          <w:rPr>
            <w:noProof/>
            <w:webHidden/>
          </w:rPr>
          <w:tab/>
        </w:r>
        <w:r w:rsidR="00953577">
          <w:rPr>
            <w:noProof/>
            <w:webHidden/>
          </w:rPr>
          <w:fldChar w:fldCharType="begin"/>
        </w:r>
        <w:r w:rsidR="00953577">
          <w:rPr>
            <w:noProof/>
            <w:webHidden/>
          </w:rPr>
          <w:instrText xml:space="preserve"> PAGEREF _Toc110965689 \h </w:instrText>
        </w:r>
        <w:r w:rsidR="00953577">
          <w:rPr>
            <w:noProof/>
            <w:webHidden/>
          </w:rPr>
        </w:r>
        <w:r w:rsidR="00953577">
          <w:rPr>
            <w:noProof/>
            <w:webHidden/>
          </w:rPr>
          <w:fldChar w:fldCharType="separate"/>
        </w:r>
        <w:r w:rsidR="004E3A63">
          <w:rPr>
            <w:noProof/>
            <w:webHidden/>
          </w:rPr>
          <w:t>107</w:t>
        </w:r>
        <w:r w:rsidR="00953577">
          <w:rPr>
            <w:noProof/>
            <w:webHidden/>
          </w:rPr>
          <w:fldChar w:fldCharType="end"/>
        </w:r>
      </w:hyperlink>
    </w:p>
    <w:p w:rsidR="00953577" w:rsidRDefault="003E6A8F" w:rsidP="00953577">
      <w:pPr>
        <w:pStyle w:val="TableofFigures"/>
        <w:tabs>
          <w:tab w:val="right" w:leader="dot" w:pos="7928"/>
        </w:tabs>
        <w:spacing w:line="360" w:lineRule="auto"/>
        <w:jc w:val="both"/>
        <w:rPr>
          <w:rFonts w:asciiTheme="minorHAnsi" w:eastAsiaTheme="minorEastAsia" w:hAnsiTheme="minorHAnsi" w:cstheme="minorBidi"/>
          <w:noProof/>
          <w:lang w:val="en-US"/>
        </w:rPr>
      </w:pPr>
      <w:hyperlink w:anchor="_Toc110965690" w:history="1">
        <w:r w:rsidR="00953577" w:rsidRPr="000C7804">
          <w:rPr>
            <w:rStyle w:val="Hyperlink"/>
            <w:noProof/>
          </w:rPr>
          <w:t>Tabel V. 48 Jadwal Keberangkatan Penumpang Kapal Pada Hari Libur</w:t>
        </w:r>
        <w:r w:rsidR="00953577">
          <w:rPr>
            <w:noProof/>
            <w:webHidden/>
          </w:rPr>
          <w:tab/>
        </w:r>
        <w:r w:rsidR="00953577">
          <w:rPr>
            <w:noProof/>
            <w:webHidden/>
          </w:rPr>
          <w:fldChar w:fldCharType="begin"/>
        </w:r>
        <w:r w:rsidR="00953577">
          <w:rPr>
            <w:noProof/>
            <w:webHidden/>
          </w:rPr>
          <w:instrText xml:space="preserve"> PAGEREF _Toc110965690 \h </w:instrText>
        </w:r>
        <w:r w:rsidR="00953577">
          <w:rPr>
            <w:noProof/>
            <w:webHidden/>
          </w:rPr>
        </w:r>
        <w:r w:rsidR="00953577">
          <w:rPr>
            <w:noProof/>
            <w:webHidden/>
          </w:rPr>
          <w:fldChar w:fldCharType="separate"/>
        </w:r>
        <w:r w:rsidR="004E3A63">
          <w:rPr>
            <w:noProof/>
            <w:webHidden/>
          </w:rPr>
          <w:t>107</w:t>
        </w:r>
        <w:r w:rsidR="00953577">
          <w:rPr>
            <w:noProof/>
            <w:webHidden/>
          </w:rPr>
          <w:fldChar w:fldCharType="end"/>
        </w:r>
      </w:hyperlink>
    </w:p>
    <w:p w:rsidR="009555B3" w:rsidRDefault="00953577" w:rsidP="003D285A">
      <w:pPr>
        <w:spacing w:line="360" w:lineRule="auto"/>
        <w:jc w:val="both"/>
        <w:sectPr w:rsidR="009555B3" w:rsidSect="00163B1B">
          <w:headerReference w:type="default" r:id="rId19"/>
          <w:footerReference w:type="default" r:id="rId20"/>
          <w:type w:val="continuous"/>
          <w:pgSz w:w="11910" w:h="16840" w:code="9"/>
          <w:pgMar w:top="2268" w:right="1701" w:bottom="1701" w:left="2268" w:header="720" w:footer="720" w:gutter="0"/>
          <w:pgNumType w:fmt="lowerRoman" w:start="1"/>
          <w:cols w:space="720"/>
          <w:docGrid w:linePitch="360"/>
        </w:sectPr>
      </w:pPr>
      <w:r>
        <w:fldChar w:fldCharType="end"/>
      </w:r>
    </w:p>
    <w:p w:rsidR="009555B3" w:rsidRDefault="009555B3" w:rsidP="00E85987"/>
    <w:p w:rsidR="00DE6185" w:rsidRDefault="00DE6185" w:rsidP="00E85987"/>
    <w:p w:rsidR="00DE6185" w:rsidRDefault="00DE6185" w:rsidP="00E85987"/>
    <w:p w:rsidR="00D85DE2" w:rsidRPr="008F0F3A" w:rsidRDefault="00D85DE2" w:rsidP="009555B3">
      <w:pPr>
        <w:pStyle w:val="Heading1"/>
        <w:rPr>
          <w:sz w:val="28"/>
        </w:rPr>
      </w:pPr>
      <w:bookmarkStart w:id="28" w:name="_Toc111979967"/>
      <w:r w:rsidRPr="008F0F3A">
        <w:rPr>
          <w:sz w:val="28"/>
        </w:rPr>
        <w:t>BAB I</w:t>
      </w:r>
      <w:bookmarkEnd w:id="7"/>
      <w:bookmarkEnd w:id="28"/>
    </w:p>
    <w:p w:rsidR="00D85DE2" w:rsidRPr="009B5E8C" w:rsidRDefault="009B5E8C" w:rsidP="009555B3">
      <w:pPr>
        <w:jc w:val="center"/>
        <w:rPr>
          <w:b/>
        </w:rPr>
      </w:pPr>
      <w:r>
        <w:rPr>
          <w:b/>
          <w:sz w:val="28"/>
        </w:rPr>
        <w:t xml:space="preserve">        </w:t>
      </w:r>
      <w:r w:rsidR="00D85DE2" w:rsidRPr="009B5E8C">
        <w:rPr>
          <w:b/>
          <w:sz w:val="28"/>
        </w:rPr>
        <w:t>PENDAHULUAN</w:t>
      </w:r>
    </w:p>
    <w:p w:rsidR="00D85DE2" w:rsidRPr="00D22633" w:rsidRDefault="00FA563D" w:rsidP="009555B3">
      <w:pPr>
        <w:pStyle w:val="Heading2"/>
        <w:jc w:val="both"/>
        <w:rPr>
          <w:rFonts w:ascii="Tahoma" w:hAnsi="Tahoma" w:cs="Tahoma"/>
          <w:color w:val="auto"/>
          <w:sz w:val="22"/>
        </w:rPr>
      </w:pPr>
      <w:bookmarkStart w:id="29" w:name="I.1._Latar_Belakang"/>
      <w:bookmarkStart w:id="30" w:name="_bookmark3"/>
      <w:bookmarkStart w:id="31" w:name="_Toc49436675"/>
      <w:bookmarkStart w:id="32" w:name="_Toc111979968"/>
      <w:bookmarkEnd w:id="29"/>
      <w:bookmarkEnd w:id="30"/>
      <w:r>
        <w:rPr>
          <w:rFonts w:ascii="Tahoma" w:hAnsi="Tahoma" w:cs="Tahoma"/>
          <w:color w:val="auto"/>
          <w:sz w:val="22"/>
        </w:rPr>
        <w:t>1</w:t>
      </w:r>
      <w:r w:rsidR="00D97A4D">
        <w:rPr>
          <w:rFonts w:ascii="Tahoma" w:hAnsi="Tahoma" w:cs="Tahoma"/>
          <w:color w:val="auto"/>
          <w:sz w:val="22"/>
        </w:rPr>
        <w:t>.</w:t>
      </w:r>
      <w:r w:rsidR="005364D3">
        <w:rPr>
          <w:rFonts w:ascii="Tahoma" w:hAnsi="Tahoma" w:cs="Tahoma"/>
          <w:color w:val="auto"/>
          <w:sz w:val="22"/>
        </w:rPr>
        <w:t>1</w:t>
      </w:r>
      <w:r w:rsidR="00D85DE2" w:rsidRPr="00D22633">
        <w:rPr>
          <w:rFonts w:ascii="Tahoma" w:hAnsi="Tahoma" w:cs="Tahoma"/>
          <w:color w:val="auto"/>
          <w:sz w:val="22"/>
        </w:rPr>
        <w:t xml:space="preserve"> Latar Belakang</w:t>
      </w:r>
      <w:bookmarkEnd w:id="31"/>
      <w:bookmarkEnd w:id="32"/>
    </w:p>
    <w:p w:rsidR="00E60EA6" w:rsidRDefault="003D356D" w:rsidP="00FA563D">
      <w:pPr>
        <w:pStyle w:val="BodyText"/>
        <w:spacing w:before="156" w:line="360" w:lineRule="auto"/>
        <w:ind w:left="450" w:right="21" w:firstLine="567"/>
        <w:jc w:val="both"/>
        <w:rPr>
          <w:color w:val="FF0000"/>
        </w:rPr>
      </w:pPr>
      <w:r w:rsidRPr="0065260C">
        <w:t>Kota Manado merupakan ibukota provinsi sulawesi utara yang terkenal dengan p</w:t>
      </w:r>
      <w:r w:rsidR="00233DAA" w:rsidRPr="0065260C">
        <w:t xml:space="preserve">otensi wisata yang sangat besar, salah satu potensi wisata yang dimiliki oleh Kota Manado berada </w:t>
      </w:r>
      <w:r w:rsidR="00DD3515" w:rsidRPr="0065260C">
        <w:t>di kecamatan Kepulauan Bunaken. Lokasi dari kepulauan Bunaken send</w:t>
      </w:r>
      <w:r w:rsidR="00A06B05" w:rsidRPr="0065260C">
        <w:t>i</w:t>
      </w:r>
      <w:r w:rsidR="00DD3515" w:rsidRPr="0065260C">
        <w:t xml:space="preserve">ri berada berbeda daratan dengan pusat kegiatan Kota Manado dengan bentuk pulau – pulau </w:t>
      </w:r>
      <w:r w:rsidR="002F1F0A" w:rsidRPr="0065260C">
        <w:t xml:space="preserve">yang berada di sekitar Kota Manado, maka untuk mendukung </w:t>
      </w:r>
      <w:r w:rsidR="00E74D62" w:rsidRPr="0065260C">
        <w:t>kegiatan wisata tersebut Pemerintah Daerah Kota Manado menyediakan Dermaga Wisata Kalimas Calaca.</w:t>
      </w:r>
      <w:r w:rsidR="00E60EA6" w:rsidRPr="0065260C">
        <w:t xml:space="preserve"> </w:t>
      </w:r>
      <w:r w:rsidR="008061EF" w:rsidRPr="00405EF2">
        <w:t>Dermaga yang</w:t>
      </w:r>
      <w:r w:rsidR="008061EF">
        <w:t xml:space="preserve"> berlokasi di kelurahan Calaca ini</w:t>
      </w:r>
      <w:r w:rsidR="008061EF">
        <w:rPr>
          <w:spacing w:val="1"/>
        </w:rPr>
        <w:t xml:space="preserve"> memiliki jarak yang beragam dengan simpul Transportasi lainnya di Kota Manado diantaranya jarak antara Dermaga ini dengan Bandara Sam Ratulangi yaitu 16 Km sedangkan jarak dengan terminal terdekat di Kota Manado yaitu dengan Terminal Paal 2 yang hanya berjarak 3,8 Km. </w:t>
      </w:r>
    </w:p>
    <w:p w:rsidR="004C17D3" w:rsidRDefault="000D5FCA" w:rsidP="00FA563D">
      <w:pPr>
        <w:pStyle w:val="BodyText"/>
        <w:spacing w:before="156" w:line="360" w:lineRule="auto"/>
        <w:ind w:left="450" w:right="21" w:firstLine="567"/>
        <w:jc w:val="both"/>
      </w:pPr>
      <w:r w:rsidRPr="0065260C">
        <w:rPr>
          <w:spacing w:val="1"/>
        </w:rPr>
        <w:t xml:space="preserve">Dermaga Wisata Kalimas Calaca ini </w:t>
      </w:r>
      <w:r w:rsidRPr="0065260C">
        <w:t>perlu diperhatikan ketersediaan fasilitas yang ada untuk menjamin kelancaran</w:t>
      </w:r>
      <w:r w:rsidRPr="0065260C">
        <w:rPr>
          <w:spacing w:val="1"/>
        </w:rPr>
        <w:t xml:space="preserve"> </w:t>
      </w:r>
      <w:r w:rsidRPr="0065260C">
        <w:t>aktivitas yang berlangsung,</w:t>
      </w:r>
      <w:r w:rsidRPr="0065260C">
        <w:rPr>
          <w:spacing w:val="1"/>
        </w:rPr>
        <w:t xml:space="preserve"> seperti ruang integrasi untuk memudahkan para penumpang melaku</w:t>
      </w:r>
      <w:r w:rsidR="004C17D3">
        <w:rPr>
          <w:spacing w:val="1"/>
        </w:rPr>
        <w:t>kan perpindahan</w:t>
      </w:r>
      <w:r w:rsidR="00BD49F2">
        <w:rPr>
          <w:spacing w:val="1"/>
        </w:rPr>
        <w:t xml:space="preserve"> (alih) moda.</w:t>
      </w:r>
      <w:r w:rsidR="004C17D3">
        <w:rPr>
          <w:spacing w:val="1"/>
        </w:rPr>
        <w:t xml:space="preserve"> </w:t>
      </w:r>
      <w:r w:rsidR="00BD49F2">
        <w:rPr>
          <w:spacing w:val="1"/>
        </w:rPr>
        <w:t>D</w:t>
      </w:r>
      <w:r w:rsidRPr="0065260C">
        <w:rPr>
          <w:spacing w:val="1"/>
        </w:rPr>
        <w:t>iketahui dari hasil analisis Tim PKL Kota Manado tahun 2021 Dermaga Wisata Kalimas Calaca mendap</w:t>
      </w:r>
      <w:r w:rsidR="00A06B05" w:rsidRPr="0065260C">
        <w:rPr>
          <w:spacing w:val="1"/>
        </w:rPr>
        <w:t>a</w:t>
      </w:r>
      <w:r w:rsidRPr="0065260C">
        <w:rPr>
          <w:spacing w:val="1"/>
        </w:rPr>
        <w:t>tkan nilai</w:t>
      </w:r>
      <w:r w:rsidRPr="0065260C">
        <w:t xml:space="preserve"> </w:t>
      </w:r>
      <w:r w:rsidR="0069033D" w:rsidRPr="0065260C">
        <w:rPr>
          <w:i/>
          <w:spacing w:val="1"/>
        </w:rPr>
        <w:t xml:space="preserve">modal interaction matrix </w:t>
      </w:r>
      <w:r w:rsidR="0069033D" w:rsidRPr="0065260C">
        <w:rPr>
          <w:spacing w:val="1"/>
        </w:rPr>
        <w:t>atau penilaian simpul ditinjau dari tingkat interaksi antarmoda dan antar fasilitas di dalam dermaga</w:t>
      </w:r>
      <w:r w:rsidR="00B51D06">
        <w:rPr>
          <w:spacing w:val="1"/>
        </w:rPr>
        <w:t>,</w:t>
      </w:r>
      <w:r w:rsidR="0069033D" w:rsidRPr="0065260C">
        <w:rPr>
          <w:i/>
          <w:spacing w:val="1"/>
        </w:rPr>
        <w:t xml:space="preserve"> </w:t>
      </w:r>
      <w:r w:rsidR="00B51D06">
        <w:rPr>
          <w:spacing w:val="1"/>
        </w:rPr>
        <w:t>diperoleh nilai -143 atau dalam kategori CUKUP,</w:t>
      </w:r>
      <w:r w:rsidR="0069033D" w:rsidRPr="0065260C">
        <w:rPr>
          <w:spacing w:val="1"/>
        </w:rPr>
        <w:t xml:space="preserve"> dan untuk nilai </w:t>
      </w:r>
      <w:r w:rsidR="0069033D" w:rsidRPr="0065260C">
        <w:rPr>
          <w:i/>
          <w:spacing w:val="1"/>
        </w:rPr>
        <w:t>Trip Segment Analysis</w:t>
      </w:r>
      <w:r w:rsidR="0069033D" w:rsidRPr="0065260C">
        <w:rPr>
          <w:spacing w:val="1"/>
        </w:rPr>
        <w:t xml:space="preserve"> atau penilai</w:t>
      </w:r>
      <w:r w:rsidR="00A06B05" w:rsidRPr="0065260C">
        <w:rPr>
          <w:spacing w:val="1"/>
        </w:rPr>
        <w:t>a</w:t>
      </w:r>
      <w:r w:rsidR="0069033D" w:rsidRPr="0065260C">
        <w:rPr>
          <w:spacing w:val="1"/>
        </w:rPr>
        <w:t>n kinerja</w:t>
      </w:r>
      <w:r w:rsidR="00B51D06">
        <w:rPr>
          <w:spacing w:val="1"/>
        </w:rPr>
        <w:t xml:space="preserve"> simpul</w:t>
      </w:r>
      <w:r w:rsidR="0069033D" w:rsidRPr="0065260C">
        <w:rPr>
          <w:spacing w:val="1"/>
        </w:rPr>
        <w:t xml:space="preserve"> dilihat dari </w:t>
      </w:r>
      <w:r w:rsidR="00BC2691" w:rsidRPr="0065260C">
        <w:rPr>
          <w:spacing w:val="1"/>
        </w:rPr>
        <w:t>kemudahan perjalanan antar segmen di dalam dermaga rata – rata memerlukan w</w:t>
      </w:r>
      <w:r w:rsidR="00B51D06">
        <w:rPr>
          <w:spacing w:val="1"/>
        </w:rPr>
        <w:t xml:space="preserve">aktu 15 sampai 20 menit hal ini </w:t>
      </w:r>
      <w:r w:rsidR="006D3329" w:rsidRPr="0065260C">
        <w:rPr>
          <w:spacing w:val="1"/>
        </w:rPr>
        <w:t xml:space="preserve">digolongkan </w:t>
      </w:r>
      <w:r w:rsidR="00B51D06" w:rsidRPr="0065260C">
        <w:rPr>
          <w:spacing w:val="1"/>
        </w:rPr>
        <w:t xml:space="preserve">KEMUDAHAN YANG BELUM TERCAPAI </w:t>
      </w:r>
      <w:r w:rsidR="00BC2691" w:rsidRPr="0065260C">
        <w:rPr>
          <w:spacing w:val="1"/>
        </w:rPr>
        <w:t>mengingat luasan dermaga yang kecil</w:t>
      </w:r>
      <w:r w:rsidR="00BD49F2">
        <w:rPr>
          <w:spacing w:val="1"/>
        </w:rPr>
        <w:t>. K</w:t>
      </w:r>
      <w:r w:rsidR="009C5A4A" w:rsidRPr="0065260C">
        <w:rPr>
          <w:spacing w:val="1"/>
        </w:rPr>
        <w:t>edua penilaian tersebut mendapat nilai yang rendah dikarenakan kurangnya fasilitas</w:t>
      </w:r>
      <w:r w:rsidR="00B51D06">
        <w:rPr>
          <w:spacing w:val="1"/>
        </w:rPr>
        <w:t xml:space="preserve"> sisi darat</w:t>
      </w:r>
      <w:r w:rsidR="009C5A4A" w:rsidRPr="0065260C">
        <w:rPr>
          <w:spacing w:val="1"/>
        </w:rPr>
        <w:t xml:space="preserve"> yang memadai akibatnya penumpang banyak berkeliaran di dalam kawasan dermaga.</w:t>
      </w:r>
      <w:r w:rsidR="00BC2691" w:rsidRPr="0065260C">
        <w:rPr>
          <w:spacing w:val="1"/>
        </w:rPr>
        <w:t xml:space="preserve"> </w:t>
      </w:r>
      <w:r w:rsidR="004C17D3">
        <w:rPr>
          <w:spacing w:val="1"/>
        </w:rPr>
        <w:t>Begitu juga dengan</w:t>
      </w:r>
      <w:r w:rsidR="00BC2691" w:rsidRPr="0065260C">
        <w:rPr>
          <w:spacing w:val="1"/>
        </w:rPr>
        <w:t xml:space="preserve"> nilai tingkat kinerja simpul yang ditinjau dari kelengkapan fasilitas di Dermaga Wisata Kalimas Calaca ini hanya mencapai 38%</w:t>
      </w:r>
      <w:r w:rsidR="009C5A4A" w:rsidRPr="0065260C">
        <w:rPr>
          <w:spacing w:val="1"/>
        </w:rPr>
        <w:t xml:space="preserve">, </w:t>
      </w:r>
      <w:r w:rsidR="004C17D3">
        <w:rPr>
          <w:spacing w:val="1"/>
        </w:rPr>
        <w:t>hal ini dikarenakan</w:t>
      </w:r>
      <w:r w:rsidR="009C5A4A" w:rsidRPr="0065260C">
        <w:t xml:space="preserve"> p</w:t>
      </w:r>
      <w:r w:rsidRPr="0065260C">
        <w:t>enggunaan fasilitas</w:t>
      </w:r>
      <w:r w:rsidR="004C17D3">
        <w:t xml:space="preserve"> pokok dan fasilitas penunjang</w:t>
      </w:r>
      <w:r w:rsidR="00B51D06">
        <w:t xml:space="preserve"> khususnya sisi darat</w:t>
      </w:r>
      <w:r w:rsidR="004C17D3">
        <w:t xml:space="preserve"> masih </w:t>
      </w:r>
      <w:r w:rsidR="00B51D06">
        <w:t>belum</w:t>
      </w:r>
      <w:r w:rsidR="004C17D3">
        <w:t xml:space="preserve"> sesuai dengan standar yang telah ditetapkan dan masih banyak </w:t>
      </w:r>
      <w:r w:rsidR="00B51D06">
        <w:t xml:space="preserve">pula </w:t>
      </w:r>
      <w:r w:rsidR="004C17D3">
        <w:t>fasilitas yang belum berfungsi dengan baik</w:t>
      </w:r>
      <w:r w:rsidRPr="0065260C">
        <w:t xml:space="preserve"> seperti loket pembelian tiket serta ruang tunggu bagi penumpang </w:t>
      </w:r>
      <w:r w:rsidR="004C17D3">
        <w:t>yang tidak dapat dimanfaatkan dengan baik oleh penumpang</w:t>
      </w:r>
      <w:r w:rsidRPr="0065260C">
        <w:t xml:space="preserve"> </w:t>
      </w:r>
      <w:r w:rsidR="004C17D3">
        <w:t>karena</w:t>
      </w:r>
      <w:r w:rsidRPr="0065260C">
        <w:t xml:space="preserve"> fasilitas </w:t>
      </w:r>
      <w:r w:rsidR="004C17D3">
        <w:t>tersebut telah</w:t>
      </w:r>
      <w:r w:rsidR="00B51D06">
        <w:t xml:space="preserve"> disalah-</w:t>
      </w:r>
      <w:r w:rsidRPr="0065260C">
        <w:t>gunakan</w:t>
      </w:r>
      <w:r w:rsidR="00206F99">
        <w:t>,</w:t>
      </w:r>
      <w:r w:rsidRPr="0065260C">
        <w:t xml:space="preserve"> </w:t>
      </w:r>
      <w:r w:rsidR="004C17D3">
        <w:t>dimana</w:t>
      </w:r>
      <w:r w:rsidRPr="0065260C">
        <w:t xml:space="preserve"> ruang tunggu yang dijadikan </w:t>
      </w:r>
      <w:r w:rsidR="00206F99">
        <w:t>sebagai</w:t>
      </w:r>
      <w:r w:rsidRPr="0065260C">
        <w:t xml:space="preserve"> tempat berjualan ikan, </w:t>
      </w:r>
      <w:r w:rsidR="004C17D3">
        <w:t xml:space="preserve">kemudian </w:t>
      </w:r>
      <w:r w:rsidR="00206F99">
        <w:t>toilet yang digunakan sebagai</w:t>
      </w:r>
      <w:r w:rsidRPr="0065260C">
        <w:t xml:space="preserve"> gudang pe</w:t>
      </w:r>
      <w:r w:rsidR="009C5A4A" w:rsidRPr="0065260C">
        <w:t>nyimpanan barang – baran</w:t>
      </w:r>
      <w:r w:rsidR="00206F99">
        <w:t>g dagangan pasar</w:t>
      </w:r>
      <w:r w:rsidR="009C5A4A" w:rsidRPr="0065260C">
        <w:t xml:space="preserve">. </w:t>
      </w:r>
    </w:p>
    <w:p w:rsidR="009C5A4A" w:rsidRPr="0065260C" w:rsidRDefault="00512A94" w:rsidP="00FA563D">
      <w:pPr>
        <w:pStyle w:val="BodyText"/>
        <w:spacing w:before="156" w:line="360" w:lineRule="auto"/>
        <w:ind w:left="450" w:right="21" w:firstLine="567"/>
        <w:jc w:val="both"/>
      </w:pPr>
      <w:r>
        <w:t>B</w:t>
      </w:r>
      <w:r w:rsidR="000D5FCA" w:rsidRPr="0065260C">
        <w:t>atas antara Dermaga dan Pasar</w:t>
      </w:r>
      <w:r w:rsidR="004C17D3">
        <w:t xml:space="preserve"> perlu diperhatikan lagi serta diberi batas wilayah yang jelas, hal ini dibuat supaya fasilitas dari Dermaga W</w:t>
      </w:r>
      <w:r>
        <w:t>isata</w:t>
      </w:r>
      <w:r w:rsidR="004C17D3">
        <w:t xml:space="preserve"> dapat difungsikan</w:t>
      </w:r>
      <w:r>
        <w:t xml:space="preserve"> sesuai dengan fungsinya dan tidak dirugikan karena para pengguna pasar yang sering kali menggunakan fasilitas yang ada untuk aktivitas pasar contonya saja lahan parkir yang sering dipergunakan untuk menjadi lahan para pe</w:t>
      </w:r>
      <w:r w:rsidR="00BD49F2">
        <w:t>dagang menjajakan barang dagangannya</w:t>
      </w:r>
      <w:r>
        <w:t xml:space="preserve">. Dari masalah tersebut muncul juga masalah yang baru dimana pola sirkulasi </w:t>
      </w:r>
      <w:r w:rsidR="004D2815">
        <w:t>alur</w:t>
      </w:r>
      <w:r>
        <w:t xml:space="preserve"> lalu lintas dalam pasar berjalan tidak sesuai dengan yang telah diatur oleh pihak dermaga, jalur untuk kendaraan masuk dan kendaraan keluar melalui jalan yang sama walaupun sudah ada ta</w:t>
      </w:r>
      <w:r w:rsidR="005B2F0D">
        <w:t xml:space="preserve">nda untuk jalan masuk dan jalan keluar. Hal ini perlu diperhatikan supaya masalah – masalah tersebut dapat diselesaikan dengan baik dan dermaga tidak disalahgunakan lagi. </w:t>
      </w:r>
    </w:p>
    <w:p w:rsidR="004A0128" w:rsidRPr="009C5A4A" w:rsidRDefault="00CB5BFE" w:rsidP="00FA563D">
      <w:pPr>
        <w:pStyle w:val="BodyText"/>
        <w:spacing w:before="1" w:line="360" w:lineRule="auto"/>
        <w:ind w:left="450" w:right="17" w:firstLine="567"/>
        <w:jc w:val="both"/>
        <w:rPr>
          <w:spacing w:val="1"/>
        </w:rPr>
      </w:pPr>
      <w:r>
        <w:t>Kapal -</w:t>
      </w:r>
      <w:r w:rsidR="004A0128">
        <w:t xml:space="preserve"> kapal yang </w:t>
      </w:r>
      <w:r w:rsidR="00206F99">
        <w:t>melayani dermaga tersebut</w:t>
      </w:r>
      <w:r w:rsidR="00AF198F">
        <w:t xml:space="preserve"> diantaranya terdapat</w:t>
      </w:r>
      <w:r>
        <w:t xml:space="preserve"> 20</w:t>
      </w:r>
      <w:r w:rsidR="00AF198F">
        <w:t xml:space="preserve"> jenis </w:t>
      </w:r>
      <w:r w:rsidR="00FA563D">
        <w:rPr>
          <w:i/>
        </w:rPr>
        <w:t xml:space="preserve">speed boat </w:t>
      </w:r>
      <w:r w:rsidR="00FA563D">
        <w:t xml:space="preserve"> dan</w:t>
      </w:r>
      <w:r w:rsidR="00AF198F">
        <w:rPr>
          <w:i/>
        </w:rPr>
        <w:t xml:space="preserve"> </w:t>
      </w:r>
      <w:r>
        <w:t xml:space="preserve">13 jenis </w:t>
      </w:r>
      <w:r w:rsidR="00AF198F">
        <w:rPr>
          <w:i/>
        </w:rPr>
        <w:t>long boat</w:t>
      </w:r>
      <w:r w:rsidR="00FA563D">
        <w:t xml:space="preserve"> </w:t>
      </w:r>
      <w:r>
        <w:t xml:space="preserve">akan </w:t>
      </w:r>
      <w:r w:rsidR="00FA563D">
        <w:t>tetapi dari total 2</w:t>
      </w:r>
      <w:r w:rsidR="00796706">
        <w:t>3</w:t>
      </w:r>
      <w:r w:rsidR="004A0128">
        <w:t xml:space="preserve"> armada kapal yang te</w:t>
      </w:r>
      <w:r w:rsidR="001566E6">
        <w:t xml:space="preserve">rsedia, hanya terdapat 13 armada yang </w:t>
      </w:r>
      <w:r>
        <w:t xml:space="preserve">beroperasi </w:t>
      </w:r>
      <w:r w:rsidR="001566E6">
        <w:t>melakukan pelayanan angkutan</w:t>
      </w:r>
      <w:r>
        <w:t>, h</w:t>
      </w:r>
      <w:r w:rsidR="001566E6">
        <w:t>al ini disebabkan</w:t>
      </w:r>
      <w:r w:rsidR="00AF198F">
        <w:t xml:space="preserve"> karena</w:t>
      </w:r>
      <w:r w:rsidR="00796706">
        <w:t xml:space="preserve"> berkurangnya penumpang akibat dari Pandemi Covid-19. Selain</w:t>
      </w:r>
      <w:r w:rsidR="00CD110E">
        <w:t xml:space="preserve"> itu</w:t>
      </w:r>
      <w:r w:rsidR="00796706">
        <w:t xml:space="preserve"> kapal</w:t>
      </w:r>
      <w:r w:rsidR="00CD110E">
        <w:t xml:space="preserve"> yan</w:t>
      </w:r>
      <w:r>
        <w:t>g beroperasi perlu mendapat perhatian</w:t>
      </w:r>
      <w:r w:rsidR="00CD110E">
        <w:t xml:space="preserve"> terkait keselamatan dan kenyamanan penumpang di dal</w:t>
      </w:r>
      <w:r w:rsidR="006D3329">
        <w:t xml:space="preserve">am kapal, </w:t>
      </w:r>
      <w:r w:rsidR="00CD110E">
        <w:t>karena</w:t>
      </w:r>
      <w:r>
        <w:t xml:space="preserve"> beberapa</w:t>
      </w:r>
      <w:r w:rsidR="00CD110E">
        <w:t xml:space="preserve"> fasilitas pendukung</w:t>
      </w:r>
      <w:r>
        <w:t xml:space="preserve"> keselamatan seperti</w:t>
      </w:r>
      <w:r w:rsidR="00CD110E">
        <w:t xml:space="preserve"> pelampung, </w:t>
      </w:r>
      <w:r>
        <w:t>alat pemadam api ringan secara umum tidak tersedia</w:t>
      </w:r>
      <w:r w:rsidR="00CD110E">
        <w:t xml:space="preserve"> </w:t>
      </w:r>
      <w:r>
        <w:t xml:space="preserve">pada </w:t>
      </w:r>
      <w:r w:rsidR="00CD110E">
        <w:t>sebagian besar armada kapal</w:t>
      </w:r>
      <w:r w:rsidR="005B2F0D">
        <w:rPr>
          <w:spacing w:val="1"/>
        </w:rPr>
        <w:t xml:space="preserve">. </w:t>
      </w:r>
      <w:r w:rsidR="005B2F0D" w:rsidRPr="005B2F0D">
        <w:rPr>
          <w:spacing w:val="1"/>
        </w:rPr>
        <w:t>Berdasarkan latar belakang t</w:t>
      </w:r>
      <w:r>
        <w:rPr>
          <w:spacing w:val="1"/>
        </w:rPr>
        <w:t>ersebut maka judul yang akan di</w:t>
      </w:r>
      <w:r w:rsidR="005B2F0D" w:rsidRPr="005B2F0D">
        <w:rPr>
          <w:spacing w:val="1"/>
        </w:rPr>
        <w:t xml:space="preserve">ambil adalah : </w:t>
      </w:r>
      <w:r w:rsidR="005B2F0D" w:rsidRPr="005B2F0D">
        <w:rPr>
          <w:b/>
          <w:spacing w:val="1"/>
        </w:rPr>
        <w:t xml:space="preserve">“Peningkatan </w:t>
      </w:r>
      <w:r w:rsidR="00FA563D">
        <w:rPr>
          <w:b/>
          <w:spacing w:val="1"/>
        </w:rPr>
        <w:t>Pelayanan Angkutan Penumpang Dermaga Wisata Lintas Calaca - Bunaken</w:t>
      </w:r>
      <w:r w:rsidR="005B2F0D" w:rsidRPr="005B2F0D">
        <w:rPr>
          <w:b/>
          <w:spacing w:val="1"/>
        </w:rPr>
        <w:t xml:space="preserve"> Di Kota Manado”</w:t>
      </w:r>
    </w:p>
    <w:p w:rsidR="00D85DE2" w:rsidRDefault="00FA563D" w:rsidP="009555B3">
      <w:pPr>
        <w:pStyle w:val="Heading2"/>
        <w:jc w:val="both"/>
        <w:rPr>
          <w:rFonts w:ascii="Tahoma" w:hAnsi="Tahoma" w:cs="Tahoma"/>
          <w:color w:val="auto"/>
          <w:sz w:val="22"/>
        </w:rPr>
      </w:pPr>
      <w:bookmarkStart w:id="33" w:name="_Toc111979969"/>
      <w:r>
        <w:rPr>
          <w:rFonts w:ascii="Tahoma" w:hAnsi="Tahoma" w:cs="Tahoma"/>
          <w:color w:val="auto"/>
          <w:sz w:val="22"/>
        </w:rPr>
        <w:t>1</w:t>
      </w:r>
      <w:r w:rsidR="00D97A4D">
        <w:rPr>
          <w:rFonts w:ascii="Tahoma" w:hAnsi="Tahoma" w:cs="Tahoma"/>
          <w:color w:val="auto"/>
          <w:sz w:val="22"/>
        </w:rPr>
        <w:t>.</w:t>
      </w:r>
      <w:r w:rsidR="005364D3">
        <w:rPr>
          <w:rFonts w:ascii="Tahoma" w:hAnsi="Tahoma" w:cs="Tahoma"/>
          <w:color w:val="auto"/>
          <w:sz w:val="22"/>
        </w:rPr>
        <w:t>2</w:t>
      </w:r>
      <w:r w:rsidR="00D85DE2" w:rsidRPr="005277D8">
        <w:rPr>
          <w:rFonts w:ascii="Tahoma" w:hAnsi="Tahoma" w:cs="Tahoma"/>
          <w:color w:val="auto"/>
          <w:sz w:val="22"/>
        </w:rPr>
        <w:t xml:space="preserve"> Identifikasi Masalah</w:t>
      </w:r>
      <w:bookmarkEnd w:id="33"/>
    </w:p>
    <w:p w:rsidR="009555B3" w:rsidRPr="009555B3" w:rsidRDefault="009555B3" w:rsidP="009555B3"/>
    <w:p w:rsidR="00D85DE2" w:rsidRPr="008F0F3A" w:rsidRDefault="00D85DE2" w:rsidP="00FA563D">
      <w:pPr>
        <w:pStyle w:val="BodyText"/>
        <w:spacing w:line="360" w:lineRule="auto"/>
        <w:ind w:left="450" w:firstLine="540"/>
        <w:jc w:val="both"/>
      </w:pPr>
      <w:r w:rsidRPr="008F0F3A">
        <w:t xml:space="preserve">Melihat permasalahan di wilayah studi, maka dapat diidentifikasikan masalah-masalah sebagai berikut : </w:t>
      </w:r>
    </w:p>
    <w:p w:rsidR="00FA563D" w:rsidRDefault="00FA563D" w:rsidP="009C387E">
      <w:pPr>
        <w:pStyle w:val="BodyText"/>
        <w:numPr>
          <w:ilvl w:val="0"/>
          <w:numId w:val="38"/>
        </w:numPr>
        <w:spacing w:line="360" w:lineRule="auto"/>
        <w:ind w:left="810"/>
        <w:jc w:val="both"/>
      </w:pPr>
      <w:r w:rsidRPr="008F0F3A">
        <w:t xml:space="preserve">Belum Optimalnya fasilitas </w:t>
      </w:r>
      <w:r>
        <w:t xml:space="preserve">sisi darat </w:t>
      </w:r>
      <w:r w:rsidR="00E00D87">
        <w:t>Dermaga</w:t>
      </w:r>
      <w:r w:rsidRPr="008F0F3A">
        <w:t xml:space="preserve"> seperti keselamatan, keamanan, kehandalan, kenyamanan, kemudahan atau keterjangkauan serta kesetaraan berdasarkan </w:t>
      </w:r>
      <w:r>
        <w:t>PM 39 tahun 2015 tentang</w:t>
      </w:r>
      <w:r w:rsidRPr="008F0F3A">
        <w:t xml:space="preserve"> Standar Pelayanan Minimum Angkutan Penyeberangan</w:t>
      </w:r>
    </w:p>
    <w:p w:rsidR="00FA563D" w:rsidRDefault="00FA563D" w:rsidP="009C387E">
      <w:pPr>
        <w:pStyle w:val="BodyText"/>
        <w:numPr>
          <w:ilvl w:val="0"/>
          <w:numId w:val="38"/>
        </w:numPr>
        <w:spacing w:line="360" w:lineRule="auto"/>
        <w:ind w:left="810"/>
        <w:jc w:val="both"/>
      </w:pPr>
      <w:r>
        <w:t>Ketidaksesuaian pelayanan fasilitas sisi darat jika dibandingkan dengan jumlah penumpang pada dermaga wisata kalimas calaca yang naik tiap tahunnya.</w:t>
      </w:r>
    </w:p>
    <w:p w:rsidR="009701BC" w:rsidRDefault="009701BC" w:rsidP="009C387E">
      <w:pPr>
        <w:pStyle w:val="BodyText"/>
        <w:numPr>
          <w:ilvl w:val="0"/>
          <w:numId w:val="38"/>
        </w:numPr>
        <w:spacing w:line="360" w:lineRule="auto"/>
        <w:ind w:left="810"/>
        <w:jc w:val="both"/>
      </w:pPr>
      <w:r>
        <w:t>Penataan</w:t>
      </w:r>
      <w:r w:rsidR="00FA563D">
        <w:t xml:space="preserve"> pola alur lalu lin</w:t>
      </w:r>
      <w:r w:rsidR="00D85DE2" w:rsidRPr="008F0F3A">
        <w:t xml:space="preserve">tas pengguna pasar dan pengguna dermaga tidak teratur. </w:t>
      </w:r>
    </w:p>
    <w:p w:rsidR="00D85DE2" w:rsidRPr="008F0F3A" w:rsidRDefault="00FA563D" w:rsidP="009C387E">
      <w:pPr>
        <w:pStyle w:val="BodyText"/>
        <w:numPr>
          <w:ilvl w:val="0"/>
          <w:numId w:val="38"/>
        </w:numPr>
        <w:spacing w:line="360" w:lineRule="auto"/>
        <w:ind w:left="810"/>
        <w:jc w:val="both"/>
      </w:pPr>
      <w:r w:rsidRPr="0065047B">
        <w:t>Kurangnya fasilitas untuk mendukung keselamatan dan kenyamanan penumpang di dalam kapal sesuai dengan KM 58 tahun 2007</w:t>
      </w:r>
      <w:r w:rsidR="000621EF" w:rsidRPr="0065260C">
        <w:t>.</w:t>
      </w:r>
    </w:p>
    <w:p w:rsidR="00D85DE2" w:rsidRDefault="00FA563D" w:rsidP="009555B3">
      <w:pPr>
        <w:pStyle w:val="Heading2"/>
        <w:jc w:val="both"/>
        <w:rPr>
          <w:rFonts w:ascii="Tahoma" w:hAnsi="Tahoma" w:cs="Tahoma"/>
          <w:color w:val="auto"/>
          <w:sz w:val="22"/>
        </w:rPr>
      </w:pPr>
      <w:bookmarkStart w:id="34" w:name="I.3._Rumusan_Masalah"/>
      <w:bookmarkStart w:id="35" w:name="_bookmark5"/>
      <w:bookmarkStart w:id="36" w:name="_Toc111979970"/>
      <w:bookmarkEnd w:id="34"/>
      <w:bookmarkEnd w:id="35"/>
      <w:r>
        <w:rPr>
          <w:rFonts w:ascii="Tahoma" w:hAnsi="Tahoma" w:cs="Tahoma"/>
          <w:color w:val="auto"/>
          <w:sz w:val="22"/>
        </w:rPr>
        <w:t>1</w:t>
      </w:r>
      <w:r w:rsidR="00D97A4D">
        <w:rPr>
          <w:rFonts w:ascii="Tahoma" w:hAnsi="Tahoma" w:cs="Tahoma"/>
          <w:color w:val="auto"/>
          <w:sz w:val="22"/>
        </w:rPr>
        <w:t>.</w:t>
      </w:r>
      <w:r w:rsidR="005364D3">
        <w:rPr>
          <w:rFonts w:ascii="Tahoma" w:hAnsi="Tahoma" w:cs="Tahoma"/>
          <w:color w:val="auto"/>
          <w:sz w:val="22"/>
        </w:rPr>
        <w:t>3</w:t>
      </w:r>
      <w:r w:rsidR="00D85DE2" w:rsidRPr="00D22633">
        <w:rPr>
          <w:rFonts w:ascii="Tahoma" w:hAnsi="Tahoma" w:cs="Tahoma"/>
          <w:color w:val="auto"/>
          <w:sz w:val="22"/>
        </w:rPr>
        <w:t xml:space="preserve"> Rumusan Masalah</w:t>
      </w:r>
      <w:bookmarkEnd w:id="36"/>
    </w:p>
    <w:p w:rsidR="009555B3" w:rsidRPr="009555B3" w:rsidRDefault="009555B3" w:rsidP="009555B3"/>
    <w:p w:rsidR="00D85DE2" w:rsidRPr="008F0F3A" w:rsidRDefault="00D85DE2" w:rsidP="00335347">
      <w:pPr>
        <w:spacing w:after="289" w:line="360" w:lineRule="auto"/>
        <w:ind w:left="450" w:right="633" w:firstLine="720"/>
        <w:jc w:val="both"/>
      </w:pPr>
      <w:r w:rsidRPr="008F0F3A">
        <w:t xml:space="preserve">Perumusan masalah dalam penelitian ini adalah: </w:t>
      </w:r>
    </w:p>
    <w:p w:rsidR="00D85DE2" w:rsidRPr="0065260C" w:rsidRDefault="00D85DE2" w:rsidP="009C387E">
      <w:pPr>
        <w:pStyle w:val="BodyText"/>
        <w:numPr>
          <w:ilvl w:val="0"/>
          <w:numId w:val="59"/>
        </w:numPr>
        <w:spacing w:line="360" w:lineRule="auto"/>
        <w:jc w:val="both"/>
      </w:pPr>
      <w:r w:rsidRPr="0065260C">
        <w:t>Bagaimana tingkat pelayanan di Dermaga Wisata Kalimas Calaca</w:t>
      </w:r>
      <w:r w:rsidR="00FD26D7" w:rsidRPr="0065260C">
        <w:t xml:space="preserve"> (sisi darat)</w:t>
      </w:r>
      <w:r w:rsidRPr="0065260C">
        <w:t xml:space="preserve"> </w:t>
      </w:r>
      <w:r w:rsidR="00FA563D">
        <w:t xml:space="preserve">saat ini </w:t>
      </w:r>
      <w:r w:rsidRPr="0065260C">
        <w:t xml:space="preserve">? </w:t>
      </w:r>
    </w:p>
    <w:p w:rsidR="00FA563D" w:rsidRDefault="00FA563D" w:rsidP="009C387E">
      <w:pPr>
        <w:pStyle w:val="BodyText"/>
        <w:numPr>
          <w:ilvl w:val="0"/>
          <w:numId w:val="59"/>
        </w:numPr>
        <w:spacing w:line="360" w:lineRule="auto"/>
        <w:jc w:val="both"/>
      </w:pPr>
      <w:r>
        <w:t>Fasilitas</w:t>
      </w:r>
      <w:r>
        <w:rPr>
          <w:spacing w:val="40"/>
        </w:rPr>
        <w:t xml:space="preserve"> </w:t>
      </w:r>
      <w:r>
        <w:t>darat</w:t>
      </w:r>
      <w:r>
        <w:rPr>
          <w:spacing w:val="40"/>
        </w:rPr>
        <w:t xml:space="preserve"> </w:t>
      </w:r>
      <w:r>
        <w:t>apa</w:t>
      </w:r>
      <w:r>
        <w:rPr>
          <w:spacing w:val="40"/>
        </w:rPr>
        <w:t xml:space="preserve"> </w:t>
      </w:r>
      <w:r>
        <w:t>saja</w:t>
      </w:r>
      <w:r>
        <w:rPr>
          <w:spacing w:val="40"/>
        </w:rPr>
        <w:t xml:space="preserve"> </w:t>
      </w:r>
      <w:r>
        <w:t>yang</w:t>
      </w:r>
      <w:r>
        <w:rPr>
          <w:spacing w:val="40"/>
        </w:rPr>
        <w:t xml:space="preserve"> </w:t>
      </w:r>
      <w:r>
        <w:t>perlu</w:t>
      </w:r>
      <w:r>
        <w:rPr>
          <w:spacing w:val="40"/>
        </w:rPr>
        <w:t xml:space="preserve"> </w:t>
      </w:r>
      <w:r>
        <w:t>ditingkatkan</w:t>
      </w:r>
      <w:r>
        <w:rPr>
          <w:spacing w:val="40"/>
        </w:rPr>
        <w:t xml:space="preserve"> </w:t>
      </w:r>
      <w:r>
        <w:t>(kualitas/kuantitas)</w:t>
      </w:r>
      <w:r>
        <w:rPr>
          <w:spacing w:val="40"/>
        </w:rPr>
        <w:t xml:space="preserve"> </w:t>
      </w:r>
      <w:r>
        <w:t xml:space="preserve">di Dermaga Wisata Kalimas Calaca </w:t>
      </w:r>
      <w:r w:rsidR="00D85DE2" w:rsidRPr="0065260C">
        <w:t>?</w:t>
      </w:r>
    </w:p>
    <w:p w:rsidR="00FA563D" w:rsidRDefault="00FA563D" w:rsidP="009C387E">
      <w:pPr>
        <w:pStyle w:val="BodyText"/>
        <w:numPr>
          <w:ilvl w:val="0"/>
          <w:numId w:val="59"/>
        </w:numPr>
        <w:spacing w:line="360" w:lineRule="auto"/>
        <w:jc w:val="both"/>
      </w:pPr>
      <w:r>
        <w:t>Bagaimana pengaturan</w:t>
      </w:r>
      <w:r>
        <w:rPr>
          <w:spacing w:val="37"/>
        </w:rPr>
        <w:t xml:space="preserve"> </w:t>
      </w:r>
      <w:r>
        <w:t>Pola</w:t>
      </w:r>
      <w:r>
        <w:rPr>
          <w:spacing w:val="36"/>
        </w:rPr>
        <w:t xml:space="preserve"> </w:t>
      </w:r>
      <w:r>
        <w:t>Alur</w:t>
      </w:r>
      <w:r>
        <w:rPr>
          <w:spacing w:val="36"/>
        </w:rPr>
        <w:t xml:space="preserve"> </w:t>
      </w:r>
      <w:r>
        <w:t>lalu lintas penumpang</w:t>
      </w:r>
      <w:r>
        <w:rPr>
          <w:spacing w:val="36"/>
        </w:rPr>
        <w:t xml:space="preserve"> </w:t>
      </w:r>
      <w:r>
        <w:t>dan kendaraan pada Dermaga Wisata Kalimas Calaca ?</w:t>
      </w:r>
      <w:r w:rsidR="005364D3" w:rsidRPr="0065260C">
        <w:t xml:space="preserve">  </w:t>
      </w:r>
    </w:p>
    <w:p w:rsidR="00D85DE2" w:rsidRPr="0065260C" w:rsidRDefault="00FA563D" w:rsidP="009C387E">
      <w:pPr>
        <w:pStyle w:val="BodyText"/>
        <w:numPr>
          <w:ilvl w:val="0"/>
          <w:numId w:val="59"/>
        </w:numPr>
        <w:spacing w:line="360" w:lineRule="auto"/>
        <w:jc w:val="both"/>
      </w:pPr>
      <w:r>
        <w:t>Bagaimana</w:t>
      </w:r>
      <w:r w:rsidRPr="00FA563D">
        <w:rPr>
          <w:spacing w:val="-1"/>
        </w:rPr>
        <w:t xml:space="preserve"> </w:t>
      </w:r>
      <w:r>
        <w:t>cara</w:t>
      </w:r>
      <w:r w:rsidRPr="00FA563D">
        <w:rPr>
          <w:spacing w:val="-2"/>
        </w:rPr>
        <w:t xml:space="preserve"> </w:t>
      </w:r>
      <w:r>
        <w:t>meningkatkan</w:t>
      </w:r>
      <w:r w:rsidRPr="00FA563D">
        <w:rPr>
          <w:spacing w:val="-2"/>
        </w:rPr>
        <w:t xml:space="preserve"> </w:t>
      </w:r>
      <w:r>
        <w:t>Kualitas</w:t>
      </w:r>
      <w:r w:rsidRPr="00FA563D">
        <w:rPr>
          <w:spacing w:val="-2"/>
        </w:rPr>
        <w:t xml:space="preserve"> </w:t>
      </w:r>
      <w:r>
        <w:t>pelayanan</w:t>
      </w:r>
      <w:r w:rsidRPr="00FA563D">
        <w:rPr>
          <w:spacing w:val="-5"/>
        </w:rPr>
        <w:t xml:space="preserve"> </w:t>
      </w:r>
      <w:r>
        <w:t>pada</w:t>
      </w:r>
      <w:r w:rsidRPr="00FA563D">
        <w:rPr>
          <w:spacing w:val="-2"/>
        </w:rPr>
        <w:t xml:space="preserve"> </w:t>
      </w:r>
      <w:r>
        <w:t>armada</w:t>
      </w:r>
      <w:r w:rsidRPr="00FA563D">
        <w:rPr>
          <w:spacing w:val="-1"/>
        </w:rPr>
        <w:t xml:space="preserve"> </w:t>
      </w:r>
      <w:r>
        <w:t>Angkutan yang ada di Dermaga Wisata Kalimas Calaca?</w:t>
      </w:r>
    </w:p>
    <w:p w:rsidR="00D85DE2" w:rsidRDefault="00FA563D" w:rsidP="009555B3">
      <w:pPr>
        <w:pStyle w:val="Heading2"/>
        <w:jc w:val="both"/>
        <w:rPr>
          <w:rFonts w:ascii="Tahoma" w:hAnsi="Tahoma" w:cs="Tahoma"/>
          <w:color w:val="auto"/>
          <w:sz w:val="22"/>
        </w:rPr>
      </w:pPr>
      <w:bookmarkStart w:id="37" w:name="I.2._Identifikasi_Masalah"/>
      <w:bookmarkStart w:id="38" w:name="_bookmark4"/>
      <w:bookmarkStart w:id="39" w:name="_Toc49436678"/>
      <w:bookmarkStart w:id="40" w:name="_Toc111979971"/>
      <w:bookmarkEnd w:id="37"/>
      <w:bookmarkEnd w:id="38"/>
      <w:r>
        <w:rPr>
          <w:rFonts w:ascii="Tahoma" w:hAnsi="Tahoma" w:cs="Tahoma"/>
          <w:color w:val="auto"/>
          <w:sz w:val="22"/>
        </w:rPr>
        <w:t>1</w:t>
      </w:r>
      <w:r w:rsidR="005364D3">
        <w:rPr>
          <w:rFonts w:ascii="Tahoma" w:hAnsi="Tahoma" w:cs="Tahoma"/>
          <w:color w:val="auto"/>
          <w:sz w:val="22"/>
        </w:rPr>
        <w:t>.4</w:t>
      </w:r>
      <w:r w:rsidR="00D85DE2" w:rsidRPr="00D22633">
        <w:rPr>
          <w:rFonts w:ascii="Tahoma" w:hAnsi="Tahoma" w:cs="Tahoma"/>
          <w:color w:val="auto"/>
          <w:sz w:val="22"/>
        </w:rPr>
        <w:t xml:space="preserve"> Maksud dan Tujuan</w:t>
      </w:r>
      <w:r w:rsidR="00D85DE2" w:rsidRPr="00D22633">
        <w:rPr>
          <w:rFonts w:ascii="Tahoma" w:hAnsi="Tahoma" w:cs="Tahoma"/>
          <w:color w:val="auto"/>
          <w:spacing w:val="-3"/>
          <w:sz w:val="22"/>
        </w:rPr>
        <w:t xml:space="preserve"> </w:t>
      </w:r>
      <w:r w:rsidR="00D85DE2" w:rsidRPr="00D22633">
        <w:rPr>
          <w:rFonts w:ascii="Tahoma" w:hAnsi="Tahoma" w:cs="Tahoma"/>
          <w:color w:val="auto"/>
          <w:sz w:val="22"/>
        </w:rPr>
        <w:t>Penelitian</w:t>
      </w:r>
      <w:bookmarkEnd w:id="39"/>
      <w:bookmarkEnd w:id="40"/>
    </w:p>
    <w:p w:rsidR="009555B3" w:rsidRPr="009555B3" w:rsidRDefault="009555B3" w:rsidP="009555B3"/>
    <w:p w:rsidR="00D85DE2" w:rsidRPr="008F0F3A" w:rsidRDefault="00E30957" w:rsidP="00335347">
      <w:pPr>
        <w:pStyle w:val="BodyText"/>
        <w:spacing w:before="11" w:line="360" w:lineRule="auto"/>
        <w:ind w:left="450" w:firstLine="630"/>
        <w:jc w:val="both"/>
      </w:pPr>
      <w:r>
        <w:t>Maksud</w:t>
      </w:r>
      <w:r w:rsidR="00D85DE2" w:rsidRPr="008F0F3A">
        <w:t xml:space="preserve"> dari analisa dan peningkatan kualitas pelayanan dermaga melalui penataan fasilitas di Dermaga Wisata Kalimas Calaca adalah untuk meningkatkan pelayanan yang memadai, sehingga diharapkan mampu melayani penumpang agar lebih nyaman dalam melakukan kegiatan. Skripsi ini juga dimaksudkan untuk mengetahui langkah pemecahan masalah yang tepat untuk meningkatkan pelayanan dermaga melalui penataan fasilitas di Dermaga Wisata Kalimas Calaca.</w:t>
      </w:r>
    </w:p>
    <w:p w:rsidR="00D85DE2" w:rsidRPr="0065260C" w:rsidRDefault="00D85DE2" w:rsidP="00335347">
      <w:pPr>
        <w:pStyle w:val="BodyText"/>
        <w:spacing w:before="11" w:line="360" w:lineRule="auto"/>
        <w:ind w:left="1080"/>
        <w:jc w:val="both"/>
      </w:pPr>
      <w:r w:rsidRPr="0065260C">
        <w:t>Adapun tujuan dari penilitian ini sebagai berikut :</w:t>
      </w:r>
    </w:p>
    <w:p w:rsidR="007A6A6A" w:rsidRDefault="00FA563D" w:rsidP="00335347">
      <w:pPr>
        <w:pStyle w:val="ListParagraph"/>
        <w:numPr>
          <w:ilvl w:val="2"/>
          <w:numId w:val="1"/>
        </w:numPr>
        <w:tabs>
          <w:tab w:val="left" w:pos="900"/>
        </w:tabs>
        <w:spacing w:line="360" w:lineRule="auto"/>
        <w:ind w:left="900" w:hanging="450"/>
        <w:jc w:val="both"/>
        <w:rPr>
          <w:rStyle w:val="BodyTextChar"/>
        </w:rPr>
      </w:pPr>
      <w:r w:rsidRPr="00FA563D">
        <w:rPr>
          <w:rStyle w:val="BodyTextChar"/>
        </w:rPr>
        <w:t>Untuk mengetahui tingkat pelayanan sisi darat di Dermaga Wisata Kalimas Calaca saat ini</w:t>
      </w:r>
      <w:r>
        <w:rPr>
          <w:rStyle w:val="BodyTextChar"/>
        </w:rPr>
        <w:t>.</w:t>
      </w:r>
    </w:p>
    <w:p w:rsidR="007A6A6A" w:rsidRDefault="00FA563D" w:rsidP="00335347">
      <w:pPr>
        <w:pStyle w:val="ListParagraph"/>
        <w:numPr>
          <w:ilvl w:val="2"/>
          <w:numId w:val="1"/>
        </w:numPr>
        <w:spacing w:line="360" w:lineRule="auto"/>
        <w:ind w:left="900" w:hanging="450"/>
        <w:jc w:val="both"/>
      </w:pPr>
      <w:r>
        <w:t>Untuk merencanakan fasilitas sisi darat apa saja yang perlu dilakukan peningkatan (kualitas/kuantitas) pada Dermaga Wisata Kalimas Calaca agar dapat memenuhi standar yang berlaku pada PM 39 tahun 2015</w:t>
      </w:r>
      <w:r w:rsidR="00070B03" w:rsidRPr="0065260C">
        <w:t>.</w:t>
      </w:r>
    </w:p>
    <w:p w:rsidR="007A6A6A" w:rsidRDefault="007A6A6A" w:rsidP="00335347">
      <w:pPr>
        <w:pStyle w:val="ListParagraph"/>
        <w:numPr>
          <w:ilvl w:val="2"/>
          <w:numId w:val="1"/>
        </w:numPr>
        <w:spacing w:line="360" w:lineRule="auto"/>
        <w:ind w:left="900" w:hanging="450"/>
        <w:jc w:val="both"/>
      </w:pPr>
      <w:r>
        <w:t xml:space="preserve">Untuk pengaturan Pola </w:t>
      </w:r>
      <w:r w:rsidR="004D2815">
        <w:t>alur</w:t>
      </w:r>
      <w:r>
        <w:t xml:space="preserve"> lalu lintas penumpang dan kendaraan pada Dermaga Wisata Kalimas Calaca</w:t>
      </w:r>
      <w:r w:rsidR="00D85DE2" w:rsidRPr="0065260C">
        <w:t>.</w:t>
      </w:r>
    </w:p>
    <w:p w:rsidR="007A6A6A" w:rsidRDefault="007A6A6A" w:rsidP="00335347">
      <w:pPr>
        <w:pStyle w:val="ListParagraph"/>
        <w:numPr>
          <w:ilvl w:val="2"/>
          <w:numId w:val="1"/>
        </w:numPr>
        <w:spacing w:line="360" w:lineRule="auto"/>
        <w:ind w:left="900" w:hanging="450"/>
        <w:jc w:val="both"/>
      </w:pPr>
      <w:r w:rsidRPr="007A6A6A">
        <w:rPr>
          <w:rStyle w:val="BodyTextChar"/>
        </w:rPr>
        <w:t xml:space="preserve">Untuk dapat merekomendasikan standar Pelayanan pada armada angkutan yang </w:t>
      </w:r>
      <w:r w:rsidR="00314870">
        <w:rPr>
          <w:rStyle w:val="BodyTextChar"/>
        </w:rPr>
        <w:t>beroperasi.</w:t>
      </w:r>
    </w:p>
    <w:p w:rsidR="00D85DE2" w:rsidRPr="008F0F3A" w:rsidRDefault="00D85DE2" w:rsidP="00335347">
      <w:pPr>
        <w:spacing w:before="11" w:line="360" w:lineRule="auto"/>
        <w:ind w:left="450" w:firstLine="720"/>
        <w:jc w:val="both"/>
      </w:pPr>
      <w:r w:rsidRPr="008F0F3A">
        <w:t>Sedangkan manfaatnya berdasarkan hasil kajian dan model analisis yang dikembangkan, yaitu diharapkan dari diadakan penelitian ini sebagai berikut:</w:t>
      </w:r>
    </w:p>
    <w:p w:rsidR="00D85DE2" w:rsidRPr="008F0F3A" w:rsidRDefault="00D85DE2" w:rsidP="009C387E">
      <w:pPr>
        <w:pStyle w:val="BodyText"/>
        <w:numPr>
          <w:ilvl w:val="2"/>
          <w:numId w:val="3"/>
        </w:numPr>
        <w:spacing w:before="11" w:line="360" w:lineRule="auto"/>
        <w:ind w:left="900" w:hanging="450"/>
        <w:jc w:val="both"/>
      </w:pPr>
      <w:r w:rsidRPr="008F0F3A">
        <w:t>Manfaat bagi pengguna jasa</w:t>
      </w:r>
    </w:p>
    <w:p w:rsidR="00D85DE2" w:rsidRPr="008F0F3A" w:rsidRDefault="00D85DE2" w:rsidP="00335347">
      <w:pPr>
        <w:pStyle w:val="BodyText"/>
        <w:spacing w:before="11" w:line="360" w:lineRule="auto"/>
        <w:ind w:left="900"/>
        <w:jc w:val="both"/>
      </w:pPr>
      <w:r w:rsidRPr="008F0F3A">
        <w:t>Mampu memenuhi keinginan pengguna jasa dalam hal kenyamanan saat menggunakan jasa Dermaga Wisata Kalimas Calaca</w:t>
      </w:r>
    </w:p>
    <w:p w:rsidR="00D85DE2" w:rsidRPr="008F0F3A" w:rsidRDefault="00D85DE2" w:rsidP="009C387E">
      <w:pPr>
        <w:pStyle w:val="BodyText"/>
        <w:numPr>
          <w:ilvl w:val="2"/>
          <w:numId w:val="3"/>
        </w:numPr>
        <w:spacing w:before="11" w:line="360" w:lineRule="auto"/>
        <w:ind w:left="900" w:hanging="450"/>
        <w:jc w:val="both"/>
      </w:pPr>
      <w:r w:rsidRPr="008F0F3A">
        <w:t>Mafaat bagi penyedia jasa</w:t>
      </w:r>
    </w:p>
    <w:p w:rsidR="00D85DE2" w:rsidRPr="008F0F3A" w:rsidRDefault="00D85DE2" w:rsidP="00335347">
      <w:pPr>
        <w:pStyle w:val="BodyText"/>
        <w:spacing w:before="11" w:line="360" w:lineRule="auto"/>
        <w:ind w:left="900"/>
        <w:jc w:val="both"/>
      </w:pPr>
      <w:r w:rsidRPr="008F0F3A">
        <w:t>Sebagai alternatif pemecahan masalah dengan meningkatkan kinerja fasilitas pelayanan</w:t>
      </w:r>
      <w:r w:rsidR="00FD26D7">
        <w:t xml:space="preserve"> sisi darat</w:t>
      </w:r>
      <w:r w:rsidRPr="008F0F3A">
        <w:t xml:space="preserve"> di Dermaga Wisata Kalimas Calaca di masa yang akan datang.</w:t>
      </w:r>
    </w:p>
    <w:p w:rsidR="00D85DE2" w:rsidRPr="008F0F3A" w:rsidRDefault="00D85DE2" w:rsidP="009C387E">
      <w:pPr>
        <w:pStyle w:val="BodyText"/>
        <w:numPr>
          <w:ilvl w:val="2"/>
          <w:numId w:val="3"/>
        </w:numPr>
        <w:spacing w:before="11" w:line="360" w:lineRule="auto"/>
        <w:ind w:left="900" w:hanging="450"/>
        <w:jc w:val="both"/>
      </w:pPr>
      <w:r w:rsidRPr="008F0F3A">
        <w:t>Manfaat bagi Pemerintah</w:t>
      </w:r>
    </w:p>
    <w:p w:rsidR="00D85DE2" w:rsidRPr="008F0F3A" w:rsidRDefault="00D85DE2" w:rsidP="00335347">
      <w:pPr>
        <w:pStyle w:val="BodyText"/>
        <w:spacing w:before="11" w:line="360" w:lineRule="auto"/>
        <w:ind w:left="900"/>
        <w:jc w:val="both"/>
      </w:pPr>
      <w:r w:rsidRPr="008F0F3A">
        <w:t>Sebagai bahan pertimbangan oleh institusi terkait untuk dapat digunakan dalam rangka peningkatan kinerja fasilitas</w:t>
      </w:r>
      <w:r w:rsidR="00B9479C">
        <w:t xml:space="preserve"> sisi darat</w:t>
      </w:r>
      <w:r w:rsidRPr="008F0F3A">
        <w:t xml:space="preserve"> di Dermaga Wisata Kalimas Calaca.</w:t>
      </w:r>
      <w:r w:rsidR="00CE4996">
        <w:t xml:space="preserve"> Serta dapat melancarkan a</w:t>
      </w:r>
      <w:r w:rsidR="00B9479C">
        <w:t>ktivitas kegiatan masyarakat</w:t>
      </w:r>
    </w:p>
    <w:p w:rsidR="00D85DE2" w:rsidRPr="008F0F3A" w:rsidRDefault="00D85DE2" w:rsidP="009C387E">
      <w:pPr>
        <w:pStyle w:val="BodyText"/>
        <w:numPr>
          <w:ilvl w:val="2"/>
          <w:numId w:val="3"/>
        </w:numPr>
        <w:spacing w:before="11" w:line="360" w:lineRule="auto"/>
        <w:ind w:left="900" w:hanging="450"/>
        <w:jc w:val="both"/>
      </w:pPr>
      <w:r w:rsidRPr="008F0F3A">
        <w:t>Manfaat bagi penulis</w:t>
      </w:r>
    </w:p>
    <w:p w:rsidR="00D85DE2" w:rsidRPr="008F0F3A" w:rsidRDefault="00D85DE2" w:rsidP="00335347">
      <w:pPr>
        <w:pStyle w:val="BodyText"/>
        <w:spacing w:before="11" w:line="360" w:lineRule="auto"/>
        <w:ind w:left="900"/>
        <w:jc w:val="both"/>
      </w:pPr>
      <w:r w:rsidRPr="008F0F3A">
        <w:t xml:space="preserve">Sebagai sarana pengembangan dan penerapan ilmu transportasi yang telah didapatkan pada Politeknik Transportasi Darat Indonesia – STTD. Serta sebagai bahan referensi bagi penulis lain yang ingin </w:t>
      </w:r>
      <w:r w:rsidR="00B9479C">
        <w:t>melakukan studi</w:t>
      </w:r>
      <w:r w:rsidRPr="008F0F3A">
        <w:t xml:space="preserve"> bidang yang sama.</w:t>
      </w:r>
    </w:p>
    <w:p w:rsidR="00D85DE2" w:rsidRDefault="00FA563D" w:rsidP="009555B3">
      <w:pPr>
        <w:pStyle w:val="Heading2"/>
        <w:jc w:val="both"/>
        <w:rPr>
          <w:rFonts w:ascii="Tahoma" w:hAnsi="Tahoma" w:cs="Tahoma"/>
          <w:color w:val="auto"/>
          <w:sz w:val="22"/>
        </w:rPr>
      </w:pPr>
      <w:bookmarkStart w:id="41" w:name="I.5._Batasan_Masalah"/>
      <w:bookmarkStart w:id="42" w:name="_bookmark7"/>
      <w:bookmarkStart w:id="43" w:name="_Toc49436679"/>
      <w:bookmarkStart w:id="44" w:name="_Toc111979972"/>
      <w:bookmarkEnd w:id="41"/>
      <w:bookmarkEnd w:id="42"/>
      <w:r>
        <w:rPr>
          <w:rFonts w:ascii="Tahoma" w:hAnsi="Tahoma" w:cs="Tahoma"/>
          <w:color w:val="auto"/>
          <w:sz w:val="22"/>
        </w:rPr>
        <w:t>1</w:t>
      </w:r>
      <w:r w:rsidR="00D97A4D">
        <w:rPr>
          <w:rFonts w:ascii="Tahoma" w:hAnsi="Tahoma" w:cs="Tahoma"/>
          <w:color w:val="auto"/>
          <w:sz w:val="22"/>
        </w:rPr>
        <w:t>.</w:t>
      </w:r>
      <w:r w:rsidR="005364D3">
        <w:rPr>
          <w:rFonts w:ascii="Tahoma" w:hAnsi="Tahoma" w:cs="Tahoma"/>
          <w:color w:val="auto"/>
          <w:sz w:val="22"/>
        </w:rPr>
        <w:t>5</w:t>
      </w:r>
      <w:r w:rsidR="00D85DE2" w:rsidRPr="00D22633">
        <w:rPr>
          <w:rFonts w:ascii="Tahoma" w:hAnsi="Tahoma" w:cs="Tahoma"/>
          <w:color w:val="auto"/>
          <w:sz w:val="22"/>
        </w:rPr>
        <w:t xml:space="preserve"> </w:t>
      </w:r>
      <w:bookmarkEnd w:id="43"/>
      <w:r w:rsidR="00314870">
        <w:rPr>
          <w:rFonts w:ascii="Tahoma" w:hAnsi="Tahoma" w:cs="Tahoma"/>
          <w:color w:val="auto"/>
          <w:sz w:val="22"/>
        </w:rPr>
        <w:t>Ruang Lingkup</w:t>
      </w:r>
      <w:bookmarkEnd w:id="44"/>
    </w:p>
    <w:p w:rsidR="009555B3" w:rsidRPr="009555B3" w:rsidRDefault="009555B3" w:rsidP="009555B3"/>
    <w:p w:rsidR="00D85DE2" w:rsidRPr="008F0F3A" w:rsidRDefault="00D85DE2" w:rsidP="00335347">
      <w:pPr>
        <w:spacing w:after="35" w:line="360" w:lineRule="auto"/>
        <w:ind w:left="450" w:firstLine="720"/>
        <w:jc w:val="both"/>
      </w:pPr>
      <w:r w:rsidRPr="008F0F3A">
        <w:t xml:space="preserve">Untuk memperjelas pokok permasalahan dalam analisa dan pembahasan hasil penelitian sehingga tidak menyimpang dari sasaran yang akan di bahas, maka penelitian ini diberikan </w:t>
      </w:r>
      <w:r w:rsidR="00335347">
        <w:t>b</w:t>
      </w:r>
      <w:r w:rsidR="007A09E3">
        <w:t xml:space="preserve">atasan-batasan sebagai berikut, </w:t>
      </w:r>
    </w:p>
    <w:p w:rsidR="00D85DE2" w:rsidRPr="008F0F3A" w:rsidRDefault="00D85DE2" w:rsidP="009C387E">
      <w:pPr>
        <w:pStyle w:val="ListParagraph"/>
        <w:widowControl/>
        <w:numPr>
          <w:ilvl w:val="0"/>
          <w:numId w:val="2"/>
        </w:numPr>
        <w:autoSpaceDE/>
        <w:autoSpaceDN/>
        <w:spacing w:after="35" w:line="360" w:lineRule="auto"/>
        <w:ind w:left="810"/>
        <w:jc w:val="both"/>
      </w:pPr>
      <w:r w:rsidRPr="008F0F3A">
        <w:t xml:space="preserve">Penelitian dilakukan pada Dermaga Wisata Kalimas Calaca Kota Manado. </w:t>
      </w:r>
    </w:p>
    <w:p w:rsidR="00D85DE2" w:rsidRPr="008F0F3A" w:rsidRDefault="00D85DE2" w:rsidP="009C387E">
      <w:pPr>
        <w:pStyle w:val="ListParagraph"/>
        <w:widowControl/>
        <w:numPr>
          <w:ilvl w:val="0"/>
          <w:numId w:val="2"/>
        </w:numPr>
        <w:autoSpaceDE/>
        <w:autoSpaceDN/>
        <w:spacing w:line="360" w:lineRule="auto"/>
        <w:ind w:left="810"/>
        <w:contextualSpacing/>
        <w:jc w:val="both"/>
      </w:pPr>
      <w:r w:rsidRPr="008F0F3A">
        <w:t>Penilitian membahas mengenai fasilitas</w:t>
      </w:r>
      <w:r w:rsidR="00B9479C">
        <w:t xml:space="preserve"> sisi darat</w:t>
      </w:r>
      <w:r w:rsidRPr="008F0F3A">
        <w:t xml:space="preserve"> pada Dermaga Wisata Kalimas Calaca. Dengan mengevaluasi kebutuhan fasilitas pokok dan penunjang pada Dermaga Wisata Kalimas Calaca. </w:t>
      </w:r>
    </w:p>
    <w:p w:rsidR="00D85DE2" w:rsidRPr="00312F7C" w:rsidRDefault="00D85DE2" w:rsidP="009C387E">
      <w:pPr>
        <w:pStyle w:val="ListParagraph"/>
        <w:widowControl/>
        <w:numPr>
          <w:ilvl w:val="0"/>
          <w:numId w:val="2"/>
        </w:numPr>
        <w:autoSpaceDE/>
        <w:autoSpaceDN/>
        <w:spacing w:before="11" w:after="5" w:line="360" w:lineRule="auto"/>
        <w:ind w:left="810"/>
        <w:jc w:val="both"/>
        <w:rPr>
          <w:sz w:val="21"/>
        </w:rPr>
      </w:pPr>
      <w:r w:rsidRPr="008F0F3A">
        <w:t xml:space="preserve">Penelitian ini membahas tentang </w:t>
      </w:r>
      <w:r w:rsidR="00B9479C">
        <w:t xml:space="preserve">kebutuhan </w:t>
      </w:r>
      <w:r w:rsidRPr="008F0F3A">
        <w:t>luasan fasilitas</w:t>
      </w:r>
      <w:r w:rsidR="00B9479C">
        <w:t xml:space="preserve"> sisi darat</w:t>
      </w:r>
      <w:r w:rsidRPr="008F0F3A">
        <w:t xml:space="preserve"> </w:t>
      </w:r>
      <w:r w:rsidR="00B9479C">
        <w:t>untuk masa yang akan datang, untuk</w:t>
      </w:r>
      <w:r w:rsidR="005277D8">
        <w:t xml:space="preserve"> kelencaran dan ketertiban</w:t>
      </w:r>
      <w:r w:rsidR="00B9479C">
        <w:t xml:space="preserve"> </w:t>
      </w:r>
      <w:r w:rsidR="004D2815">
        <w:t>pola alur</w:t>
      </w:r>
      <w:r w:rsidRPr="008F0F3A">
        <w:t xml:space="preserve"> </w:t>
      </w:r>
      <w:r w:rsidR="00B9479C">
        <w:t>penumpang dan a</w:t>
      </w:r>
      <w:r w:rsidR="004D2815">
        <w:t>lur</w:t>
      </w:r>
      <w:r w:rsidR="00B9479C">
        <w:t xml:space="preserve"> kendaraan </w:t>
      </w:r>
      <w:r w:rsidR="005277D8">
        <w:t>sesuai</w:t>
      </w:r>
      <w:r w:rsidRPr="008F0F3A">
        <w:t xml:space="preserve"> Standar Pelayanan Minimum Angkutan Penyeberangan di Dermaga Wisata Kalimas Calaca</w:t>
      </w:r>
      <w:r w:rsidRPr="008F0F3A">
        <w:rPr>
          <w:lang w:val="en-ID"/>
        </w:rPr>
        <w:t>.</w:t>
      </w:r>
    </w:p>
    <w:p w:rsidR="00D85DE2" w:rsidRPr="00335347" w:rsidRDefault="00A06B05" w:rsidP="009C387E">
      <w:pPr>
        <w:pStyle w:val="ListParagraph"/>
        <w:widowControl/>
        <w:numPr>
          <w:ilvl w:val="0"/>
          <w:numId w:val="2"/>
        </w:numPr>
        <w:autoSpaceDE/>
        <w:autoSpaceDN/>
        <w:spacing w:before="11" w:after="5" w:line="360" w:lineRule="auto"/>
        <w:ind w:left="810"/>
        <w:jc w:val="both"/>
        <w:rPr>
          <w:sz w:val="21"/>
        </w:rPr>
      </w:pPr>
      <w:r>
        <w:rPr>
          <w:lang w:val="en-ID"/>
        </w:rPr>
        <w:t>Penel</w:t>
      </w:r>
      <w:r w:rsidR="00312F7C">
        <w:rPr>
          <w:lang w:val="en-ID"/>
        </w:rPr>
        <w:t xml:space="preserve">itian membahas tentang kelengkapan fasilitas pada armada. </w:t>
      </w:r>
    </w:p>
    <w:p w:rsidR="00D85DE2" w:rsidRDefault="00FA563D" w:rsidP="009555B3">
      <w:pPr>
        <w:pStyle w:val="Heading2"/>
        <w:jc w:val="both"/>
        <w:rPr>
          <w:rFonts w:ascii="Tahoma" w:hAnsi="Tahoma" w:cs="Tahoma"/>
          <w:color w:val="auto"/>
          <w:sz w:val="22"/>
        </w:rPr>
      </w:pPr>
      <w:bookmarkStart w:id="45" w:name="I.6._Keaslian_Penelitian"/>
      <w:bookmarkStart w:id="46" w:name="_bookmark8"/>
      <w:bookmarkStart w:id="47" w:name="_Toc49436681"/>
      <w:bookmarkStart w:id="48" w:name="_Toc111979973"/>
      <w:bookmarkEnd w:id="45"/>
      <w:bookmarkEnd w:id="46"/>
      <w:r>
        <w:rPr>
          <w:rFonts w:ascii="Tahoma" w:hAnsi="Tahoma" w:cs="Tahoma"/>
          <w:color w:val="auto"/>
          <w:sz w:val="22"/>
        </w:rPr>
        <w:t>1</w:t>
      </w:r>
      <w:r w:rsidR="00D97A4D">
        <w:rPr>
          <w:rFonts w:ascii="Tahoma" w:hAnsi="Tahoma" w:cs="Tahoma"/>
          <w:color w:val="auto"/>
          <w:sz w:val="22"/>
        </w:rPr>
        <w:t>.</w:t>
      </w:r>
      <w:r w:rsidR="00C13220">
        <w:rPr>
          <w:rFonts w:ascii="Tahoma" w:hAnsi="Tahoma" w:cs="Tahoma"/>
          <w:color w:val="auto"/>
          <w:sz w:val="22"/>
        </w:rPr>
        <w:t>6</w:t>
      </w:r>
      <w:r w:rsidR="00D85DE2" w:rsidRPr="00D22633">
        <w:rPr>
          <w:rFonts w:ascii="Tahoma" w:hAnsi="Tahoma" w:cs="Tahoma"/>
          <w:color w:val="auto"/>
          <w:sz w:val="22"/>
        </w:rPr>
        <w:t xml:space="preserve"> Sistematika Penulisan</w:t>
      </w:r>
      <w:bookmarkEnd w:id="47"/>
      <w:bookmarkEnd w:id="48"/>
    </w:p>
    <w:p w:rsidR="009555B3" w:rsidRPr="009555B3" w:rsidRDefault="009555B3" w:rsidP="009555B3"/>
    <w:p w:rsidR="00D85DE2" w:rsidRPr="008F0F3A" w:rsidRDefault="00D85DE2" w:rsidP="00335347">
      <w:pPr>
        <w:pStyle w:val="BodyText"/>
        <w:spacing w:before="132" w:line="360" w:lineRule="auto"/>
        <w:ind w:left="450" w:right="114" w:firstLine="720"/>
        <w:jc w:val="both"/>
      </w:pPr>
      <w:r w:rsidRPr="008F0F3A">
        <w:t>Untuk mempermudah memahami isi penulisan skripsi ini, diperlukan suatu sistem</w:t>
      </w:r>
      <w:r w:rsidRPr="008F0F3A">
        <w:rPr>
          <w:spacing w:val="-8"/>
        </w:rPr>
        <w:t xml:space="preserve"> </w:t>
      </w:r>
      <w:r w:rsidRPr="008F0F3A">
        <w:t>penulisan</w:t>
      </w:r>
      <w:r w:rsidRPr="008F0F3A">
        <w:rPr>
          <w:spacing w:val="-8"/>
        </w:rPr>
        <w:t xml:space="preserve"> </w:t>
      </w:r>
      <w:r w:rsidRPr="008F0F3A">
        <w:t>yang</w:t>
      </w:r>
      <w:r w:rsidRPr="008F0F3A">
        <w:rPr>
          <w:spacing w:val="-11"/>
        </w:rPr>
        <w:t xml:space="preserve"> </w:t>
      </w:r>
      <w:r w:rsidRPr="008F0F3A">
        <w:t>teratur</w:t>
      </w:r>
      <w:r w:rsidRPr="008F0F3A">
        <w:rPr>
          <w:spacing w:val="-7"/>
        </w:rPr>
        <w:t xml:space="preserve"> </w:t>
      </w:r>
      <w:r w:rsidRPr="008F0F3A">
        <w:t>dan</w:t>
      </w:r>
      <w:r w:rsidRPr="008F0F3A">
        <w:rPr>
          <w:spacing w:val="-13"/>
        </w:rPr>
        <w:t xml:space="preserve"> </w:t>
      </w:r>
      <w:r w:rsidRPr="008F0F3A">
        <w:t>mencerminkan</w:t>
      </w:r>
      <w:r w:rsidRPr="008F0F3A">
        <w:rPr>
          <w:spacing w:val="-12"/>
        </w:rPr>
        <w:t xml:space="preserve"> </w:t>
      </w:r>
      <w:r w:rsidRPr="008F0F3A">
        <w:t>cara-cara</w:t>
      </w:r>
      <w:r w:rsidRPr="008F0F3A">
        <w:rPr>
          <w:spacing w:val="-10"/>
        </w:rPr>
        <w:t xml:space="preserve"> </w:t>
      </w:r>
      <w:r w:rsidRPr="008F0F3A">
        <w:t>penyelesaian</w:t>
      </w:r>
      <w:r w:rsidRPr="008F0F3A">
        <w:rPr>
          <w:spacing w:val="-7"/>
        </w:rPr>
        <w:t xml:space="preserve"> </w:t>
      </w:r>
      <w:r w:rsidRPr="008F0F3A">
        <w:t>yang baik. Berikut merupakan penyusunan skripsi berdasarkan sistematika penulisan:</w:t>
      </w:r>
    </w:p>
    <w:p w:rsidR="00D85DE2" w:rsidRPr="008F0F3A" w:rsidRDefault="00D85DE2" w:rsidP="00D85DE2">
      <w:pPr>
        <w:pStyle w:val="BodyText"/>
        <w:spacing w:before="132" w:line="360" w:lineRule="auto"/>
        <w:ind w:left="720" w:right="114" w:firstLine="630"/>
        <w:jc w:val="both"/>
      </w:pPr>
    </w:p>
    <w:p w:rsidR="00D85DE2" w:rsidRPr="008F0F3A" w:rsidRDefault="00D85DE2" w:rsidP="00335347">
      <w:pPr>
        <w:spacing w:line="360" w:lineRule="auto"/>
        <w:ind w:left="450"/>
        <w:jc w:val="both"/>
        <w:rPr>
          <w:b/>
        </w:rPr>
      </w:pPr>
      <w:bookmarkStart w:id="49" w:name="_Toc47888453"/>
      <w:r w:rsidRPr="008F0F3A">
        <w:rPr>
          <w:b/>
        </w:rPr>
        <w:t>BAB</w:t>
      </w:r>
      <w:r w:rsidRPr="008F0F3A">
        <w:rPr>
          <w:b/>
          <w:spacing w:val="-2"/>
        </w:rPr>
        <w:t xml:space="preserve"> </w:t>
      </w:r>
      <w:r w:rsidRPr="008F0F3A">
        <w:rPr>
          <w:b/>
        </w:rPr>
        <w:t>I</w:t>
      </w:r>
      <w:r w:rsidR="00335347">
        <w:rPr>
          <w:b/>
          <w:lang w:val="en-ID"/>
        </w:rPr>
        <w:tab/>
      </w:r>
      <w:r w:rsidRPr="008F0F3A">
        <w:rPr>
          <w:b/>
        </w:rPr>
        <w:t>PENDAHULUAN</w:t>
      </w:r>
      <w:bookmarkEnd w:id="49"/>
    </w:p>
    <w:p w:rsidR="00D85DE2" w:rsidRPr="008F0F3A" w:rsidRDefault="00D85DE2" w:rsidP="00335347">
      <w:pPr>
        <w:spacing w:after="8" w:line="360" w:lineRule="auto"/>
        <w:ind w:left="1440" w:right="7"/>
        <w:jc w:val="both"/>
      </w:pPr>
      <w:r w:rsidRPr="008F0F3A">
        <w:t>Menguraikan tentang bagian dari latar belakang,</w:t>
      </w:r>
      <w:r w:rsidR="00E30957">
        <w:t xml:space="preserve"> identifikasi masalah, </w:t>
      </w:r>
      <w:r w:rsidRPr="008F0F3A">
        <w:t>perumusan masalah,</w:t>
      </w:r>
      <w:r w:rsidR="00E30957">
        <w:t xml:space="preserve"> maksud dan</w:t>
      </w:r>
      <w:r w:rsidRPr="008F0F3A">
        <w:t xml:space="preserve"> tujuan penelitian, </w:t>
      </w:r>
      <w:r w:rsidR="00E30957">
        <w:t>ruang lingkup</w:t>
      </w:r>
      <w:r w:rsidRPr="008F0F3A">
        <w:t xml:space="preserve"> serta sistematika penulisan. </w:t>
      </w:r>
    </w:p>
    <w:p w:rsidR="007A09E3" w:rsidRPr="008F0F3A" w:rsidRDefault="00D85DE2" w:rsidP="007A09E3">
      <w:pPr>
        <w:spacing w:line="360" w:lineRule="auto"/>
        <w:ind w:left="450"/>
        <w:jc w:val="both"/>
        <w:rPr>
          <w:b/>
        </w:rPr>
      </w:pPr>
      <w:bookmarkStart w:id="50" w:name="_Toc47888454"/>
      <w:r w:rsidRPr="008F0F3A">
        <w:rPr>
          <w:b/>
        </w:rPr>
        <w:t>BAB</w:t>
      </w:r>
      <w:r w:rsidRPr="008F0F3A">
        <w:rPr>
          <w:b/>
          <w:spacing w:val="-2"/>
        </w:rPr>
        <w:t xml:space="preserve"> </w:t>
      </w:r>
      <w:r w:rsidRPr="008F0F3A">
        <w:rPr>
          <w:b/>
        </w:rPr>
        <w:t>II</w:t>
      </w:r>
      <w:r w:rsidRPr="008F0F3A">
        <w:rPr>
          <w:b/>
        </w:rPr>
        <w:tab/>
      </w:r>
      <w:bookmarkEnd w:id="50"/>
      <w:r w:rsidR="007A09E3" w:rsidRPr="008F0F3A">
        <w:rPr>
          <w:b/>
        </w:rPr>
        <w:t>GAMBARAN</w:t>
      </w:r>
      <w:r w:rsidR="007A09E3" w:rsidRPr="008F0F3A">
        <w:rPr>
          <w:b/>
          <w:spacing w:val="-5"/>
        </w:rPr>
        <w:t xml:space="preserve"> </w:t>
      </w:r>
      <w:r w:rsidR="007A09E3" w:rsidRPr="008F0F3A">
        <w:rPr>
          <w:b/>
        </w:rPr>
        <w:t>UMUM</w:t>
      </w:r>
    </w:p>
    <w:p w:rsidR="00D85DE2" w:rsidRPr="008F0F3A" w:rsidRDefault="007A09E3" w:rsidP="007A09E3">
      <w:pPr>
        <w:spacing w:line="360" w:lineRule="auto"/>
        <w:ind w:left="1440"/>
        <w:jc w:val="both"/>
      </w:pPr>
      <w:r w:rsidRPr="008F0F3A">
        <w:t>Menguraikan tentang kondisi fisik, kondisi demografi, kondisi perekonomian, kondisi tata guna lahan dan kondisi transportasi daerah studi secara umum berdasarkan data yang diperoleh dari berbagai instansi</w:t>
      </w:r>
      <w:r w:rsidR="00D85DE2" w:rsidRPr="008F0F3A">
        <w:t xml:space="preserve">umum yang digunakan dalam analisis, baik dari aspek teoritis maupun aspek legalitas. </w:t>
      </w:r>
    </w:p>
    <w:p w:rsidR="007A09E3" w:rsidRDefault="00D85DE2" w:rsidP="007A09E3">
      <w:pPr>
        <w:spacing w:line="360" w:lineRule="auto"/>
        <w:ind w:left="1440" w:hanging="990"/>
        <w:jc w:val="both"/>
        <w:rPr>
          <w:b/>
        </w:rPr>
      </w:pPr>
      <w:bookmarkStart w:id="51" w:name="_Toc47888455"/>
      <w:r w:rsidRPr="008F0F3A">
        <w:rPr>
          <w:b/>
        </w:rPr>
        <w:t>BAB</w:t>
      </w:r>
      <w:r w:rsidRPr="008F0F3A">
        <w:rPr>
          <w:b/>
          <w:spacing w:val="-3"/>
        </w:rPr>
        <w:t xml:space="preserve"> </w:t>
      </w:r>
      <w:r w:rsidR="0074066F">
        <w:rPr>
          <w:b/>
        </w:rPr>
        <w:t>III</w:t>
      </w:r>
      <w:r w:rsidR="0074066F">
        <w:rPr>
          <w:b/>
        </w:rPr>
        <w:tab/>
      </w:r>
      <w:bookmarkEnd w:id="51"/>
      <w:r w:rsidR="007A09E3">
        <w:rPr>
          <w:b/>
        </w:rPr>
        <w:t>KAJIAN PUSTAKA</w:t>
      </w:r>
    </w:p>
    <w:p w:rsidR="00D85DE2" w:rsidRPr="008F0F3A" w:rsidRDefault="007A09E3" w:rsidP="007A09E3">
      <w:pPr>
        <w:spacing w:line="360" w:lineRule="auto"/>
        <w:ind w:left="1440"/>
        <w:jc w:val="both"/>
      </w:pPr>
      <w:r>
        <w:t>Bab ini berisikan mengenai teori-teori dan ketentuan-ketentuan umum yang digunakan dalam analisis, baik dari aspek teoritis maupun aspek legalitas.</w:t>
      </w:r>
      <w:r w:rsidR="00D85DE2" w:rsidRPr="008F0F3A">
        <w:t xml:space="preserve"> </w:t>
      </w:r>
    </w:p>
    <w:p w:rsidR="00D85DE2" w:rsidRPr="008F0F3A" w:rsidRDefault="00D85DE2" w:rsidP="0074066F">
      <w:pPr>
        <w:spacing w:line="360" w:lineRule="auto"/>
        <w:ind w:left="450"/>
        <w:jc w:val="both"/>
        <w:rPr>
          <w:b/>
        </w:rPr>
      </w:pPr>
      <w:bookmarkStart w:id="52" w:name="_Toc47888456"/>
      <w:r w:rsidRPr="008F0F3A">
        <w:rPr>
          <w:b/>
        </w:rPr>
        <w:t>BAB</w:t>
      </w:r>
      <w:r w:rsidRPr="008F0F3A">
        <w:rPr>
          <w:b/>
          <w:spacing w:val="-2"/>
        </w:rPr>
        <w:t xml:space="preserve"> </w:t>
      </w:r>
      <w:r w:rsidRPr="008F0F3A">
        <w:rPr>
          <w:b/>
        </w:rPr>
        <w:t>IV</w:t>
      </w:r>
      <w:r w:rsidRPr="008F0F3A">
        <w:rPr>
          <w:b/>
        </w:rPr>
        <w:tab/>
        <w:t>METODOLOGI</w:t>
      </w:r>
      <w:r w:rsidRPr="008F0F3A">
        <w:rPr>
          <w:b/>
          <w:spacing w:val="1"/>
        </w:rPr>
        <w:t xml:space="preserve"> </w:t>
      </w:r>
      <w:r w:rsidRPr="008F0F3A">
        <w:rPr>
          <w:b/>
        </w:rPr>
        <w:t>PENELITIAN</w:t>
      </w:r>
      <w:bookmarkEnd w:id="52"/>
    </w:p>
    <w:p w:rsidR="00D85DE2" w:rsidRPr="008F0F3A" w:rsidRDefault="00D85DE2" w:rsidP="00D85DE2">
      <w:pPr>
        <w:spacing w:after="39" w:line="360" w:lineRule="auto"/>
        <w:ind w:left="1440" w:right="7"/>
        <w:jc w:val="both"/>
      </w:pPr>
      <w:r w:rsidRPr="008F0F3A">
        <w:t>Menguraikan tentang aspek legalitas dan teknis dalam perencanaan peningkatan kebutuhan oprasional angkutan penyeb</w:t>
      </w:r>
      <w:r w:rsidR="008D0946">
        <w:t>e</w:t>
      </w:r>
      <w:r w:rsidRPr="008F0F3A">
        <w:t>rangan, metode pengumpulan data, metode analisis suatu data, serta metode pemecahan suatu permasalahan.</w:t>
      </w:r>
    </w:p>
    <w:p w:rsidR="00D85DE2" w:rsidRPr="008F0F3A" w:rsidRDefault="00D85DE2" w:rsidP="0074066F">
      <w:pPr>
        <w:spacing w:line="360" w:lineRule="auto"/>
        <w:ind w:left="450"/>
        <w:jc w:val="both"/>
        <w:rPr>
          <w:b/>
        </w:rPr>
      </w:pPr>
      <w:bookmarkStart w:id="53" w:name="_Toc47888457"/>
      <w:r w:rsidRPr="008F0F3A">
        <w:rPr>
          <w:b/>
        </w:rPr>
        <w:t>BAB</w:t>
      </w:r>
      <w:r w:rsidRPr="008F0F3A">
        <w:rPr>
          <w:b/>
          <w:spacing w:val="-2"/>
        </w:rPr>
        <w:t xml:space="preserve"> </w:t>
      </w:r>
      <w:r w:rsidR="0074066F">
        <w:rPr>
          <w:b/>
        </w:rPr>
        <w:t>V</w:t>
      </w:r>
      <w:r w:rsidRPr="008F0F3A">
        <w:rPr>
          <w:b/>
        </w:rPr>
        <w:t xml:space="preserve">     ANALISA DAN PEMECAHAN MASALAH</w:t>
      </w:r>
      <w:bookmarkEnd w:id="53"/>
    </w:p>
    <w:p w:rsidR="00D85DE2" w:rsidRPr="008F0F3A" w:rsidRDefault="00D85DE2" w:rsidP="00D85DE2">
      <w:pPr>
        <w:pStyle w:val="BodyText"/>
        <w:spacing w:line="360" w:lineRule="auto"/>
        <w:ind w:left="1440" w:right="123"/>
        <w:jc w:val="both"/>
      </w:pPr>
      <w:r w:rsidRPr="008F0F3A">
        <w:t>Bab ini meliputi analisis data sesuai dengan metode yang telah dijelaskan pada bab sebelumnya berdasarkan data-data yang</w:t>
      </w:r>
      <w:r w:rsidRPr="008F0F3A">
        <w:rPr>
          <w:spacing w:val="-34"/>
        </w:rPr>
        <w:t xml:space="preserve"> </w:t>
      </w:r>
      <w:r w:rsidRPr="008F0F3A">
        <w:t>telah diperoleh untuk menetapkan pemecahan masal</w:t>
      </w:r>
      <w:r w:rsidR="001C586A">
        <w:t>a</w:t>
      </w:r>
      <w:r w:rsidRPr="008F0F3A">
        <w:t>h yang ada, sehingga akan tercapai tujuan yang</w:t>
      </w:r>
      <w:r w:rsidRPr="008F0F3A">
        <w:rPr>
          <w:spacing w:val="-9"/>
        </w:rPr>
        <w:t xml:space="preserve"> </w:t>
      </w:r>
      <w:r w:rsidRPr="008F0F3A">
        <w:t>diharapkan.</w:t>
      </w:r>
    </w:p>
    <w:p w:rsidR="00D85DE2" w:rsidRPr="008F0F3A" w:rsidRDefault="00D85DE2" w:rsidP="0074066F">
      <w:pPr>
        <w:spacing w:line="360" w:lineRule="auto"/>
        <w:ind w:left="450"/>
        <w:jc w:val="both"/>
        <w:rPr>
          <w:b/>
        </w:rPr>
      </w:pPr>
      <w:bookmarkStart w:id="54" w:name="_Toc47888458"/>
      <w:r w:rsidRPr="008F0F3A">
        <w:rPr>
          <w:b/>
        </w:rPr>
        <w:t>BAB</w:t>
      </w:r>
      <w:r w:rsidRPr="008F0F3A">
        <w:rPr>
          <w:b/>
          <w:spacing w:val="-2"/>
        </w:rPr>
        <w:t xml:space="preserve"> </w:t>
      </w:r>
      <w:r w:rsidRPr="008F0F3A">
        <w:rPr>
          <w:b/>
        </w:rPr>
        <w:t>VI</w:t>
      </w:r>
      <w:r w:rsidRPr="008F0F3A">
        <w:rPr>
          <w:b/>
        </w:rPr>
        <w:tab/>
        <w:t>PENUTUP</w:t>
      </w:r>
      <w:bookmarkEnd w:id="54"/>
    </w:p>
    <w:p w:rsidR="00D85DE2" w:rsidRPr="008F0F3A" w:rsidRDefault="00D85DE2" w:rsidP="00D85DE2">
      <w:pPr>
        <w:pStyle w:val="BodyText"/>
        <w:spacing w:line="360" w:lineRule="auto"/>
        <w:ind w:left="1440" w:right="118"/>
        <w:jc w:val="both"/>
      </w:pPr>
      <w:r w:rsidRPr="008F0F3A">
        <w:t>Bab ini merupakan penutup dimana akan menyimpulkan pembahasan yang telah dilakukan pada bab-bab sebelumnya serta rekomendasi yang telah diberikan.</w:t>
      </w:r>
    </w:p>
    <w:p w:rsidR="00D85DE2" w:rsidRPr="008F0F3A" w:rsidRDefault="00D85DE2" w:rsidP="0074066F">
      <w:pPr>
        <w:spacing w:line="360" w:lineRule="auto"/>
        <w:ind w:left="450"/>
        <w:jc w:val="both"/>
        <w:rPr>
          <w:b/>
        </w:rPr>
      </w:pPr>
      <w:r w:rsidRPr="008F0F3A">
        <w:rPr>
          <w:b/>
        </w:rPr>
        <w:t xml:space="preserve">DAFTAR PUSTAKA </w:t>
      </w:r>
    </w:p>
    <w:p w:rsidR="00D85DE2" w:rsidRDefault="00D85DE2" w:rsidP="00D85DE2">
      <w:pPr>
        <w:spacing w:line="360" w:lineRule="auto"/>
        <w:jc w:val="both"/>
      </w:pPr>
    </w:p>
    <w:p w:rsidR="000E16EB" w:rsidRDefault="000E16EB" w:rsidP="00D85DE2">
      <w:pPr>
        <w:spacing w:line="360" w:lineRule="auto"/>
        <w:jc w:val="both"/>
      </w:pPr>
    </w:p>
    <w:p w:rsidR="000E16EB" w:rsidRDefault="000E16EB" w:rsidP="00D85DE2">
      <w:pPr>
        <w:spacing w:line="360" w:lineRule="auto"/>
        <w:jc w:val="both"/>
      </w:pPr>
    </w:p>
    <w:p w:rsidR="00C13220" w:rsidRPr="008F0F3A" w:rsidRDefault="00255CB3" w:rsidP="00163B1B">
      <w:pPr>
        <w:widowControl/>
        <w:autoSpaceDE/>
        <w:autoSpaceDN/>
        <w:spacing w:after="200" w:line="276" w:lineRule="auto"/>
      </w:pPr>
      <w:r>
        <w:br w:type="page"/>
      </w:r>
    </w:p>
    <w:p w:rsidR="00D85DE2" w:rsidRPr="00D85DE2" w:rsidRDefault="00D85DE2" w:rsidP="009555B3">
      <w:pPr>
        <w:pStyle w:val="Heading1"/>
        <w:rPr>
          <w:sz w:val="28"/>
        </w:rPr>
      </w:pPr>
      <w:bookmarkStart w:id="55" w:name="_Toc111979974"/>
      <w:r w:rsidRPr="00D85DE2">
        <w:rPr>
          <w:sz w:val="28"/>
        </w:rPr>
        <w:t>BAB II</w:t>
      </w:r>
      <w:bookmarkEnd w:id="55"/>
    </w:p>
    <w:p w:rsidR="00D85DE2" w:rsidRPr="009B5E8C" w:rsidRDefault="009B5E8C" w:rsidP="009555B3">
      <w:pPr>
        <w:jc w:val="center"/>
        <w:rPr>
          <w:b/>
          <w:sz w:val="28"/>
        </w:rPr>
      </w:pPr>
      <w:r>
        <w:rPr>
          <w:b/>
          <w:sz w:val="28"/>
        </w:rPr>
        <w:t xml:space="preserve">       </w:t>
      </w:r>
      <w:r w:rsidR="00D85DE2" w:rsidRPr="009B5E8C">
        <w:rPr>
          <w:b/>
          <w:sz w:val="28"/>
        </w:rPr>
        <w:t>GAMBARAN UMUM</w:t>
      </w:r>
    </w:p>
    <w:p w:rsidR="00D85DE2" w:rsidRPr="00E87DF8" w:rsidRDefault="00D85DE2" w:rsidP="00D85DE2">
      <w:pPr>
        <w:spacing w:line="360" w:lineRule="auto"/>
      </w:pPr>
    </w:p>
    <w:p w:rsidR="00D85DE2" w:rsidRPr="00D22633" w:rsidRDefault="00FA563D" w:rsidP="009555B3">
      <w:pPr>
        <w:pStyle w:val="Heading2"/>
        <w:jc w:val="both"/>
        <w:rPr>
          <w:rFonts w:ascii="Tahoma" w:hAnsi="Tahoma" w:cs="Tahoma"/>
          <w:color w:val="auto"/>
          <w:sz w:val="22"/>
        </w:rPr>
      </w:pPr>
      <w:bookmarkStart w:id="56" w:name="II.1._Kondisi_Geografis_dan_Kependudukan"/>
      <w:bookmarkStart w:id="57" w:name="_bookmark11"/>
      <w:bookmarkStart w:id="58" w:name="_Toc111979975"/>
      <w:bookmarkEnd w:id="56"/>
      <w:bookmarkEnd w:id="57"/>
      <w:r>
        <w:rPr>
          <w:rFonts w:ascii="Tahoma" w:hAnsi="Tahoma" w:cs="Tahoma"/>
          <w:color w:val="auto"/>
          <w:sz w:val="22"/>
        </w:rPr>
        <w:t>2</w:t>
      </w:r>
      <w:r w:rsidR="00D97A4D">
        <w:rPr>
          <w:rFonts w:ascii="Tahoma" w:hAnsi="Tahoma" w:cs="Tahoma"/>
          <w:color w:val="auto"/>
          <w:sz w:val="22"/>
        </w:rPr>
        <w:t>.</w:t>
      </w:r>
      <w:r>
        <w:rPr>
          <w:rFonts w:ascii="Tahoma" w:hAnsi="Tahoma" w:cs="Tahoma"/>
          <w:color w:val="auto"/>
          <w:sz w:val="22"/>
        </w:rPr>
        <w:t>1</w:t>
      </w:r>
      <w:r w:rsidR="00D85DE2" w:rsidRPr="00D22633">
        <w:rPr>
          <w:rFonts w:ascii="Tahoma" w:hAnsi="Tahoma" w:cs="Tahoma"/>
          <w:color w:val="auto"/>
          <w:sz w:val="22"/>
        </w:rPr>
        <w:t xml:space="preserve"> Sistem Transportasi</w:t>
      </w:r>
      <w:bookmarkEnd w:id="58"/>
    </w:p>
    <w:p w:rsidR="00D85DE2" w:rsidRPr="001272CE" w:rsidRDefault="00FA563D" w:rsidP="00733614">
      <w:pPr>
        <w:pStyle w:val="Heading3"/>
        <w:jc w:val="both"/>
        <w:rPr>
          <w:rFonts w:ascii="Tahoma" w:hAnsi="Tahoma" w:cs="Tahoma"/>
          <w:b w:val="0"/>
          <w:color w:val="auto"/>
        </w:rPr>
      </w:pPr>
      <w:bookmarkStart w:id="59" w:name="_Toc111979976"/>
      <w:r>
        <w:rPr>
          <w:rFonts w:ascii="Tahoma" w:hAnsi="Tahoma" w:cs="Tahoma"/>
          <w:b w:val="0"/>
          <w:color w:val="auto"/>
        </w:rPr>
        <w:t>2.1</w:t>
      </w:r>
      <w:r w:rsidR="005364D3" w:rsidRPr="001272CE">
        <w:rPr>
          <w:rFonts w:ascii="Tahoma" w:hAnsi="Tahoma" w:cs="Tahoma"/>
          <w:b w:val="0"/>
          <w:color w:val="auto"/>
        </w:rPr>
        <w:t>.</w:t>
      </w:r>
      <w:r w:rsidR="00D85DE2" w:rsidRPr="001272CE">
        <w:rPr>
          <w:rFonts w:ascii="Tahoma" w:hAnsi="Tahoma" w:cs="Tahoma"/>
          <w:b w:val="0"/>
          <w:color w:val="auto"/>
        </w:rPr>
        <w:t>1 Sarana Angkutan</w:t>
      </w:r>
      <w:r w:rsidR="00D85DE2" w:rsidRPr="001272CE">
        <w:rPr>
          <w:rFonts w:ascii="Tahoma" w:hAnsi="Tahoma" w:cs="Tahoma"/>
          <w:b w:val="0"/>
          <w:color w:val="auto"/>
          <w:spacing w:val="-3"/>
        </w:rPr>
        <w:t xml:space="preserve"> </w:t>
      </w:r>
      <w:r w:rsidR="00D85DE2" w:rsidRPr="001272CE">
        <w:rPr>
          <w:rFonts w:ascii="Tahoma" w:hAnsi="Tahoma" w:cs="Tahoma"/>
          <w:b w:val="0"/>
          <w:color w:val="auto"/>
        </w:rPr>
        <w:t>Kota</w:t>
      </w:r>
      <w:bookmarkEnd w:id="59"/>
    </w:p>
    <w:p w:rsidR="009555B3" w:rsidRPr="009555B3" w:rsidRDefault="009555B3" w:rsidP="009555B3"/>
    <w:p w:rsidR="00D85DE2" w:rsidRPr="0074066F" w:rsidRDefault="00D85DE2" w:rsidP="0074066F">
      <w:pPr>
        <w:pStyle w:val="BodyText"/>
        <w:spacing w:before="101" w:line="360" w:lineRule="auto"/>
        <w:ind w:left="630" w:right="-16" w:firstLine="720"/>
        <w:jc w:val="both"/>
        <w:rPr>
          <w:lang w:val="en-US"/>
        </w:rPr>
      </w:pPr>
      <w:r w:rsidRPr="00E87DF8">
        <w:t>Pola jaringan trayek angkutan umum sangat menentukan sistem pelayanan angkutan umum dan memberi konstribusi pula terhadap permasalahan transportasi. Pola jaringan trayek angkutan umum yang tidak sesuai dengan kebutuhan pengguna angkutan umum menyebabkan tingginya biaya yang harus dikeluarkan oleh pengguna angkutan umum. Angkutan kota di Kota Manado diatur dalam Peraturan Pemerintah Kota Manado terkait trayek dan tarif angkutan kota. Saat ini terdapat 17 trayek yang beroperasi di wilayah Kota Manado dengan rata-rata tarif berikisar antara Rp. 3000 – Rp. 5000.</w:t>
      </w:r>
      <w:r w:rsidR="004A0128">
        <w:t xml:space="preserve"> Pada objek penelitian ini yang adalah dermaga terdapat beberapa trayek angkutan umum yang melalui dermaga tersebut, trayek angkutan umum tersebut berasal dari Terminal Paal dua Kota Manado dengan jarak 3,8 km, tidak terdapat pemberhentian yang baik ataupun terminal pada daerah sekitar dermaga jadi angkutan umum yang digunakan hanya dapat berenti sebentar di depan dermaga.</w:t>
      </w:r>
    </w:p>
    <w:p w:rsidR="00D85DE2" w:rsidRPr="001272CE" w:rsidRDefault="00FA563D" w:rsidP="00733614">
      <w:pPr>
        <w:pStyle w:val="Heading3"/>
        <w:jc w:val="both"/>
        <w:rPr>
          <w:rFonts w:ascii="Tahoma" w:hAnsi="Tahoma" w:cs="Tahoma"/>
          <w:b w:val="0"/>
          <w:color w:val="auto"/>
        </w:rPr>
      </w:pPr>
      <w:bookmarkStart w:id="60" w:name="_Toc111979977"/>
      <w:r>
        <w:rPr>
          <w:rFonts w:ascii="Tahoma" w:hAnsi="Tahoma" w:cs="Tahoma"/>
          <w:b w:val="0"/>
          <w:color w:val="auto"/>
        </w:rPr>
        <w:t>2.1</w:t>
      </w:r>
      <w:r w:rsidR="005364D3" w:rsidRPr="001272CE">
        <w:rPr>
          <w:rFonts w:ascii="Tahoma" w:hAnsi="Tahoma" w:cs="Tahoma"/>
          <w:b w:val="0"/>
          <w:color w:val="auto"/>
        </w:rPr>
        <w:t>.</w:t>
      </w:r>
      <w:r w:rsidR="00D85DE2" w:rsidRPr="001272CE">
        <w:rPr>
          <w:rFonts w:ascii="Tahoma" w:hAnsi="Tahoma" w:cs="Tahoma"/>
          <w:b w:val="0"/>
          <w:color w:val="auto"/>
        </w:rPr>
        <w:t>2 Prasarana</w:t>
      </w:r>
      <w:r w:rsidR="00D85DE2" w:rsidRPr="001272CE">
        <w:rPr>
          <w:rFonts w:ascii="Tahoma" w:hAnsi="Tahoma" w:cs="Tahoma"/>
          <w:b w:val="0"/>
          <w:color w:val="auto"/>
          <w:spacing w:val="-2"/>
        </w:rPr>
        <w:t xml:space="preserve"> </w:t>
      </w:r>
      <w:r w:rsidR="00D85DE2" w:rsidRPr="001272CE">
        <w:rPr>
          <w:rFonts w:ascii="Tahoma" w:hAnsi="Tahoma" w:cs="Tahoma"/>
          <w:b w:val="0"/>
          <w:color w:val="auto"/>
        </w:rPr>
        <w:t>Jalan</w:t>
      </w:r>
      <w:bookmarkEnd w:id="60"/>
    </w:p>
    <w:p w:rsidR="009555B3" w:rsidRPr="009555B3" w:rsidRDefault="009555B3" w:rsidP="009555B3"/>
    <w:p w:rsidR="00D85DE2" w:rsidRPr="00E87DF8" w:rsidRDefault="00D85DE2" w:rsidP="0074066F">
      <w:pPr>
        <w:spacing w:line="360" w:lineRule="auto"/>
        <w:ind w:left="630" w:firstLine="720"/>
        <w:jc w:val="both"/>
      </w:pPr>
      <w:r w:rsidRPr="00E87DF8">
        <w:t>Dari jumlah panjang jalan di Kota Manado dapat diklasifikasikan nama jalan berdasarkan status. Merujuk kepada Undang-Undang Nomor 38 Tahun 2004 tentang jalan, jalan dapat diklasifikasikan berdasarkan peran dan wewenang pembinaannya. Berdasarkan perannya, jalan dibagi menjadi sistem jaringan primer dan sistem jaringan sekunder, sedangkan berdasarkan kewenangan pembinaannya, jalan dibagi menjadi Jalan Nasional, Jalan Provinsi dan Jalan Kabupaten/Kotamadya dan Jalan Khusus. Berdasarkan kewenangannya panjang jalan yang ada di kota adalah sebagai berikut:</w:t>
      </w:r>
    </w:p>
    <w:p w:rsidR="00D85DE2" w:rsidRPr="00BE500E" w:rsidRDefault="00D85DE2" w:rsidP="003A5327"/>
    <w:p w:rsidR="00D85DE2" w:rsidRPr="00BE500E" w:rsidRDefault="00E53241" w:rsidP="00D85DE2">
      <w:pPr>
        <w:jc w:val="center"/>
      </w:pPr>
      <w:r w:rsidRPr="00BE500E">
        <w:t xml:space="preserve"> </w:t>
      </w:r>
      <w:bookmarkStart w:id="61" w:name="_Toc106258599"/>
      <w:bookmarkStart w:id="62" w:name="_Toc109165224"/>
      <w:bookmarkStart w:id="63" w:name="_Toc110965624"/>
      <w:r w:rsidR="00D85DE2" w:rsidRPr="00BE500E">
        <w:t xml:space="preserve">Tabel II. </w:t>
      </w:r>
      <w:r w:rsidR="00D85DE2" w:rsidRPr="00BE500E">
        <w:fldChar w:fldCharType="begin"/>
      </w:r>
      <w:r w:rsidR="00D85DE2" w:rsidRPr="00BE500E">
        <w:instrText xml:space="preserve"> SEQ Tabel_II. \* ARABIC </w:instrText>
      </w:r>
      <w:r w:rsidR="00D85DE2" w:rsidRPr="00BE500E">
        <w:fldChar w:fldCharType="separate"/>
      </w:r>
      <w:r w:rsidR="00163B1B">
        <w:rPr>
          <w:noProof/>
        </w:rPr>
        <w:t>1</w:t>
      </w:r>
      <w:r w:rsidR="00D85DE2" w:rsidRPr="00BE500E">
        <w:fldChar w:fldCharType="end"/>
      </w:r>
      <w:r w:rsidR="00D85DE2" w:rsidRPr="00BE500E">
        <w:t xml:space="preserve"> Panjang Jalan Menurut Status Kewenangan</w:t>
      </w:r>
      <w:bookmarkEnd w:id="61"/>
      <w:bookmarkEnd w:id="62"/>
      <w:bookmarkEnd w:id="63"/>
    </w:p>
    <w:p w:rsidR="00D85DE2" w:rsidRPr="00BE500E" w:rsidRDefault="00D85DE2" w:rsidP="00D85DE2">
      <w:pPr>
        <w:jc w:val="center"/>
      </w:pPr>
    </w:p>
    <w:tbl>
      <w:tblPr>
        <w:tblW w:w="6319"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9"/>
        <w:gridCol w:w="3150"/>
      </w:tblGrid>
      <w:tr w:rsidR="00D85DE2" w:rsidRPr="00E87DF8" w:rsidTr="00E53241">
        <w:trPr>
          <w:trHeight w:val="397"/>
        </w:trPr>
        <w:tc>
          <w:tcPr>
            <w:tcW w:w="3169" w:type="dxa"/>
            <w:shd w:val="clear" w:color="auto" w:fill="4F81BC"/>
            <w:vAlign w:val="center"/>
          </w:tcPr>
          <w:p w:rsidR="00D85DE2" w:rsidRPr="00E87DF8" w:rsidRDefault="00D85DE2" w:rsidP="00E53241">
            <w:pPr>
              <w:pStyle w:val="TableParagraph"/>
              <w:tabs>
                <w:tab w:val="left" w:pos="9026"/>
              </w:tabs>
              <w:spacing w:line="360" w:lineRule="auto"/>
              <w:jc w:val="center"/>
              <w:rPr>
                <w:b/>
              </w:rPr>
            </w:pPr>
            <w:r w:rsidRPr="00E87DF8">
              <w:rPr>
                <w:b/>
              </w:rPr>
              <w:t>Jenis Jalan</w:t>
            </w:r>
          </w:p>
        </w:tc>
        <w:tc>
          <w:tcPr>
            <w:tcW w:w="3150" w:type="dxa"/>
            <w:shd w:val="clear" w:color="auto" w:fill="4F81BC"/>
            <w:vAlign w:val="center"/>
          </w:tcPr>
          <w:p w:rsidR="00D85DE2" w:rsidRPr="00E87DF8" w:rsidRDefault="00D85DE2" w:rsidP="00E53241">
            <w:pPr>
              <w:pStyle w:val="TableParagraph"/>
              <w:tabs>
                <w:tab w:val="left" w:pos="9026"/>
              </w:tabs>
              <w:spacing w:line="360" w:lineRule="auto"/>
              <w:jc w:val="center"/>
              <w:rPr>
                <w:b/>
              </w:rPr>
            </w:pPr>
            <w:r w:rsidRPr="00E87DF8">
              <w:rPr>
                <w:b/>
              </w:rPr>
              <w:t>Panjang Jalan (Km)</w:t>
            </w:r>
          </w:p>
        </w:tc>
      </w:tr>
      <w:tr w:rsidR="00D85DE2" w:rsidRPr="00E87DF8" w:rsidTr="0074066F">
        <w:trPr>
          <w:trHeight w:val="398"/>
        </w:trPr>
        <w:tc>
          <w:tcPr>
            <w:tcW w:w="3169" w:type="dxa"/>
            <w:vAlign w:val="center"/>
          </w:tcPr>
          <w:p w:rsidR="00D85DE2" w:rsidRPr="00E87DF8" w:rsidRDefault="00D85DE2" w:rsidP="0074066F">
            <w:pPr>
              <w:pStyle w:val="TableParagraph"/>
              <w:tabs>
                <w:tab w:val="left" w:pos="9026"/>
              </w:tabs>
              <w:spacing w:line="360" w:lineRule="auto"/>
              <w:ind w:left="270"/>
            </w:pPr>
            <w:r w:rsidRPr="00E87DF8">
              <w:t>Jalan Nasional</w:t>
            </w:r>
          </w:p>
        </w:tc>
        <w:tc>
          <w:tcPr>
            <w:tcW w:w="3150" w:type="dxa"/>
            <w:vAlign w:val="center"/>
          </w:tcPr>
          <w:p w:rsidR="00D85DE2" w:rsidRPr="00E87DF8" w:rsidRDefault="00D85DE2" w:rsidP="0074066F">
            <w:pPr>
              <w:pStyle w:val="TableParagraph"/>
              <w:tabs>
                <w:tab w:val="left" w:pos="9026"/>
              </w:tabs>
              <w:spacing w:line="360" w:lineRule="auto"/>
              <w:ind w:left="270"/>
            </w:pPr>
            <w:r w:rsidRPr="00E87DF8">
              <w:t>49.22</w:t>
            </w:r>
          </w:p>
        </w:tc>
      </w:tr>
      <w:tr w:rsidR="00D85DE2" w:rsidRPr="00E87DF8" w:rsidTr="0074066F">
        <w:trPr>
          <w:trHeight w:val="397"/>
        </w:trPr>
        <w:tc>
          <w:tcPr>
            <w:tcW w:w="3169" w:type="dxa"/>
            <w:vAlign w:val="center"/>
          </w:tcPr>
          <w:p w:rsidR="00D85DE2" w:rsidRPr="00E87DF8" w:rsidRDefault="00D85DE2" w:rsidP="0074066F">
            <w:pPr>
              <w:pStyle w:val="TableParagraph"/>
              <w:tabs>
                <w:tab w:val="left" w:pos="9026"/>
              </w:tabs>
              <w:spacing w:before="3" w:line="360" w:lineRule="auto"/>
              <w:ind w:left="270"/>
            </w:pPr>
            <w:r w:rsidRPr="00E87DF8">
              <w:t>Jalan Provinsi</w:t>
            </w:r>
          </w:p>
        </w:tc>
        <w:tc>
          <w:tcPr>
            <w:tcW w:w="3150" w:type="dxa"/>
            <w:vAlign w:val="center"/>
          </w:tcPr>
          <w:p w:rsidR="00D85DE2" w:rsidRPr="00E87DF8" w:rsidRDefault="00D85DE2" w:rsidP="0074066F">
            <w:pPr>
              <w:pStyle w:val="TableParagraph"/>
              <w:tabs>
                <w:tab w:val="left" w:pos="9026"/>
              </w:tabs>
              <w:spacing w:before="3" w:line="360" w:lineRule="auto"/>
              <w:ind w:left="270"/>
            </w:pPr>
            <w:r w:rsidRPr="00E87DF8">
              <w:t>42.72</w:t>
            </w:r>
          </w:p>
        </w:tc>
      </w:tr>
      <w:tr w:rsidR="00D85DE2" w:rsidRPr="00E87DF8" w:rsidTr="0074066F">
        <w:trPr>
          <w:trHeight w:val="400"/>
        </w:trPr>
        <w:tc>
          <w:tcPr>
            <w:tcW w:w="3169" w:type="dxa"/>
            <w:vAlign w:val="center"/>
          </w:tcPr>
          <w:p w:rsidR="00D85DE2" w:rsidRPr="00E87DF8" w:rsidRDefault="00D85DE2" w:rsidP="0074066F">
            <w:pPr>
              <w:pStyle w:val="TableParagraph"/>
              <w:tabs>
                <w:tab w:val="left" w:pos="9026"/>
              </w:tabs>
              <w:spacing w:before="3" w:line="360" w:lineRule="auto"/>
              <w:ind w:left="270"/>
            </w:pPr>
            <w:r w:rsidRPr="00E87DF8">
              <w:t>Jalan Kota</w:t>
            </w:r>
          </w:p>
        </w:tc>
        <w:tc>
          <w:tcPr>
            <w:tcW w:w="3150" w:type="dxa"/>
            <w:vAlign w:val="center"/>
          </w:tcPr>
          <w:p w:rsidR="00D85DE2" w:rsidRPr="00E87DF8" w:rsidRDefault="00D85DE2" w:rsidP="0074066F">
            <w:pPr>
              <w:pStyle w:val="TableParagraph"/>
              <w:tabs>
                <w:tab w:val="left" w:pos="9026"/>
              </w:tabs>
              <w:spacing w:before="3" w:line="360" w:lineRule="auto"/>
              <w:ind w:left="270"/>
            </w:pPr>
            <w:r w:rsidRPr="00E87DF8">
              <w:t>616.01</w:t>
            </w:r>
          </w:p>
        </w:tc>
      </w:tr>
      <w:tr w:rsidR="00D85DE2" w:rsidRPr="00E87DF8" w:rsidTr="00E53241">
        <w:trPr>
          <w:trHeight w:val="398"/>
        </w:trPr>
        <w:tc>
          <w:tcPr>
            <w:tcW w:w="3169" w:type="dxa"/>
            <w:vAlign w:val="center"/>
          </w:tcPr>
          <w:p w:rsidR="00D85DE2" w:rsidRPr="00E87DF8" w:rsidRDefault="00D85DE2" w:rsidP="00E53241">
            <w:pPr>
              <w:pStyle w:val="TableParagraph"/>
              <w:tabs>
                <w:tab w:val="left" w:pos="9026"/>
              </w:tabs>
              <w:spacing w:line="360" w:lineRule="auto"/>
              <w:jc w:val="center"/>
              <w:rPr>
                <w:b/>
              </w:rPr>
            </w:pPr>
            <w:r w:rsidRPr="00E87DF8">
              <w:rPr>
                <w:b/>
              </w:rPr>
              <w:t>Jumlah</w:t>
            </w:r>
          </w:p>
        </w:tc>
        <w:tc>
          <w:tcPr>
            <w:tcW w:w="3150" w:type="dxa"/>
            <w:vAlign w:val="center"/>
          </w:tcPr>
          <w:p w:rsidR="00D85DE2" w:rsidRPr="00E87DF8" w:rsidRDefault="00D85DE2" w:rsidP="00E53241">
            <w:pPr>
              <w:pStyle w:val="TableParagraph"/>
              <w:tabs>
                <w:tab w:val="left" w:pos="9026"/>
              </w:tabs>
              <w:spacing w:line="360" w:lineRule="auto"/>
              <w:jc w:val="center"/>
              <w:rPr>
                <w:b/>
              </w:rPr>
            </w:pPr>
            <w:r w:rsidRPr="00E87DF8">
              <w:rPr>
                <w:b/>
              </w:rPr>
              <w:t>707.95</w:t>
            </w:r>
          </w:p>
        </w:tc>
      </w:tr>
    </w:tbl>
    <w:p w:rsidR="00D85DE2" w:rsidRPr="00E87DF8" w:rsidRDefault="00D85DE2" w:rsidP="00254830">
      <w:pPr>
        <w:spacing w:line="360" w:lineRule="auto"/>
        <w:ind w:left="720" w:firstLine="720"/>
        <w:jc w:val="both"/>
        <w:rPr>
          <w:i/>
          <w:sz w:val="18"/>
        </w:rPr>
      </w:pPr>
      <w:r w:rsidRPr="00E87DF8">
        <w:rPr>
          <w:i/>
          <w:sz w:val="18"/>
        </w:rPr>
        <w:t>*sumber : Kota Manado dalam angka 2021</w:t>
      </w:r>
    </w:p>
    <w:p w:rsidR="00D85DE2" w:rsidRPr="00E87DF8" w:rsidRDefault="00D85DE2" w:rsidP="00D85DE2">
      <w:pPr>
        <w:spacing w:line="360" w:lineRule="auto"/>
        <w:ind w:left="1304"/>
        <w:jc w:val="center"/>
        <w:rPr>
          <w:i/>
          <w:sz w:val="18"/>
        </w:rPr>
      </w:pPr>
    </w:p>
    <w:p w:rsidR="00D85DE2" w:rsidRPr="00D22633" w:rsidRDefault="00FA563D" w:rsidP="009555B3">
      <w:pPr>
        <w:pStyle w:val="Heading2"/>
        <w:rPr>
          <w:rFonts w:ascii="Tahoma" w:hAnsi="Tahoma" w:cs="Tahoma"/>
          <w:color w:val="auto"/>
        </w:rPr>
      </w:pPr>
      <w:bookmarkStart w:id="64" w:name="_Toc111979978"/>
      <w:r>
        <w:rPr>
          <w:rFonts w:ascii="Tahoma" w:hAnsi="Tahoma" w:cs="Tahoma"/>
          <w:color w:val="auto"/>
          <w:sz w:val="22"/>
        </w:rPr>
        <w:t>2</w:t>
      </w:r>
      <w:r w:rsidR="00D97A4D">
        <w:rPr>
          <w:rFonts w:ascii="Tahoma" w:hAnsi="Tahoma" w:cs="Tahoma"/>
          <w:color w:val="auto"/>
          <w:sz w:val="22"/>
        </w:rPr>
        <w:t>.</w:t>
      </w:r>
      <w:r>
        <w:rPr>
          <w:rFonts w:ascii="Tahoma" w:hAnsi="Tahoma" w:cs="Tahoma"/>
          <w:color w:val="auto"/>
          <w:sz w:val="22"/>
        </w:rPr>
        <w:t>2</w:t>
      </w:r>
      <w:r w:rsidR="003A5327">
        <w:rPr>
          <w:rFonts w:ascii="Tahoma" w:hAnsi="Tahoma" w:cs="Tahoma"/>
          <w:color w:val="auto"/>
          <w:sz w:val="22"/>
        </w:rPr>
        <w:t xml:space="preserve"> </w:t>
      </w:r>
      <w:r w:rsidR="00D85DE2" w:rsidRPr="00D22633">
        <w:rPr>
          <w:rFonts w:ascii="Tahoma" w:hAnsi="Tahoma" w:cs="Tahoma"/>
          <w:color w:val="auto"/>
          <w:sz w:val="22"/>
        </w:rPr>
        <w:t>Kondisi Pelabuhan</w:t>
      </w:r>
      <w:bookmarkEnd w:id="64"/>
    </w:p>
    <w:p w:rsidR="00D85DE2" w:rsidRPr="001272CE" w:rsidRDefault="00FA563D" w:rsidP="00733614">
      <w:pPr>
        <w:pStyle w:val="Heading3"/>
        <w:jc w:val="both"/>
        <w:rPr>
          <w:rFonts w:ascii="Tahoma" w:hAnsi="Tahoma" w:cs="Tahoma"/>
          <w:b w:val="0"/>
          <w:color w:val="auto"/>
        </w:rPr>
      </w:pPr>
      <w:bookmarkStart w:id="65" w:name="_Toc111979979"/>
      <w:r>
        <w:rPr>
          <w:rFonts w:ascii="Tahoma" w:hAnsi="Tahoma" w:cs="Tahoma"/>
          <w:b w:val="0"/>
          <w:color w:val="auto"/>
        </w:rPr>
        <w:t>2</w:t>
      </w:r>
      <w:r w:rsidR="00D97A4D" w:rsidRPr="001272CE">
        <w:rPr>
          <w:rFonts w:ascii="Tahoma" w:hAnsi="Tahoma" w:cs="Tahoma"/>
          <w:b w:val="0"/>
          <w:color w:val="auto"/>
        </w:rPr>
        <w:t>.</w:t>
      </w:r>
      <w:r>
        <w:rPr>
          <w:rFonts w:ascii="Tahoma" w:hAnsi="Tahoma" w:cs="Tahoma"/>
          <w:b w:val="0"/>
          <w:color w:val="auto"/>
        </w:rPr>
        <w:t>2</w:t>
      </w:r>
      <w:r w:rsidR="005364D3" w:rsidRPr="001272CE">
        <w:rPr>
          <w:rFonts w:ascii="Tahoma" w:hAnsi="Tahoma" w:cs="Tahoma"/>
          <w:b w:val="0"/>
          <w:color w:val="auto"/>
        </w:rPr>
        <w:t>.1</w:t>
      </w:r>
      <w:r w:rsidR="00D85DE2" w:rsidRPr="001272CE">
        <w:rPr>
          <w:rFonts w:ascii="Tahoma" w:hAnsi="Tahoma" w:cs="Tahoma"/>
          <w:b w:val="0"/>
          <w:color w:val="auto"/>
        </w:rPr>
        <w:t xml:space="preserve"> Kondisi Umum Dermaga Wisata Kalimas Calaca</w:t>
      </w:r>
      <w:bookmarkEnd w:id="65"/>
    </w:p>
    <w:p w:rsidR="009555B3" w:rsidRPr="009555B3" w:rsidRDefault="009555B3" w:rsidP="009555B3"/>
    <w:p w:rsidR="00D85DE2" w:rsidRPr="00E87DF8" w:rsidRDefault="00D85DE2" w:rsidP="0074066F">
      <w:pPr>
        <w:spacing w:line="360" w:lineRule="auto"/>
        <w:ind w:left="630" w:firstLine="630"/>
        <w:jc w:val="both"/>
      </w:pPr>
      <w:r w:rsidRPr="00E87DF8">
        <w:t>Dermaga Wisata Kalimas Calaca merupakan sebuah dermaga wisata kecil yang terletak pada kelurahan Calaca Kota Manado. Dermaga ini dibuat guna menunjang kegiatan ekowisata yang ada di Kota Manado, khususnya untuk menyediakan transportasi laut atau penyeb</w:t>
      </w:r>
      <w:r w:rsidR="008D0946">
        <w:t>e</w:t>
      </w:r>
      <w:r w:rsidRPr="00E87DF8">
        <w:t>rangan menuju lokasi wisata pada beberapa kecamatan yang berupa pulau – pulau potensial, antara lain Pulau Bunaken, Siladen, Manado Tua, Nain, Gangga, dan Bangka.</w:t>
      </w:r>
    </w:p>
    <w:p w:rsidR="00904C9A" w:rsidRPr="00E87DF8" w:rsidRDefault="00D85DE2" w:rsidP="0074066F">
      <w:pPr>
        <w:keepNext/>
        <w:spacing w:line="360" w:lineRule="auto"/>
        <w:jc w:val="center"/>
      </w:pPr>
      <w:r w:rsidRPr="00E87DF8">
        <w:rPr>
          <w:noProof/>
          <w:lang w:val="en-US"/>
        </w:rPr>
        <w:drawing>
          <wp:inline distT="0" distB="0" distL="0" distR="0" wp14:anchorId="6F7AE788" wp14:editId="59114065">
            <wp:extent cx="2885061" cy="2876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2-22 at 06.40.14.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6381" cy="2877866"/>
                    </a:xfrm>
                    <a:prstGeom prst="rect">
                      <a:avLst/>
                    </a:prstGeom>
                  </pic:spPr>
                </pic:pic>
              </a:graphicData>
            </a:graphic>
          </wp:inline>
        </w:drawing>
      </w:r>
    </w:p>
    <w:p w:rsidR="00D85DE2" w:rsidRDefault="00D85DE2" w:rsidP="0074066F">
      <w:pPr>
        <w:pStyle w:val="Caption"/>
        <w:jc w:val="center"/>
        <w:rPr>
          <w:b w:val="0"/>
          <w:color w:val="auto"/>
          <w:sz w:val="22"/>
        </w:rPr>
      </w:pPr>
      <w:bookmarkStart w:id="66" w:name="_Toc104377815"/>
      <w:bookmarkStart w:id="67" w:name="_Toc104638751"/>
      <w:bookmarkStart w:id="68" w:name="_Toc108670679"/>
      <w:bookmarkStart w:id="69" w:name="_Toc109165044"/>
      <w:bookmarkStart w:id="70" w:name="_Toc110965538"/>
      <w:r w:rsidRPr="00254830">
        <w:rPr>
          <w:b w:val="0"/>
          <w:color w:val="auto"/>
          <w:sz w:val="22"/>
        </w:rPr>
        <w:t xml:space="preserve">Gambar II. </w:t>
      </w:r>
      <w:r w:rsidRPr="00254830">
        <w:rPr>
          <w:b w:val="0"/>
          <w:color w:val="auto"/>
          <w:sz w:val="22"/>
        </w:rPr>
        <w:fldChar w:fldCharType="begin"/>
      </w:r>
      <w:r w:rsidRPr="00254830">
        <w:rPr>
          <w:b w:val="0"/>
          <w:color w:val="auto"/>
          <w:sz w:val="22"/>
        </w:rPr>
        <w:instrText xml:space="preserve"> SEQ Gambar_II. \* ARABIC </w:instrText>
      </w:r>
      <w:r w:rsidRPr="00254830">
        <w:rPr>
          <w:b w:val="0"/>
          <w:color w:val="auto"/>
          <w:sz w:val="22"/>
        </w:rPr>
        <w:fldChar w:fldCharType="separate"/>
      </w:r>
      <w:r w:rsidR="00163B1B">
        <w:rPr>
          <w:b w:val="0"/>
          <w:noProof/>
          <w:color w:val="auto"/>
          <w:sz w:val="22"/>
        </w:rPr>
        <w:t>1</w:t>
      </w:r>
      <w:r w:rsidRPr="00254830">
        <w:rPr>
          <w:b w:val="0"/>
          <w:color w:val="auto"/>
          <w:sz w:val="22"/>
        </w:rPr>
        <w:fldChar w:fldCharType="end"/>
      </w:r>
      <w:r w:rsidRPr="00254830">
        <w:rPr>
          <w:b w:val="0"/>
          <w:color w:val="auto"/>
          <w:sz w:val="22"/>
        </w:rPr>
        <w:t xml:space="preserve"> Dermaga</w:t>
      </w:r>
      <w:r w:rsidR="00904C9A" w:rsidRPr="00254830">
        <w:rPr>
          <w:b w:val="0"/>
          <w:color w:val="auto"/>
          <w:sz w:val="22"/>
        </w:rPr>
        <w:t xml:space="preserve"> 1</w:t>
      </w:r>
      <w:bookmarkEnd w:id="66"/>
      <w:bookmarkEnd w:id="67"/>
      <w:bookmarkEnd w:id="68"/>
      <w:bookmarkEnd w:id="69"/>
      <w:bookmarkEnd w:id="70"/>
    </w:p>
    <w:p w:rsidR="00254830" w:rsidRPr="00254830" w:rsidRDefault="00254830" w:rsidP="0074066F">
      <w:pPr>
        <w:jc w:val="center"/>
        <w:rPr>
          <w:i/>
          <w:sz w:val="18"/>
        </w:rPr>
      </w:pPr>
      <w:r w:rsidRPr="00254830">
        <w:rPr>
          <w:i/>
          <w:sz w:val="18"/>
        </w:rPr>
        <w:t>Sumber : Tim PKL Kota Manado, 2021</w:t>
      </w:r>
    </w:p>
    <w:p w:rsidR="008A63D9" w:rsidRDefault="008A63D9" w:rsidP="008A63D9">
      <w:pPr>
        <w:keepNext/>
        <w:spacing w:line="360" w:lineRule="auto"/>
        <w:jc w:val="center"/>
      </w:pPr>
      <w:r>
        <w:rPr>
          <w:noProof/>
          <w:lang w:val="en-US"/>
        </w:rPr>
        <w:drawing>
          <wp:inline distT="0" distB="0" distL="0" distR="0" wp14:anchorId="05E0436D" wp14:editId="0787732F">
            <wp:extent cx="3123211" cy="2968831"/>
            <wp:effectExtent l="0" t="0" r="127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7 at 1.05.56 P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23211" cy="2968831"/>
                    </a:xfrm>
                    <a:prstGeom prst="rect">
                      <a:avLst/>
                    </a:prstGeom>
                  </pic:spPr>
                </pic:pic>
              </a:graphicData>
            </a:graphic>
          </wp:inline>
        </w:drawing>
      </w:r>
    </w:p>
    <w:p w:rsidR="008A63D9" w:rsidRPr="0074066F" w:rsidRDefault="008A63D9" w:rsidP="008A63D9">
      <w:pPr>
        <w:pStyle w:val="Caption"/>
        <w:jc w:val="center"/>
        <w:rPr>
          <w:b w:val="0"/>
          <w:color w:val="auto"/>
          <w:sz w:val="22"/>
        </w:rPr>
      </w:pPr>
      <w:bookmarkStart w:id="71" w:name="_Toc104377816"/>
      <w:bookmarkStart w:id="72" w:name="_Toc104638752"/>
      <w:bookmarkStart w:id="73" w:name="_Toc108670680"/>
      <w:bookmarkStart w:id="74" w:name="_Toc109165045"/>
      <w:bookmarkStart w:id="75" w:name="_Toc110965539"/>
      <w:r w:rsidRPr="0074066F">
        <w:rPr>
          <w:b w:val="0"/>
          <w:color w:val="auto"/>
          <w:sz w:val="22"/>
        </w:rPr>
        <w:t xml:space="preserve">Gambar II. </w:t>
      </w:r>
      <w:r w:rsidRPr="0074066F">
        <w:rPr>
          <w:b w:val="0"/>
          <w:color w:val="auto"/>
          <w:sz w:val="22"/>
        </w:rPr>
        <w:fldChar w:fldCharType="begin"/>
      </w:r>
      <w:r w:rsidRPr="0074066F">
        <w:rPr>
          <w:b w:val="0"/>
          <w:color w:val="auto"/>
          <w:sz w:val="22"/>
        </w:rPr>
        <w:instrText xml:space="preserve"> SEQ Gambar_II. \* ARABIC </w:instrText>
      </w:r>
      <w:r w:rsidRPr="0074066F">
        <w:rPr>
          <w:b w:val="0"/>
          <w:color w:val="auto"/>
          <w:sz w:val="22"/>
        </w:rPr>
        <w:fldChar w:fldCharType="separate"/>
      </w:r>
      <w:r w:rsidR="00163B1B">
        <w:rPr>
          <w:b w:val="0"/>
          <w:noProof/>
          <w:color w:val="auto"/>
          <w:sz w:val="22"/>
        </w:rPr>
        <w:t>2</w:t>
      </w:r>
      <w:r w:rsidRPr="0074066F">
        <w:rPr>
          <w:b w:val="0"/>
          <w:color w:val="auto"/>
          <w:sz w:val="22"/>
        </w:rPr>
        <w:fldChar w:fldCharType="end"/>
      </w:r>
      <w:r w:rsidRPr="0074066F">
        <w:rPr>
          <w:b w:val="0"/>
          <w:color w:val="auto"/>
          <w:sz w:val="22"/>
        </w:rPr>
        <w:t xml:space="preserve"> Dermaga 2</w:t>
      </w:r>
      <w:bookmarkEnd w:id="71"/>
      <w:bookmarkEnd w:id="72"/>
      <w:bookmarkEnd w:id="73"/>
      <w:bookmarkEnd w:id="74"/>
      <w:bookmarkEnd w:id="75"/>
    </w:p>
    <w:p w:rsidR="008A63D9" w:rsidRDefault="00D85DE2" w:rsidP="0074066F">
      <w:pPr>
        <w:spacing w:line="360" w:lineRule="auto"/>
        <w:jc w:val="center"/>
        <w:rPr>
          <w:i/>
          <w:sz w:val="18"/>
        </w:rPr>
      </w:pPr>
      <w:r w:rsidRPr="00E87DF8">
        <w:rPr>
          <w:i/>
          <w:sz w:val="18"/>
        </w:rPr>
        <w:t>*sumber : Tim PKL Kota Ma</w:t>
      </w:r>
      <w:r w:rsidR="00904C9A">
        <w:rPr>
          <w:i/>
          <w:sz w:val="18"/>
        </w:rPr>
        <w:t>nado</w:t>
      </w:r>
      <w:r w:rsidR="00254830">
        <w:rPr>
          <w:i/>
          <w:sz w:val="18"/>
        </w:rPr>
        <w:t>,</w:t>
      </w:r>
      <w:r w:rsidR="00904C9A">
        <w:rPr>
          <w:i/>
          <w:sz w:val="18"/>
        </w:rPr>
        <w:t xml:space="preserve"> 2021</w:t>
      </w:r>
    </w:p>
    <w:p w:rsidR="0074066F" w:rsidRPr="00A56CEC" w:rsidRDefault="0074066F" w:rsidP="0074066F">
      <w:pPr>
        <w:spacing w:line="360" w:lineRule="auto"/>
        <w:jc w:val="center"/>
        <w:rPr>
          <w:i/>
          <w:sz w:val="18"/>
        </w:rPr>
      </w:pPr>
    </w:p>
    <w:p w:rsidR="00D85DE2" w:rsidRPr="00E87DF8" w:rsidRDefault="0074066F" w:rsidP="0074066F">
      <w:pPr>
        <w:spacing w:line="360" w:lineRule="auto"/>
        <w:ind w:left="720" w:firstLine="720"/>
        <w:jc w:val="both"/>
      </w:pPr>
      <w:r>
        <w:t>Pada gambar II.2 dan II.3 itu merupakan keadaan dermaga pada saat laut sedang mengalami air surut, pada kondisi ini terdapat masalah karena penghubung antar kapal dengan dernaga sendiri tidak mempunyai alat bantu untuk penumpang naik ke kapal</w:t>
      </w:r>
    </w:p>
    <w:p w:rsidR="00D85DE2" w:rsidRPr="00E87DF8" w:rsidRDefault="0074066F" w:rsidP="0074066F">
      <w:pPr>
        <w:keepNext/>
        <w:spacing w:line="360" w:lineRule="auto"/>
        <w:ind w:right="18"/>
        <w:jc w:val="center"/>
      </w:pPr>
      <w:r>
        <w:rPr>
          <w:noProof/>
          <w:sz w:val="20"/>
          <w:lang w:val="en-US"/>
        </w:rPr>
        <w:drawing>
          <wp:inline distT="0" distB="0" distL="0" distR="0" wp14:anchorId="725A8998" wp14:editId="165D7CEA">
            <wp:extent cx="3443367" cy="2986087"/>
            <wp:effectExtent l="0" t="0" r="0" b="0"/>
            <wp:docPr id="20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3" cstate="print"/>
                    <a:stretch>
                      <a:fillRect/>
                    </a:stretch>
                  </pic:blipFill>
                  <pic:spPr>
                    <a:xfrm>
                      <a:off x="0" y="0"/>
                      <a:ext cx="3443367" cy="2986087"/>
                    </a:xfrm>
                    <a:prstGeom prst="rect">
                      <a:avLst/>
                    </a:prstGeom>
                  </pic:spPr>
                </pic:pic>
              </a:graphicData>
            </a:graphic>
          </wp:inline>
        </w:drawing>
      </w:r>
    </w:p>
    <w:p w:rsidR="0074066F" w:rsidRPr="0074066F" w:rsidRDefault="00D85DE2" w:rsidP="0074066F">
      <w:pPr>
        <w:pStyle w:val="Caption"/>
        <w:jc w:val="center"/>
        <w:rPr>
          <w:b w:val="0"/>
          <w:color w:val="auto"/>
          <w:sz w:val="22"/>
        </w:rPr>
      </w:pPr>
      <w:r w:rsidRPr="00E87DF8">
        <w:rPr>
          <w:color w:val="auto"/>
          <w:sz w:val="22"/>
        </w:rPr>
        <w:t xml:space="preserve">          </w:t>
      </w:r>
      <w:bookmarkStart w:id="76" w:name="_Toc104377817"/>
      <w:bookmarkStart w:id="77" w:name="_Toc104638753"/>
      <w:bookmarkStart w:id="78" w:name="_Toc108670681"/>
      <w:bookmarkStart w:id="79" w:name="_Toc109165046"/>
      <w:bookmarkStart w:id="80" w:name="_Toc110965540"/>
      <w:r w:rsidRPr="00254830">
        <w:rPr>
          <w:b w:val="0"/>
          <w:color w:val="auto"/>
          <w:sz w:val="22"/>
        </w:rPr>
        <w:t xml:space="preserve">Gambar II. </w:t>
      </w:r>
      <w:r w:rsidRPr="00254830">
        <w:rPr>
          <w:b w:val="0"/>
          <w:color w:val="auto"/>
          <w:sz w:val="22"/>
        </w:rPr>
        <w:fldChar w:fldCharType="begin"/>
      </w:r>
      <w:r w:rsidRPr="00254830">
        <w:rPr>
          <w:b w:val="0"/>
          <w:color w:val="auto"/>
          <w:sz w:val="22"/>
        </w:rPr>
        <w:instrText xml:space="preserve"> SEQ Gambar_II. \* ARABIC </w:instrText>
      </w:r>
      <w:r w:rsidRPr="00254830">
        <w:rPr>
          <w:b w:val="0"/>
          <w:color w:val="auto"/>
          <w:sz w:val="22"/>
        </w:rPr>
        <w:fldChar w:fldCharType="separate"/>
      </w:r>
      <w:r w:rsidR="00163B1B">
        <w:rPr>
          <w:b w:val="0"/>
          <w:noProof/>
          <w:color w:val="auto"/>
          <w:sz w:val="22"/>
        </w:rPr>
        <w:t>3</w:t>
      </w:r>
      <w:r w:rsidRPr="00254830">
        <w:rPr>
          <w:b w:val="0"/>
          <w:color w:val="auto"/>
          <w:sz w:val="22"/>
        </w:rPr>
        <w:fldChar w:fldCharType="end"/>
      </w:r>
      <w:r w:rsidRPr="00254830">
        <w:rPr>
          <w:b w:val="0"/>
          <w:color w:val="auto"/>
          <w:sz w:val="22"/>
        </w:rPr>
        <w:t xml:space="preserve"> </w:t>
      </w:r>
      <w:bookmarkEnd w:id="76"/>
      <w:bookmarkEnd w:id="77"/>
      <w:bookmarkEnd w:id="78"/>
      <w:r w:rsidR="0074066F">
        <w:rPr>
          <w:b w:val="0"/>
          <w:color w:val="auto"/>
          <w:sz w:val="22"/>
        </w:rPr>
        <w:t>Tampak Atas Posisi Dermaga</w:t>
      </w:r>
      <w:bookmarkEnd w:id="79"/>
      <w:bookmarkEnd w:id="80"/>
    </w:p>
    <w:p w:rsidR="00D85DE2" w:rsidRPr="0074066F" w:rsidRDefault="0074066F" w:rsidP="0074066F">
      <w:pPr>
        <w:keepNext/>
        <w:spacing w:line="360" w:lineRule="auto"/>
        <w:jc w:val="center"/>
      </w:pPr>
      <w:bookmarkStart w:id="81" w:name="_Toc109165047"/>
      <w:bookmarkStart w:id="82" w:name="_Toc110965541"/>
      <w:r w:rsidRPr="0074066F">
        <w:rPr>
          <w:noProof/>
          <w:lang w:val="en-US"/>
        </w:rPr>
        <w:drawing>
          <wp:anchor distT="0" distB="0" distL="0" distR="0" simplePos="0" relativeHeight="251848704" behindDoc="0" locked="0" layoutInCell="1" allowOverlap="1" wp14:anchorId="1B8DD7AE" wp14:editId="2B97EA4E">
            <wp:simplePos x="0" y="0"/>
            <wp:positionH relativeFrom="page">
              <wp:posOffset>1657350</wp:posOffset>
            </wp:positionH>
            <wp:positionV relativeFrom="paragraph">
              <wp:posOffset>26670</wp:posOffset>
            </wp:positionV>
            <wp:extent cx="4886325" cy="2638425"/>
            <wp:effectExtent l="0" t="0" r="9525" b="9525"/>
            <wp:wrapTopAndBottom/>
            <wp:docPr id="1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rotWithShape="1">
                    <a:blip r:embed="rId24" cstate="print"/>
                    <a:srcRect l="1328" r="1328" b="5093"/>
                    <a:stretch/>
                  </pic:blipFill>
                  <pic:spPr bwMode="auto">
                    <a:xfrm>
                      <a:off x="0" y="0"/>
                      <a:ext cx="4886325" cy="2638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83" w:name="_Toc104377818"/>
      <w:bookmarkStart w:id="84" w:name="_Toc104638754"/>
      <w:bookmarkStart w:id="85" w:name="_Toc108670682"/>
      <w:r w:rsidR="00D85DE2" w:rsidRPr="0074066F">
        <w:t xml:space="preserve">Gambar II. </w:t>
      </w:r>
      <w:r w:rsidR="00D85DE2" w:rsidRPr="0074066F">
        <w:fldChar w:fldCharType="begin"/>
      </w:r>
      <w:r w:rsidR="00D85DE2" w:rsidRPr="0074066F">
        <w:instrText xml:space="preserve"> SEQ Gambar_II. \* ARABIC </w:instrText>
      </w:r>
      <w:r w:rsidR="00D85DE2" w:rsidRPr="0074066F">
        <w:fldChar w:fldCharType="separate"/>
      </w:r>
      <w:r w:rsidR="00163B1B">
        <w:rPr>
          <w:noProof/>
        </w:rPr>
        <w:t>4</w:t>
      </w:r>
      <w:r w:rsidR="00D85DE2" w:rsidRPr="0074066F">
        <w:fldChar w:fldCharType="end"/>
      </w:r>
      <w:r w:rsidR="00D85DE2" w:rsidRPr="0074066F">
        <w:t xml:space="preserve"> Layout Dermaga Wisata Kalimas Calaca</w:t>
      </w:r>
      <w:bookmarkEnd w:id="81"/>
      <w:bookmarkEnd w:id="82"/>
      <w:bookmarkEnd w:id="83"/>
      <w:bookmarkEnd w:id="84"/>
      <w:bookmarkEnd w:id="85"/>
    </w:p>
    <w:p w:rsidR="00D85DE2" w:rsidRPr="00E87DF8" w:rsidRDefault="00D85DE2" w:rsidP="00D85DE2">
      <w:pPr>
        <w:ind w:left="720"/>
        <w:jc w:val="center"/>
        <w:rPr>
          <w:i/>
          <w:sz w:val="18"/>
        </w:rPr>
      </w:pPr>
      <w:r w:rsidRPr="00E87DF8">
        <w:rPr>
          <w:i/>
          <w:sz w:val="18"/>
        </w:rPr>
        <w:t>*sumber : Tim PKL Kota Manado 2021</w:t>
      </w:r>
    </w:p>
    <w:p w:rsidR="00D85DE2" w:rsidRDefault="00D85DE2" w:rsidP="00D85DE2">
      <w:pPr>
        <w:ind w:left="720"/>
        <w:jc w:val="center"/>
        <w:rPr>
          <w:sz w:val="18"/>
        </w:rPr>
      </w:pPr>
    </w:p>
    <w:p w:rsidR="0074066F" w:rsidRDefault="0074066F" w:rsidP="0074066F">
      <w:pPr>
        <w:pStyle w:val="BodyText"/>
        <w:spacing w:before="101" w:line="360" w:lineRule="auto"/>
        <w:ind w:left="630" w:right="18" w:firstLine="720"/>
        <w:jc w:val="both"/>
      </w:pPr>
      <w:r>
        <w:t>Terdapat</w:t>
      </w:r>
      <w:r>
        <w:rPr>
          <w:spacing w:val="-2"/>
        </w:rPr>
        <w:t xml:space="preserve"> </w:t>
      </w:r>
      <w:r>
        <w:t>2</w:t>
      </w:r>
      <w:r>
        <w:rPr>
          <w:spacing w:val="-2"/>
        </w:rPr>
        <w:t xml:space="preserve"> </w:t>
      </w:r>
      <w:r>
        <w:t>(dua)</w:t>
      </w:r>
      <w:r>
        <w:rPr>
          <w:spacing w:val="-2"/>
        </w:rPr>
        <w:t xml:space="preserve"> </w:t>
      </w:r>
      <w:r>
        <w:t>buah</w:t>
      </w:r>
      <w:r>
        <w:rPr>
          <w:spacing w:val="-3"/>
        </w:rPr>
        <w:t xml:space="preserve"> </w:t>
      </w:r>
      <w:r>
        <w:t>dermaga</w:t>
      </w:r>
      <w:r>
        <w:rPr>
          <w:spacing w:val="-2"/>
        </w:rPr>
        <w:t xml:space="preserve"> </w:t>
      </w:r>
      <w:r>
        <w:t>tetap</w:t>
      </w:r>
      <w:r>
        <w:rPr>
          <w:spacing w:val="-2"/>
        </w:rPr>
        <w:t xml:space="preserve"> </w:t>
      </w:r>
      <w:r>
        <w:t>yang</w:t>
      </w:r>
      <w:r>
        <w:rPr>
          <w:spacing w:val="-1"/>
        </w:rPr>
        <w:t xml:space="preserve"> </w:t>
      </w:r>
      <w:r>
        <w:t>ada</w:t>
      </w:r>
      <w:r>
        <w:rPr>
          <w:spacing w:val="-2"/>
        </w:rPr>
        <w:t xml:space="preserve"> </w:t>
      </w:r>
      <w:r>
        <w:t>pada</w:t>
      </w:r>
      <w:r>
        <w:rPr>
          <w:spacing w:val="-3"/>
        </w:rPr>
        <w:t xml:space="preserve"> </w:t>
      </w:r>
      <w:r>
        <w:t>pelabuhan</w:t>
      </w:r>
      <w:r>
        <w:rPr>
          <w:spacing w:val="-3"/>
        </w:rPr>
        <w:t xml:space="preserve"> </w:t>
      </w:r>
      <w:r>
        <w:t>ini kedua dermaga</w:t>
      </w:r>
      <w:r>
        <w:rPr>
          <w:lang w:val="en-US"/>
        </w:rPr>
        <w:t xml:space="preserve"> </w:t>
      </w:r>
      <w:r>
        <w:t>tersebut ini mempunyai lebar dermaga 8,5 meter dengan panjang 2 meter. Untuk ke</w:t>
      </w:r>
      <w:r>
        <w:rPr>
          <w:lang w:val="en-US"/>
        </w:rPr>
        <w:t xml:space="preserve"> </w:t>
      </w:r>
      <w:r>
        <w:t>dermaga atau tempat penumpang naik turun penumpang</w:t>
      </w:r>
      <w:r>
        <w:rPr>
          <w:spacing w:val="51"/>
        </w:rPr>
        <w:t xml:space="preserve"> </w:t>
      </w:r>
      <w:r>
        <w:t>terdapat</w:t>
      </w:r>
      <w:r>
        <w:rPr>
          <w:spacing w:val="52"/>
        </w:rPr>
        <w:t xml:space="preserve"> </w:t>
      </w:r>
      <w:r>
        <w:t>trestle</w:t>
      </w:r>
      <w:r>
        <w:rPr>
          <w:spacing w:val="51"/>
        </w:rPr>
        <w:t xml:space="preserve"> </w:t>
      </w:r>
      <w:r>
        <w:t>atau</w:t>
      </w:r>
      <w:r>
        <w:rPr>
          <w:spacing w:val="50"/>
          <w:lang w:val="en-US"/>
        </w:rPr>
        <w:t xml:space="preserve"> </w:t>
      </w:r>
      <w:r>
        <w:t>penghubung</w:t>
      </w:r>
      <w:r>
        <w:rPr>
          <w:spacing w:val="52"/>
        </w:rPr>
        <w:t xml:space="preserve"> </w:t>
      </w:r>
      <w:r>
        <w:t>antara</w:t>
      </w:r>
      <w:r>
        <w:rPr>
          <w:spacing w:val="51"/>
        </w:rPr>
        <w:t xml:space="preserve"> </w:t>
      </w:r>
      <w:r>
        <w:t>dermaga</w:t>
      </w:r>
      <w:r>
        <w:rPr>
          <w:spacing w:val="52"/>
        </w:rPr>
        <w:t xml:space="preserve"> </w:t>
      </w:r>
      <w:r>
        <w:rPr>
          <w:spacing w:val="-2"/>
        </w:rPr>
        <w:t>deng</w:t>
      </w:r>
      <w:r>
        <w:rPr>
          <w:spacing w:val="-2"/>
          <w:lang w:val="en-US"/>
        </w:rPr>
        <w:t xml:space="preserve">an </w:t>
      </w:r>
      <w:r>
        <w:t>daratan dengan</w:t>
      </w:r>
      <w:r>
        <w:rPr>
          <w:spacing w:val="-1"/>
        </w:rPr>
        <w:t xml:space="preserve"> </w:t>
      </w:r>
      <w:r>
        <w:t>panjang mencapai 45</w:t>
      </w:r>
      <w:r>
        <w:rPr>
          <w:spacing w:val="-1"/>
        </w:rPr>
        <w:t xml:space="preserve"> </w:t>
      </w:r>
      <w:r>
        <w:t>meter,</w:t>
      </w:r>
      <w:r>
        <w:rPr>
          <w:lang w:val="en-US"/>
        </w:rPr>
        <w:t xml:space="preserve"> </w:t>
      </w:r>
      <w:r>
        <w:t>dengan</w:t>
      </w:r>
      <w:r>
        <w:rPr>
          <w:spacing w:val="-1"/>
        </w:rPr>
        <w:t xml:space="preserve"> </w:t>
      </w:r>
      <w:r>
        <w:t>panjang 45</w:t>
      </w:r>
      <w:r>
        <w:rPr>
          <w:spacing w:val="-1"/>
        </w:rPr>
        <w:t xml:space="preserve"> </w:t>
      </w:r>
      <w:r>
        <w:t>meter ini dapat tetap melakukan</w:t>
      </w:r>
      <w:r>
        <w:rPr>
          <w:lang w:val="en-US"/>
        </w:rPr>
        <w:t xml:space="preserve"> </w:t>
      </w:r>
      <w:r>
        <w:t>naik turun penumpang pada saat</w:t>
      </w:r>
      <w:r>
        <w:rPr>
          <w:lang w:val="en-US"/>
        </w:rPr>
        <w:t xml:space="preserve"> </w:t>
      </w:r>
      <w:r>
        <w:t>air laut surut.</w:t>
      </w:r>
    </w:p>
    <w:p w:rsidR="0074066F" w:rsidRPr="0074066F" w:rsidRDefault="0074066F" w:rsidP="00D85DE2">
      <w:pPr>
        <w:ind w:left="720"/>
        <w:jc w:val="center"/>
      </w:pPr>
    </w:p>
    <w:p w:rsidR="003B361C" w:rsidRPr="001272CE" w:rsidRDefault="00FA563D" w:rsidP="00733614">
      <w:pPr>
        <w:pStyle w:val="Heading3"/>
        <w:tabs>
          <w:tab w:val="left" w:pos="450"/>
        </w:tabs>
        <w:jc w:val="both"/>
        <w:rPr>
          <w:rFonts w:ascii="Tahoma" w:hAnsi="Tahoma" w:cs="Tahoma"/>
          <w:b w:val="0"/>
          <w:color w:val="auto"/>
        </w:rPr>
      </w:pPr>
      <w:bookmarkStart w:id="86" w:name="_Toc111979980"/>
      <w:r>
        <w:rPr>
          <w:rFonts w:ascii="Tahoma" w:hAnsi="Tahoma" w:cs="Tahoma"/>
          <w:b w:val="0"/>
          <w:color w:val="auto"/>
        </w:rPr>
        <w:t>2.2</w:t>
      </w:r>
      <w:r w:rsidR="005364D3" w:rsidRPr="001272CE">
        <w:rPr>
          <w:rFonts w:ascii="Tahoma" w:hAnsi="Tahoma" w:cs="Tahoma"/>
          <w:b w:val="0"/>
          <w:color w:val="auto"/>
        </w:rPr>
        <w:t>.</w:t>
      </w:r>
      <w:r w:rsidR="003B361C" w:rsidRPr="001272CE">
        <w:rPr>
          <w:rFonts w:ascii="Tahoma" w:hAnsi="Tahoma" w:cs="Tahoma"/>
          <w:b w:val="0"/>
          <w:color w:val="auto"/>
        </w:rPr>
        <w:t>2 Lintasan Penyeberangan</w:t>
      </w:r>
      <w:bookmarkEnd w:id="86"/>
      <w:r w:rsidR="003B361C" w:rsidRPr="001272CE">
        <w:rPr>
          <w:rFonts w:ascii="Tahoma" w:hAnsi="Tahoma" w:cs="Tahoma"/>
          <w:b w:val="0"/>
          <w:color w:val="auto"/>
        </w:rPr>
        <w:t xml:space="preserve"> </w:t>
      </w:r>
    </w:p>
    <w:p w:rsidR="009555B3" w:rsidRPr="009555B3" w:rsidRDefault="009555B3" w:rsidP="009555B3"/>
    <w:p w:rsidR="003B361C" w:rsidRDefault="003B361C" w:rsidP="0074066F">
      <w:pPr>
        <w:spacing w:line="360" w:lineRule="auto"/>
        <w:ind w:left="630" w:firstLine="720"/>
        <w:jc w:val="both"/>
      </w:pPr>
      <w:r>
        <w:t>Dermaga Wisata kalimas Calaca umumnya melayani rute antar kecamatan dalam Kota Manado yaitu Kecamatan Wenang yang berada pada Pulau Kota Manado dan Kecamatan Kepulauan Bunaken yang berada di pulau – pulau kecil sekitaran pulau Kota Manado. Terdapat tiga lintasan utama pada penyeberangan ini yakni, penyeberangan ke pulau Bunaken, pulau Manado Tua, da</w:t>
      </w:r>
      <w:r w:rsidR="00ED6F6A">
        <w:t>n pulau Siladen. Pada penelitian ini pen</w:t>
      </w:r>
      <w:r w:rsidR="00E87484">
        <w:t>eliti</w:t>
      </w:r>
      <w:r w:rsidR="00ED6F6A">
        <w:t xml:space="preserve"> mengambil fokus pada rute jalur</w:t>
      </w:r>
      <w:r w:rsidR="00ED6F6A">
        <w:rPr>
          <w:spacing w:val="-2"/>
        </w:rPr>
        <w:t xml:space="preserve"> </w:t>
      </w:r>
      <w:r w:rsidR="00ED6F6A">
        <w:t>pelayaran</w:t>
      </w:r>
      <w:r w:rsidR="00ED6F6A">
        <w:rPr>
          <w:spacing w:val="-3"/>
        </w:rPr>
        <w:t xml:space="preserve"> </w:t>
      </w:r>
      <w:r w:rsidR="00ED6F6A">
        <w:t>manado</w:t>
      </w:r>
      <w:r w:rsidR="00ED6F6A">
        <w:rPr>
          <w:spacing w:val="-3"/>
        </w:rPr>
        <w:t xml:space="preserve"> </w:t>
      </w:r>
      <w:r w:rsidR="00ED6F6A">
        <w:t>–</w:t>
      </w:r>
      <w:r w:rsidR="00ED6F6A">
        <w:rPr>
          <w:spacing w:val="-2"/>
        </w:rPr>
        <w:t xml:space="preserve"> </w:t>
      </w:r>
      <w:r w:rsidR="00ED6F6A">
        <w:t>Bunaken</w:t>
      </w:r>
      <w:r w:rsidR="00ED6F6A">
        <w:rPr>
          <w:spacing w:val="-3"/>
        </w:rPr>
        <w:t xml:space="preserve"> </w:t>
      </w:r>
      <w:r w:rsidR="00ED6F6A">
        <w:t>karena</w:t>
      </w:r>
      <w:r w:rsidR="00ED6F6A">
        <w:rPr>
          <w:spacing w:val="-3"/>
        </w:rPr>
        <w:t xml:space="preserve"> </w:t>
      </w:r>
      <w:r w:rsidR="00ED6F6A">
        <w:t>jumlah</w:t>
      </w:r>
      <w:r w:rsidR="00ED6F6A">
        <w:rPr>
          <w:spacing w:val="-2"/>
        </w:rPr>
        <w:t xml:space="preserve"> </w:t>
      </w:r>
      <w:r w:rsidR="00ED6F6A">
        <w:rPr>
          <w:i/>
          <w:sz w:val="23"/>
        </w:rPr>
        <w:t>demand</w:t>
      </w:r>
      <w:r w:rsidR="00ED6F6A">
        <w:rPr>
          <w:i/>
          <w:spacing w:val="-5"/>
          <w:sz w:val="23"/>
        </w:rPr>
        <w:t xml:space="preserve"> </w:t>
      </w:r>
      <w:r w:rsidR="00ED6F6A">
        <w:t>yang</w:t>
      </w:r>
      <w:r w:rsidR="00ED6F6A">
        <w:rPr>
          <w:spacing w:val="-4"/>
        </w:rPr>
        <w:t xml:space="preserve"> </w:t>
      </w:r>
      <w:r w:rsidR="00ED6F6A">
        <w:t>lebih</w:t>
      </w:r>
      <w:r w:rsidR="00ED6F6A">
        <w:rPr>
          <w:spacing w:val="-3"/>
        </w:rPr>
        <w:t xml:space="preserve"> </w:t>
      </w:r>
      <w:r w:rsidR="00ED6F6A">
        <w:t>bear dibandingkan dengan yang lain</w:t>
      </w:r>
    </w:p>
    <w:p w:rsidR="003B361C" w:rsidRDefault="003B361C" w:rsidP="003B361C">
      <w:pPr>
        <w:keepNext/>
        <w:spacing w:line="360" w:lineRule="auto"/>
        <w:jc w:val="center"/>
      </w:pPr>
      <w:r>
        <w:rPr>
          <w:noProof/>
          <w:lang w:val="en-US"/>
        </w:rPr>
        <w:drawing>
          <wp:inline distT="0" distB="0" distL="0" distR="0" wp14:anchorId="7E047FBC" wp14:editId="0DA5417E">
            <wp:extent cx="3593805" cy="3593804"/>
            <wp:effectExtent l="0" t="0" r="6985" b="6985"/>
            <wp:docPr id="43933" name="Picture 4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5 at 12.37.38 PM.jpeg"/>
                    <pic:cNvPicPr/>
                  </pic:nvPicPr>
                  <pic:blipFill>
                    <a:blip r:embed="rId25">
                      <a:extLst>
                        <a:ext uri="{28A0092B-C50C-407E-A947-70E740481C1C}">
                          <a14:useLocalDpi xmlns:a14="http://schemas.microsoft.com/office/drawing/2010/main" val="0"/>
                        </a:ext>
                      </a:extLst>
                    </a:blip>
                    <a:stretch>
                      <a:fillRect/>
                    </a:stretch>
                  </pic:blipFill>
                  <pic:spPr>
                    <a:xfrm>
                      <a:off x="0" y="0"/>
                      <a:ext cx="3605616" cy="3605615"/>
                    </a:xfrm>
                    <a:prstGeom prst="rect">
                      <a:avLst/>
                    </a:prstGeom>
                  </pic:spPr>
                </pic:pic>
              </a:graphicData>
            </a:graphic>
          </wp:inline>
        </w:drawing>
      </w:r>
    </w:p>
    <w:p w:rsidR="003B361C" w:rsidRPr="00254830" w:rsidRDefault="003B361C" w:rsidP="003B361C">
      <w:pPr>
        <w:pStyle w:val="Caption"/>
        <w:jc w:val="center"/>
        <w:rPr>
          <w:b w:val="0"/>
          <w:color w:val="auto"/>
          <w:sz w:val="22"/>
        </w:rPr>
      </w:pPr>
      <w:bookmarkStart w:id="87" w:name="_Toc104377819"/>
      <w:bookmarkStart w:id="88" w:name="_Toc104638755"/>
      <w:bookmarkStart w:id="89" w:name="_Toc108670683"/>
      <w:bookmarkStart w:id="90" w:name="_Toc109165048"/>
      <w:bookmarkStart w:id="91" w:name="_Toc110965542"/>
      <w:r w:rsidRPr="00254830">
        <w:rPr>
          <w:b w:val="0"/>
          <w:color w:val="auto"/>
          <w:sz w:val="22"/>
        </w:rPr>
        <w:t xml:space="preserve">Gambar II. </w:t>
      </w:r>
      <w:r w:rsidRPr="00254830">
        <w:rPr>
          <w:b w:val="0"/>
          <w:color w:val="auto"/>
          <w:sz w:val="22"/>
        </w:rPr>
        <w:fldChar w:fldCharType="begin"/>
      </w:r>
      <w:r w:rsidRPr="00254830">
        <w:rPr>
          <w:b w:val="0"/>
          <w:color w:val="auto"/>
          <w:sz w:val="22"/>
        </w:rPr>
        <w:instrText xml:space="preserve"> SEQ Gambar_II. \* ARABIC </w:instrText>
      </w:r>
      <w:r w:rsidRPr="00254830">
        <w:rPr>
          <w:b w:val="0"/>
          <w:color w:val="auto"/>
          <w:sz w:val="22"/>
        </w:rPr>
        <w:fldChar w:fldCharType="separate"/>
      </w:r>
      <w:r w:rsidR="00163B1B">
        <w:rPr>
          <w:b w:val="0"/>
          <w:noProof/>
          <w:color w:val="auto"/>
          <w:sz w:val="22"/>
        </w:rPr>
        <w:t>5</w:t>
      </w:r>
      <w:r w:rsidRPr="00254830">
        <w:rPr>
          <w:b w:val="0"/>
          <w:color w:val="auto"/>
          <w:sz w:val="22"/>
        </w:rPr>
        <w:fldChar w:fldCharType="end"/>
      </w:r>
      <w:r w:rsidRPr="00254830">
        <w:rPr>
          <w:b w:val="0"/>
          <w:color w:val="auto"/>
          <w:sz w:val="22"/>
        </w:rPr>
        <w:t xml:space="preserve"> Jalur Pelayaran</w:t>
      </w:r>
      <w:bookmarkEnd w:id="87"/>
      <w:bookmarkEnd w:id="88"/>
      <w:bookmarkEnd w:id="89"/>
      <w:bookmarkEnd w:id="90"/>
      <w:bookmarkEnd w:id="91"/>
    </w:p>
    <w:p w:rsidR="003B361C" w:rsidRPr="00F80526" w:rsidRDefault="003B361C" w:rsidP="003B361C">
      <w:pPr>
        <w:jc w:val="center"/>
        <w:rPr>
          <w:i/>
          <w:sz w:val="18"/>
        </w:rPr>
      </w:pPr>
      <w:r w:rsidRPr="00F80526">
        <w:rPr>
          <w:i/>
          <w:sz w:val="18"/>
        </w:rPr>
        <w:t>*sumber : Tim PKL Kota Manado 2021</w:t>
      </w:r>
    </w:p>
    <w:p w:rsidR="00D85DE2" w:rsidRPr="001272CE" w:rsidRDefault="00FA563D" w:rsidP="00733614">
      <w:pPr>
        <w:pStyle w:val="Heading3"/>
        <w:jc w:val="both"/>
        <w:rPr>
          <w:rFonts w:ascii="Tahoma" w:hAnsi="Tahoma" w:cs="Tahoma"/>
          <w:b w:val="0"/>
          <w:color w:val="auto"/>
        </w:rPr>
      </w:pPr>
      <w:bookmarkStart w:id="92" w:name="_Toc111979981"/>
      <w:r>
        <w:rPr>
          <w:rFonts w:ascii="Tahoma" w:hAnsi="Tahoma" w:cs="Tahoma"/>
          <w:b w:val="0"/>
          <w:color w:val="auto"/>
        </w:rPr>
        <w:t>2.2</w:t>
      </w:r>
      <w:r w:rsidR="005364D3" w:rsidRPr="001272CE">
        <w:rPr>
          <w:rFonts w:ascii="Tahoma" w:hAnsi="Tahoma" w:cs="Tahoma"/>
          <w:b w:val="0"/>
          <w:color w:val="auto"/>
        </w:rPr>
        <w:t>.</w:t>
      </w:r>
      <w:r w:rsidR="00810D1F" w:rsidRPr="001272CE">
        <w:rPr>
          <w:rFonts w:ascii="Tahoma" w:hAnsi="Tahoma" w:cs="Tahoma"/>
          <w:b w:val="0"/>
          <w:color w:val="auto"/>
        </w:rPr>
        <w:t>3</w:t>
      </w:r>
      <w:r w:rsidR="00D85DE2" w:rsidRPr="001272CE">
        <w:rPr>
          <w:rFonts w:ascii="Tahoma" w:hAnsi="Tahoma" w:cs="Tahoma"/>
          <w:b w:val="0"/>
          <w:color w:val="auto"/>
        </w:rPr>
        <w:t xml:space="preserve"> Inventarisasi</w:t>
      </w:r>
      <w:bookmarkEnd w:id="92"/>
      <w:r w:rsidR="00D85DE2" w:rsidRPr="001272CE">
        <w:rPr>
          <w:rFonts w:ascii="Tahoma" w:hAnsi="Tahoma" w:cs="Tahoma"/>
          <w:b w:val="0"/>
          <w:color w:val="auto"/>
        </w:rPr>
        <w:t xml:space="preserve"> </w:t>
      </w:r>
    </w:p>
    <w:p w:rsidR="009555B3" w:rsidRPr="009555B3" w:rsidRDefault="009555B3" w:rsidP="009555B3"/>
    <w:p w:rsidR="009B6A35" w:rsidRPr="00254830" w:rsidRDefault="00D85DE2" w:rsidP="00ED6F6A">
      <w:pPr>
        <w:spacing w:line="360" w:lineRule="auto"/>
        <w:ind w:left="630" w:firstLine="720"/>
        <w:jc w:val="both"/>
      </w:pPr>
      <w:r w:rsidRPr="00E87DF8">
        <w:t>Pada Dermaga Wisata Kalimas Calaca terdapat berbagai fasilitas mulai dari fasilitas utama hingga fasilitas penunjang, walaupun secara kasat mata fasilitas pada dermaga ini masih sangat kurang, berikut data inventarisasi Dermaga yang dilakukan oleh tim PKL Kota Manado</w:t>
      </w:r>
    </w:p>
    <w:p w:rsidR="00D85DE2" w:rsidRPr="00254830" w:rsidRDefault="00D85DE2" w:rsidP="00D85DE2">
      <w:pPr>
        <w:pStyle w:val="Caption"/>
        <w:keepNext/>
        <w:jc w:val="center"/>
        <w:rPr>
          <w:b w:val="0"/>
          <w:color w:val="auto"/>
          <w:sz w:val="22"/>
        </w:rPr>
      </w:pPr>
      <w:bookmarkStart w:id="93" w:name="_Toc106258600"/>
      <w:bookmarkStart w:id="94" w:name="_Toc109165225"/>
      <w:bookmarkStart w:id="95" w:name="_Toc110965625"/>
      <w:r w:rsidRPr="00254830">
        <w:rPr>
          <w:b w:val="0"/>
          <w:color w:val="auto"/>
          <w:sz w:val="22"/>
        </w:rPr>
        <w:t xml:space="preserve">Tabel II. </w:t>
      </w:r>
      <w:r w:rsidRPr="00254830">
        <w:rPr>
          <w:b w:val="0"/>
          <w:color w:val="auto"/>
          <w:sz w:val="22"/>
        </w:rPr>
        <w:fldChar w:fldCharType="begin"/>
      </w:r>
      <w:r w:rsidRPr="00254830">
        <w:rPr>
          <w:b w:val="0"/>
          <w:color w:val="auto"/>
          <w:sz w:val="22"/>
        </w:rPr>
        <w:instrText xml:space="preserve"> SEQ Tabel_II. \* ARABIC </w:instrText>
      </w:r>
      <w:r w:rsidRPr="00254830">
        <w:rPr>
          <w:b w:val="0"/>
          <w:color w:val="auto"/>
          <w:sz w:val="22"/>
        </w:rPr>
        <w:fldChar w:fldCharType="separate"/>
      </w:r>
      <w:r w:rsidR="00163B1B">
        <w:rPr>
          <w:b w:val="0"/>
          <w:noProof/>
          <w:color w:val="auto"/>
          <w:sz w:val="22"/>
        </w:rPr>
        <w:t>2</w:t>
      </w:r>
      <w:r w:rsidRPr="00254830">
        <w:rPr>
          <w:b w:val="0"/>
          <w:color w:val="auto"/>
          <w:sz w:val="22"/>
        </w:rPr>
        <w:fldChar w:fldCharType="end"/>
      </w:r>
      <w:r w:rsidRPr="00254830">
        <w:rPr>
          <w:b w:val="0"/>
          <w:color w:val="auto"/>
          <w:sz w:val="22"/>
        </w:rPr>
        <w:t xml:space="preserve"> Inventarisasi Fasilitas Dermaga</w:t>
      </w:r>
      <w:bookmarkEnd w:id="93"/>
      <w:bookmarkEnd w:id="94"/>
      <w:bookmarkEnd w:id="95"/>
    </w:p>
    <w:tbl>
      <w:tblPr>
        <w:tblStyle w:val="TableGrid1"/>
        <w:tblW w:w="0" w:type="auto"/>
        <w:tblLook w:val="04A0" w:firstRow="1" w:lastRow="0" w:firstColumn="1" w:lastColumn="0" w:noHBand="0" w:noVBand="1"/>
      </w:tblPr>
      <w:tblGrid>
        <w:gridCol w:w="1914"/>
        <w:gridCol w:w="4658"/>
        <w:gridCol w:w="1581"/>
      </w:tblGrid>
      <w:tr w:rsidR="00D85DE2" w:rsidRPr="00E87DF8" w:rsidTr="00254830">
        <w:tc>
          <w:tcPr>
            <w:tcW w:w="1914" w:type="dxa"/>
            <w:shd w:val="clear" w:color="auto" w:fill="4F81BD" w:themeFill="accent1"/>
            <w:vAlign w:val="center"/>
          </w:tcPr>
          <w:p w:rsidR="00D85DE2" w:rsidRPr="00E87DF8" w:rsidRDefault="00D85DE2" w:rsidP="00254830">
            <w:pPr>
              <w:tabs>
                <w:tab w:val="left" w:pos="9000"/>
              </w:tabs>
              <w:jc w:val="center"/>
            </w:pPr>
            <w:r w:rsidRPr="00E87DF8">
              <w:t>Fasilitas Dermaga</w:t>
            </w:r>
          </w:p>
        </w:tc>
        <w:tc>
          <w:tcPr>
            <w:tcW w:w="4658" w:type="dxa"/>
            <w:shd w:val="clear" w:color="auto" w:fill="4F81BD" w:themeFill="accent1"/>
            <w:vAlign w:val="center"/>
          </w:tcPr>
          <w:p w:rsidR="00D85DE2" w:rsidRPr="00E87DF8" w:rsidRDefault="00D85DE2" w:rsidP="00254830">
            <w:pPr>
              <w:tabs>
                <w:tab w:val="left" w:pos="9000"/>
              </w:tabs>
              <w:jc w:val="center"/>
            </w:pPr>
            <w:r w:rsidRPr="00E87DF8">
              <w:t>Visualisasi</w:t>
            </w:r>
          </w:p>
        </w:tc>
        <w:tc>
          <w:tcPr>
            <w:tcW w:w="1581" w:type="dxa"/>
            <w:shd w:val="clear" w:color="auto" w:fill="4F81BD" w:themeFill="accent1"/>
            <w:vAlign w:val="center"/>
          </w:tcPr>
          <w:p w:rsidR="00D85DE2" w:rsidRPr="00E87DF8" w:rsidRDefault="00D85DE2" w:rsidP="00254830">
            <w:pPr>
              <w:tabs>
                <w:tab w:val="left" w:pos="9000"/>
              </w:tabs>
              <w:jc w:val="center"/>
            </w:pPr>
            <w:r w:rsidRPr="00E87DF8">
              <w:t>Lokasi</w:t>
            </w:r>
          </w:p>
        </w:tc>
      </w:tr>
      <w:tr w:rsidR="00D85DE2" w:rsidRPr="00E87DF8" w:rsidTr="00254830">
        <w:tc>
          <w:tcPr>
            <w:tcW w:w="1914" w:type="dxa"/>
            <w:vAlign w:val="center"/>
          </w:tcPr>
          <w:p w:rsidR="00D85DE2" w:rsidRPr="00E87DF8" w:rsidRDefault="00D85DE2" w:rsidP="00ED6F6A">
            <w:pPr>
              <w:tabs>
                <w:tab w:val="left" w:pos="9000"/>
              </w:tabs>
              <w:ind w:left="90"/>
            </w:pPr>
            <w:r w:rsidRPr="00E87DF8">
              <w:t>Toilet</w:t>
            </w:r>
          </w:p>
        </w:tc>
        <w:tc>
          <w:tcPr>
            <w:tcW w:w="4658" w:type="dxa"/>
            <w:vAlign w:val="center"/>
          </w:tcPr>
          <w:p w:rsidR="00D85DE2" w:rsidRPr="00E87DF8" w:rsidRDefault="00D85DE2" w:rsidP="00254830">
            <w:pPr>
              <w:tabs>
                <w:tab w:val="left" w:pos="9000"/>
              </w:tabs>
              <w:jc w:val="center"/>
            </w:pPr>
            <w:r w:rsidRPr="00E87DF8">
              <w:rPr>
                <w:noProof/>
                <w:lang w:val="en-US"/>
              </w:rPr>
              <w:drawing>
                <wp:inline distT="0" distB="0" distL="0" distR="0" wp14:anchorId="17CE2B5C" wp14:editId="5B621ED2">
                  <wp:extent cx="2064921" cy="1327236"/>
                  <wp:effectExtent l="0" t="0" r="0" b="6350"/>
                  <wp:docPr id="43552" name="Picture 4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2" name="Picture 4355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88285" cy="1342253"/>
                          </a:xfrm>
                          <a:prstGeom prst="rect">
                            <a:avLst/>
                          </a:prstGeom>
                        </pic:spPr>
                      </pic:pic>
                    </a:graphicData>
                  </a:graphic>
                </wp:inline>
              </w:drawing>
            </w:r>
          </w:p>
        </w:tc>
        <w:tc>
          <w:tcPr>
            <w:tcW w:w="1581" w:type="dxa"/>
            <w:vAlign w:val="center"/>
          </w:tcPr>
          <w:p w:rsidR="00D85DE2" w:rsidRPr="00E87DF8" w:rsidRDefault="00ED6F6A" w:rsidP="00ED6F6A">
            <w:pPr>
              <w:tabs>
                <w:tab w:val="left" w:pos="9000"/>
              </w:tabs>
            </w:pPr>
            <w:r>
              <w:t>Terdapat dalam dermaga</w:t>
            </w:r>
            <w:r>
              <w:rPr>
                <w:spacing w:val="-18"/>
              </w:rPr>
              <w:t xml:space="preserve"> </w:t>
            </w:r>
            <w:r>
              <w:t xml:space="preserve">namun tidak dapat </w:t>
            </w:r>
            <w:r>
              <w:rPr>
                <w:spacing w:val="-2"/>
              </w:rPr>
              <w:t>difungsikan</w:t>
            </w:r>
          </w:p>
        </w:tc>
      </w:tr>
      <w:tr w:rsidR="00D85DE2" w:rsidRPr="00E87DF8" w:rsidTr="00254830">
        <w:tc>
          <w:tcPr>
            <w:tcW w:w="1914" w:type="dxa"/>
            <w:vAlign w:val="center"/>
          </w:tcPr>
          <w:p w:rsidR="00D85DE2" w:rsidRPr="00E87DF8" w:rsidRDefault="00D85DE2" w:rsidP="00ED6F6A">
            <w:pPr>
              <w:tabs>
                <w:tab w:val="left" w:pos="9000"/>
              </w:tabs>
              <w:ind w:left="90"/>
            </w:pPr>
            <w:r w:rsidRPr="00E87DF8">
              <w:t>Ruang Tunggu</w:t>
            </w:r>
          </w:p>
        </w:tc>
        <w:tc>
          <w:tcPr>
            <w:tcW w:w="4658" w:type="dxa"/>
            <w:vAlign w:val="center"/>
          </w:tcPr>
          <w:p w:rsidR="00D85DE2" w:rsidRPr="00E87DF8" w:rsidRDefault="00D85DE2" w:rsidP="00254830">
            <w:pPr>
              <w:tabs>
                <w:tab w:val="left" w:pos="9000"/>
              </w:tabs>
              <w:jc w:val="center"/>
            </w:pPr>
            <w:r w:rsidRPr="00E87DF8">
              <w:rPr>
                <w:noProof/>
                <w:lang w:val="en-US"/>
              </w:rPr>
              <w:drawing>
                <wp:inline distT="0" distB="0" distL="0" distR="0" wp14:anchorId="5E45332E" wp14:editId="1FC96433">
                  <wp:extent cx="2204568" cy="1571625"/>
                  <wp:effectExtent l="0" t="0" r="5715" b="0"/>
                  <wp:docPr id="43553" name="Picture 4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3" name="Picture 4355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20589" cy="1583047"/>
                          </a:xfrm>
                          <a:prstGeom prst="rect">
                            <a:avLst/>
                          </a:prstGeom>
                        </pic:spPr>
                      </pic:pic>
                    </a:graphicData>
                  </a:graphic>
                </wp:inline>
              </w:drawing>
            </w:r>
          </w:p>
        </w:tc>
        <w:tc>
          <w:tcPr>
            <w:tcW w:w="1581" w:type="dxa"/>
            <w:vAlign w:val="center"/>
          </w:tcPr>
          <w:p w:rsidR="00D85DE2" w:rsidRPr="00E87DF8" w:rsidRDefault="00ED6F6A" w:rsidP="00ED6F6A">
            <w:pPr>
              <w:tabs>
                <w:tab w:val="left" w:pos="9000"/>
              </w:tabs>
            </w:pPr>
            <w:r>
              <w:t>Memiliki luas bangunan</w:t>
            </w:r>
            <w:r>
              <w:rPr>
                <w:spacing w:val="-18"/>
              </w:rPr>
              <w:t xml:space="preserve"> </w:t>
            </w:r>
            <w:r>
              <w:t>36</w:t>
            </w:r>
            <w:r>
              <w:rPr>
                <w:spacing w:val="-17"/>
              </w:rPr>
              <w:t xml:space="preserve"> </w:t>
            </w:r>
            <w:r>
              <w:t>m</w:t>
            </w:r>
            <w:r>
              <w:rPr>
                <w:vertAlign w:val="superscript"/>
              </w:rPr>
              <w:t>2</w:t>
            </w:r>
          </w:p>
        </w:tc>
      </w:tr>
      <w:tr w:rsidR="00D85DE2" w:rsidRPr="00E87DF8" w:rsidTr="00254830">
        <w:tc>
          <w:tcPr>
            <w:tcW w:w="1914" w:type="dxa"/>
            <w:vAlign w:val="center"/>
          </w:tcPr>
          <w:p w:rsidR="00D85DE2" w:rsidRPr="00E87DF8" w:rsidRDefault="00D85DE2" w:rsidP="00ED6F6A">
            <w:pPr>
              <w:tabs>
                <w:tab w:val="left" w:pos="9000"/>
              </w:tabs>
              <w:ind w:left="90"/>
            </w:pPr>
            <w:r w:rsidRPr="00E87DF8">
              <w:t>Parkir</w:t>
            </w:r>
          </w:p>
        </w:tc>
        <w:tc>
          <w:tcPr>
            <w:tcW w:w="4658" w:type="dxa"/>
            <w:vAlign w:val="center"/>
          </w:tcPr>
          <w:p w:rsidR="00D85DE2" w:rsidRPr="00E87DF8" w:rsidRDefault="00D85DE2" w:rsidP="00254830">
            <w:pPr>
              <w:tabs>
                <w:tab w:val="left" w:pos="9000"/>
              </w:tabs>
              <w:jc w:val="center"/>
            </w:pPr>
            <w:r w:rsidRPr="00E87DF8">
              <w:rPr>
                <w:noProof/>
                <w:lang w:val="en-US"/>
              </w:rPr>
              <w:drawing>
                <wp:inline distT="0" distB="0" distL="0" distR="0" wp14:anchorId="0C15AF01" wp14:editId="36E76EDD">
                  <wp:extent cx="2190750" cy="1771650"/>
                  <wp:effectExtent l="0" t="0" r="0" b="0"/>
                  <wp:docPr id="43554" name="Picture 4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4" name="Picture 43554"/>
                          <pic:cNvPicPr/>
                        </pic:nvPicPr>
                        <pic:blipFill rotWithShape="1">
                          <a:blip r:embed="rId28" cstate="print">
                            <a:extLst>
                              <a:ext uri="{28A0092B-C50C-407E-A947-70E740481C1C}">
                                <a14:useLocalDpi xmlns:a14="http://schemas.microsoft.com/office/drawing/2010/main" val="0"/>
                              </a:ext>
                            </a:extLst>
                          </a:blip>
                          <a:srcRect t="26737" b="6481"/>
                          <a:stretch/>
                        </pic:blipFill>
                        <pic:spPr bwMode="auto">
                          <a:xfrm>
                            <a:off x="0" y="0"/>
                            <a:ext cx="2205414" cy="1783509"/>
                          </a:xfrm>
                          <a:prstGeom prst="rect">
                            <a:avLst/>
                          </a:prstGeom>
                          <a:ln>
                            <a:noFill/>
                          </a:ln>
                          <a:extLst>
                            <a:ext uri="{53640926-AAD7-44D8-BBD7-CCE9431645EC}">
                              <a14:shadowObscured xmlns:a14="http://schemas.microsoft.com/office/drawing/2010/main"/>
                            </a:ext>
                          </a:extLst>
                        </pic:spPr>
                      </pic:pic>
                    </a:graphicData>
                  </a:graphic>
                </wp:inline>
              </w:drawing>
            </w:r>
          </w:p>
        </w:tc>
        <w:tc>
          <w:tcPr>
            <w:tcW w:w="1581" w:type="dxa"/>
            <w:vAlign w:val="center"/>
          </w:tcPr>
          <w:p w:rsidR="00D85DE2" w:rsidRPr="00E87DF8" w:rsidRDefault="00ED6F6A" w:rsidP="00ED6F6A">
            <w:pPr>
              <w:tabs>
                <w:tab w:val="left" w:pos="9000"/>
              </w:tabs>
              <w:ind w:right="-73"/>
            </w:pPr>
            <w:r>
              <w:t>Lahan Kosong yang dijadikan tempat parkir bagi</w:t>
            </w:r>
            <w:r>
              <w:rPr>
                <w:spacing w:val="-18"/>
              </w:rPr>
              <w:t xml:space="preserve"> </w:t>
            </w:r>
            <w:r>
              <w:t xml:space="preserve">kendaraan pengantar dan </w:t>
            </w:r>
            <w:r>
              <w:rPr>
                <w:spacing w:val="-2"/>
              </w:rPr>
              <w:t>penjemput</w:t>
            </w:r>
          </w:p>
        </w:tc>
      </w:tr>
      <w:tr w:rsidR="00D85DE2" w:rsidRPr="00E87DF8" w:rsidTr="00D02053">
        <w:tc>
          <w:tcPr>
            <w:tcW w:w="1914" w:type="dxa"/>
            <w:vAlign w:val="center"/>
          </w:tcPr>
          <w:p w:rsidR="00D85DE2" w:rsidRPr="00E87DF8" w:rsidRDefault="00D85DE2" w:rsidP="00ED6F6A">
            <w:pPr>
              <w:tabs>
                <w:tab w:val="left" w:pos="9000"/>
              </w:tabs>
              <w:ind w:left="90"/>
            </w:pPr>
            <w:r w:rsidRPr="00E87DF8">
              <w:t>Kantin</w:t>
            </w:r>
          </w:p>
        </w:tc>
        <w:tc>
          <w:tcPr>
            <w:tcW w:w="4658" w:type="dxa"/>
            <w:vAlign w:val="center"/>
          </w:tcPr>
          <w:p w:rsidR="00D85DE2" w:rsidRPr="00E87DF8" w:rsidRDefault="00D85DE2" w:rsidP="00254830">
            <w:pPr>
              <w:tabs>
                <w:tab w:val="left" w:pos="9000"/>
              </w:tabs>
              <w:jc w:val="center"/>
            </w:pPr>
            <w:r w:rsidRPr="00E87DF8">
              <w:rPr>
                <w:noProof/>
                <w:lang w:val="en-US"/>
              </w:rPr>
              <w:drawing>
                <wp:inline distT="0" distB="0" distL="0" distR="0" wp14:anchorId="6794E249" wp14:editId="55B9E7BB">
                  <wp:extent cx="2181225" cy="1666875"/>
                  <wp:effectExtent l="0" t="0" r="9525" b="9525"/>
                  <wp:docPr id="43555" name="Picture 4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5" name="Picture 43555"/>
                          <pic:cNvPicPr/>
                        </pic:nvPicPr>
                        <pic:blipFill rotWithShape="1">
                          <a:blip r:embed="rId29" cstate="print">
                            <a:extLst>
                              <a:ext uri="{28A0092B-C50C-407E-A947-70E740481C1C}">
                                <a14:useLocalDpi xmlns:a14="http://schemas.microsoft.com/office/drawing/2010/main" val="0"/>
                              </a:ext>
                            </a:extLst>
                          </a:blip>
                          <a:srcRect l="16674" r="23558"/>
                          <a:stretch/>
                        </pic:blipFill>
                        <pic:spPr bwMode="auto">
                          <a:xfrm>
                            <a:off x="0" y="0"/>
                            <a:ext cx="2188587" cy="1672501"/>
                          </a:xfrm>
                          <a:prstGeom prst="rect">
                            <a:avLst/>
                          </a:prstGeom>
                          <a:ln>
                            <a:noFill/>
                          </a:ln>
                          <a:extLst>
                            <a:ext uri="{53640926-AAD7-44D8-BBD7-CCE9431645EC}">
                              <a14:shadowObscured xmlns:a14="http://schemas.microsoft.com/office/drawing/2010/main"/>
                            </a:ext>
                          </a:extLst>
                        </pic:spPr>
                      </pic:pic>
                    </a:graphicData>
                  </a:graphic>
                </wp:inline>
              </w:drawing>
            </w:r>
          </w:p>
        </w:tc>
        <w:tc>
          <w:tcPr>
            <w:tcW w:w="1581" w:type="dxa"/>
            <w:vAlign w:val="center"/>
          </w:tcPr>
          <w:p w:rsidR="00D85DE2" w:rsidRPr="00E87DF8" w:rsidRDefault="00D02053" w:rsidP="00D02053">
            <w:pPr>
              <w:tabs>
                <w:tab w:val="left" w:pos="9000"/>
              </w:tabs>
              <w:ind w:right="-73"/>
            </w:pPr>
            <w:r>
              <w:t>Posisi</w:t>
            </w:r>
            <w:r>
              <w:rPr>
                <w:spacing w:val="-18"/>
              </w:rPr>
              <w:t xml:space="preserve"> </w:t>
            </w:r>
            <w:r>
              <w:t>depan</w:t>
            </w:r>
            <w:r>
              <w:rPr>
                <w:spacing w:val="-17"/>
              </w:rPr>
              <w:t xml:space="preserve"> </w:t>
            </w:r>
            <w:r>
              <w:t xml:space="preserve">area </w:t>
            </w:r>
            <w:r>
              <w:rPr>
                <w:spacing w:val="-2"/>
              </w:rPr>
              <w:t>toilet</w:t>
            </w:r>
          </w:p>
        </w:tc>
      </w:tr>
      <w:tr w:rsidR="00D85DE2" w:rsidRPr="00E87DF8" w:rsidTr="00D02053">
        <w:tc>
          <w:tcPr>
            <w:tcW w:w="1914" w:type="dxa"/>
            <w:vAlign w:val="center"/>
          </w:tcPr>
          <w:p w:rsidR="00D85DE2" w:rsidRPr="00E87DF8" w:rsidRDefault="00D85DE2" w:rsidP="00ED6F6A">
            <w:pPr>
              <w:tabs>
                <w:tab w:val="left" w:pos="9000"/>
              </w:tabs>
              <w:ind w:left="90"/>
            </w:pPr>
            <w:r w:rsidRPr="00E87DF8">
              <w:t>Dermaga Kedatangan</w:t>
            </w:r>
          </w:p>
        </w:tc>
        <w:tc>
          <w:tcPr>
            <w:tcW w:w="4658" w:type="dxa"/>
            <w:vAlign w:val="center"/>
          </w:tcPr>
          <w:p w:rsidR="00D85DE2" w:rsidRPr="00E87DF8" w:rsidRDefault="00D85DE2" w:rsidP="00D02053">
            <w:pPr>
              <w:tabs>
                <w:tab w:val="left" w:pos="9000"/>
              </w:tabs>
              <w:ind w:left="-114" w:right="-124"/>
              <w:jc w:val="center"/>
              <w:rPr>
                <w:noProof/>
              </w:rPr>
            </w:pPr>
            <w:r w:rsidRPr="00E87DF8">
              <w:rPr>
                <w:noProof/>
                <w:lang w:val="en-US"/>
              </w:rPr>
              <w:drawing>
                <wp:inline distT="0" distB="0" distL="0" distR="0" wp14:anchorId="57FBC946" wp14:editId="7165622F">
                  <wp:extent cx="2171700" cy="2085975"/>
                  <wp:effectExtent l="0" t="0" r="0" b="0"/>
                  <wp:docPr id="43556" name="Picture 4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6" name="Picture 43556"/>
                          <pic:cNvPicPr/>
                        </pic:nvPicPr>
                        <pic:blipFill rotWithShape="1">
                          <a:blip r:embed="rId30" cstate="print">
                            <a:extLst>
                              <a:ext uri="{28A0092B-C50C-407E-A947-70E740481C1C}">
                                <a14:useLocalDpi xmlns:a14="http://schemas.microsoft.com/office/drawing/2010/main" val="0"/>
                              </a:ext>
                            </a:extLst>
                          </a:blip>
                          <a:srcRect t="25001" b="12857"/>
                          <a:stretch/>
                        </pic:blipFill>
                        <pic:spPr bwMode="auto">
                          <a:xfrm>
                            <a:off x="0" y="0"/>
                            <a:ext cx="2185897" cy="2099611"/>
                          </a:xfrm>
                          <a:prstGeom prst="rect">
                            <a:avLst/>
                          </a:prstGeom>
                          <a:ln>
                            <a:noFill/>
                          </a:ln>
                          <a:extLst>
                            <a:ext uri="{53640926-AAD7-44D8-BBD7-CCE9431645EC}">
                              <a14:shadowObscured xmlns:a14="http://schemas.microsoft.com/office/drawing/2010/main"/>
                            </a:ext>
                          </a:extLst>
                        </pic:spPr>
                      </pic:pic>
                    </a:graphicData>
                  </a:graphic>
                </wp:inline>
              </w:drawing>
            </w:r>
          </w:p>
        </w:tc>
        <w:tc>
          <w:tcPr>
            <w:tcW w:w="1581" w:type="dxa"/>
            <w:vAlign w:val="center"/>
          </w:tcPr>
          <w:p w:rsidR="00D85DE2" w:rsidRPr="00E87DF8" w:rsidRDefault="00D02053" w:rsidP="00D02053">
            <w:pPr>
              <w:keepNext/>
              <w:tabs>
                <w:tab w:val="left" w:pos="9000"/>
              </w:tabs>
            </w:pPr>
            <w:r>
              <w:t>Memiliki</w:t>
            </w:r>
            <w:r>
              <w:rPr>
                <w:spacing w:val="-18"/>
              </w:rPr>
              <w:t xml:space="preserve"> </w:t>
            </w:r>
            <w:r>
              <w:t>panjang 45 m</w:t>
            </w:r>
          </w:p>
        </w:tc>
      </w:tr>
    </w:tbl>
    <w:p w:rsidR="00D85DE2" w:rsidRPr="00E87DF8" w:rsidRDefault="00D85DE2" w:rsidP="00254830">
      <w:pPr>
        <w:pStyle w:val="Caption"/>
        <w:rPr>
          <w:b w:val="0"/>
          <w:i/>
          <w:color w:val="auto"/>
        </w:rPr>
      </w:pPr>
      <w:r w:rsidRPr="00E87DF8">
        <w:rPr>
          <w:b w:val="0"/>
          <w:i/>
          <w:color w:val="auto"/>
        </w:rPr>
        <w:t>*sumber : Tim PKL Kota Manado 2021</w:t>
      </w:r>
    </w:p>
    <w:p w:rsidR="00D85DE2" w:rsidRDefault="00D85DE2" w:rsidP="00D85DE2"/>
    <w:p w:rsidR="00D02053" w:rsidRPr="00254830" w:rsidRDefault="00D02053" w:rsidP="00D85DE2"/>
    <w:p w:rsidR="00D85DE2" w:rsidRPr="00254830" w:rsidRDefault="00D85DE2" w:rsidP="00D85DE2">
      <w:pPr>
        <w:pStyle w:val="Caption"/>
        <w:keepNext/>
        <w:jc w:val="center"/>
        <w:rPr>
          <w:b w:val="0"/>
          <w:color w:val="auto"/>
          <w:sz w:val="22"/>
        </w:rPr>
      </w:pPr>
      <w:bookmarkStart w:id="96" w:name="_Toc106258601"/>
      <w:bookmarkStart w:id="97" w:name="_Toc109165226"/>
      <w:bookmarkStart w:id="98" w:name="_Toc110965626"/>
      <w:r w:rsidRPr="00254830">
        <w:rPr>
          <w:b w:val="0"/>
          <w:color w:val="auto"/>
          <w:sz w:val="22"/>
        </w:rPr>
        <w:t xml:space="preserve">Tabel II. </w:t>
      </w:r>
      <w:r w:rsidRPr="00254830">
        <w:rPr>
          <w:b w:val="0"/>
          <w:color w:val="auto"/>
          <w:sz w:val="22"/>
        </w:rPr>
        <w:fldChar w:fldCharType="begin"/>
      </w:r>
      <w:r w:rsidRPr="00254830">
        <w:rPr>
          <w:b w:val="0"/>
          <w:color w:val="auto"/>
          <w:sz w:val="22"/>
        </w:rPr>
        <w:instrText xml:space="preserve"> SEQ Tabel_II. \* ARABIC </w:instrText>
      </w:r>
      <w:r w:rsidRPr="00254830">
        <w:rPr>
          <w:b w:val="0"/>
          <w:color w:val="auto"/>
          <w:sz w:val="22"/>
        </w:rPr>
        <w:fldChar w:fldCharType="separate"/>
      </w:r>
      <w:r w:rsidR="00163B1B">
        <w:rPr>
          <w:b w:val="0"/>
          <w:noProof/>
          <w:color w:val="auto"/>
          <w:sz w:val="22"/>
        </w:rPr>
        <w:t>3</w:t>
      </w:r>
      <w:r w:rsidRPr="00254830">
        <w:rPr>
          <w:b w:val="0"/>
          <w:color w:val="auto"/>
          <w:sz w:val="22"/>
        </w:rPr>
        <w:fldChar w:fldCharType="end"/>
      </w:r>
      <w:r w:rsidRPr="00254830">
        <w:rPr>
          <w:b w:val="0"/>
          <w:color w:val="auto"/>
          <w:sz w:val="22"/>
        </w:rPr>
        <w:t xml:space="preserve"> Fasilitas Moda Utama dengan Moda Penghubung</w:t>
      </w:r>
      <w:bookmarkEnd w:id="96"/>
      <w:bookmarkEnd w:id="97"/>
      <w:bookmarkEnd w:id="98"/>
    </w:p>
    <w:tbl>
      <w:tblPr>
        <w:tblW w:w="80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6"/>
        <w:gridCol w:w="4813"/>
        <w:gridCol w:w="1207"/>
        <w:gridCol w:w="1212"/>
      </w:tblGrid>
      <w:tr w:rsidR="00D85DE2" w:rsidRPr="00E87DF8" w:rsidTr="00254830">
        <w:trPr>
          <w:trHeight w:val="454"/>
          <w:jc w:val="center"/>
        </w:trPr>
        <w:tc>
          <w:tcPr>
            <w:tcW w:w="796" w:type="dxa"/>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rsidR="00D85DE2" w:rsidRPr="00E87DF8" w:rsidRDefault="00D85DE2" w:rsidP="00E53241">
            <w:pPr>
              <w:tabs>
                <w:tab w:val="left" w:pos="9000"/>
              </w:tabs>
              <w:jc w:val="center"/>
              <w:rPr>
                <w:lang w:val="id-ID"/>
              </w:rPr>
            </w:pPr>
            <w:r w:rsidRPr="00E87DF8">
              <w:rPr>
                <w:lang w:val="id-ID"/>
              </w:rPr>
              <w:t>No</w:t>
            </w:r>
          </w:p>
        </w:tc>
        <w:tc>
          <w:tcPr>
            <w:tcW w:w="4813" w:type="dxa"/>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rsidR="00D85DE2" w:rsidRPr="00E87DF8" w:rsidRDefault="00D85DE2" w:rsidP="00E53241">
            <w:pPr>
              <w:tabs>
                <w:tab w:val="left" w:pos="9000"/>
              </w:tabs>
              <w:jc w:val="center"/>
              <w:rPr>
                <w:lang w:val="id-ID"/>
              </w:rPr>
            </w:pPr>
            <w:r w:rsidRPr="00E87DF8">
              <w:rPr>
                <w:lang w:val="id-ID"/>
              </w:rPr>
              <w:t>Fasilitas Utama</w:t>
            </w:r>
          </w:p>
        </w:tc>
        <w:tc>
          <w:tcPr>
            <w:tcW w:w="1207" w:type="dxa"/>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rsidR="00D85DE2" w:rsidRPr="00E87DF8" w:rsidRDefault="00D85DE2" w:rsidP="00E53241">
            <w:pPr>
              <w:tabs>
                <w:tab w:val="left" w:pos="9000"/>
              </w:tabs>
              <w:jc w:val="center"/>
              <w:rPr>
                <w:lang w:val="id-ID"/>
              </w:rPr>
            </w:pPr>
            <w:r w:rsidRPr="00E87DF8">
              <w:rPr>
                <w:lang w:val="id-ID"/>
              </w:rPr>
              <w:t>Ada</w:t>
            </w:r>
          </w:p>
        </w:tc>
        <w:tc>
          <w:tcPr>
            <w:tcW w:w="1212" w:type="dxa"/>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rsidR="00D85DE2" w:rsidRPr="00E87DF8" w:rsidRDefault="00D85DE2" w:rsidP="00E53241">
            <w:pPr>
              <w:tabs>
                <w:tab w:val="left" w:pos="9000"/>
              </w:tabs>
              <w:jc w:val="center"/>
              <w:rPr>
                <w:lang w:val="id-ID"/>
              </w:rPr>
            </w:pPr>
            <w:r w:rsidRPr="00E87DF8">
              <w:rPr>
                <w:lang w:val="id-ID"/>
              </w:rPr>
              <w:t>Tidak</w:t>
            </w:r>
          </w:p>
        </w:tc>
      </w:tr>
      <w:tr w:rsidR="00D85DE2" w:rsidRPr="00E87DF8" w:rsidTr="00E53241">
        <w:trPr>
          <w:trHeight w:val="453"/>
          <w:jc w:val="center"/>
        </w:trPr>
        <w:tc>
          <w:tcPr>
            <w:tcW w:w="796"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E53241">
            <w:pPr>
              <w:tabs>
                <w:tab w:val="left" w:pos="9000"/>
              </w:tabs>
              <w:jc w:val="center"/>
              <w:rPr>
                <w:lang w:val="id-ID"/>
              </w:rPr>
            </w:pPr>
            <w:r w:rsidRPr="00E87DF8">
              <w:rPr>
                <w:lang w:val="id-ID"/>
              </w:rPr>
              <w:t>1</w:t>
            </w:r>
          </w:p>
        </w:tc>
        <w:tc>
          <w:tcPr>
            <w:tcW w:w="4813"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D02053">
            <w:pPr>
              <w:tabs>
                <w:tab w:val="left" w:pos="9000"/>
              </w:tabs>
              <w:ind w:left="239"/>
              <w:rPr>
                <w:lang w:val="id-ID"/>
              </w:rPr>
            </w:pPr>
            <w:r w:rsidRPr="00E87DF8">
              <w:rPr>
                <w:lang w:val="id-ID"/>
              </w:rPr>
              <w:t>Jalur Keberangkatan</w:t>
            </w:r>
          </w:p>
        </w:tc>
        <w:tc>
          <w:tcPr>
            <w:tcW w:w="1207"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E53241">
            <w:pPr>
              <w:tabs>
                <w:tab w:val="left" w:pos="9000"/>
              </w:tabs>
              <w:jc w:val="center"/>
              <w:rPr>
                <w:lang w:val="en-US"/>
              </w:rPr>
            </w:pPr>
          </w:p>
        </w:tc>
        <w:tc>
          <w:tcPr>
            <w:tcW w:w="1212" w:type="dxa"/>
            <w:tcBorders>
              <w:top w:val="single" w:sz="4" w:space="0" w:color="000000"/>
              <w:left w:val="single" w:sz="4" w:space="0" w:color="000000"/>
              <w:bottom w:val="single" w:sz="4" w:space="0" w:color="000000"/>
              <w:right w:val="single" w:sz="4" w:space="0" w:color="000000"/>
            </w:tcBorders>
            <w:vAlign w:val="center"/>
          </w:tcPr>
          <w:p w:rsidR="00D85DE2" w:rsidRPr="00E87DF8" w:rsidRDefault="00D85DE2" w:rsidP="00E53241">
            <w:pPr>
              <w:tabs>
                <w:tab w:val="left" w:pos="9000"/>
              </w:tabs>
              <w:jc w:val="center"/>
              <w:rPr>
                <w:lang w:val="en-US"/>
              </w:rPr>
            </w:pPr>
            <w:r w:rsidRPr="00E87DF8">
              <w:rPr>
                <w:lang w:val="en-US"/>
              </w:rPr>
              <w:t>V</w:t>
            </w:r>
          </w:p>
        </w:tc>
      </w:tr>
      <w:tr w:rsidR="00D85DE2" w:rsidRPr="00E87DF8" w:rsidTr="00E53241">
        <w:trPr>
          <w:trHeight w:val="454"/>
          <w:jc w:val="center"/>
        </w:trPr>
        <w:tc>
          <w:tcPr>
            <w:tcW w:w="796"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E53241">
            <w:pPr>
              <w:tabs>
                <w:tab w:val="left" w:pos="9000"/>
              </w:tabs>
              <w:jc w:val="center"/>
              <w:rPr>
                <w:lang w:val="id-ID"/>
              </w:rPr>
            </w:pPr>
            <w:r w:rsidRPr="00E87DF8">
              <w:rPr>
                <w:lang w:val="id-ID"/>
              </w:rPr>
              <w:t>2</w:t>
            </w:r>
          </w:p>
        </w:tc>
        <w:tc>
          <w:tcPr>
            <w:tcW w:w="4813"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D02053">
            <w:pPr>
              <w:tabs>
                <w:tab w:val="left" w:pos="9000"/>
              </w:tabs>
              <w:ind w:left="239"/>
              <w:rPr>
                <w:lang w:val="id-ID"/>
              </w:rPr>
            </w:pPr>
            <w:r w:rsidRPr="00E87DF8">
              <w:rPr>
                <w:lang w:val="id-ID"/>
              </w:rPr>
              <w:t>Jalur Kedatangan</w:t>
            </w:r>
          </w:p>
        </w:tc>
        <w:tc>
          <w:tcPr>
            <w:tcW w:w="1207"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E53241">
            <w:pPr>
              <w:tabs>
                <w:tab w:val="left" w:pos="9000"/>
              </w:tabs>
              <w:jc w:val="center"/>
              <w:rPr>
                <w:lang w:val="en-US"/>
              </w:rPr>
            </w:pPr>
          </w:p>
        </w:tc>
        <w:tc>
          <w:tcPr>
            <w:tcW w:w="1212" w:type="dxa"/>
            <w:tcBorders>
              <w:top w:val="single" w:sz="4" w:space="0" w:color="000000"/>
              <w:left w:val="single" w:sz="4" w:space="0" w:color="000000"/>
              <w:bottom w:val="single" w:sz="4" w:space="0" w:color="000000"/>
              <w:right w:val="single" w:sz="4" w:space="0" w:color="000000"/>
            </w:tcBorders>
            <w:vAlign w:val="center"/>
          </w:tcPr>
          <w:p w:rsidR="00D85DE2" w:rsidRPr="00E87DF8" w:rsidRDefault="00D85DE2" w:rsidP="00E53241">
            <w:pPr>
              <w:tabs>
                <w:tab w:val="left" w:pos="9000"/>
              </w:tabs>
              <w:jc w:val="center"/>
              <w:rPr>
                <w:lang w:val="en-US"/>
              </w:rPr>
            </w:pPr>
            <w:r w:rsidRPr="00E87DF8">
              <w:rPr>
                <w:lang w:val="en-US"/>
              </w:rPr>
              <w:t>V</w:t>
            </w:r>
          </w:p>
        </w:tc>
      </w:tr>
      <w:tr w:rsidR="00D85DE2" w:rsidRPr="00E87DF8" w:rsidTr="00E53241">
        <w:trPr>
          <w:trHeight w:val="454"/>
          <w:jc w:val="center"/>
        </w:trPr>
        <w:tc>
          <w:tcPr>
            <w:tcW w:w="796"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E53241">
            <w:pPr>
              <w:tabs>
                <w:tab w:val="left" w:pos="9000"/>
              </w:tabs>
              <w:jc w:val="center"/>
              <w:rPr>
                <w:lang w:val="id-ID"/>
              </w:rPr>
            </w:pPr>
            <w:r w:rsidRPr="00E87DF8">
              <w:rPr>
                <w:lang w:val="id-ID"/>
              </w:rPr>
              <w:t>3</w:t>
            </w:r>
          </w:p>
        </w:tc>
        <w:tc>
          <w:tcPr>
            <w:tcW w:w="4813"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D02053">
            <w:pPr>
              <w:tabs>
                <w:tab w:val="left" w:pos="9000"/>
              </w:tabs>
              <w:ind w:left="239"/>
              <w:rPr>
                <w:lang w:val="id-ID"/>
              </w:rPr>
            </w:pPr>
            <w:r w:rsidRPr="00E87DF8">
              <w:rPr>
                <w:lang w:val="id-ID"/>
              </w:rPr>
              <w:t>Bangunan Kantor</w:t>
            </w:r>
          </w:p>
        </w:tc>
        <w:tc>
          <w:tcPr>
            <w:tcW w:w="1207"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E53241">
            <w:pPr>
              <w:tabs>
                <w:tab w:val="left" w:pos="9000"/>
              </w:tabs>
              <w:jc w:val="center"/>
              <w:rPr>
                <w:lang w:val="id-ID"/>
              </w:rPr>
            </w:pPr>
            <w:r w:rsidRPr="00E87DF8">
              <w:rPr>
                <w:lang w:val="id-ID"/>
              </w:rPr>
              <w:t>V</w:t>
            </w:r>
          </w:p>
        </w:tc>
        <w:tc>
          <w:tcPr>
            <w:tcW w:w="1212" w:type="dxa"/>
            <w:tcBorders>
              <w:top w:val="single" w:sz="4" w:space="0" w:color="000000"/>
              <w:left w:val="single" w:sz="4" w:space="0" w:color="000000"/>
              <w:bottom w:val="single" w:sz="4" w:space="0" w:color="000000"/>
              <w:right w:val="single" w:sz="4" w:space="0" w:color="000000"/>
            </w:tcBorders>
            <w:vAlign w:val="center"/>
          </w:tcPr>
          <w:p w:rsidR="00D85DE2" w:rsidRPr="00E87DF8" w:rsidRDefault="00D85DE2" w:rsidP="00E53241">
            <w:pPr>
              <w:tabs>
                <w:tab w:val="left" w:pos="9000"/>
              </w:tabs>
              <w:jc w:val="center"/>
              <w:rPr>
                <w:lang w:val="id-ID"/>
              </w:rPr>
            </w:pPr>
          </w:p>
        </w:tc>
      </w:tr>
      <w:tr w:rsidR="00D85DE2" w:rsidRPr="00E87DF8" w:rsidTr="00E53241">
        <w:trPr>
          <w:trHeight w:val="454"/>
          <w:jc w:val="center"/>
        </w:trPr>
        <w:tc>
          <w:tcPr>
            <w:tcW w:w="796"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E53241">
            <w:pPr>
              <w:tabs>
                <w:tab w:val="left" w:pos="9000"/>
              </w:tabs>
              <w:jc w:val="center"/>
              <w:rPr>
                <w:lang w:val="id-ID"/>
              </w:rPr>
            </w:pPr>
            <w:r w:rsidRPr="00E87DF8">
              <w:rPr>
                <w:lang w:val="id-ID"/>
              </w:rPr>
              <w:t>4</w:t>
            </w:r>
          </w:p>
        </w:tc>
        <w:tc>
          <w:tcPr>
            <w:tcW w:w="4813"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D02053">
            <w:pPr>
              <w:tabs>
                <w:tab w:val="left" w:pos="9000"/>
              </w:tabs>
              <w:ind w:left="239"/>
              <w:rPr>
                <w:lang w:val="id-ID"/>
              </w:rPr>
            </w:pPr>
            <w:r w:rsidRPr="00E87DF8">
              <w:rPr>
                <w:lang w:val="id-ID"/>
              </w:rPr>
              <w:t>Tempat Parkir</w:t>
            </w:r>
          </w:p>
        </w:tc>
        <w:tc>
          <w:tcPr>
            <w:tcW w:w="1207"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E53241">
            <w:pPr>
              <w:tabs>
                <w:tab w:val="left" w:pos="9000"/>
              </w:tabs>
              <w:jc w:val="center"/>
              <w:rPr>
                <w:lang w:val="id-ID"/>
              </w:rPr>
            </w:pPr>
            <w:r w:rsidRPr="00E87DF8">
              <w:rPr>
                <w:lang w:val="id-ID"/>
              </w:rPr>
              <w:t>V</w:t>
            </w:r>
          </w:p>
        </w:tc>
        <w:tc>
          <w:tcPr>
            <w:tcW w:w="1212" w:type="dxa"/>
            <w:tcBorders>
              <w:top w:val="single" w:sz="4" w:space="0" w:color="000000"/>
              <w:left w:val="single" w:sz="4" w:space="0" w:color="000000"/>
              <w:bottom w:val="single" w:sz="4" w:space="0" w:color="000000"/>
              <w:right w:val="single" w:sz="4" w:space="0" w:color="000000"/>
            </w:tcBorders>
            <w:vAlign w:val="center"/>
          </w:tcPr>
          <w:p w:rsidR="00D85DE2" w:rsidRPr="00E87DF8" w:rsidRDefault="00D85DE2" w:rsidP="00E53241">
            <w:pPr>
              <w:tabs>
                <w:tab w:val="left" w:pos="9000"/>
              </w:tabs>
              <w:jc w:val="center"/>
              <w:rPr>
                <w:lang w:val="id-ID"/>
              </w:rPr>
            </w:pPr>
          </w:p>
        </w:tc>
      </w:tr>
      <w:tr w:rsidR="00D85DE2" w:rsidRPr="00E87DF8" w:rsidTr="00E53241">
        <w:trPr>
          <w:trHeight w:val="453"/>
          <w:jc w:val="center"/>
        </w:trPr>
        <w:tc>
          <w:tcPr>
            <w:tcW w:w="796"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E53241">
            <w:pPr>
              <w:tabs>
                <w:tab w:val="left" w:pos="9000"/>
              </w:tabs>
              <w:jc w:val="center"/>
              <w:rPr>
                <w:lang w:val="id-ID"/>
              </w:rPr>
            </w:pPr>
            <w:r w:rsidRPr="00E87DF8">
              <w:rPr>
                <w:lang w:val="id-ID"/>
              </w:rPr>
              <w:t>5</w:t>
            </w:r>
          </w:p>
        </w:tc>
        <w:tc>
          <w:tcPr>
            <w:tcW w:w="4813"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D02053">
            <w:pPr>
              <w:tabs>
                <w:tab w:val="left" w:pos="9000"/>
              </w:tabs>
              <w:ind w:left="239"/>
              <w:rPr>
                <w:lang w:val="id-ID"/>
              </w:rPr>
            </w:pPr>
            <w:r w:rsidRPr="00E87DF8">
              <w:rPr>
                <w:lang w:val="id-ID"/>
              </w:rPr>
              <w:t>Tempat Tunggu Penumpang</w:t>
            </w:r>
          </w:p>
        </w:tc>
        <w:tc>
          <w:tcPr>
            <w:tcW w:w="1207"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E53241">
            <w:pPr>
              <w:tabs>
                <w:tab w:val="left" w:pos="9000"/>
              </w:tabs>
              <w:jc w:val="center"/>
              <w:rPr>
                <w:lang w:val="id-ID"/>
              </w:rPr>
            </w:pPr>
            <w:r w:rsidRPr="00E87DF8">
              <w:rPr>
                <w:lang w:val="id-ID"/>
              </w:rPr>
              <w:t>V</w:t>
            </w:r>
          </w:p>
        </w:tc>
        <w:tc>
          <w:tcPr>
            <w:tcW w:w="1212" w:type="dxa"/>
            <w:tcBorders>
              <w:top w:val="single" w:sz="4" w:space="0" w:color="000000"/>
              <w:left w:val="single" w:sz="4" w:space="0" w:color="000000"/>
              <w:bottom w:val="single" w:sz="4" w:space="0" w:color="000000"/>
              <w:right w:val="single" w:sz="4" w:space="0" w:color="000000"/>
            </w:tcBorders>
            <w:vAlign w:val="center"/>
          </w:tcPr>
          <w:p w:rsidR="00D85DE2" w:rsidRPr="00E87DF8" w:rsidRDefault="00D85DE2" w:rsidP="00E53241">
            <w:pPr>
              <w:tabs>
                <w:tab w:val="left" w:pos="9000"/>
              </w:tabs>
              <w:jc w:val="center"/>
              <w:rPr>
                <w:lang w:val="id-ID"/>
              </w:rPr>
            </w:pPr>
          </w:p>
        </w:tc>
      </w:tr>
      <w:tr w:rsidR="00D85DE2" w:rsidRPr="00E87DF8" w:rsidTr="00E53241">
        <w:trPr>
          <w:trHeight w:val="453"/>
          <w:jc w:val="center"/>
        </w:trPr>
        <w:tc>
          <w:tcPr>
            <w:tcW w:w="796"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E53241">
            <w:pPr>
              <w:tabs>
                <w:tab w:val="left" w:pos="9000"/>
              </w:tabs>
              <w:jc w:val="center"/>
              <w:rPr>
                <w:lang w:val="id-ID"/>
              </w:rPr>
            </w:pPr>
            <w:r w:rsidRPr="00E87DF8">
              <w:rPr>
                <w:lang w:val="id-ID"/>
              </w:rPr>
              <w:t>6</w:t>
            </w:r>
          </w:p>
        </w:tc>
        <w:tc>
          <w:tcPr>
            <w:tcW w:w="4813"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D02053">
            <w:pPr>
              <w:tabs>
                <w:tab w:val="left" w:pos="9000"/>
              </w:tabs>
              <w:ind w:left="239"/>
              <w:rPr>
                <w:lang w:val="id-ID"/>
              </w:rPr>
            </w:pPr>
            <w:r w:rsidRPr="00E87DF8">
              <w:rPr>
                <w:lang w:val="id-ID"/>
              </w:rPr>
              <w:t>Kantor Pengawas</w:t>
            </w:r>
          </w:p>
        </w:tc>
        <w:tc>
          <w:tcPr>
            <w:tcW w:w="1207"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E53241">
            <w:pPr>
              <w:tabs>
                <w:tab w:val="left" w:pos="9000"/>
              </w:tabs>
              <w:jc w:val="center"/>
              <w:rPr>
                <w:lang w:val="id-ID"/>
              </w:rPr>
            </w:pPr>
            <w:r w:rsidRPr="00E87DF8">
              <w:rPr>
                <w:lang w:val="id-ID"/>
              </w:rPr>
              <w:t>V</w:t>
            </w:r>
          </w:p>
        </w:tc>
        <w:tc>
          <w:tcPr>
            <w:tcW w:w="1212" w:type="dxa"/>
            <w:tcBorders>
              <w:top w:val="single" w:sz="4" w:space="0" w:color="000000"/>
              <w:left w:val="single" w:sz="4" w:space="0" w:color="000000"/>
              <w:bottom w:val="single" w:sz="4" w:space="0" w:color="000000"/>
              <w:right w:val="single" w:sz="4" w:space="0" w:color="000000"/>
            </w:tcBorders>
            <w:vAlign w:val="center"/>
          </w:tcPr>
          <w:p w:rsidR="00D85DE2" w:rsidRPr="00E87DF8" w:rsidRDefault="00D85DE2" w:rsidP="00E53241">
            <w:pPr>
              <w:tabs>
                <w:tab w:val="left" w:pos="9000"/>
              </w:tabs>
              <w:jc w:val="center"/>
              <w:rPr>
                <w:lang w:val="id-ID"/>
              </w:rPr>
            </w:pPr>
          </w:p>
        </w:tc>
      </w:tr>
      <w:tr w:rsidR="00D85DE2" w:rsidRPr="00E87DF8" w:rsidTr="00E53241">
        <w:trPr>
          <w:trHeight w:val="453"/>
          <w:jc w:val="center"/>
        </w:trPr>
        <w:tc>
          <w:tcPr>
            <w:tcW w:w="796"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E53241">
            <w:pPr>
              <w:tabs>
                <w:tab w:val="left" w:pos="9000"/>
              </w:tabs>
              <w:jc w:val="center"/>
              <w:rPr>
                <w:lang w:val="id-ID"/>
              </w:rPr>
            </w:pPr>
            <w:r w:rsidRPr="00E87DF8">
              <w:rPr>
                <w:lang w:val="id-ID"/>
              </w:rPr>
              <w:t>7</w:t>
            </w:r>
          </w:p>
        </w:tc>
        <w:tc>
          <w:tcPr>
            <w:tcW w:w="4813"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D02053">
            <w:pPr>
              <w:tabs>
                <w:tab w:val="left" w:pos="9000"/>
              </w:tabs>
              <w:ind w:left="239"/>
              <w:rPr>
                <w:lang w:val="id-ID"/>
              </w:rPr>
            </w:pPr>
            <w:r w:rsidRPr="00E87DF8">
              <w:rPr>
                <w:lang w:val="id-ID"/>
              </w:rPr>
              <w:t>Loket Penjualan Tiket</w:t>
            </w:r>
          </w:p>
        </w:tc>
        <w:tc>
          <w:tcPr>
            <w:tcW w:w="1207" w:type="dxa"/>
            <w:tcBorders>
              <w:top w:val="single" w:sz="4" w:space="0" w:color="000000"/>
              <w:left w:val="single" w:sz="4" w:space="0" w:color="000000"/>
              <w:bottom w:val="single" w:sz="4" w:space="0" w:color="000000"/>
              <w:right w:val="single" w:sz="4" w:space="0" w:color="000000"/>
            </w:tcBorders>
            <w:vAlign w:val="center"/>
          </w:tcPr>
          <w:p w:rsidR="00D85DE2" w:rsidRPr="00E87DF8" w:rsidRDefault="00D85DE2" w:rsidP="00E53241">
            <w:pPr>
              <w:tabs>
                <w:tab w:val="left" w:pos="9000"/>
              </w:tabs>
              <w:jc w:val="center"/>
              <w:rPr>
                <w:lang w:val="id-ID"/>
              </w:rPr>
            </w:pPr>
          </w:p>
        </w:tc>
        <w:tc>
          <w:tcPr>
            <w:tcW w:w="1212"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E53241">
            <w:pPr>
              <w:tabs>
                <w:tab w:val="left" w:pos="9000"/>
              </w:tabs>
              <w:jc w:val="center"/>
              <w:rPr>
                <w:lang w:val="id-ID"/>
              </w:rPr>
            </w:pPr>
            <w:r w:rsidRPr="00E87DF8">
              <w:rPr>
                <w:lang w:val="id-ID"/>
              </w:rPr>
              <w:t>V</w:t>
            </w:r>
          </w:p>
        </w:tc>
      </w:tr>
      <w:tr w:rsidR="00D85DE2" w:rsidRPr="00E87DF8" w:rsidTr="00E53241">
        <w:trPr>
          <w:trHeight w:val="454"/>
          <w:jc w:val="center"/>
        </w:trPr>
        <w:tc>
          <w:tcPr>
            <w:tcW w:w="796"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E53241">
            <w:pPr>
              <w:tabs>
                <w:tab w:val="left" w:pos="9000"/>
              </w:tabs>
              <w:jc w:val="center"/>
              <w:rPr>
                <w:lang w:val="id-ID"/>
              </w:rPr>
            </w:pPr>
            <w:r w:rsidRPr="00E87DF8">
              <w:rPr>
                <w:lang w:val="id-ID"/>
              </w:rPr>
              <w:t>8</w:t>
            </w:r>
          </w:p>
        </w:tc>
        <w:tc>
          <w:tcPr>
            <w:tcW w:w="4813"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D02053">
            <w:pPr>
              <w:tabs>
                <w:tab w:val="left" w:pos="9000"/>
              </w:tabs>
              <w:ind w:left="239"/>
              <w:rPr>
                <w:lang w:val="id-ID"/>
              </w:rPr>
            </w:pPr>
            <w:r w:rsidRPr="00E87DF8">
              <w:rPr>
                <w:lang w:val="id-ID"/>
              </w:rPr>
              <w:t>Papan Informasi Tiket</w:t>
            </w:r>
          </w:p>
        </w:tc>
        <w:tc>
          <w:tcPr>
            <w:tcW w:w="1207" w:type="dxa"/>
            <w:tcBorders>
              <w:top w:val="single" w:sz="4" w:space="0" w:color="000000"/>
              <w:left w:val="single" w:sz="4" w:space="0" w:color="000000"/>
              <w:bottom w:val="single" w:sz="4" w:space="0" w:color="000000"/>
              <w:right w:val="single" w:sz="4" w:space="0" w:color="000000"/>
            </w:tcBorders>
            <w:vAlign w:val="center"/>
          </w:tcPr>
          <w:p w:rsidR="00D85DE2" w:rsidRPr="00E87DF8" w:rsidRDefault="00D85DE2" w:rsidP="00E53241">
            <w:pPr>
              <w:tabs>
                <w:tab w:val="left" w:pos="9000"/>
              </w:tabs>
              <w:jc w:val="center"/>
              <w:rPr>
                <w:lang w:val="id-ID"/>
              </w:rPr>
            </w:pPr>
          </w:p>
        </w:tc>
        <w:tc>
          <w:tcPr>
            <w:tcW w:w="1212"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E53241">
            <w:pPr>
              <w:tabs>
                <w:tab w:val="left" w:pos="9000"/>
              </w:tabs>
              <w:jc w:val="center"/>
              <w:rPr>
                <w:lang w:val="id-ID"/>
              </w:rPr>
            </w:pPr>
            <w:r w:rsidRPr="00E87DF8">
              <w:rPr>
                <w:lang w:val="id-ID"/>
              </w:rPr>
              <w:t>V</w:t>
            </w:r>
          </w:p>
        </w:tc>
      </w:tr>
      <w:tr w:rsidR="00D85DE2" w:rsidRPr="00E87DF8" w:rsidTr="00E53241">
        <w:trPr>
          <w:trHeight w:val="453"/>
          <w:jc w:val="center"/>
        </w:trPr>
        <w:tc>
          <w:tcPr>
            <w:tcW w:w="796"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E53241">
            <w:pPr>
              <w:tabs>
                <w:tab w:val="left" w:pos="9000"/>
              </w:tabs>
              <w:jc w:val="center"/>
              <w:rPr>
                <w:lang w:val="id-ID"/>
              </w:rPr>
            </w:pPr>
            <w:r w:rsidRPr="00E87DF8">
              <w:rPr>
                <w:lang w:val="id-ID"/>
              </w:rPr>
              <w:t>9</w:t>
            </w:r>
          </w:p>
        </w:tc>
        <w:tc>
          <w:tcPr>
            <w:tcW w:w="4813"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D02053">
            <w:pPr>
              <w:tabs>
                <w:tab w:val="left" w:pos="9000"/>
              </w:tabs>
              <w:ind w:left="239"/>
              <w:rPr>
                <w:lang w:val="id-ID"/>
              </w:rPr>
            </w:pPr>
            <w:r w:rsidRPr="00E87DF8">
              <w:rPr>
                <w:lang w:val="id-ID"/>
              </w:rPr>
              <w:t>Papan Informasi Tarif</w:t>
            </w:r>
          </w:p>
        </w:tc>
        <w:tc>
          <w:tcPr>
            <w:tcW w:w="1207" w:type="dxa"/>
            <w:tcBorders>
              <w:top w:val="single" w:sz="4" w:space="0" w:color="000000"/>
              <w:left w:val="single" w:sz="4" w:space="0" w:color="000000"/>
              <w:bottom w:val="single" w:sz="4" w:space="0" w:color="000000"/>
              <w:right w:val="single" w:sz="4" w:space="0" w:color="000000"/>
            </w:tcBorders>
            <w:vAlign w:val="center"/>
          </w:tcPr>
          <w:p w:rsidR="00D85DE2" w:rsidRPr="00E87DF8" w:rsidRDefault="00D85DE2" w:rsidP="00E53241">
            <w:pPr>
              <w:tabs>
                <w:tab w:val="left" w:pos="9000"/>
              </w:tabs>
              <w:jc w:val="center"/>
              <w:rPr>
                <w:lang w:val="id-ID"/>
              </w:rPr>
            </w:pPr>
          </w:p>
        </w:tc>
        <w:tc>
          <w:tcPr>
            <w:tcW w:w="1212"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E53241">
            <w:pPr>
              <w:tabs>
                <w:tab w:val="left" w:pos="9000"/>
              </w:tabs>
              <w:jc w:val="center"/>
              <w:rPr>
                <w:lang w:val="id-ID"/>
              </w:rPr>
            </w:pPr>
            <w:r w:rsidRPr="00E87DF8">
              <w:rPr>
                <w:lang w:val="id-ID"/>
              </w:rPr>
              <w:t>V</w:t>
            </w:r>
          </w:p>
        </w:tc>
      </w:tr>
      <w:tr w:rsidR="00D85DE2" w:rsidRPr="00E87DF8" w:rsidTr="00E53241">
        <w:trPr>
          <w:trHeight w:val="453"/>
          <w:jc w:val="center"/>
        </w:trPr>
        <w:tc>
          <w:tcPr>
            <w:tcW w:w="796"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E53241">
            <w:pPr>
              <w:tabs>
                <w:tab w:val="left" w:pos="9000"/>
              </w:tabs>
              <w:jc w:val="center"/>
              <w:rPr>
                <w:lang w:val="id-ID"/>
              </w:rPr>
            </w:pPr>
            <w:r w:rsidRPr="00E87DF8">
              <w:rPr>
                <w:lang w:val="id-ID"/>
              </w:rPr>
              <w:t>10</w:t>
            </w:r>
          </w:p>
        </w:tc>
        <w:tc>
          <w:tcPr>
            <w:tcW w:w="4813"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D02053">
            <w:pPr>
              <w:tabs>
                <w:tab w:val="left" w:pos="9000"/>
              </w:tabs>
              <w:ind w:left="239"/>
              <w:rPr>
                <w:lang w:val="id-ID"/>
              </w:rPr>
            </w:pPr>
            <w:r w:rsidRPr="00E87DF8">
              <w:rPr>
                <w:lang w:val="id-ID"/>
              </w:rPr>
              <w:t>Papan Informasi Moda Penghubung</w:t>
            </w:r>
          </w:p>
        </w:tc>
        <w:tc>
          <w:tcPr>
            <w:tcW w:w="1207" w:type="dxa"/>
            <w:tcBorders>
              <w:top w:val="single" w:sz="4" w:space="0" w:color="000000"/>
              <w:left w:val="single" w:sz="4" w:space="0" w:color="000000"/>
              <w:bottom w:val="single" w:sz="4" w:space="0" w:color="000000"/>
              <w:right w:val="single" w:sz="4" w:space="0" w:color="000000"/>
            </w:tcBorders>
            <w:vAlign w:val="center"/>
          </w:tcPr>
          <w:p w:rsidR="00D85DE2" w:rsidRPr="00E87DF8" w:rsidRDefault="00D85DE2" w:rsidP="00E53241">
            <w:pPr>
              <w:tabs>
                <w:tab w:val="left" w:pos="9000"/>
              </w:tabs>
              <w:jc w:val="center"/>
              <w:rPr>
                <w:lang w:val="id-ID"/>
              </w:rPr>
            </w:pPr>
          </w:p>
        </w:tc>
        <w:tc>
          <w:tcPr>
            <w:tcW w:w="1212"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E53241">
            <w:pPr>
              <w:tabs>
                <w:tab w:val="left" w:pos="9000"/>
              </w:tabs>
              <w:jc w:val="center"/>
              <w:rPr>
                <w:lang w:val="id-ID"/>
              </w:rPr>
            </w:pPr>
            <w:r w:rsidRPr="00E87DF8">
              <w:rPr>
                <w:lang w:val="id-ID"/>
              </w:rPr>
              <w:t>V</w:t>
            </w:r>
          </w:p>
        </w:tc>
      </w:tr>
      <w:tr w:rsidR="00D85DE2" w:rsidRPr="00E87DF8" w:rsidTr="00E53241">
        <w:trPr>
          <w:trHeight w:val="454"/>
          <w:jc w:val="center"/>
        </w:trPr>
        <w:tc>
          <w:tcPr>
            <w:tcW w:w="796"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E53241">
            <w:pPr>
              <w:tabs>
                <w:tab w:val="left" w:pos="9000"/>
              </w:tabs>
              <w:jc w:val="center"/>
              <w:rPr>
                <w:lang w:val="id-ID"/>
              </w:rPr>
            </w:pPr>
            <w:r w:rsidRPr="00E87DF8">
              <w:rPr>
                <w:lang w:val="id-ID"/>
              </w:rPr>
              <w:t>11</w:t>
            </w:r>
          </w:p>
        </w:tc>
        <w:tc>
          <w:tcPr>
            <w:tcW w:w="4813"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D02053">
            <w:pPr>
              <w:tabs>
                <w:tab w:val="left" w:pos="9000"/>
              </w:tabs>
              <w:ind w:left="239"/>
              <w:rPr>
                <w:lang w:val="id-ID"/>
              </w:rPr>
            </w:pPr>
            <w:r w:rsidRPr="00E87DF8">
              <w:rPr>
                <w:lang w:val="id-ID"/>
              </w:rPr>
              <w:t>Papan Informasi Moda Pengumpan</w:t>
            </w:r>
          </w:p>
        </w:tc>
        <w:tc>
          <w:tcPr>
            <w:tcW w:w="1207" w:type="dxa"/>
            <w:tcBorders>
              <w:top w:val="single" w:sz="4" w:space="0" w:color="000000"/>
              <w:left w:val="single" w:sz="4" w:space="0" w:color="000000"/>
              <w:bottom w:val="single" w:sz="4" w:space="0" w:color="000000"/>
              <w:right w:val="single" w:sz="4" w:space="0" w:color="000000"/>
            </w:tcBorders>
            <w:vAlign w:val="center"/>
          </w:tcPr>
          <w:p w:rsidR="00D85DE2" w:rsidRPr="00E87DF8" w:rsidRDefault="00D85DE2" w:rsidP="00E53241">
            <w:pPr>
              <w:tabs>
                <w:tab w:val="left" w:pos="9000"/>
              </w:tabs>
              <w:jc w:val="center"/>
              <w:rPr>
                <w:lang w:val="id-ID"/>
              </w:rPr>
            </w:pPr>
          </w:p>
        </w:tc>
        <w:tc>
          <w:tcPr>
            <w:tcW w:w="1212"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E53241">
            <w:pPr>
              <w:tabs>
                <w:tab w:val="left" w:pos="9000"/>
              </w:tabs>
              <w:jc w:val="center"/>
              <w:rPr>
                <w:lang w:val="id-ID"/>
              </w:rPr>
            </w:pPr>
            <w:r w:rsidRPr="00E87DF8">
              <w:rPr>
                <w:lang w:val="id-ID"/>
              </w:rPr>
              <w:t>V</w:t>
            </w:r>
          </w:p>
        </w:tc>
      </w:tr>
      <w:tr w:rsidR="00D85DE2" w:rsidRPr="00E87DF8" w:rsidTr="00E53241">
        <w:trPr>
          <w:trHeight w:val="453"/>
          <w:jc w:val="center"/>
        </w:trPr>
        <w:tc>
          <w:tcPr>
            <w:tcW w:w="796"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E53241">
            <w:pPr>
              <w:tabs>
                <w:tab w:val="left" w:pos="9000"/>
              </w:tabs>
              <w:jc w:val="center"/>
              <w:rPr>
                <w:lang w:val="id-ID"/>
              </w:rPr>
            </w:pPr>
            <w:r w:rsidRPr="00E87DF8">
              <w:rPr>
                <w:lang w:val="id-ID"/>
              </w:rPr>
              <w:t>12</w:t>
            </w:r>
          </w:p>
        </w:tc>
        <w:tc>
          <w:tcPr>
            <w:tcW w:w="4813"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D02053">
            <w:pPr>
              <w:tabs>
                <w:tab w:val="left" w:pos="9000"/>
              </w:tabs>
              <w:ind w:left="239"/>
              <w:rPr>
                <w:lang w:val="id-ID"/>
              </w:rPr>
            </w:pPr>
            <w:r w:rsidRPr="00E87DF8">
              <w:rPr>
                <w:lang w:val="id-ID"/>
              </w:rPr>
              <w:t>Jadwal Keberangkatan kapal</w:t>
            </w:r>
          </w:p>
        </w:tc>
        <w:tc>
          <w:tcPr>
            <w:tcW w:w="1207" w:type="dxa"/>
            <w:tcBorders>
              <w:top w:val="single" w:sz="4" w:space="0" w:color="000000"/>
              <w:left w:val="single" w:sz="4" w:space="0" w:color="000000"/>
              <w:bottom w:val="single" w:sz="4" w:space="0" w:color="000000"/>
              <w:right w:val="single" w:sz="4" w:space="0" w:color="000000"/>
            </w:tcBorders>
            <w:vAlign w:val="center"/>
          </w:tcPr>
          <w:p w:rsidR="00D85DE2" w:rsidRPr="00E87DF8" w:rsidRDefault="00D85DE2" w:rsidP="00E53241">
            <w:pPr>
              <w:tabs>
                <w:tab w:val="left" w:pos="9000"/>
              </w:tabs>
              <w:jc w:val="center"/>
              <w:rPr>
                <w:lang w:val="id-ID"/>
              </w:rPr>
            </w:pPr>
          </w:p>
        </w:tc>
        <w:tc>
          <w:tcPr>
            <w:tcW w:w="1212"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E53241">
            <w:pPr>
              <w:tabs>
                <w:tab w:val="left" w:pos="9000"/>
              </w:tabs>
              <w:jc w:val="center"/>
              <w:rPr>
                <w:lang w:val="id-ID"/>
              </w:rPr>
            </w:pPr>
            <w:r w:rsidRPr="00E87DF8">
              <w:rPr>
                <w:lang w:val="id-ID"/>
              </w:rPr>
              <w:t>V</w:t>
            </w:r>
          </w:p>
        </w:tc>
      </w:tr>
      <w:tr w:rsidR="00D85DE2" w:rsidRPr="00E87DF8" w:rsidTr="00E53241">
        <w:trPr>
          <w:trHeight w:val="454"/>
          <w:jc w:val="center"/>
        </w:trPr>
        <w:tc>
          <w:tcPr>
            <w:tcW w:w="796"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E53241">
            <w:pPr>
              <w:tabs>
                <w:tab w:val="left" w:pos="9000"/>
              </w:tabs>
              <w:jc w:val="center"/>
              <w:rPr>
                <w:lang w:val="id-ID"/>
              </w:rPr>
            </w:pPr>
            <w:r w:rsidRPr="00E87DF8">
              <w:rPr>
                <w:lang w:val="id-ID"/>
              </w:rPr>
              <w:t>13</w:t>
            </w:r>
          </w:p>
        </w:tc>
        <w:tc>
          <w:tcPr>
            <w:tcW w:w="4813"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D02053">
            <w:pPr>
              <w:tabs>
                <w:tab w:val="left" w:pos="9000"/>
              </w:tabs>
              <w:ind w:left="239"/>
              <w:rPr>
                <w:lang w:val="id-ID"/>
              </w:rPr>
            </w:pPr>
            <w:r w:rsidRPr="00E87DF8">
              <w:rPr>
                <w:lang w:val="id-ID"/>
              </w:rPr>
              <w:t>Jadwal Kedatangan kapal</w:t>
            </w:r>
          </w:p>
        </w:tc>
        <w:tc>
          <w:tcPr>
            <w:tcW w:w="1207" w:type="dxa"/>
            <w:tcBorders>
              <w:top w:val="single" w:sz="4" w:space="0" w:color="000000"/>
              <w:left w:val="single" w:sz="4" w:space="0" w:color="000000"/>
              <w:bottom w:val="single" w:sz="4" w:space="0" w:color="000000"/>
              <w:right w:val="single" w:sz="4" w:space="0" w:color="000000"/>
            </w:tcBorders>
            <w:vAlign w:val="center"/>
          </w:tcPr>
          <w:p w:rsidR="00D85DE2" w:rsidRPr="00E87DF8" w:rsidRDefault="00D85DE2" w:rsidP="00E53241">
            <w:pPr>
              <w:tabs>
                <w:tab w:val="left" w:pos="9000"/>
              </w:tabs>
              <w:jc w:val="center"/>
              <w:rPr>
                <w:lang w:val="id-ID"/>
              </w:rPr>
            </w:pPr>
          </w:p>
        </w:tc>
        <w:tc>
          <w:tcPr>
            <w:tcW w:w="1212"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A436D4" w:rsidP="00E53241">
            <w:pPr>
              <w:tabs>
                <w:tab w:val="left" w:pos="9000"/>
              </w:tabs>
              <w:jc w:val="center"/>
              <w:rPr>
                <w:lang w:val="id-ID"/>
              </w:rPr>
            </w:pPr>
            <w:r w:rsidRPr="00E87DF8">
              <w:rPr>
                <w:lang w:val="id-ID"/>
              </w:rPr>
              <w:t>V</w:t>
            </w:r>
          </w:p>
        </w:tc>
      </w:tr>
      <w:tr w:rsidR="00D85DE2" w:rsidRPr="00E87DF8" w:rsidTr="00E53241">
        <w:trPr>
          <w:trHeight w:val="454"/>
          <w:jc w:val="center"/>
        </w:trPr>
        <w:tc>
          <w:tcPr>
            <w:tcW w:w="796"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E53241">
            <w:pPr>
              <w:tabs>
                <w:tab w:val="left" w:pos="9000"/>
              </w:tabs>
              <w:jc w:val="center"/>
              <w:rPr>
                <w:lang w:val="id-ID"/>
              </w:rPr>
            </w:pPr>
            <w:r w:rsidRPr="00E87DF8">
              <w:rPr>
                <w:lang w:val="id-ID"/>
              </w:rPr>
              <w:t>14</w:t>
            </w:r>
          </w:p>
        </w:tc>
        <w:tc>
          <w:tcPr>
            <w:tcW w:w="4813"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D02053">
            <w:pPr>
              <w:tabs>
                <w:tab w:val="left" w:pos="9000"/>
              </w:tabs>
              <w:ind w:left="239"/>
              <w:rPr>
                <w:lang w:val="id-ID"/>
              </w:rPr>
            </w:pPr>
            <w:r w:rsidRPr="00E87DF8">
              <w:rPr>
                <w:lang w:val="id-ID"/>
              </w:rPr>
              <w:t>Alat Bantu Angkut Barang</w:t>
            </w:r>
          </w:p>
        </w:tc>
        <w:tc>
          <w:tcPr>
            <w:tcW w:w="1207"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E53241">
            <w:pPr>
              <w:tabs>
                <w:tab w:val="left" w:pos="9000"/>
              </w:tabs>
              <w:jc w:val="center"/>
              <w:rPr>
                <w:lang w:val="id-ID"/>
              </w:rPr>
            </w:pPr>
            <w:r w:rsidRPr="00E87DF8">
              <w:rPr>
                <w:lang w:val="id-ID"/>
              </w:rPr>
              <w:t>V</w:t>
            </w:r>
          </w:p>
        </w:tc>
        <w:tc>
          <w:tcPr>
            <w:tcW w:w="1212" w:type="dxa"/>
            <w:tcBorders>
              <w:top w:val="single" w:sz="4" w:space="0" w:color="000000"/>
              <w:left w:val="single" w:sz="4" w:space="0" w:color="000000"/>
              <w:bottom w:val="single" w:sz="4" w:space="0" w:color="000000"/>
              <w:right w:val="single" w:sz="4" w:space="0" w:color="000000"/>
            </w:tcBorders>
            <w:vAlign w:val="center"/>
          </w:tcPr>
          <w:p w:rsidR="00D85DE2" w:rsidRPr="00E87DF8" w:rsidRDefault="00D85DE2" w:rsidP="00E53241">
            <w:pPr>
              <w:tabs>
                <w:tab w:val="left" w:pos="9000"/>
              </w:tabs>
              <w:jc w:val="center"/>
              <w:rPr>
                <w:lang w:val="id-ID"/>
              </w:rPr>
            </w:pPr>
          </w:p>
        </w:tc>
      </w:tr>
      <w:tr w:rsidR="00D85DE2" w:rsidRPr="00E87DF8" w:rsidTr="00E53241">
        <w:trPr>
          <w:trHeight w:val="725"/>
          <w:jc w:val="center"/>
        </w:trPr>
        <w:tc>
          <w:tcPr>
            <w:tcW w:w="796"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E53241">
            <w:pPr>
              <w:tabs>
                <w:tab w:val="left" w:pos="9000"/>
              </w:tabs>
              <w:jc w:val="center"/>
              <w:rPr>
                <w:lang w:val="id-ID"/>
              </w:rPr>
            </w:pPr>
            <w:r w:rsidRPr="00E87DF8">
              <w:rPr>
                <w:lang w:val="id-ID"/>
              </w:rPr>
              <w:t>15</w:t>
            </w:r>
          </w:p>
        </w:tc>
        <w:tc>
          <w:tcPr>
            <w:tcW w:w="4813"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D02053">
            <w:pPr>
              <w:tabs>
                <w:tab w:val="left" w:pos="9000"/>
              </w:tabs>
              <w:ind w:left="239"/>
              <w:rPr>
                <w:lang w:val="id-ID"/>
              </w:rPr>
            </w:pPr>
            <w:r w:rsidRPr="00E87DF8">
              <w:rPr>
                <w:lang w:val="id-ID"/>
              </w:rPr>
              <w:t>Fasilitas Pejalan kaki dari moda utama ke moda</w:t>
            </w:r>
            <w:r w:rsidR="00D02053">
              <w:rPr>
                <w:lang w:val="en-US"/>
              </w:rPr>
              <w:t xml:space="preserve"> </w:t>
            </w:r>
            <w:r w:rsidRPr="00E87DF8">
              <w:rPr>
                <w:lang w:val="id-ID"/>
              </w:rPr>
              <w:t>Penghubung</w:t>
            </w:r>
          </w:p>
        </w:tc>
        <w:tc>
          <w:tcPr>
            <w:tcW w:w="1207"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E53241">
            <w:pPr>
              <w:tabs>
                <w:tab w:val="left" w:pos="9000"/>
              </w:tabs>
              <w:jc w:val="center"/>
              <w:rPr>
                <w:lang w:val="id-ID"/>
              </w:rPr>
            </w:pPr>
          </w:p>
        </w:tc>
        <w:tc>
          <w:tcPr>
            <w:tcW w:w="1212" w:type="dxa"/>
            <w:tcBorders>
              <w:top w:val="single" w:sz="4" w:space="0" w:color="000000"/>
              <w:left w:val="single" w:sz="4" w:space="0" w:color="000000"/>
              <w:bottom w:val="single" w:sz="4" w:space="0" w:color="000000"/>
              <w:right w:val="single" w:sz="4" w:space="0" w:color="000000"/>
            </w:tcBorders>
            <w:vAlign w:val="center"/>
          </w:tcPr>
          <w:p w:rsidR="00D85DE2" w:rsidRPr="00E87DF8" w:rsidRDefault="00A436D4" w:rsidP="00E53241">
            <w:pPr>
              <w:tabs>
                <w:tab w:val="left" w:pos="9000"/>
              </w:tabs>
              <w:jc w:val="center"/>
            </w:pPr>
            <w:r w:rsidRPr="00E87DF8">
              <w:t>V</w:t>
            </w:r>
          </w:p>
        </w:tc>
      </w:tr>
      <w:tr w:rsidR="00D85DE2" w:rsidRPr="00E87DF8" w:rsidTr="00E53241">
        <w:trPr>
          <w:trHeight w:val="454"/>
          <w:jc w:val="center"/>
        </w:trPr>
        <w:tc>
          <w:tcPr>
            <w:tcW w:w="796"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E53241">
            <w:pPr>
              <w:tabs>
                <w:tab w:val="left" w:pos="9000"/>
              </w:tabs>
              <w:jc w:val="center"/>
              <w:rPr>
                <w:lang w:val="id-ID"/>
              </w:rPr>
            </w:pPr>
            <w:r w:rsidRPr="00E87DF8">
              <w:rPr>
                <w:lang w:val="id-ID"/>
              </w:rPr>
              <w:t>16</w:t>
            </w:r>
          </w:p>
        </w:tc>
        <w:tc>
          <w:tcPr>
            <w:tcW w:w="4813"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D02053">
            <w:pPr>
              <w:tabs>
                <w:tab w:val="left" w:pos="9000"/>
              </w:tabs>
              <w:ind w:left="239"/>
              <w:rPr>
                <w:lang w:val="id-ID"/>
              </w:rPr>
            </w:pPr>
            <w:r w:rsidRPr="00E87DF8">
              <w:rPr>
                <w:lang w:val="id-ID"/>
              </w:rPr>
              <w:t>Fasilitas penyandang cacat</w:t>
            </w:r>
          </w:p>
        </w:tc>
        <w:tc>
          <w:tcPr>
            <w:tcW w:w="1207"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E53241">
            <w:pPr>
              <w:tabs>
                <w:tab w:val="left" w:pos="9000"/>
              </w:tabs>
              <w:jc w:val="center"/>
              <w:rPr>
                <w:lang w:val="id-ID"/>
              </w:rPr>
            </w:pPr>
          </w:p>
        </w:tc>
        <w:tc>
          <w:tcPr>
            <w:tcW w:w="1212" w:type="dxa"/>
            <w:tcBorders>
              <w:top w:val="single" w:sz="4" w:space="0" w:color="000000"/>
              <w:left w:val="single" w:sz="4" w:space="0" w:color="000000"/>
              <w:bottom w:val="single" w:sz="4" w:space="0" w:color="000000"/>
              <w:right w:val="single" w:sz="4" w:space="0" w:color="000000"/>
            </w:tcBorders>
            <w:vAlign w:val="center"/>
          </w:tcPr>
          <w:p w:rsidR="00D85DE2" w:rsidRPr="00E87DF8" w:rsidRDefault="00A436D4" w:rsidP="00E53241">
            <w:pPr>
              <w:tabs>
                <w:tab w:val="left" w:pos="9000"/>
              </w:tabs>
              <w:jc w:val="center"/>
              <w:rPr>
                <w:lang w:val="id-ID"/>
              </w:rPr>
            </w:pPr>
            <w:r w:rsidRPr="00E87DF8">
              <w:rPr>
                <w:lang w:val="id-ID"/>
              </w:rPr>
              <w:t>V</w:t>
            </w:r>
          </w:p>
        </w:tc>
      </w:tr>
      <w:tr w:rsidR="00D85DE2" w:rsidRPr="00E87DF8" w:rsidTr="00E53241">
        <w:trPr>
          <w:trHeight w:val="454"/>
          <w:jc w:val="center"/>
        </w:trPr>
        <w:tc>
          <w:tcPr>
            <w:tcW w:w="796"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E53241">
            <w:pPr>
              <w:tabs>
                <w:tab w:val="left" w:pos="9000"/>
              </w:tabs>
              <w:jc w:val="center"/>
              <w:rPr>
                <w:lang w:val="id-ID"/>
              </w:rPr>
            </w:pPr>
            <w:r w:rsidRPr="00E87DF8">
              <w:rPr>
                <w:lang w:val="id-ID"/>
              </w:rPr>
              <w:t>17</w:t>
            </w:r>
          </w:p>
        </w:tc>
        <w:tc>
          <w:tcPr>
            <w:tcW w:w="4813"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D02053">
            <w:pPr>
              <w:tabs>
                <w:tab w:val="left" w:pos="9000"/>
              </w:tabs>
              <w:ind w:left="239"/>
              <w:rPr>
                <w:lang w:val="id-ID"/>
              </w:rPr>
            </w:pPr>
            <w:r w:rsidRPr="00E87DF8">
              <w:rPr>
                <w:lang w:val="id-ID"/>
              </w:rPr>
              <w:t>Ruang Pengantar dan Penjemput</w:t>
            </w:r>
          </w:p>
        </w:tc>
        <w:tc>
          <w:tcPr>
            <w:tcW w:w="1207" w:type="dxa"/>
            <w:tcBorders>
              <w:top w:val="single" w:sz="4" w:space="0" w:color="000000"/>
              <w:left w:val="single" w:sz="4" w:space="0" w:color="000000"/>
              <w:bottom w:val="single" w:sz="4" w:space="0" w:color="000000"/>
              <w:right w:val="single" w:sz="4" w:space="0" w:color="000000"/>
            </w:tcBorders>
            <w:vAlign w:val="center"/>
          </w:tcPr>
          <w:p w:rsidR="00D85DE2" w:rsidRPr="00E87DF8" w:rsidRDefault="00D85DE2" w:rsidP="00E53241">
            <w:pPr>
              <w:tabs>
                <w:tab w:val="left" w:pos="9000"/>
              </w:tabs>
              <w:jc w:val="center"/>
              <w:rPr>
                <w:lang w:val="id-ID"/>
              </w:rPr>
            </w:pPr>
          </w:p>
        </w:tc>
        <w:tc>
          <w:tcPr>
            <w:tcW w:w="1212"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A436D4" w:rsidP="00E53241">
            <w:pPr>
              <w:tabs>
                <w:tab w:val="left" w:pos="9000"/>
              </w:tabs>
              <w:jc w:val="center"/>
              <w:rPr>
                <w:lang w:val="id-ID"/>
              </w:rPr>
            </w:pPr>
            <w:r w:rsidRPr="00E87DF8">
              <w:rPr>
                <w:lang w:val="id-ID"/>
              </w:rPr>
              <w:t>V</w:t>
            </w:r>
          </w:p>
        </w:tc>
      </w:tr>
      <w:tr w:rsidR="00D85DE2" w:rsidRPr="00E87DF8" w:rsidTr="00E53241">
        <w:trPr>
          <w:trHeight w:val="454"/>
          <w:jc w:val="center"/>
        </w:trPr>
        <w:tc>
          <w:tcPr>
            <w:tcW w:w="796"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E53241">
            <w:pPr>
              <w:tabs>
                <w:tab w:val="left" w:pos="9000"/>
              </w:tabs>
              <w:jc w:val="center"/>
              <w:rPr>
                <w:lang w:val="id-ID"/>
              </w:rPr>
            </w:pPr>
            <w:r w:rsidRPr="00E87DF8">
              <w:rPr>
                <w:lang w:val="id-ID"/>
              </w:rPr>
              <w:t>18</w:t>
            </w:r>
          </w:p>
        </w:tc>
        <w:tc>
          <w:tcPr>
            <w:tcW w:w="4813"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D02053">
            <w:pPr>
              <w:tabs>
                <w:tab w:val="left" w:pos="9000"/>
              </w:tabs>
              <w:ind w:left="239"/>
              <w:rPr>
                <w:lang w:val="id-ID"/>
              </w:rPr>
            </w:pPr>
            <w:r w:rsidRPr="00E87DF8">
              <w:rPr>
                <w:lang w:val="id-ID"/>
              </w:rPr>
              <w:t>Sistem Keamanan</w:t>
            </w:r>
          </w:p>
        </w:tc>
        <w:tc>
          <w:tcPr>
            <w:tcW w:w="1207"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E53241">
            <w:pPr>
              <w:tabs>
                <w:tab w:val="left" w:pos="9000"/>
              </w:tabs>
              <w:jc w:val="center"/>
              <w:rPr>
                <w:lang w:val="id-ID"/>
              </w:rPr>
            </w:pPr>
            <w:r w:rsidRPr="00E87DF8">
              <w:rPr>
                <w:lang w:val="id-ID"/>
              </w:rPr>
              <w:t>V</w:t>
            </w:r>
          </w:p>
        </w:tc>
        <w:tc>
          <w:tcPr>
            <w:tcW w:w="1212" w:type="dxa"/>
            <w:tcBorders>
              <w:top w:val="single" w:sz="4" w:space="0" w:color="000000"/>
              <w:left w:val="single" w:sz="4" w:space="0" w:color="000000"/>
              <w:bottom w:val="single" w:sz="4" w:space="0" w:color="000000"/>
              <w:right w:val="single" w:sz="4" w:space="0" w:color="000000"/>
            </w:tcBorders>
            <w:vAlign w:val="center"/>
          </w:tcPr>
          <w:p w:rsidR="00D85DE2" w:rsidRPr="00E87DF8" w:rsidRDefault="00D85DE2" w:rsidP="00E53241">
            <w:pPr>
              <w:tabs>
                <w:tab w:val="left" w:pos="9000"/>
              </w:tabs>
              <w:jc w:val="center"/>
              <w:rPr>
                <w:lang w:val="id-ID"/>
              </w:rPr>
            </w:pPr>
          </w:p>
        </w:tc>
      </w:tr>
      <w:tr w:rsidR="00D85DE2" w:rsidRPr="00E87DF8" w:rsidTr="00E53241">
        <w:trPr>
          <w:trHeight w:val="453"/>
          <w:jc w:val="center"/>
        </w:trPr>
        <w:tc>
          <w:tcPr>
            <w:tcW w:w="796"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E53241">
            <w:pPr>
              <w:tabs>
                <w:tab w:val="left" w:pos="9000"/>
              </w:tabs>
              <w:jc w:val="center"/>
              <w:rPr>
                <w:lang w:val="id-ID"/>
              </w:rPr>
            </w:pPr>
            <w:r w:rsidRPr="00E87DF8">
              <w:rPr>
                <w:lang w:val="id-ID"/>
              </w:rPr>
              <w:t>19</w:t>
            </w:r>
          </w:p>
        </w:tc>
        <w:tc>
          <w:tcPr>
            <w:tcW w:w="4813"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D02053">
            <w:pPr>
              <w:tabs>
                <w:tab w:val="left" w:pos="9000"/>
              </w:tabs>
              <w:ind w:left="239"/>
              <w:rPr>
                <w:lang w:val="id-ID"/>
              </w:rPr>
            </w:pPr>
            <w:r w:rsidRPr="00E87DF8">
              <w:rPr>
                <w:lang w:val="id-ID"/>
              </w:rPr>
              <w:t>Ketersediaan Tiket Terusan</w:t>
            </w:r>
          </w:p>
        </w:tc>
        <w:tc>
          <w:tcPr>
            <w:tcW w:w="1207" w:type="dxa"/>
            <w:tcBorders>
              <w:top w:val="single" w:sz="4" w:space="0" w:color="000000"/>
              <w:left w:val="single" w:sz="4" w:space="0" w:color="000000"/>
              <w:bottom w:val="single" w:sz="4" w:space="0" w:color="000000"/>
              <w:right w:val="single" w:sz="4" w:space="0" w:color="000000"/>
            </w:tcBorders>
            <w:vAlign w:val="center"/>
          </w:tcPr>
          <w:p w:rsidR="00D85DE2" w:rsidRPr="00E87DF8" w:rsidRDefault="00D85DE2" w:rsidP="00E53241">
            <w:pPr>
              <w:tabs>
                <w:tab w:val="left" w:pos="9000"/>
              </w:tabs>
              <w:jc w:val="center"/>
              <w:rPr>
                <w:lang w:val="id-ID"/>
              </w:rPr>
            </w:pPr>
          </w:p>
        </w:tc>
        <w:tc>
          <w:tcPr>
            <w:tcW w:w="1212"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A436D4" w:rsidP="00E53241">
            <w:pPr>
              <w:tabs>
                <w:tab w:val="left" w:pos="9000"/>
              </w:tabs>
              <w:jc w:val="center"/>
              <w:rPr>
                <w:lang w:val="id-ID"/>
              </w:rPr>
            </w:pPr>
            <w:r w:rsidRPr="00E87DF8">
              <w:rPr>
                <w:lang w:val="id-ID"/>
              </w:rPr>
              <w:t>V</w:t>
            </w:r>
          </w:p>
        </w:tc>
      </w:tr>
      <w:tr w:rsidR="00D85DE2" w:rsidRPr="00E87DF8" w:rsidTr="00E53241">
        <w:trPr>
          <w:trHeight w:val="453"/>
          <w:jc w:val="center"/>
        </w:trPr>
        <w:tc>
          <w:tcPr>
            <w:tcW w:w="796"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E53241">
            <w:pPr>
              <w:tabs>
                <w:tab w:val="left" w:pos="9000"/>
              </w:tabs>
              <w:jc w:val="center"/>
              <w:rPr>
                <w:lang w:val="id-ID"/>
              </w:rPr>
            </w:pPr>
            <w:r w:rsidRPr="00E87DF8">
              <w:rPr>
                <w:lang w:val="id-ID"/>
              </w:rPr>
              <w:t>20</w:t>
            </w:r>
          </w:p>
        </w:tc>
        <w:tc>
          <w:tcPr>
            <w:tcW w:w="4813"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D02053">
            <w:pPr>
              <w:tabs>
                <w:tab w:val="left" w:pos="9000"/>
              </w:tabs>
              <w:ind w:left="239"/>
              <w:rPr>
                <w:lang w:val="id-ID"/>
              </w:rPr>
            </w:pPr>
            <w:r w:rsidRPr="00E87DF8">
              <w:rPr>
                <w:lang w:val="id-ID"/>
              </w:rPr>
              <w:t>Peralatan Keselamatan</w:t>
            </w:r>
          </w:p>
        </w:tc>
        <w:tc>
          <w:tcPr>
            <w:tcW w:w="1207"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E53241">
            <w:pPr>
              <w:tabs>
                <w:tab w:val="left" w:pos="9000"/>
              </w:tabs>
              <w:jc w:val="center"/>
              <w:rPr>
                <w:lang w:val="id-ID"/>
              </w:rPr>
            </w:pPr>
          </w:p>
        </w:tc>
        <w:tc>
          <w:tcPr>
            <w:tcW w:w="1212" w:type="dxa"/>
            <w:tcBorders>
              <w:top w:val="single" w:sz="4" w:space="0" w:color="000000"/>
              <w:left w:val="single" w:sz="4" w:space="0" w:color="000000"/>
              <w:bottom w:val="single" w:sz="4" w:space="0" w:color="000000"/>
              <w:right w:val="single" w:sz="4" w:space="0" w:color="000000"/>
            </w:tcBorders>
            <w:vAlign w:val="center"/>
          </w:tcPr>
          <w:p w:rsidR="00D85DE2" w:rsidRPr="00E87DF8" w:rsidRDefault="00A436D4" w:rsidP="00E53241">
            <w:pPr>
              <w:tabs>
                <w:tab w:val="left" w:pos="9000"/>
              </w:tabs>
              <w:jc w:val="center"/>
              <w:rPr>
                <w:lang w:val="id-ID"/>
              </w:rPr>
            </w:pPr>
            <w:r w:rsidRPr="00E87DF8">
              <w:rPr>
                <w:lang w:val="id-ID"/>
              </w:rPr>
              <w:t>V</w:t>
            </w:r>
          </w:p>
        </w:tc>
      </w:tr>
      <w:tr w:rsidR="00D85DE2" w:rsidRPr="00E87DF8" w:rsidTr="00E53241">
        <w:trPr>
          <w:trHeight w:val="450"/>
          <w:jc w:val="center"/>
        </w:trPr>
        <w:tc>
          <w:tcPr>
            <w:tcW w:w="796"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853DA0">
            <w:pPr>
              <w:tabs>
                <w:tab w:val="left" w:pos="9000"/>
              </w:tabs>
              <w:jc w:val="center"/>
              <w:rPr>
                <w:lang w:val="id-ID"/>
              </w:rPr>
            </w:pPr>
            <w:r w:rsidRPr="00E87DF8">
              <w:rPr>
                <w:lang w:val="id-ID"/>
              </w:rPr>
              <w:t>21</w:t>
            </w:r>
          </w:p>
        </w:tc>
        <w:tc>
          <w:tcPr>
            <w:tcW w:w="4813"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D02053">
            <w:pPr>
              <w:tabs>
                <w:tab w:val="left" w:pos="9000"/>
              </w:tabs>
              <w:ind w:left="239"/>
              <w:rPr>
                <w:lang w:val="id-ID"/>
              </w:rPr>
            </w:pPr>
            <w:r w:rsidRPr="00E87DF8">
              <w:rPr>
                <w:lang w:val="id-ID"/>
              </w:rPr>
              <w:t>Loket Check-In Tiket</w:t>
            </w:r>
          </w:p>
        </w:tc>
        <w:tc>
          <w:tcPr>
            <w:tcW w:w="1207" w:type="dxa"/>
            <w:tcBorders>
              <w:top w:val="single" w:sz="4" w:space="0" w:color="000000"/>
              <w:left w:val="single" w:sz="4" w:space="0" w:color="000000"/>
              <w:bottom w:val="single" w:sz="4" w:space="0" w:color="000000"/>
              <w:right w:val="single" w:sz="4" w:space="0" w:color="000000"/>
            </w:tcBorders>
            <w:vAlign w:val="center"/>
            <w:hideMark/>
          </w:tcPr>
          <w:p w:rsidR="00D85DE2" w:rsidRPr="00E87DF8" w:rsidRDefault="00D85DE2" w:rsidP="00853DA0">
            <w:pPr>
              <w:tabs>
                <w:tab w:val="left" w:pos="9000"/>
              </w:tabs>
              <w:rPr>
                <w:lang w:val="id-ID"/>
              </w:rPr>
            </w:pPr>
          </w:p>
        </w:tc>
        <w:tc>
          <w:tcPr>
            <w:tcW w:w="1212" w:type="dxa"/>
            <w:tcBorders>
              <w:top w:val="single" w:sz="4" w:space="0" w:color="000000"/>
              <w:left w:val="single" w:sz="4" w:space="0" w:color="000000"/>
              <w:bottom w:val="single" w:sz="4" w:space="0" w:color="000000"/>
              <w:right w:val="single" w:sz="4" w:space="0" w:color="000000"/>
            </w:tcBorders>
            <w:vAlign w:val="center"/>
          </w:tcPr>
          <w:p w:rsidR="00D85DE2" w:rsidRPr="00E87DF8" w:rsidRDefault="00A436D4" w:rsidP="00D02053">
            <w:pPr>
              <w:tabs>
                <w:tab w:val="left" w:pos="9000"/>
              </w:tabs>
              <w:jc w:val="center"/>
              <w:rPr>
                <w:lang w:val="id-ID"/>
              </w:rPr>
            </w:pPr>
            <w:r w:rsidRPr="00E87DF8">
              <w:rPr>
                <w:lang w:val="id-ID"/>
              </w:rPr>
              <w:t>V</w:t>
            </w:r>
          </w:p>
        </w:tc>
      </w:tr>
    </w:tbl>
    <w:p w:rsidR="00D85DE2" w:rsidRPr="00E87DF8" w:rsidRDefault="00D85DE2" w:rsidP="00254830">
      <w:pPr>
        <w:rPr>
          <w:i/>
          <w:sz w:val="18"/>
        </w:rPr>
      </w:pPr>
      <w:r w:rsidRPr="00E87DF8">
        <w:rPr>
          <w:i/>
          <w:sz w:val="18"/>
        </w:rPr>
        <w:t>*sumber : Tim PKL Kota Manado</w:t>
      </w:r>
    </w:p>
    <w:p w:rsidR="00D85DE2" w:rsidRPr="00E87DF8" w:rsidRDefault="00D85DE2" w:rsidP="00D85DE2">
      <w:pPr>
        <w:pStyle w:val="BodyText"/>
        <w:tabs>
          <w:tab w:val="left" w:pos="9000"/>
        </w:tabs>
        <w:spacing w:before="60" w:after="60" w:line="360" w:lineRule="auto"/>
        <w:ind w:right="26"/>
        <w:jc w:val="both"/>
        <w:rPr>
          <w:lang w:val="en-US"/>
        </w:rPr>
      </w:pPr>
    </w:p>
    <w:p w:rsidR="00D85DE2" w:rsidRPr="00E87DF8" w:rsidRDefault="00D85DE2" w:rsidP="00D02053">
      <w:pPr>
        <w:pStyle w:val="BodyText"/>
        <w:tabs>
          <w:tab w:val="left" w:pos="9000"/>
        </w:tabs>
        <w:spacing w:before="60" w:after="60" w:line="360" w:lineRule="auto"/>
        <w:ind w:left="630" w:right="26" w:firstLine="720"/>
        <w:jc w:val="both"/>
        <w:rPr>
          <w:lang w:val="en-US"/>
        </w:rPr>
      </w:pPr>
      <w:r w:rsidRPr="00E87DF8">
        <w:rPr>
          <w:lang w:val="id-ID"/>
        </w:rPr>
        <w:t xml:space="preserve">Tingkat kinerja simpul </w:t>
      </w:r>
      <w:r w:rsidRPr="00E87DF8">
        <w:rPr>
          <w:lang w:val="en-US"/>
        </w:rPr>
        <w:t>Dermaga Wisata Kalimas Calaca</w:t>
      </w:r>
      <w:r w:rsidRPr="00E87DF8">
        <w:rPr>
          <w:lang w:val="id-ID"/>
        </w:rPr>
        <w:t xml:space="preserve"> dapat dihitung dengan rumus:</w:t>
      </w:r>
      <w:r w:rsidRPr="00E87DF8">
        <w:rPr>
          <w:lang w:val="en-US"/>
        </w:rPr>
        <w:t xml:space="preserve"> </w:t>
      </w:r>
    </w:p>
    <w:p w:rsidR="00D85DE2" w:rsidRPr="00E87DF8" w:rsidRDefault="00D85DE2" w:rsidP="00D85DE2">
      <w:pPr>
        <w:pStyle w:val="BodyText"/>
        <w:tabs>
          <w:tab w:val="left" w:pos="9000"/>
        </w:tabs>
        <w:spacing w:before="60" w:after="60" w:line="360" w:lineRule="auto"/>
        <w:ind w:right="26"/>
        <w:jc w:val="both"/>
        <w:rPr>
          <w:lang w:val="en-US"/>
        </w:rPr>
      </w:pPr>
      <m:oMathPara>
        <m:oMath>
          <m:r>
            <w:rPr>
              <w:rFonts w:ascii="Cambria Math" w:hAnsi="Cambria Math"/>
              <w:lang w:val="en-US"/>
            </w:rPr>
            <m:t xml:space="preserve">TKS= </m:t>
          </m:r>
          <m:f>
            <m:fPr>
              <m:ctrlPr>
                <w:rPr>
                  <w:rFonts w:ascii="Cambria Math" w:hAnsi="Cambria Math"/>
                  <w:i/>
                  <w:lang w:val="en-US"/>
                </w:rPr>
              </m:ctrlPr>
            </m:fPr>
            <m:num>
              <m:r>
                <w:rPr>
                  <w:rFonts w:ascii="Cambria Math" w:hAnsi="Cambria Math"/>
                  <w:lang w:val="en-US"/>
                </w:rPr>
                <m:t>Jumlah fasilitas yang tersedia</m:t>
              </m:r>
            </m:num>
            <m:den>
              <m:r>
                <w:rPr>
                  <w:rFonts w:ascii="Cambria Math" w:hAnsi="Cambria Math"/>
                  <w:lang w:val="en-US"/>
                </w:rPr>
                <m:t>Jumlah fasilitas yang diharapkan</m:t>
              </m:r>
            </m:den>
          </m:f>
          <m:r>
            <w:rPr>
              <w:rFonts w:ascii="Cambria Math" w:hAnsi="Cambria Math"/>
              <w:lang w:val="en-US"/>
            </w:rPr>
            <m:t xml:space="preserve"> </m:t>
          </m:r>
          <m:r>
            <m:rPr>
              <m:sty m:val="p"/>
            </m:rPr>
            <w:rPr>
              <w:rFonts w:ascii="Cambria Math" w:hAnsi="Cambria Math"/>
              <w:lang w:val="en-US"/>
            </w:rPr>
            <m:t>X</m:t>
          </m:r>
          <m:r>
            <w:rPr>
              <w:rFonts w:ascii="Cambria Math" w:hAnsi="Cambria Math"/>
              <w:lang w:val="en-US"/>
            </w:rPr>
            <m:t xml:space="preserve"> 100%</m:t>
          </m:r>
        </m:oMath>
      </m:oMathPara>
    </w:p>
    <w:p w:rsidR="00D85DE2" w:rsidRPr="00E87DF8" w:rsidRDefault="00D85DE2" w:rsidP="00D85DE2">
      <w:pPr>
        <w:pStyle w:val="ListParagraph"/>
        <w:tabs>
          <w:tab w:val="left" w:pos="1595"/>
          <w:tab w:val="left" w:pos="9000"/>
        </w:tabs>
        <w:spacing w:before="60" w:after="60" w:line="360" w:lineRule="auto"/>
        <w:ind w:left="0" w:right="2268"/>
        <w:jc w:val="both"/>
        <w:rPr>
          <w:sz w:val="24"/>
        </w:rPr>
      </w:pPr>
      <w:r w:rsidRPr="00E87DF8">
        <w:tab/>
      </w:r>
      <w:r w:rsidRPr="00E87DF8">
        <w:tab/>
        <w:t xml:space="preserve">     =  </w:t>
      </w:r>
      <m:oMath>
        <m:f>
          <m:fPr>
            <m:ctrlPr>
              <w:rPr>
                <w:rFonts w:ascii="Cambria Math" w:hAnsi="Cambria Math"/>
                <w:i/>
                <w:sz w:val="24"/>
              </w:rPr>
            </m:ctrlPr>
          </m:fPr>
          <m:num>
            <m:r>
              <w:rPr>
                <w:rFonts w:ascii="Cambria Math" w:hAnsi="Cambria Math"/>
                <w:sz w:val="24"/>
              </w:rPr>
              <m:t>8</m:t>
            </m:r>
          </m:num>
          <m:den>
            <m:r>
              <w:rPr>
                <w:rFonts w:ascii="Cambria Math" w:hAnsi="Cambria Math"/>
                <w:sz w:val="24"/>
              </w:rPr>
              <m:t>21</m:t>
            </m:r>
          </m:den>
        </m:f>
        <m:r>
          <w:rPr>
            <w:rFonts w:ascii="Cambria Math" w:hAnsi="Cambria Math"/>
            <w:sz w:val="24"/>
          </w:rPr>
          <m:t xml:space="preserve"> </m:t>
        </m:r>
        <m:r>
          <m:rPr>
            <m:sty m:val="p"/>
          </m:rPr>
          <w:rPr>
            <w:rFonts w:ascii="Cambria Math" w:hAnsi="Cambria Math"/>
            <w:sz w:val="24"/>
          </w:rPr>
          <m:t>X</m:t>
        </m:r>
        <m:r>
          <w:rPr>
            <w:rFonts w:ascii="Cambria Math" w:hAnsi="Cambria Math"/>
            <w:sz w:val="24"/>
          </w:rPr>
          <m:t xml:space="preserve"> 100%</m:t>
        </m:r>
      </m:oMath>
    </w:p>
    <w:p w:rsidR="00D85DE2" w:rsidRPr="00E87DF8" w:rsidRDefault="00D85DE2" w:rsidP="00D85DE2">
      <w:pPr>
        <w:pStyle w:val="ListParagraph"/>
        <w:tabs>
          <w:tab w:val="left" w:pos="1595"/>
          <w:tab w:val="left" w:pos="9000"/>
        </w:tabs>
        <w:spacing w:before="60" w:after="60" w:line="360" w:lineRule="auto"/>
        <w:ind w:left="0" w:right="2268"/>
        <w:jc w:val="both"/>
      </w:pPr>
      <w:r w:rsidRPr="00E87DF8">
        <w:rPr>
          <w:sz w:val="24"/>
        </w:rPr>
        <w:tab/>
      </w:r>
      <w:r w:rsidRPr="00E87DF8">
        <w:rPr>
          <w:sz w:val="24"/>
        </w:rPr>
        <w:tab/>
        <w:t xml:space="preserve">     = 38%</w:t>
      </w:r>
    </w:p>
    <w:p w:rsidR="00D85DE2" w:rsidRDefault="00D85DE2" w:rsidP="00D02053">
      <w:pPr>
        <w:tabs>
          <w:tab w:val="left" w:pos="1595"/>
          <w:tab w:val="left" w:pos="9000"/>
        </w:tabs>
        <w:spacing w:before="60" w:after="60" w:line="360" w:lineRule="auto"/>
        <w:ind w:left="630" w:right="26" w:firstLine="720"/>
        <w:jc w:val="both"/>
      </w:pPr>
      <w:r w:rsidRPr="00E87DF8">
        <w:rPr>
          <w:lang w:val="id-ID"/>
        </w:rPr>
        <w:t>Setelah</w:t>
      </w:r>
      <w:r w:rsidRPr="00E87DF8">
        <w:rPr>
          <w:spacing w:val="-15"/>
          <w:lang w:val="id-ID"/>
        </w:rPr>
        <w:t xml:space="preserve"> </w:t>
      </w:r>
      <w:r w:rsidRPr="00E87DF8">
        <w:rPr>
          <w:lang w:val="id-ID"/>
        </w:rPr>
        <w:t>dilakukan</w:t>
      </w:r>
      <w:r w:rsidRPr="00E87DF8">
        <w:rPr>
          <w:spacing w:val="-14"/>
          <w:lang w:val="id-ID"/>
        </w:rPr>
        <w:t xml:space="preserve"> </w:t>
      </w:r>
      <w:r w:rsidRPr="00E87DF8">
        <w:rPr>
          <w:lang w:val="id-ID"/>
        </w:rPr>
        <w:t>survey</w:t>
      </w:r>
      <w:r w:rsidRPr="00E87DF8">
        <w:rPr>
          <w:spacing w:val="-18"/>
          <w:lang w:val="id-ID"/>
        </w:rPr>
        <w:t xml:space="preserve"> </w:t>
      </w:r>
      <w:r w:rsidRPr="00E87DF8">
        <w:rPr>
          <w:lang w:val="id-ID"/>
        </w:rPr>
        <w:t>inventarisasi,</w:t>
      </w:r>
      <w:r w:rsidRPr="00E87DF8">
        <w:rPr>
          <w:spacing w:val="-15"/>
          <w:lang w:val="id-ID"/>
        </w:rPr>
        <w:t xml:space="preserve"> </w:t>
      </w:r>
      <w:r w:rsidRPr="00E87DF8">
        <w:rPr>
          <w:lang w:val="id-ID"/>
        </w:rPr>
        <w:t>diketahui</w:t>
      </w:r>
      <w:r w:rsidRPr="00E87DF8">
        <w:rPr>
          <w:spacing w:val="-15"/>
          <w:lang w:val="id-ID"/>
        </w:rPr>
        <w:t xml:space="preserve"> </w:t>
      </w:r>
      <w:r w:rsidRPr="00E87DF8">
        <w:rPr>
          <w:lang w:val="id-ID"/>
        </w:rPr>
        <w:t>bahwa</w:t>
      </w:r>
      <w:r w:rsidRPr="00E87DF8">
        <w:rPr>
          <w:spacing w:val="-17"/>
          <w:lang w:val="id-ID"/>
        </w:rPr>
        <w:t xml:space="preserve"> </w:t>
      </w:r>
      <w:r w:rsidRPr="00E87DF8">
        <w:rPr>
          <w:lang w:val="id-ID"/>
        </w:rPr>
        <w:t>antara</w:t>
      </w:r>
      <w:r w:rsidRPr="00E87DF8">
        <w:rPr>
          <w:spacing w:val="-16"/>
          <w:lang w:val="id-ID"/>
        </w:rPr>
        <w:t xml:space="preserve"> </w:t>
      </w:r>
      <w:r w:rsidRPr="00E87DF8">
        <w:rPr>
          <w:lang w:val="id-ID"/>
        </w:rPr>
        <w:t xml:space="preserve">fasilitas moda utama dengan moda pengumpan hanya mendapatkan nilai </w:t>
      </w:r>
      <w:r w:rsidRPr="00E87DF8">
        <w:t>38</w:t>
      </w:r>
      <w:r w:rsidRPr="00E87DF8">
        <w:rPr>
          <w:lang w:val="id-ID"/>
        </w:rPr>
        <w:t xml:space="preserve">% sehingga dari nilai tersebut masih harus adanya peningkatan fasilitas di </w:t>
      </w:r>
      <w:r w:rsidRPr="00E87DF8">
        <w:t>Dermaga Wisata Kalimas Calaca.</w:t>
      </w:r>
    </w:p>
    <w:p w:rsidR="00D22633" w:rsidRDefault="00D22633" w:rsidP="00E53241">
      <w:pPr>
        <w:tabs>
          <w:tab w:val="left" w:pos="1595"/>
          <w:tab w:val="left" w:pos="9000"/>
        </w:tabs>
        <w:spacing w:before="60" w:after="60" w:line="360" w:lineRule="auto"/>
        <w:ind w:right="26" w:firstLine="720"/>
        <w:jc w:val="both"/>
      </w:pPr>
    </w:p>
    <w:p w:rsidR="00904C9A" w:rsidRPr="001272CE" w:rsidRDefault="00FA563D" w:rsidP="00733614">
      <w:pPr>
        <w:pStyle w:val="Heading3"/>
        <w:jc w:val="both"/>
        <w:rPr>
          <w:rFonts w:ascii="Tahoma" w:hAnsi="Tahoma" w:cs="Tahoma"/>
          <w:b w:val="0"/>
          <w:color w:val="auto"/>
        </w:rPr>
      </w:pPr>
      <w:bookmarkStart w:id="99" w:name="_Toc111979982"/>
      <w:r>
        <w:rPr>
          <w:rFonts w:ascii="Tahoma" w:hAnsi="Tahoma" w:cs="Tahoma"/>
          <w:b w:val="0"/>
          <w:color w:val="auto"/>
        </w:rPr>
        <w:t>2.2</w:t>
      </w:r>
      <w:r w:rsidR="005364D3" w:rsidRPr="001272CE">
        <w:rPr>
          <w:rFonts w:ascii="Tahoma" w:hAnsi="Tahoma" w:cs="Tahoma"/>
          <w:b w:val="0"/>
          <w:color w:val="auto"/>
        </w:rPr>
        <w:t>.</w:t>
      </w:r>
      <w:r w:rsidR="006B3CD1" w:rsidRPr="001272CE">
        <w:rPr>
          <w:rFonts w:ascii="Tahoma" w:hAnsi="Tahoma" w:cs="Tahoma"/>
          <w:b w:val="0"/>
          <w:color w:val="auto"/>
        </w:rPr>
        <w:t>4 Sarana Angkutan di Dermaga</w:t>
      </w:r>
      <w:bookmarkEnd w:id="99"/>
    </w:p>
    <w:p w:rsidR="009555B3" w:rsidRPr="009555B3" w:rsidRDefault="009555B3" w:rsidP="009555B3"/>
    <w:p w:rsidR="003529FE" w:rsidRDefault="003024EA" w:rsidP="00733614">
      <w:pPr>
        <w:spacing w:line="360" w:lineRule="auto"/>
        <w:ind w:firstLine="720"/>
        <w:jc w:val="both"/>
      </w:pPr>
      <w:r>
        <w:t>Sarana</w:t>
      </w:r>
      <w:r>
        <w:rPr>
          <w:spacing w:val="-5"/>
        </w:rPr>
        <w:t xml:space="preserve"> </w:t>
      </w:r>
      <w:r>
        <w:t>transportasi</w:t>
      </w:r>
      <w:r>
        <w:rPr>
          <w:spacing w:val="-4"/>
        </w:rPr>
        <w:t xml:space="preserve"> </w:t>
      </w:r>
      <w:r>
        <w:t>yang</w:t>
      </w:r>
      <w:r>
        <w:rPr>
          <w:spacing w:val="-3"/>
        </w:rPr>
        <w:t xml:space="preserve"> </w:t>
      </w:r>
      <w:r>
        <w:t>digunakan</w:t>
      </w:r>
      <w:r>
        <w:rPr>
          <w:spacing w:val="-5"/>
        </w:rPr>
        <w:t xml:space="preserve"> </w:t>
      </w:r>
      <w:r>
        <w:t>untuk</w:t>
      </w:r>
      <w:r>
        <w:rPr>
          <w:spacing w:val="-4"/>
        </w:rPr>
        <w:t xml:space="preserve"> </w:t>
      </w:r>
      <w:r>
        <w:t>kegiatan</w:t>
      </w:r>
      <w:r>
        <w:rPr>
          <w:spacing w:val="-5"/>
        </w:rPr>
        <w:t xml:space="preserve"> </w:t>
      </w:r>
      <w:r>
        <w:t xml:space="preserve">penyeberangan ini terdapat total 23 armada kapal yang digunakan dengan 2 jenis kapal yang berbeda, namun pada kondisi </w:t>
      </w:r>
      <w:r w:rsidR="00E30957">
        <w:t>saat ini</w:t>
      </w:r>
      <w:r>
        <w:t xml:space="preserve"> diketahui armada yang beroperasi hanya ada 13 armada.</w:t>
      </w:r>
    </w:p>
    <w:p w:rsidR="003024EA" w:rsidRDefault="003024EA" w:rsidP="003024EA">
      <w:pPr>
        <w:spacing w:line="360" w:lineRule="auto"/>
        <w:jc w:val="center"/>
      </w:pPr>
      <w:r>
        <w:rPr>
          <w:i/>
          <w:noProof/>
          <w:sz w:val="18"/>
          <w:lang w:val="en-US"/>
        </w:rPr>
        <w:drawing>
          <wp:inline distT="0" distB="0" distL="0" distR="0" wp14:anchorId="5974AA85" wp14:editId="6BBE9D7C">
            <wp:extent cx="2573068" cy="2505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7 at 1.05.52 PM.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77174" cy="2509073"/>
                    </a:xfrm>
                    <a:prstGeom prst="rect">
                      <a:avLst/>
                    </a:prstGeom>
                  </pic:spPr>
                </pic:pic>
              </a:graphicData>
            </a:graphic>
          </wp:inline>
        </w:drawing>
      </w:r>
    </w:p>
    <w:p w:rsidR="003024EA" w:rsidRPr="00254830" w:rsidRDefault="003024EA" w:rsidP="003024EA">
      <w:pPr>
        <w:pStyle w:val="Caption"/>
        <w:jc w:val="center"/>
        <w:rPr>
          <w:b w:val="0"/>
          <w:color w:val="auto"/>
          <w:sz w:val="22"/>
        </w:rPr>
      </w:pPr>
      <w:bookmarkStart w:id="100" w:name="_Toc104377820"/>
      <w:bookmarkStart w:id="101" w:name="_Toc104638756"/>
      <w:bookmarkStart w:id="102" w:name="_Toc108670684"/>
      <w:bookmarkStart w:id="103" w:name="_Toc109165049"/>
      <w:bookmarkStart w:id="104" w:name="_Toc110965543"/>
      <w:r w:rsidRPr="00254830">
        <w:rPr>
          <w:b w:val="0"/>
          <w:color w:val="auto"/>
          <w:sz w:val="22"/>
        </w:rPr>
        <w:t xml:space="preserve">Gambar II. </w:t>
      </w:r>
      <w:r w:rsidRPr="00254830">
        <w:rPr>
          <w:b w:val="0"/>
          <w:color w:val="auto"/>
          <w:sz w:val="22"/>
        </w:rPr>
        <w:fldChar w:fldCharType="begin"/>
      </w:r>
      <w:r w:rsidRPr="00254830">
        <w:rPr>
          <w:b w:val="0"/>
          <w:color w:val="auto"/>
          <w:sz w:val="22"/>
        </w:rPr>
        <w:instrText xml:space="preserve"> SEQ Gambar_II. \* ARABIC </w:instrText>
      </w:r>
      <w:r w:rsidRPr="00254830">
        <w:rPr>
          <w:b w:val="0"/>
          <w:color w:val="auto"/>
          <w:sz w:val="22"/>
        </w:rPr>
        <w:fldChar w:fldCharType="separate"/>
      </w:r>
      <w:r w:rsidR="00163B1B">
        <w:rPr>
          <w:b w:val="0"/>
          <w:noProof/>
          <w:color w:val="auto"/>
          <w:sz w:val="22"/>
        </w:rPr>
        <w:t>6</w:t>
      </w:r>
      <w:r w:rsidRPr="00254830">
        <w:rPr>
          <w:b w:val="0"/>
          <w:color w:val="auto"/>
          <w:sz w:val="22"/>
        </w:rPr>
        <w:fldChar w:fldCharType="end"/>
      </w:r>
      <w:r w:rsidRPr="00254830">
        <w:rPr>
          <w:b w:val="0"/>
          <w:color w:val="auto"/>
          <w:sz w:val="22"/>
        </w:rPr>
        <w:t xml:space="preserve"> Kapal Speed Boat</w:t>
      </w:r>
      <w:bookmarkEnd w:id="100"/>
      <w:bookmarkEnd w:id="101"/>
      <w:bookmarkEnd w:id="102"/>
      <w:bookmarkEnd w:id="103"/>
      <w:bookmarkEnd w:id="104"/>
    </w:p>
    <w:p w:rsidR="003024EA" w:rsidRDefault="003024EA" w:rsidP="003024EA">
      <w:pPr>
        <w:spacing w:line="360" w:lineRule="auto"/>
        <w:jc w:val="center"/>
      </w:pPr>
      <w:r w:rsidRPr="008A63D9">
        <w:rPr>
          <w:i/>
          <w:noProof/>
          <w:sz w:val="28"/>
          <w:lang w:val="en-US"/>
        </w:rPr>
        <w:drawing>
          <wp:inline distT="0" distB="0" distL="0" distR="0" wp14:anchorId="0AAC90D7" wp14:editId="193D4613">
            <wp:extent cx="2695575" cy="2474296"/>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7 at 1.05.52 PM (1).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05017" cy="2482963"/>
                    </a:xfrm>
                    <a:prstGeom prst="rect">
                      <a:avLst/>
                    </a:prstGeom>
                  </pic:spPr>
                </pic:pic>
              </a:graphicData>
            </a:graphic>
          </wp:inline>
        </w:drawing>
      </w:r>
    </w:p>
    <w:p w:rsidR="003024EA" w:rsidRPr="00254830" w:rsidRDefault="003024EA" w:rsidP="003024EA">
      <w:pPr>
        <w:pStyle w:val="Caption"/>
        <w:spacing w:line="360" w:lineRule="auto"/>
        <w:jc w:val="center"/>
        <w:rPr>
          <w:b w:val="0"/>
          <w:color w:val="auto"/>
          <w:sz w:val="22"/>
        </w:rPr>
      </w:pPr>
      <w:bookmarkStart w:id="105" w:name="_Toc104377821"/>
      <w:bookmarkStart w:id="106" w:name="_Toc104638757"/>
      <w:bookmarkStart w:id="107" w:name="_Toc108670685"/>
      <w:bookmarkStart w:id="108" w:name="_Toc109165050"/>
      <w:bookmarkStart w:id="109" w:name="_Toc110965544"/>
      <w:r w:rsidRPr="00254830">
        <w:rPr>
          <w:b w:val="0"/>
          <w:color w:val="auto"/>
          <w:sz w:val="22"/>
        </w:rPr>
        <w:t xml:space="preserve">Gambar II. </w:t>
      </w:r>
      <w:r w:rsidRPr="00254830">
        <w:rPr>
          <w:b w:val="0"/>
          <w:color w:val="auto"/>
          <w:sz w:val="22"/>
        </w:rPr>
        <w:fldChar w:fldCharType="begin"/>
      </w:r>
      <w:r w:rsidRPr="00254830">
        <w:rPr>
          <w:b w:val="0"/>
          <w:color w:val="auto"/>
          <w:sz w:val="22"/>
        </w:rPr>
        <w:instrText xml:space="preserve"> SEQ Gambar_II. \* ARABIC </w:instrText>
      </w:r>
      <w:r w:rsidRPr="00254830">
        <w:rPr>
          <w:b w:val="0"/>
          <w:color w:val="auto"/>
          <w:sz w:val="22"/>
        </w:rPr>
        <w:fldChar w:fldCharType="separate"/>
      </w:r>
      <w:r w:rsidR="00163B1B">
        <w:rPr>
          <w:b w:val="0"/>
          <w:noProof/>
          <w:color w:val="auto"/>
          <w:sz w:val="22"/>
        </w:rPr>
        <w:t>7</w:t>
      </w:r>
      <w:r w:rsidRPr="00254830">
        <w:rPr>
          <w:b w:val="0"/>
          <w:color w:val="auto"/>
          <w:sz w:val="22"/>
        </w:rPr>
        <w:fldChar w:fldCharType="end"/>
      </w:r>
      <w:r w:rsidRPr="00254830">
        <w:rPr>
          <w:b w:val="0"/>
          <w:color w:val="auto"/>
          <w:sz w:val="22"/>
        </w:rPr>
        <w:t xml:space="preserve"> Kapal Long Boat</w:t>
      </w:r>
      <w:bookmarkEnd w:id="105"/>
      <w:bookmarkEnd w:id="106"/>
      <w:bookmarkEnd w:id="107"/>
      <w:bookmarkEnd w:id="108"/>
      <w:bookmarkEnd w:id="109"/>
    </w:p>
    <w:p w:rsidR="003024EA" w:rsidRPr="006B3CD1" w:rsidRDefault="003024EA" w:rsidP="003024EA">
      <w:pPr>
        <w:spacing w:line="360" w:lineRule="auto"/>
        <w:ind w:left="630" w:firstLine="720"/>
        <w:jc w:val="both"/>
      </w:pPr>
      <w:r>
        <w:t>Kemudian pada tabel II.8 dibawah ini dapat dilihat jumlah armada yang ada di dermaga wisata kalimas calaca dan yang beroperasi</w:t>
      </w:r>
    </w:p>
    <w:p w:rsidR="00810D1F" w:rsidRDefault="00810D1F" w:rsidP="00810D1F">
      <w:pPr>
        <w:pStyle w:val="Caption"/>
        <w:keepNext/>
        <w:jc w:val="center"/>
        <w:rPr>
          <w:b w:val="0"/>
          <w:color w:val="auto"/>
          <w:sz w:val="22"/>
        </w:rPr>
      </w:pPr>
      <w:bookmarkStart w:id="110" w:name="_Toc106258602"/>
      <w:bookmarkStart w:id="111" w:name="_Toc109165227"/>
      <w:bookmarkStart w:id="112" w:name="_Toc110965627"/>
      <w:r w:rsidRPr="00254830">
        <w:rPr>
          <w:b w:val="0"/>
          <w:color w:val="auto"/>
          <w:sz w:val="22"/>
        </w:rPr>
        <w:t xml:space="preserve">Tabel II. </w:t>
      </w:r>
      <w:r w:rsidRPr="00254830">
        <w:rPr>
          <w:b w:val="0"/>
          <w:color w:val="auto"/>
          <w:sz w:val="22"/>
        </w:rPr>
        <w:fldChar w:fldCharType="begin"/>
      </w:r>
      <w:r w:rsidRPr="00254830">
        <w:rPr>
          <w:b w:val="0"/>
          <w:color w:val="auto"/>
          <w:sz w:val="22"/>
        </w:rPr>
        <w:instrText xml:space="preserve"> SEQ Tabel_II. \* ARABIC </w:instrText>
      </w:r>
      <w:r w:rsidRPr="00254830">
        <w:rPr>
          <w:b w:val="0"/>
          <w:color w:val="auto"/>
          <w:sz w:val="22"/>
        </w:rPr>
        <w:fldChar w:fldCharType="separate"/>
      </w:r>
      <w:r w:rsidR="00163B1B">
        <w:rPr>
          <w:b w:val="0"/>
          <w:noProof/>
          <w:color w:val="auto"/>
          <w:sz w:val="22"/>
        </w:rPr>
        <w:t>4</w:t>
      </w:r>
      <w:r w:rsidRPr="00254830">
        <w:rPr>
          <w:b w:val="0"/>
          <w:color w:val="auto"/>
          <w:sz w:val="22"/>
        </w:rPr>
        <w:fldChar w:fldCharType="end"/>
      </w:r>
      <w:r w:rsidRPr="00254830">
        <w:rPr>
          <w:b w:val="0"/>
          <w:color w:val="auto"/>
          <w:sz w:val="22"/>
        </w:rPr>
        <w:t xml:space="preserve"> Sarana yang Beroperasi</w:t>
      </w:r>
      <w:bookmarkEnd w:id="110"/>
      <w:bookmarkEnd w:id="111"/>
      <w:bookmarkEnd w:id="112"/>
    </w:p>
    <w:tbl>
      <w:tblPr>
        <w:tblW w:w="738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0"/>
        <w:gridCol w:w="1440"/>
        <w:gridCol w:w="1530"/>
        <w:gridCol w:w="1440"/>
        <w:gridCol w:w="1260"/>
      </w:tblGrid>
      <w:tr w:rsidR="003024EA" w:rsidTr="003024EA">
        <w:trPr>
          <w:trHeight w:val="532"/>
        </w:trPr>
        <w:tc>
          <w:tcPr>
            <w:tcW w:w="1710" w:type="dxa"/>
            <w:shd w:val="clear" w:color="auto" w:fill="4F81BC"/>
          </w:tcPr>
          <w:p w:rsidR="003024EA" w:rsidRDefault="003024EA" w:rsidP="003024EA">
            <w:pPr>
              <w:pStyle w:val="TableParagraph"/>
              <w:spacing w:before="132"/>
              <w:jc w:val="center"/>
            </w:pPr>
            <w:r>
              <w:t>Jenis</w:t>
            </w:r>
            <w:r>
              <w:rPr>
                <w:spacing w:val="-3"/>
              </w:rPr>
              <w:t xml:space="preserve"> </w:t>
            </w:r>
            <w:r>
              <w:rPr>
                <w:spacing w:val="-2"/>
              </w:rPr>
              <w:t>Kapal</w:t>
            </w:r>
          </w:p>
        </w:tc>
        <w:tc>
          <w:tcPr>
            <w:tcW w:w="1440" w:type="dxa"/>
            <w:shd w:val="clear" w:color="auto" w:fill="4F81BC"/>
            <w:vAlign w:val="center"/>
          </w:tcPr>
          <w:p w:rsidR="003024EA" w:rsidRDefault="003024EA" w:rsidP="003024EA">
            <w:pPr>
              <w:pStyle w:val="TableParagraph"/>
              <w:spacing w:before="132"/>
              <w:jc w:val="center"/>
            </w:pPr>
            <w:r>
              <w:t>Jumlah</w:t>
            </w:r>
            <w:r>
              <w:rPr>
                <w:spacing w:val="-7"/>
              </w:rPr>
              <w:t xml:space="preserve"> </w:t>
            </w:r>
            <w:r>
              <w:rPr>
                <w:spacing w:val="-2"/>
              </w:rPr>
              <w:t>Armada</w:t>
            </w:r>
          </w:p>
        </w:tc>
        <w:tc>
          <w:tcPr>
            <w:tcW w:w="1530" w:type="dxa"/>
            <w:shd w:val="clear" w:color="auto" w:fill="4F81BC"/>
            <w:vAlign w:val="center"/>
          </w:tcPr>
          <w:p w:rsidR="003024EA" w:rsidRDefault="003024EA" w:rsidP="003024EA">
            <w:pPr>
              <w:pStyle w:val="TableParagraph"/>
              <w:spacing w:line="266" w:lineRule="exact"/>
              <w:jc w:val="center"/>
            </w:pPr>
            <w:r>
              <w:rPr>
                <w:spacing w:val="-2"/>
              </w:rPr>
              <w:t>Kapasitas Penumpang</w:t>
            </w:r>
          </w:p>
        </w:tc>
        <w:tc>
          <w:tcPr>
            <w:tcW w:w="1440" w:type="dxa"/>
            <w:shd w:val="clear" w:color="auto" w:fill="4F81BC"/>
            <w:vAlign w:val="center"/>
          </w:tcPr>
          <w:p w:rsidR="003024EA" w:rsidRDefault="003024EA" w:rsidP="003024EA">
            <w:pPr>
              <w:pStyle w:val="TableParagraph"/>
              <w:spacing w:line="266" w:lineRule="exact"/>
              <w:jc w:val="center"/>
            </w:pPr>
            <w:r>
              <w:rPr>
                <w:spacing w:val="-4"/>
              </w:rPr>
              <w:t xml:space="preserve">Yang </w:t>
            </w:r>
            <w:r>
              <w:rPr>
                <w:spacing w:val="-2"/>
                <w:lang w:val="en-US"/>
              </w:rPr>
              <w:t>B</w:t>
            </w:r>
            <w:r>
              <w:rPr>
                <w:spacing w:val="-2"/>
              </w:rPr>
              <w:t>eroperasi</w:t>
            </w:r>
          </w:p>
        </w:tc>
        <w:tc>
          <w:tcPr>
            <w:tcW w:w="1260" w:type="dxa"/>
            <w:shd w:val="clear" w:color="auto" w:fill="4F81BC"/>
            <w:vAlign w:val="center"/>
          </w:tcPr>
          <w:p w:rsidR="003024EA" w:rsidRDefault="003024EA" w:rsidP="003024EA">
            <w:pPr>
              <w:pStyle w:val="TableParagraph"/>
              <w:spacing w:before="132"/>
              <w:jc w:val="center"/>
            </w:pPr>
            <w:r>
              <w:rPr>
                <w:spacing w:val="-2"/>
              </w:rPr>
              <w:t>Kepemilikan</w:t>
            </w:r>
          </w:p>
        </w:tc>
      </w:tr>
      <w:tr w:rsidR="003024EA" w:rsidTr="003024EA">
        <w:trPr>
          <w:trHeight w:val="299"/>
        </w:trPr>
        <w:tc>
          <w:tcPr>
            <w:tcW w:w="1710" w:type="dxa"/>
          </w:tcPr>
          <w:p w:rsidR="003024EA" w:rsidRDefault="003024EA" w:rsidP="00A24CCC">
            <w:pPr>
              <w:pStyle w:val="TableParagraph"/>
              <w:spacing w:before="15" w:line="265" w:lineRule="exact"/>
              <w:ind w:left="107"/>
            </w:pPr>
            <w:r>
              <w:t>Speed</w:t>
            </w:r>
            <w:r>
              <w:rPr>
                <w:spacing w:val="-6"/>
              </w:rPr>
              <w:t xml:space="preserve"> </w:t>
            </w:r>
            <w:r>
              <w:rPr>
                <w:spacing w:val="-4"/>
              </w:rPr>
              <w:t>Boat</w:t>
            </w:r>
          </w:p>
        </w:tc>
        <w:tc>
          <w:tcPr>
            <w:tcW w:w="1440" w:type="dxa"/>
          </w:tcPr>
          <w:p w:rsidR="003024EA" w:rsidRDefault="003024EA" w:rsidP="00A24CCC">
            <w:pPr>
              <w:pStyle w:val="TableParagraph"/>
              <w:spacing w:before="15" w:line="265" w:lineRule="exact"/>
              <w:ind w:left="108"/>
            </w:pPr>
            <w:r>
              <w:rPr>
                <w:spacing w:val="-5"/>
              </w:rPr>
              <w:t>20</w:t>
            </w:r>
          </w:p>
        </w:tc>
        <w:tc>
          <w:tcPr>
            <w:tcW w:w="1530" w:type="dxa"/>
          </w:tcPr>
          <w:p w:rsidR="003024EA" w:rsidRDefault="003024EA" w:rsidP="00A24CCC">
            <w:pPr>
              <w:pStyle w:val="TableParagraph"/>
              <w:spacing w:before="15" w:line="265" w:lineRule="exact"/>
              <w:ind w:left="108"/>
            </w:pPr>
            <w:r>
              <w:t>5</w:t>
            </w:r>
            <w:r>
              <w:rPr>
                <w:spacing w:val="-2"/>
              </w:rPr>
              <w:t xml:space="preserve"> Orang</w:t>
            </w:r>
          </w:p>
        </w:tc>
        <w:tc>
          <w:tcPr>
            <w:tcW w:w="1440" w:type="dxa"/>
          </w:tcPr>
          <w:p w:rsidR="003024EA" w:rsidRDefault="003024EA" w:rsidP="00A24CCC">
            <w:pPr>
              <w:pStyle w:val="TableParagraph"/>
              <w:spacing w:before="31" w:line="248" w:lineRule="exact"/>
              <w:ind w:left="108"/>
            </w:pPr>
            <w:r>
              <w:t>8</w:t>
            </w:r>
          </w:p>
        </w:tc>
        <w:tc>
          <w:tcPr>
            <w:tcW w:w="1260" w:type="dxa"/>
          </w:tcPr>
          <w:p w:rsidR="003024EA" w:rsidRDefault="003024EA" w:rsidP="00A24CCC">
            <w:pPr>
              <w:pStyle w:val="TableParagraph"/>
              <w:spacing w:before="31" w:line="248" w:lineRule="exact"/>
              <w:ind w:left="108"/>
            </w:pPr>
            <w:r>
              <w:rPr>
                <w:spacing w:val="-2"/>
              </w:rPr>
              <w:t>Swasta</w:t>
            </w:r>
          </w:p>
        </w:tc>
      </w:tr>
      <w:tr w:rsidR="003024EA" w:rsidTr="003024EA">
        <w:trPr>
          <w:trHeight w:val="299"/>
        </w:trPr>
        <w:tc>
          <w:tcPr>
            <w:tcW w:w="1710" w:type="dxa"/>
          </w:tcPr>
          <w:p w:rsidR="003024EA" w:rsidRDefault="003024EA" w:rsidP="00A24CCC">
            <w:pPr>
              <w:pStyle w:val="TableParagraph"/>
              <w:spacing w:before="15" w:line="265" w:lineRule="exact"/>
              <w:ind w:left="107"/>
            </w:pPr>
            <w:r>
              <w:t>Long</w:t>
            </w:r>
            <w:r>
              <w:rPr>
                <w:spacing w:val="-2"/>
              </w:rPr>
              <w:t xml:space="preserve"> </w:t>
            </w:r>
            <w:r>
              <w:rPr>
                <w:spacing w:val="-4"/>
              </w:rPr>
              <w:t>Boat</w:t>
            </w:r>
          </w:p>
        </w:tc>
        <w:tc>
          <w:tcPr>
            <w:tcW w:w="1440" w:type="dxa"/>
          </w:tcPr>
          <w:p w:rsidR="003024EA" w:rsidRDefault="003024EA" w:rsidP="00A24CCC">
            <w:pPr>
              <w:pStyle w:val="TableParagraph"/>
              <w:spacing w:before="15" w:line="265" w:lineRule="exact"/>
              <w:ind w:left="108"/>
            </w:pPr>
            <w:r>
              <w:rPr>
                <w:spacing w:val="-5"/>
              </w:rPr>
              <w:t>13</w:t>
            </w:r>
          </w:p>
        </w:tc>
        <w:tc>
          <w:tcPr>
            <w:tcW w:w="1530" w:type="dxa"/>
          </w:tcPr>
          <w:p w:rsidR="003024EA" w:rsidRDefault="003024EA" w:rsidP="00A24CCC">
            <w:pPr>
              <w:pStyle w:val="TableParagraph"/>
              <w:spacing w:before="15" w:line="265" w:lineRule="exact"/>
              <w:ind w:left="108"/>
            </w:pPr>
            <w:r>
              <w:t>13</w:t>
            </w:r>
            <w:r>
              <w:rPr>
                <w:spacing w:val="-1"/>
              </w:rPr>
              <w:t xml:space="preserve"> </w:t>
            </w:r>
            <w:r>
              <w:rPr>
                <w:spacing w:val="-2"/>
              </w:rPr>
              <w:t>Orang</w:t>
            </w:r>
          </w:p>
        </w:tc>
        <w:tc>
          <w:tcPr>
            <w:tcW w:w="1440" w:type="dxa"/>
          </w:tcPr>
          <w:p w:rsidR="003024EA" w:rsidRDefault="003024EA" w:rsidP="00A24CCC">
            <w:pPr>
              <w:pStyle w:val="TableParagraph"/>
              <w:spacing w:before="31" w:line="248" w:lineRule="exact"/>
              <w:ind w:left="108"/>
            </w:pPr>
            <w:r>
              <w:t>5</w:t>
            </w:r>
          </w:p>
        </w:tc>
        <w:tc>
          <w:tcPr>
            <w:tcW w:w="1260" w:type="dxa"/>
          </w:tcPr>
          <w:p w:rsidR="003024EA" w:rsidRDefault="003024EA" w:rsidP="00A24CCC">
            <w:pPr>
              <w:pStyle w:val="TableParagraph"/>
              <w:spacing w:before="31" w:line="248" w:lineRule="exact"/>
              <w:ind w:left="108"/>
            </w:pPr>
            <w:r>
              <w:rPr>
                <w:spacing w:val="-2"/>
              </w:rPr>
              <w:t>Swasta</w:t>
            </w:r>
          </w:p>
        </w:tc>
      </w:tr>
    </w:tbl>
    <w:p w:rsidR="00F80526" w:rsidRDefault="00810D1F" w:rsidP="003024EA">
      <w:pPr>
        <w:widowControl/>
        <w:autoSpaceDE/>
        <w:autoSpaceDN/>
        <w:spacing w:after="200" w:line="276" w:lineRule="auto"/>
        <w:ind w:firstLine="720"/>
        <w:rPr>
          <w:i/>
          <w:sz w:val="18"/>
        </w:rPr>
      </w:pPr>
      <w:r w:rsidRPr="00853DA0">
        <w:rPr>
          <w:i/>
          <w:sz w:val="18"/>
        </w:rPr>
        <w:t>*s</w:t>
      </w:r>
      <w:r w:rsidR="003024EA">
        <w:rPr>
          <w:i/>
          <w:sz w:val="18"/>
        </w:rPr>
        <w:t>umber : Tim PKL Kota Manado 2022</w:t>
      </w:r>
    </w:p>
    <w:p w:rsidR="003024EA" w:rsidRDefault="003024EA" w:rsidP="003024EA">
      <w:pPr>
        <w:widowControl/>
        <w:autoSpaceDE/>
        <w:autoSpaceDN/>
        <w:spacing w:after="200" w:line="360" w:lineRule="auto"/>
        <w:ind w:left="630" w:firstLine="720"/>
        <w:jc w:val="both"/>
        <w:rPr>
          <w:spacing w:val="-2"/>
        </w:rPr>
      </w:pPr>
      <w:r>
        <w:t>Aramada</w:t>
      </w:r>
      <w:r>
        <w:rPr>
          <w:spacing w:val="-1"/>
        </w:rPr>
        <w:t xml:space="preserve"> </w:t>
      </w:r>
      <w:r>
        <w:t>angkutan</w:t>
      </w:r>
      <w:r>
        <w:rPr>
          <w:spacing w:val="-1"/>
        </w:rPr>
        <w:t xml:space="preserve"> </w:t>
      </w:r>
      <w:r>
        <w:t>yang</w:t>
      </w:r>
      <w:r>
        <w:rPr>
          <w:spacing w:val="-2"/>
        </w:rPr>
        <w:t xml:space="preserve"> </w:t>
      </w:r>
      <w:r>
        <w:t>ada</w:t>
      </w:r>
      <w:r>
        <w:rPr>
          <w:spacing w:val="-1"/>
        </w:rPr>
        <w:t xml:space="preserve"> </w:t>
      </w:r>
      <w:r>
        <w:t>di dermaga</w:t>
      </w:r>
      <w:r>
        <w:rPr>
          <w:spacing w:val="-1"/>
        </w:rPr>
        <w:t xml:space="preserve"> </w:t>
      </w:r>
      <w:r>
        <w:t>wisata</w:t>
      </w:r>
      <w:r>
        <w:rPr>
          <w:spacing w:val="-1"/>
        </w:rPr>
        <w:t xml:space="preserve"> </w:t>
      </w:r>
      <w:r>
        <w:t>ini harus</w:t>
      </w:r>
      <w:r>
        <w:rPr>
          <w:spacing w:val="-1"/>
        </w:rPr>
        <w:t xml:space="preserve"> </w:t>
      </w:r>
      <w:r>
        <w:t xml:space="preserve">mengikuti ketentuan Solas mengenai alat keselamatan, hal ini bertujuan agar keselamatan penumpang dan kapal dapat terjamin dengan baik. Peniliti juga melakukan survey mengenai kelengkapan alat keselamatan, namun sebagian besar armada yang beroperasi sangat minim akan alat keselamatannya. Berikut dapat dilihat kondisi dalam armada yang </w:t>
      </w:r>
      <w:r>
        <w:rPr>
          <w:spacing w:val="-2"/>
        </w:rPr>
        <w:t>beroperasi</w:t>
      </w:r>
    </w:p>
    <w:p w:rsidR="00401F95" w:rsidRDefault="00401F95" w:rsidP="00401F95">
      <w:pPr>
        <w:keepNext/>
        <w:widowControl/>
        <w:autoSpaceDE/>
        <w:autoSpaceDN/>
        <w:spacing w:after="200" w:line="360" w:lineRule="auto"/>
        <w:jc w:val="both"/>
      </w:pPr>
      <w:r>
        <w:rPr>
          <w:noProof/>
          <w:lang w:val="en-US"/>
        </w:rPr>
        <w:t xml:space="preserve">    </w:t>
      </w:r>
      <w:r w:rsidR="003024EA">
        <w:rPr>
          <w:noProof/>
          <w:lang w:val="en-US"/>
        </w:rPr>
        <w:drawing>
          <wp:inline distT="0" distB="0" distL="0" distR="0" wp14:anchorId="5EB602B2" wp14:editId="07923E8F">
            <wp:extent cx="2118162" cy="2439162"/>
            <wp:effectExtent l="0" t="0" r="0" b="0"/>
            <wp:docPr id="210"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18162" cy="2439162"/>
                    </a:xfrm>
                    <a:prstGeom prst="rect">
                      <a:avLst/>
                    </a:prstGeom>
                  </pic:spPr>
                </pic:pic>
              </a:graphicData>
            </a:graphic>
          </wp:inline>
        </w:drawing>
      </w:r>
      <w:r>
        <w:rPr>
          <w:noProof/>
          <w:lang w:val="en-US"/>
        </w:rPr>
        <w:t xml:space="preserve">        </w:t>
      </w:r>
      <w:r w:rsidR="003024EA">
        <w:rPr>
          <w:noProof/>
          <w:lang w:val="en-US"/>
        </w:rPr>
        <w:drawing>
          <wp:inline distT="0" distB="0" distL="0" distR="0" wp14:anchorId="1076A9E7" wp14:editId="3360AE01">
            <wp:extent cx="2274006" cy="2434971"/>
            <wp:effectExtent l="0" t="0" r="0" b="3810"/>
            <wp:docPr id="21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74006" cy="2434971"/>
                    </a:xfrm>
                    <a:prstGeom prst="rect">
                      <a:avLst/>
                    </a:prstGeom>
                  </pic:spPr>
                </pic:pic>
              </a:graphicData>
            </a:graphic>
          </wp:inline>
        </w:drawing>
      </w:r>
    </w:p>
    <w:p w:rsidR="003024EA" w:rsidRDefault="00401F95" w:rsidP="00401F95">
      <w:pPr>
        <w:pStyle w:val="Caption"/>
        <w:jc w:val="center"/>
        <w:rPr>
          <w:b w:val="0"/>
          <w:color w:val="auto"/>
          <w:sz w:val="22"/>
        </w:rPr>
      </w:pPr>
      <w:bookmarkStart w:id="113" w:name="_Toc109165051"/>
      <w:bookmarkStart w:id="114" w:name="_Toc110965545"/>
      <w:r w:rsidRPr="00401F95">
        <w:rPr>
          <w:b w:val="0"/>
          <w:color w:val="auto"/>
          <w:sz w:val="22"/>
        </w:rPr>
        <w:t xml:space="preserve">Gambar II. </w:t>
      </w:r>
      <w:r w:rsidRPr="00401F95">
        <w:rPr>
          <w:b w:val="0"/>
          <w:color w:val="auto"/>
          <w:sz w:val="22"/>
        </w:rPr>
        <w:fldChar w:fldCharType="begin"/>
      </w:r>
      <w:r w:rsidRPr="00401F95">
        <w:rPr>
          <w:b w:val="0"/>
          <w:color w:val="auto"/>
          <w:sz w:val="22"/>
        </w:rPr>
        <w:instrText xml:space="preserve"> SEQ Gambar_II. \* ARABIC </w:instrText>
      </w:r>
      <w:r w:rsidRPr="00401F95">
        <w:rPr>
          <w:b w:val="0"/>
          <w:color w:val="auto"/>
          <w:sz w:val="22"/>
        </w:rPr>
        <w:fldChar w:fldCharType="separate"/>
      </w:r>
      <w:r w:rsidR="00163B1B">
        <w:rPr>
          <w:b w:val="0"/>
          <w:noProof/>
          <w:color w:val="auto"/>
          <w:sz w:val="22"/>
        </w:rPr>
        <w:t>8</w:t>
      </w:r>
      <w:r w:rsidRPr="00401F95">
        <w:rPr>
          <w:b w:val="0"/>
          <w:color w:val="auto"/>
          <w:sz w:val="22"/>
        </w:rPr>
        <w:fldChar w:fldCharType="end"/>
      </w:r>
      <w:r w:rsidRPr="00401F95">
        <w:rPr>
          <w:b w:val="0"/>
          <w:color w:val="auto"/>
          <w:sz w:val="22"/>
        </w:rPr>
        <w:t xml:space="preserve"> Visualisasi Kondisi Dalam Kapal</w:t>
      </w:r>
      <w:bookmarkEnd w:id="113"/>
      <w:bookmarkEnd w:id="114"/>
    </w:p>
    <w:p w:rsidR="00401F95" w:rsidRDefault="00401F95" w:rsidP="00401F95">
      <w:pPr>
        <w:pStyle w:val="BodyText"/>
        <w:spacing w:before="196" w:line="360" w:lineRule="auto"/>
        <w:ind w:left="630" w:right="18" w:firstLine="720"/>
        <w:jc w:val="both"/>
      </w:pPr>
      <w:r>
        <w:t>Dapat</w:t>
      </w:r>
      <w:r>
        <w:rPr>
          <w:spacing w:val="-3"/>
        </w:rPr>
        <w:t xml:space="preserve"> </w:t>
      </w:r>
      <w:r>
        <w:t>kita</w:t>
      </w:r>
      <w:r>
        <w:rPr>
          <w:spacing w:val="-4"/>
        </w:rPr>
        <w:t xml:space="preserve"> </w:t>
      </w:r>
      <w:r>
        <w:t>lihat</w:t>
      </w:r>
      <w:r>
        <w:rPr>
          <w:spacing w:val="-2"/>
        </w:rPr>
        <w:t xml:space="preserve"> </w:t>
      </w:r>
      <w:r>
        <w:t>pada</w:t>
      </w:r>
      <w:r>
        <w:rPr>
          <w:spacing w:val="-4"/>
        </w:rPr>
        <w:t xml:space="preserve"> </w:t>
      </w:r>
      <w:r>
        <w:t>gambar</w:t>
      </w:r>
      <w:r>
        <w:rPr>
          <w:spacing w:val="-4"/>
        </w:rPr>
        <w:t xml:space="preserve"> </w:t>
      </w:r>
      <w:r>
        <w:t>II.7</w:t>
      </w:r>
      <w:r>
        <w:rPr>
          <w:spacing w:val="-3"/>
        </w:rPr>
        <w:t xml:space="preserve"> </w:t>
      </w:r>
      <w:r>
        <w:t>tidak</w:t>
      </w:r>
      <w:r>
        <w:rPr>
          <w:spacing w:val="-3"/>
        </w:rPr>
        <w:t xml:space="preserve"> </w:t>
      </w:r>
      <w:r>
        <w:t>ditemukan</w:t>
      </w:r>
      <w:r>
        <w:rPr>
          <w:spacing w:val="-4"/>
        </w:rPr>
        <w:t xml:space="preserve"> </w:t>
      </w:r>
      <w:r>
        <w:t>alat</w:t>
      </w:r>
      <w:r>
        <w:rPr>
          <w:spacing w:val="-2"/>
        </w:rPr>
        <w:t xml:space="preserve"> </w:t>
      </w:r>
      <w:r>
        <w:t>keselamatan dalam kapal, seperti Rompi penolong, pelampung, perlengkapan P3K, alat pemadam api ringan, dan alat – alat lainnya yang menunjang</w:t>
      </w:r>
      <w:r>
        <w:rPr>
          <w:spacing w:val="40"/>
        </w:rPr>
        <w:t xml:space="preserve"> </w:t>
      </w:r>
      <w:r w:rsidR="00635495">
        <w:t xml:space="preserve">keselamatan, dan yang paling berbahaya yaitu wadah untukk penyimpanan bahan bakar ditempatkan di tengah – tengah armada kapa. Terakhir </w:t>
      </w:r>
      <w:r>
        <w:t xml:space="preserve">armada yang ada di dermaga </w:t>
      </w:r>
      <w:r w:rsidR="00537343">
        <w:t>tidak ada</w:t>
      </w:r>
      <w:r>
        <w:t xml:space="preserve"> nama kapal.</w:t>
      </w:r>
    </w:p>
    <w:p w:rsidR="00401F95" w:rsidRPr="00401F95" w:rsidRDefault="00401F95" w:rsidP="00401F95"/>
    <w:p w:rsidR="00A56CEC" w:rsidRPr="001272CE" w:rsidRDefault="00FA563D" w:rsidP="00733614">
      <w:pPr>
        <w:pStyle w:val="Heading3"/>
        <w:jc w:val="both"/>
        <w:rPr>
          <w:rFonts w:ascii="Tahoma" w:hAnsi="Tahoma" w:cs="Tahoma"/>
          <w:b w:val="0"/>
          <w:color w:val="auto"/>
        </w:rPr>
      </w:pPr>
      <w:bookmarkStart w:id="115" w:name="_Toc111979983"/>
      <w:r>
        <w:rPr>
          <w:rFonts w:ascii="Tahoma" w:hAnsi="Tahoma" w:cs="Tahoma"/>
          <w:b w:val="0"/>
          <w:color w:val="auto"/>
        </w:rPr>
        <w:t>2.2</w:t>
      </w:r>
      <w:r w:rsidR="005364D3" w:rsidRPr="001272CE">
        <w:rPr>
          <w:rFonts w:ascii="Tahoma" w:hAnsi="Tahoma" w:cs="Tahoma"/>
          <w:b w:val="0"/>
          <w:color w:val="auto"/>
        </w:rPr>
        <w:t>.</w:t>
      </w:r>
      <w:r w:rsidR="00A56CEC" w:rsidRPr="001272CE">
        <w:rPr>
          <w:rFonts w:ascii="Tahoma" w:hAnsi="Tahoma" w:cs="Tahoma"/>
          <w:b w:val="0"/>
          <w:color w:val="auto"/>
        </w:rPr>
        <w:t>5 Sistem Penjadwalan</w:t>
      </w:r>
      <w:bookmarkEnd w:id="115"/>
    </w:p>
    <w:p w:rsidR="009555B3" w:rsidRPr="009555B3" w:rsidRDefault="009555B3" w:rsidP="009555B3"/>
    <w:p w:rsidR="00616E29" w:rsidRPr="00A56CEC" w:rsidRDefault="00A56CEC" w:rsidP="00401F95">
      <w:pPr>
        <w:spacing w:line="360" w:lineRule="auto"/>
        <w:ind w:left="630" w:firstLine="360"/>
        <w:jc w:val="both"/>
      </w:pPr>
      <w:r w:rsidRPr="00E87DF8">
        <w:t>Berdasarkan data sekunder yang didapatkan, hasil inventarisasi serta survei yang telah dilakukan oleh Tim PKL Kota Manado di Dermaga wisata Kalimas Calaca, ditemukan bahwa pada Dermaga ini pelayanannya dilakukan dengan tidak terjadwal melainkan menggunakan sistemnya sendiri yakni penumpang penuh baru jalan tetapi untuk waktu pengoperasianya hanya dilakukan pada pagi hari dimulai dari jam 6 pagi sampai jam 10 pagi</w:t>
      </w:r>
      <w:r>
        <w:tab/>
        <w:t>.</w:t>
      </w:r>
    </w:p>
    <w:p w:rsidR="00A56CEC" w:rsidRPr="001272CE" w:rsidRDefault="00FA563D" w:rsidP="00733614">
      <w:pPr>
        <w:pStyle w:val="Heading3"/>
        <w:jc w:val="both"/>
        <w:rPr>
          <w:rFonts w:ascii="Tahoma" w:hAnsi="Tahoma" w:cs="Tahoma"/>
          <w:b w:val="0"/>
          <w:color w:val="auto"/>
        </w:rPr>
      </w:pPr>
      <w:bookmarkStart w:id="116" w:name="_Toc111979984"/>
      <w:r>
        <w:rPr>
          <w:rFonts w:ascii="Tahoma" w:hAnsi="Tahoma" w:cs="Tahoma"/>
          <w:b w:val="0"/>
          <w:color w:val="auto"/>
        </w:rPr>
        <w:t>2.2</w:t>
      </w:r>
      <w:r w:rsidR="005364D3" w:rsidRPr="001272CE">
        <w:rPr>
          <w:rFonts w:ascii="Tahoma" w:hAnsi="Tahoma" w:cs="Tahoma"/>
          <w:b w:val="0"/>
          <w:color w:val="auto"/>
        </w:rPr>
        <w:t>.</w:t>
      </w:r>
      <w:r w:rsidR="00477514" w:rsidRPr="001272CE">
        <w:rPr>
          <w:rFonts w:ascii="Tahoma" w:hAnsi="Tahoma" w:cs="Tahoma"/>
          <w:b w:val="0"/>
          <w:color w:val="auto"/>
        </w:rPr>
        <w:t>6</w:t>
      </w:r>
      <w:r w:rsidR="007A3E81" w:rsidRPr="001272CE">
        <w:rPr>
          <w:rFonts w:ascii="Tahoma" w:hAnsi="Tahoma" w:cs="Tahoma"/>
          <w:b w:val="0"/>
          <w:color w:val="auto"/>
        </w:rPr>
        <w:t xml:space="preserve"> Pola Operasi dan </w:t>
      </w:r>
      <w:r w:rsidR="00401F95">
        <w:rPr>
          <w:rFonts w:ascii="Tahoma" w:hAnsi="Tahoma" w:cs="Tahoma"/>
          <w:b w:val="0"/>
          <w:color w:val="auto"/>
        </w:rPr>
        <w:t>Alur</w:t>
      </w:r>
      <w:r w:rsidR="00616E29" w:rsidRPr="001272CE">
        <w:rPr>
          <w:rFonts w:ascii="Tahoma" w:hAnsi="Tahoma" w:cs="Tahoma"/>
          <w:b w:val="0"/>
          <w:color w:val="auto"/>
        </w:rPr>
        <w:t xml:space="preserve"> Lalulintas Kendaraan di Dalam Dermaga</w:t>
      </w:r>
      <w:bookmarkEnd w:id="116"/>
    </w:p>
    <w:p w:rsidR="00616E29" w:rsidRPr="001272CE" w:rsidRDefault="00FA563D" w:rsidP="00733614">
      <w:pPr>
        <w:pStyle w:val="Heading4"/>
        <w:spacing w:line="240" w:lineRule="auto"/>
        <w:jc w:val="both"/>
        <w:rPr>
          <w:rFonts w:ascii="Tahoma" w:hAnsi="Tahoma" w:cs="Tahoma"/>
          <w:b w:val="0"/>
          <w:i w:val="0"/>
          <w:color w:val="auto"/>
        </w:rPr>
      </w:pPr>
      <w:r>
        <w:rPr>
          <w:rFonts w:ascii="Tahoma" w:hAnsi="Tahoma" w:cs="Tahoma"/>
          <w:b w:val="0"/>
          <w:i w:val="0"/>
          <w:color w:val="auto"/>
        </w:rPr>
        <w:t>2.2</w:t>
      </w:r>
      <w:r w:rsidR="005364D3" w:rsidRPr="001272CE">
        <w:rPr>
          <w:rFonts w:ascii="Tahoma" w:hAnsi="Tahoma" w:cs="Tahoma"/>
          <w:b w:val="0"/>
          <w:i w:val="0"/>
          <w:color w:val="auto"/>
        </w:rPr>
        <w:t>.6.1</w:t>
      </w:r>
      <w:r w:rsidR="00477514" w:rsidRPr="001272CE">
        <w:rPr>
          <w:rFonts w:ascii="Tahoma" w:hAnsi="Tahoma" w:cs="Tahoma"/>
          <w:b w:val="0"/>
          <w:i w:val="0"/>
          <w:color w:val="auto"/>
        </w:rPr>
        <w:t xml:space="preserve"> </w:t>
      </w:r>
      <w:r w:rsidR="00401F95">
        <w:rPr>
          <w:rFonts w:ascii="Tahoma" w:hAnsi="Tahoma" w:cs="Tahoma"/>
          <w:b w:val="0"/>
          <w:i w:val="0"/>
          <w:color w:val="auto"/>
        </w:rPr>
        <w:t>Pengaturan Alur</w:t>
      </w:r>
      <w:r w:rsidR="00616E29" w:rsidRPr="001272CE">
        <w:rPr>
          <w:rFonts w:ascii="Tahoma" w:hAnsi="Tahoma" w:cs="Tahoma"/>
          <w:b w:val="0"/>
          <w:i w:val="0"/>
          <w:color w:val="auto"/>
        </w:rPr>
        <w:t xml:space="preserve"> Lalu Lintas Masuk dan Keluar Pelabuhan</w:t>
      </w:r>
    </w:p>
    <w:p w:rsidR="009555B3" w:rsidRPr="009555B3" w:rsidRDefault="009555B3" w:rsidP="009555B3">
      <w:pPr>
        <w:rPr>
          <w:lang w:val="en-US"/>
        </w:rPr>
      </w:pPr>
    </w:p>
    <w:p w:rsidR="00B226EC" w:rsidRDefault="00C0086D" w:rsidP="00401F95">
      <w:pPr>
        <w:widowControl/>
        <w:autoSpaceDE/>
        <w:autoSpaceDN/>
        <w:spacing w:after="200" w:line="360" w:lineRule="auto"/>
        <w:ind w:left="810" w:firstLine="720"/>
        <w:contextualSpacing/>
        <w:jc w:val="both"/>
      </w:pPr>
      <w:r>
        <w:t xml:space="preserve">Untuk penyelenggaraan Dermaga ini hanya menyediakan Transportasi untuk orang tidak disediakan untuk </w:t>
      </w:r>
      <w:r w:rsidR="00616E29">
        <w:t>Kendaraan</w:t>
      </w:r>
      <w:r>
        <w:t>.</w:t>
      </w:r>
      <w:r w:rsidR="00616E29">
        <w:t xml:space="preserve"> Pengaturan </w:t>
      </w:r>
      <w:r w:rsidR="004D2815">
        <w:t xml:space="preserve">alur </w:t>
      </w:r>
      <w:r w:rsidR="00616E29">
        <w:t xml:space="preserve">lintas masuk </w:t>
      </w:r>
      <w:r>
        <w:t xml:space="preserve">dan keluar </w:t>
      </w:r>
      <w:r w:rsidR="00616E29">
        <w:t>pelabuhan pada Dermaga Wisata Kalimas Calaca sangat tidak teratur hal ini  dikarenakan</w:t>
      </w:r>
      <w:r w:rsidR="001C586A">
        <w:t xml:space="preserve"> </w:t>
      </w:r>
      <w:r w:rsidR="00616E29">
        <w:t xml:space="preserve">tidak tersedianya tanda atau marka yang dapat membedakan jalur untuk masuk dan jalur untuk keluar dengan jelas. Selain itu masyarakat yang berkunjung dipasar juga masuk melalui pintu masuk Dermaga ini. Serta alasan terakhir dan paling parah penggunaan laan dermaga untuk kegiatan pasar. </w:t>
      </w:r>
    </w:p>
    <w:p w:rsidR="00C0086D" w:rsidRPr="001272CE" w:rsidRDefault="00FA563D" w:rsidP="00733614">
      <w:pPr>
        <w:pStyle w:val="Heading4"/>
        <w:spacing w:line="240" w:lineRule="auto"/>
        <w:jc w:val="both"/>
        <w:rPr>
          <w:rFonts w:ascii="Tahoma" w:hAnsi="Tahoma" w:cs="Tahoma"/>
          <w:b w:val="0"/>
          <w:i w:val="0"/>
          <w:color w:val="auto"/>
        </w:rPr>
      </w:pPr>
      <w:r>
        <w:rPr>
          <w:rFonts w:ascii="Tahoma" w:hAnsi="Tahoma" w:cs="Tahoma"/>
          <w:b w:val="0"/>
          <w:i w:val="0"/>
          <w:color w:val="auto"/>
        </w:rPr>
        <w:t>2.2</w:t>
      </w:r>
      <w:r w:rsidR="005364D3" w:rsidRPr="001272CE">
        <w:rPr>
          <w:rFonts w:ascii="Tahoma" w:hAnsi="Tahoma" w:cs="Tahoma"/>
          <w:b w:val="0"/>
          <w:i w:val="0"/>
          <w:color w:val="auto"/>
        </w:rPr>
        <w:t>.6.2</w:t>
      </w:r>
      <w:r w:rsidR="00C0086D" w:rsidRPr="001272CE">
        <w:rPr>
          <w:rFonts w:ascii="Tahoma" w:hAnsi="Tahoma" w:cs="Tahoma"/>
          <w:b w:val="0"/>
          <w:i w:val="0"/>
          <w:color w:val="auto"/>
        </w:rPr>
        <w:t xml:space="preserve"> Fasilitas dan Alat Penunjang Kelancaran Lalu Lintas </w:t>
      </w:r>
    </w:p>
    <w:p w:rsidR="009555B3" w:rsidRPr="009555B3" w:rsidRDefault="009555B3" w:rsidP="009555B3">
      <w:pPr>
        <w:rPr>
          <w:lang w:val="en-US"/>
        </w:rPr>
      </w:pPr>
    </w:p>
    <w:p w:rsidR="00B226EC" w:rsidRPr="00C0086D" w:rsidRDefault="00C0086D" w:rsidP="00401F95">
      <w:pPr>
        <w:spacing w:line="360" w:lineRule="auto"/>
        <w:ind w:left="810" w:firstLine="720"/>
        <w:jc w:val="both"/>
        <w:rPr>
          <w:lang w:val="en-US"/>
        </w:rPr>
      </w:pPr>
      <w:r>
        <w:rPr>
          <w:lang w:val="en-US"/>
        </w:rPr>
        <w:t xml:space="preserve">Pada Dermaga Wisata Kalimas Calaca ini tidak ditemukan Fasilitas ataupun alat – alat yang dapat digunakan untuk menunjang kelancaran lalu lintas di dalam Dermaga ini, Fasilitas seperti rambu petunjuk parker juga tidak tersedia. Ditambah lagi dengan pembagian zona antara Dermaga dengan pasar yang tidak dapat ditentukan. </w:t>
      </w:r>
      <w:r w:rsidR="00B226EC">
        <w:rPr>
          <w:lang w:val="en-US"/>
        </w:rPr>
        <w:t>Untuk loket pembelian tiket tersedia tetapi untuk penggunaan dari loket tiket tersebut tidak digunakan sehingga penumpang yang datang akan menunggu lebih awal agar dapat beli secara langsung tiket atau jasa yang diperjualkan oleh angkutan yang beroperasi, loket tidak digunakan karena belum ada sistem penjadwalan angkutan penyeb</w:t>
      </w:r>
      <w:r w:rsidR="008D0946">
        <w:rPr>
          <w:lang w:val="en-US"/>
        </w:rPr>
        <w:t>e</w:t>
      </w:r>
      <w:r w:rsidR="00B226EC">
        <w:rPr>
          <w:lang w:val="en-US"/>
        </w:rPr>
        <w:t>rangan di Dermaga ini.</w:t>
      </w:r>
    </w:p>
    <w:p w:rsidR="00A56CEC" w:rsidRDefault="00FA563D" w:rsidP="009555B3">
      <w:pPr>
        <w:pStyle w:val="Heading2"/>
        <w:jc w:val="both"/>
        <w:rPr>
          <w:rFonts w:ascii="Tahoma" w:hAnsi="Tahoma" w:cs="Tahoma"/>
          <w:color w:val="auto"/>
          <w:sz w:val="22"/>
        </w:rPr>
      </w:pPr>
      <w:bookmarkStart w:id="117" w:name="_Toc111979985"/>
      <w:r>
        <w:rPr>
          <w:rFonts w:ascii="Tahoma" w:hAnsi="Tahoma" w:cs="Tahoma"/>
          <w:color w:val="auto"/>
          <w:sz w:val="22"/>
        </w:rPr>
        <w:t>2</w:t>
      </w:r>
      <w:r w:rsidR="00D97A4D">
        <w:rPr>
          <w:rFonts w:ascii="Tahoma" w:hAnsi="Tahoma" w:cs="Tahoma"/>
          <w:color w:val="auto"/>
          <w:sz w:val="22"/>
        </w:rPr>
        <w:t>.</w:t>
      </w:r>
      <w:r w:rsidR="00401F95">
        <w:rPr>
          <w:rFonts w:ascii="Tahoma" w:hAnsi="Tahoma" w:cs="Tahoma"/>
          <w:color w:val="auto"/>
          <w:sz w:val="22"/>
        </w:rPr>
        <w:t>3</w:t>
      </w:r>
      <w:r w:rsidR="00B226EC" w:rsidRPr="00B226EC">
        <w:rPr>
          <w:rFonts w:ascii="Tahoma" w:hAnsi="Tahoma" w:cs="Tahoma"/>
          <w:color w:val="auto"/>
          <w:sz w:val="22"/>
        </w:rPr>
        <w:t xml:space="preserve"> Produktivitas Angkutan</w:t>
      </w:r>
      <w:bookmarkEnd w:id="117"/>
    </w:p>
    <w:p w:rsidR="009555B3" w:rsidRPr="009555B3" w:rsidRDefault="009555B3" w:rsidP="009555B3"/>
    <w:p w:rsidR="00A56CEC" w:rsidRDefault="005F7639" w:rsidP="00401F95">
      <w:pPr>
        <w:spacing w:line="360" w:lineRule="auto"/>
        <w:ind w:left="450" w:firstLine="630"/>
        <w:jc w:val="both"/>
      </w:pPr>
      <w:r>
        <w:t>Berikut ini merupakan data produktivitas dermaga wisata kalimas calaca dalam 5 tahun terakhir yang diperoleh dari Dinas Perhubungan Kota Manado</w:t>
      </w:r>
    </w:p>
    <w:p w:rsidR="005F7639" w:rsidRPr="00254830" w:rsidRDefault="005F7639" w:rsidP="005F7639">
      <w:pPr>
        <w:pStyle w:val="Caption"/>
        <w:keepNext/>
        <w:spacing w:line="360" w:lineRule="auto"/>
        <w:jc w:val="center"/>
        <w:rPr>
          <w:b w:val="0"/>
          <w:color w:val="auto"/>
          <w:sz w:val="22"/>
        </w:rPr>
      </w:pPr>
      <w:bookmarkStart w:id="118" w:name="_Toc106258603"/>
      <w:bookmarkStart w:id="119" w:name="_Toc109165228"/>
      <w:bookmarkStart w:id="120" w:name="_Toc110965628"/>
      <w:r w:rsidRPr="00254830">
        <w:rPr>
          <w:b w:val="0"/>
          <w:color w:val="auto"/>
          <w:sz w:val="22"/>
        </w:rPr>
        <w:t xml:space="preserve">Tabel II. </w:t>
      </w:r>
      <w:r w:rsidRPr="00254830">
        <w:rPr>
          <w:b w:val="0"/>
          <w:color w:val="auto"/>
          <w:sz w:val="22"/>
        </w:rPr>
        <w:fldChar w:fldCharType="begin"/>
      </w:r>
      <w:r w:rsidRPr="00254830">
        <w:rPr>
          <w:b w:val="0"/>
          <w:color w:val="auto"/>
          <w:sz w:val="22"/>
        </w:rPr>
        <w:instrText xml:space="preserve"> SEQ Tabel_II. \* ARABIC </w:instrText>
      </w:r>
      <w:r w:rsidRPr="00254830">
        <w:rPr>
          <w:b w:val="0"/>
          <w:color w:val="auto"/>
          <w:sz w:val="22"/>
        </w:rPr>
        <w:fldChar w:fldCharType="separate"/>
      </w:r>
      <w:r w:rsidR="00163B1B">
        <w:rPr>
          <w:b w:val="0"/>
          <w:noProof/>
          <w:color w:val="auto"/>
          <w:sz w:val="22"/>
        </w:rPr>
        <w:t>5</w:t>
      </w:r>
      <w:r w:rsidRPr="00254830">
        <w:rPr>
          <w:b w:val="0"/>
          <w:color w:val="auto"/>
          <w:sz w:val="22"/>
        </w:rPr>
        <w:fldChar w:fldCharType="end"/>
      </w:r>
      <w:r w:rsidRPr="00254830">
        <w:rPr>
          <w:b w:val="0"/>
          <w:color w:val="auto"/>
          <w:sz w:val="22"/>
        </w:rPr>
        <w:t xml:space="preserve"> Data Penumpang Dermaga Wisata Kalimas Calaca</w:t>
      </w:r>
      <w:bookmarkEnd w:id="118"/>
      <w:bookmarkEnd w:id="119"/>
      <w:bookmarkEnd w:id="120"/>
    </w:p>
    <w:tbl>
      <w:tblPr>
        <w:tblW w:w="7845" w:type="dxa"/>
        <w:tblInd w:w="93" w:type="dxa"/>
        <w:tblLook w:val="04A0" w:firstRow="1" w:lastRow="0" w:firstColumn="1" w:lastColumn="0" w:noHBand="0" w:noVBand="1"/>
      </w:tblPr>
      <w:tblGrid>
        <w:gridCol w:w="1095"/>
        <w:gridCol w:w="1530"/>
        <w:gridCol w:w="2610"/>
        <w:gridCol w:w="2610"/>
      </w:tblGrid>
      <w:tr w:rsidR="005F7639" w:rsidRPr="005F7639" w:rsidTr="00195AF4">
        <w:trPr>
          <w:trHeight w:val="300"/>
        </w:trPr>
        <w:tc>
          <w:tcPr>
            <w:tcW w:w="1095" w:type="dxa"/>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rsidR="005F7639" w:rsidRPr="00195AF4" w:rsidRDefault="005F7639" w:rsidP="005F7639">
            <w:pPr>
              <w:widowControl/>
              <w:autoSpaceDE/>
              <w:autoSpaceDN/>
              <w:jc w:val="center"/>
              <w:rPr>
                <w:rFonts w:eastAsia="Times New Roman"/>
                <w:b/>
                <w:color w:val="000000"/>
                <w:lang w:val="en-US"/>
              </w:rPr>
            </w:pPr>
            <w:r w:rsidRPr="00195AF4">
              <w:rPr>
                <w:rFonts w:eastAsia="Times New Roman"/>
                <w:b/>
                <w:color w:val="000000"/>
                <w:lang w:val="en-US"/>
              </w:rPr>
              <w:t>NO</w:t>
            </w:r>
          </w:p>
        </w:tc>
        <w:tc>
          <w:tcPr>
            <w:tcW w:w="1530" w:type="dxa"/>
            <w:tcBorders>
              <w:top w:val="single" w:sz="4" w:space="0" w:color="auto"/>
              <w:left w:val="nil"/>
              <w:bottom w:val="single" w:sz="4" w:space="0" w:color="auto"/>
              <w:right w:val="single" w:sz="4" w:space="0" w:color="auto"/>
            </w:tcBorders>
            <w:shd w:val="clear" w:color="auto" w:fill="4F81BD" w:themeFill="accent1"/>
            <w:noWrap/>
            <w:vAlign w:val="center"/>
            <w:hideMark/>
          </w:tcPr>
          <w:p w:rsidR="005F7639" w:rsidRPr="00195AF4" w:rsidRDefault="005F7639" w:rsidP="005F7639">
            <w:pPr>
              <w:widowControl/>
              <w:autoSpaceDE/>
              <w:autoSpaceDN/>
              <w:jc w:val="center"/>
              <w:rPr>
                <w:rFonts w:eastAsia="Times New Roman"/>
                <w:b/>
                <w:color w:val="000000"/>
                <w:lang w:val="en-US"/>
              </w:rPr>
            </w:pPr>
            <w:r w:rsidRPr="00195AF4">
              <w:rPr>
                <w:rFonts w:eastAsia="Times New Roman"/>
                <w:b/>
                <w:color w:val="000000"/>
                <w:lang w:val="en-US"/>
              </w:rPr>
              <w:t>TAHUN</w:t>
            </w:r>
          </w:p>
        </w:tc>
        <w:tc>
          <w:tcPr>
            <w:tcW w:w="2610" w:type="dxa"/>
            <w:tcBorders>
              <w:top w:val="single" w:sz="4" w:space="0" w:color="auto"/>
              <w:left w:val="nil"/>
              <w:bottom w:val="single" w:sz="4" w:space="0" w:color="auto"/>
              <w:right w:val="single" w:sz="4" w:space="0" w:color="auto"/>
            </w:tcBorders>
            <w:shd w:val="clear" w:color="auto" w:fill="4F81BD" w:themeFill="accent1"/>
            <w:noWrap/>
            <w:vAlign w:val="center"/>
            <w:hideMark/>
          </w:tcPr>
          <w:p w:rsidR="005F7639" w:rsidRPr="00195AF4" w:rsidRDefault="005F7639" w:rsidP="005F7639">
            <w:pPr>
              <w:widowControl/>
              <w:autoSpaceDE/>
              <w:autoSpaceDN/>
              <w:jc w:val="center"/>
              <w:rPr>
                <w:rFonts w:eastAsia="Times New Roman"/>
                <w:b/>
                <w:color w:val="000000"/>
                <w:lang w:val="en-US"/>
              </w:rPr>
            </w:pPr>
            <w:r w:rsidRPr="00195AF4">
              <w:rPr>
                <w:rFonts w:eastAsia="Times New Roman"/>
                <w:b/>
                <w:color w:val="000000"/>
                <w:lang w:val="en-US"/>
              </w:rPr>
              <w:t>JUMLAH PENUMPANG</w:t>
            </w:r>
          </w:p>
        </w:tc>
        <w:tc>
          <w:tcPr>
            <w:tcW w:w="2610" w:type="dxa"/>
            <w:tcBorders>
              <w:top w:val="single" w:sz="4" w:space="0" w:color="auto"/>
              <w:left w:val="nil"/>
              <w:bottom w:val="single" w:sz="4" w:space="0" w:color="auto"/>
              <w:right w:val="single" w:sz="4" w:space="0" w:color="auto"/>
            </w:tcBorders>
            <w:shd w:val="clear" w:color="auto" w:fill="4F81BD" w:themeFill="accent1"/>
            <w:noWrap/>
            <w:vAlign w:val="center"/>
            <w:hideMark/>
          </w:tcPr>
          <w:p w:rsidR="005F7639" w:rsidRPr="00195AF4" w:rsidRDefault="005F7639" w:rsidP="005F7639">
            <w:pPr>
              <w:widowControl/>
              <w:autoSpaceDE/>
              <w:autoSpaceDN/>
              <w:jc w:val="center"/>
              <w:rPr>
                <w:rFonts w:eastAsia="Times New Roman"/>
                <w:b/>
                <w:color w:val="000000"/>
                <w:lang w:val="en-US"/>
              </w:rPr>
            </w:pPr>
            <w:r w:rsidRPr="00195AF4">
              <w:rPr>
                <w:rFonts w:eastAsia="Times New Roman"/>
                <w:b/>
                <w:color w:val="000000"/>
                <w:lang w:val="en-US"/>
              </w:rPr>
              <w:t>TINGKAT PERTUMBUHAN</w:t>
            </w:r>
          </w:p>
        </w:tc>
      </w:tr>
      <w:tr w:rsidR="005F7639" w:rsidRPr="00195AF4" w:rsidTr="005F7639">
        <w:trPr>
          <w:trHeight w:val="300"/>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5F7639" w:rsidRPr="00195AF4" w:rsidRDefault="005F7639" w:rsidP="005F7639">
            <w:pPr>
              <w:widowControl/>
              <w:autoSpaceDE/>
              <w:autoSpaceDN/>
              <w:jc w:val="center"/>
              <w:rPr>
                <w:rFonts w:eastAsia="Times New Roman"/>
                <w:color w:val="000000"/>
                <w:lang w:val="en-US"/>
              </w:rPr>
            </w:pPr>
            <w:r w:rsidRPr="00195AF4">
              <w:rPr>
                <w:rFonts w:eastAsia="Times New Roman"/>
                <w:color w:val="000000"/>
                <w:lang w:val="en-US"/>
              </w:rPr>
              <w:t>1</w:t>
            </w:r>
          </w:p>
        </w:tc>
        <w:tc>
          <w:tcPr>
            <w:tcW w:w="1530" w:type="dxa"/>
            <w:tcBorders>
              <w:top w:val="nil"/>
              <w:left w:val="nil"/>
              <w:bottom w:val="single" w:sz="4" w:space="0" w:color="auto"/>
              <w:right w:val="single" w:sz="4" w:space="0" w:color="auto"/>
            </w:tcBorders>
            <w:shd w:val="clear" w:color="auto" w:fill="auto"/>
            <w:noWrap/>
            <w:vAlign w:val="center"/>
            <w:hideMark/>
          </w:tcPr>
          <w:p w:rsidR="005F7639" w:rsidRPr="00195AF4" w:rsidRDefault="005F7639" w:rsidP="005F7639">
            <w:pPr>
              <w:widowControl/>
              <w:autoSpaceDE/>
              <w:autoSpaceDN/>
              <w:jc w:val="center"/>
              <w:rPr>
                <w:rFonts w:eastAsia="Times New Roman"/>
                <w:color w:val="000000"/>
                <w:lang w:val="en-US"/>
              </w:rPr>
            </w:pPr>
            <w:r w:rsidRPr="00195AF4">
              <w:rPr>
                <w:rFonts w:eastAsia="Times New Roman"/>
                <w:color w:val="000000"/>
                <w:lang w:val="en-US"/>
              </w:rPr>
              <w:t>2016</w:t>
            </w:r>
          </w:p>
        </w:tc>
        <w:tc>
          <w:tcPr>
            <w:tcW w:w="2610" w:type="dxa"/>
            <w:tcBorders>
              <w:top w:val="nil"/>
              <w:left w:val="nil"/>
              <w:bottom w:val="single" w:sz="4" w:space="0" w:color="auto"/>
              <w:right w:val="single" w:sz="4" w:space="0" w:color="auto"/>
            </w:tcBorders>
            <w:shd w:val="clear" w:color="auto" w:fill="auto"/>
            <w:noWrap/>
            <w:vAlign w:val="center"/>
            <w:hideMark/>
          </w:tcPr>
          <w:p w:rsidR="005F7639" w:rsidRPr="00195AF4" w:rsidRDefault="00173FCD" w:rsidP="005F7639">
            <w:pPr>
              <w:widowControl/>
              <w:autoSpaceDE/>
              <w:autoSpaceDN/>
              <w:jc w:val="center"/>
              <w:rPr>
                <w:rFonts w:eastAsia="Times New Roman"/>
                <w:color w:val="000000"/>
                <w:lang w:val="en-US"/>
              </w:rPr>
            </w:pPr>
            <w:r>
              <w:rPr>
                <w:rFonts w:eastAsia="Times New Roman"/>
                <w:color w:val="000000"/>
                <w:lang w:val="en-US"/>
              </w:rPr>
              <w:t>8177</w:t>
            </w:r>
          </w:p>
        </w:tc>
        <w:tc>
          <w:tcPr>
            <w:tcW w:w="2610" w:type="dxa"/>
            <w:tcBorders>
              <w:top w:val="nil"/>
              <w:left w:val="nil"/>
              <w:bottom w:val="single" w:sz="4" w:space="0" w:color="auto"/>
              <w:right w:val="single" w:sz="4" w:space="0" w:color="auto"/>
            </w:tcBorders>
            <w:shd w:val="clear" w:color="auto" w:fill="auto"/>
            <w:noWrap/>
            <w:vAlign w:val="center"/>
            <w:hideMark/>
          </w:tcPr>
          <w:p w:rsidR="005F7639" w:rsidRPr="00195AF4" w:rsidRDefault="005F7639" w:rsidP="005F7639">
            <w:pPr>
              <w:widowControl/>
              <w:autoSpaceDE/>
              <w:autoSpaceDN/>
              <w:jc w:val="center"/>
              <w:rPr>
                <w:rFonts w:eastAsia="Times New Roman"/>
                <w:color w:val="000000"/>
                <w:lang w:val="en-US"/>
              </w:rPr>
            </w:pPr>
            <w:r w:rsidRPr="00195AF4">
              <w:rPr>
                <w:rFonts w:eastAsia="Times New Roman"/>
                <w:color w:val="000000"/>
                <w:lang w:val="en-US"/>
              </w:rPr>
              <w:t> </w:t>
            </w:r>
          </w:p>
        </w:tc>
      </w:tr>
      <w:tr w:rsidR="005F7639" w:rsidRPr="00195AF4" w:rsidTr="005F7639">
        <w:trPr>
          <w:trHeight w:val="300"/>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5F7639" w:rsidRPr="00195AF4" w:rsidRDefault="005F7639" w:rsidP="005F7639">
            <w:pPr>
              <w:widowControl/>
              <w:autoSpaceDE/>
              <w:autoSpaceDN/>
              <w:jc w:val="center"/>
              <w:rPr>
                <w:rFonts w:eastAsia="Times New Roman"/>
                <w:color w:val="000000"/>
                <w:lang w:val="en-US"/>
              </w:rPr>
            </w:pPr>
            <w:r w:rsidRPr="00195AF4">
              <w:rPr>
                <w:rFonts w:eastAsia="Times New Roman"/>
                <w:color w:val="000000"/>
                <w:lang w:val="en-US"/>
              </w:rPr>
              <w:t>2</w:t>
            </w:r>
          </w:p>
        </w:tc>
        <w:tc>
          <w:tcPr>
            <w:tcW w:w="1530" w:type="dxa"/>
            <w:tcBorders>
              <w:top w:val="nil"/>
              <w:left w:val="nil"/>
              <w:bottom w:val="single" w:sz="4" w:space="0" w:color="auto"/>
              <w:right w:val="single" w:sz="4" w:space="0" w:color="auto"/>
            </w:tcBorders>
            <w:shd w:val="clear" w:color="auto" w:fill="auto"/>
            <w:noWrap/>
            <w:vAlign w:val="center"/>
            <w:hideMark/>
          </w:tcPr>
          <w:p w:rsidR="005F7639" w:rsidRPr="00195AF4" w:rsidRDefault="005F7639" w:rsidP="005F7639">
            <w:pPr>
              <w:widowControl/>
              <w:autoSpaceDE/>
              <w:autoSpaceDN/>
              <w:jc w:val="center"/>
              <w:rPr>
                <w:rFonts w:eastAsia="Times New Roman"/>
                <w:color w:val="000000"/>
                <w:lang w:val="en-US"/>
              </w:rPr>
            </w:pPr>
            <w:r w:rsidRPr="00195AF4">
              <w:rPr>
                <w:rFonts w:eastAsia="Times New Roman"/>
                <w:color w:val="000000"/>
                <w:lang w:val="en-US"/>
              </w:rPr>
              <w:t>2017</w:t>
            </w:r>
          </w:p>
        </w:tc>
        <w:tc>
          <w:tcPr>
            <w:tcW w:w="2610" w:type="dxa"/>
            <w:tcBorders>
              <w:top w:val="nil"/>
              <w:left w:val="nil"/>
              <w:bottom w:val="single" w:sz="4" w:space="0" w:color="auto"/>
              <w:right w:val="single" w:sz="4" w:space="0" w:color="auto"/>
            </w:tcBorders>
            <w:shd w:val="clear" w:color="auto" w:fill="auto"/>
            <w:noWrap/>
            <w:vAlign w:val="center"/>
            <w:hideMark/>
          </w:tcPr>
          <w:p w:rsidR="005F7639" w:rsidRPr="00195AF4" w:rsidRDefault="00173FCD" w:rsidP="005F7639">
            <w:pPr>
              <w:widowControl/>
              <w:autoSpaceDE/>
              <w:autoSpaceDN/>
              <w:jc w:val="center"/>
              <w:rPr>
                <w:rFonts w:eastAsia="Times New Roman"/>
                <w:color w:val="000000"/>
                <w:lang w:val="en-US"/>
              </w:rPr>
            </w:pPr>
            <w:r>
              <w:rPr>
                <w:rFonts w:eastAsia="Times New Roman"/>
                <w:color w:val="000000"/>
                <w:lang w:val="en-US"/>
              </w:rPr>
              <w:t>9981</w:t>
            </w:r>
          </w:p>
        </w:tc>
        <w:tc>
          <w:tcPr>
            <w:tcW w:w="2610" w:type="dxa"/>
            <w:tcBorders>
              <w:top w:val="nil"/>
              <w:left w:val="nil"/>
              <w:bottom w:val="single" w:sz="4" w:space="0" w:color="auto"/>
              <w:right w:val="single" w:sz="4" w:space="0" w:color="auto"/>
            </w:tcBorders>
            <w:shd w:val="clear" w:color="auto" w:fill="auto"/>
            <w:noWrap/>
            <w:vAlign w:val="center"/>
            <w:hideMark/>
          </w:tcPr>
          <w:p w:rsidR="005F7639" w:rsidRPr="00195AF4" w:rsidRDefault="00173FCD" w:rsidP="005F7639">
            <w:pPr>
              <w:widowControl/>
              <w:autoSpaceDE/>
              <w:autoSpaceDN/>
              <w:jc w:val="center"/>
              <w:rPr>
                <w:rFonts w:eastAsia="Times New Roman"/>
                <w:color w:val="000000"/>
                <w:lang w:val="en-US"/>
              </w:rPr>
            </w:pPr>
            <w:r>
              <w:rPr>
                <w:rFonts w:eastAsia="Times New Roman"/>
                <w:color w:val="000000"/>
                <w:lang w:val="en-US"/>
              </w:rPr>
              <w:t>22.1</w:t>
            </w:r>
            <w:r w:rsidR="005F7639" w:rsidRPr="00195AF4">
              <w:rPr>
                <w:rFonts w:eastAsia="Times New Roman"/>
                <w:color w:val="000000"/>
                <w:lang w:val="en-US"/>
              </w:rPr>
              <w:t>%</w:t>
            </w:r>
          </w:p>
        </w:tc>
      </w:tr>
      <w:tr w:rsidR="005F7639" w:rsidRPr="00195AF4" w:rsidTr="005F7639">
        <w:trPr>
          <w:trHeight w:val="300"/>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5F7639" w:rsidRPr="00195AF4" w:rsidRDefault="005F7639" w:rsidP="005F7639">
            <w:pPr>
              <w:widowControl/>
              <w:autoSpaceDE/>
              <w:autoSpaceDN/>
              <w:jc w:val="center"/>
              <w:rPr>
                <w:rFonts w:eastAsia="Times New Roman"/>
                <w:color w:val="000000"/>
                <w:lang w:val="en-US"/>
              </w:rPr>
            </w:pPr>
            <w:r w:rsidRPr="00195AF4">
              <w:rPr>
                <w:rFonts w:eastAsia="Times New Roman"/>
                <w:color w:val="000000"/>
                <w:lang w:val="en-US"/>
              </w:rPr>
              <w:t>3</w:t>
            </w:r>
          </w:p>
        </w:tc>
        <w:tc>
          <w:tcPr>
            <w:tcW w:w="1530" w:type="dxa"/>
            <w:tcBorders>
              <w:top w:val="nil"/>
              <w:left w:val="nil"/>
              <w:bottom w:val="single" w:sz="4" w:space="0" w:color="auto"/>
              <w:right w:val="single" w:sz="4" w:space="0" w:color="auto"/>
            </w:tcBorders>
            <w:shd w:val="clear" w:color="auto" w:fill="auto"/>
            <w:noWrap/>
            <w:vAlign w:val="center"/>
            <w:hideMark/>
          </w:tcPr>
          <w:p w:rsidR="005F7639" w:rsidRPr="00195AF4" w:rsidRDefault="005F7639" w:rsidP="005F7639">
            <w:pPr>
              <w:widowControl/>
              <w:autoSpaceDE/>
              <w:autoSpaceDN/>
              <w:jc w:val="center"/>
              <w:rPr>
                <w:rFonts w:eastAsia="Times New Roman"/>
                <w:color w:val="000000"/>
                <w:lang w:val="en-US"/>
              </w:rPr>
            </w:pPr>
            <w:r w:rsidRPr="00195AF4">
              <w:rPr>
                <w:rFonts w:eastAsia="Times New Roman"/>
                <w:color w:val="000000"/>
                <w:lang w:val="en-US"/>
              </w:rPr>
              <w:t>2018</w:t>
            </w:r>
          </w:p>
        </w:tc>
        <w:tc>
          <w:tcPr>
            <w:tcW w:w="2610" w:type="dxa"/>
            <w:tcBorders>
              <w:top w:val="nil"/>
              <w:left w:val="nil"/>
              <w:bottom w:val="single" w:sz="4" w:space="0" w:color="auto"/>
              <w:right w:val="single" w:sz="4" w:space="0" w:color="auto"/>
            </w:tcBorders>
            <w:shd w:val="clear" w:color="auto" w:fill="auto"/>
            <w:noWrap/>
            <w:vAlign w:val="center"/>
            <w:hideMark/>
          </w:tcPr>
          <w:p w:rsidR="005F7639" w:rsidRPr="00195AF4" w:rsidRDefault="00173FCD" w:rsidP="005F7639">
            <w:pPr>
              <w:widowControl/>
              <w:autoSpaceDE/>
              <w:autoSpaceDN/>
              <w:jc w:val="center"/>
              <w:rPr>
                <w:rFonts w:eastAsia="Times New Roman"/>
                <w:color w:val="000000"/>
                <w:lang w:val="en-US"/>
              </w:rPr>
            </w:pPr>
            <w:r>
              <w:rPr>
                <w:rFonts w:eastAsia="Times New Roman"/>
                <w:color w:val="000000"/>
                <w:lang w:val="en-US"/>
              </w:rPr>
              <w:t>11903</w:t>
            </w:r>
          </w:p>
        </w:tc>
        <w:tc>
          <w:tcPr>
            <w:tcW w:w="2610" w:type="dxa"/>
            <w:tcBorders>
              <w:top w:val="nil"/>
              <w:left w:val="nil"/>
              <w:bottom w:val="single" w:sz="4" w:space="0" w:color="auto"/>
              <w:right w:val="single" w:sz="4" w:space="0" w:color="auto"/>
            </w:tcBorders>
            <w:shd w:val="clear" w:color="auto" w:fill="auto"/>
            <w:noWrap/>
            <w:vAlign w:val="center"/>
            <w:hideMark/>
          </w:tcPr>
          <w:p w:rsidR="005F7639" w:rsidRPr="00195AF4" w:rsidRDefault="00173FCD" w:rsidP="005F7639">
            <w:pPr>
              <w:widowControl/>
              <w:autoSpaceDE/>
              <w:autoSpaceDN/>
              <w:jc w:val="center"/>
              <w:rPr>
                <w:rFonts w:eastAsia="Times New Roman"/>
                <w:color w:val="000000"/>
                <w:lang w:val="en-US"/>
              </w:rPr>
            </w:pPr>
            <w:r>
              <w:rPr>
                <w:rFonts w:eastAsia="Times New Roman"/>
                <w:color w:val="000000"/>
                <w:lang w:val="en-US"/>
              </w:rPr>
              <w:t>19.3</w:t>
            </w:r>
            <w:r w:rsidR="005F7639" w:rsidRPr="00195AF4">
              <w:rPr>
                <w:rFonts w:eastAsia="Times New Roman"/>
                <w:color w:val="000000"/>
                <w:lang w:val="en-US"/>
              </w:rPr>
              <w:t>%</w:t>
            </w:r>
          </w:p>
        </w:tc>
      </w:tr>
      <w:tr w:rsidR="005F7639" w:rsidRPr="00195AF4" w:rsidTr="005F7639">
        <w:trPr>
          <w:trHeight w:val="300"/>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5F7639" w:rsidRPr="00195AF4" w:rsidRDefault="005F7639" w:rsidP="005F7639">
            <w:pPr>
              <w:widowControl/>
              <w:autoSpaceDE/>
              <w:autoSpaceDN/>
              <w:jc w:val="center"/>
              <w:rPr>
                <w:rFonts w:eastAsia="Times New Roman"/>
                <w:color w:val="000000"/>
                <w:lang w:val="en-US"/>
              </w:rPr>
            </w:pPr>
            <w:r w:rsidRPr="00195AF4">
              <w:rPr>
                <w:rFonts w:eastAsia="Times New Roman"/>
                <w:color w:val="000000"/>
                <w:lang w:val="en-US"/>
              </w:rPr>
              <w:t>4</w:t>
            </w:r>
          </w:p>
        </w:tc>
        <w:tc>
          <w:tcPr>
            <w:tcW w:w="1530" w:type="dxa"/>
            <w:tcBorders>
              <w:top w:val="nil"/>
              <w:left w:val="nil"/>
              <w:bottom w:val="single" w:sz="4" w:space="0" w:color="auto"/>
              <w:right w:val="single" w:sz="4" w:space="0" w:color="auto"/>
            </w:tcBorders>
            <w:shd w:val="clear" w:color="auto" w:fill="auto"/>
            <w:noWrap/>
            <w:vAlign w:val="center"/>
            <w:hideMark/>
          </w:tcPr>
          <w:p w:rsidR="005F7639" w:rsidRPr="00195AF4" w:rsidRDefault="005F7639" w:rsidP="005F7639">
            <w:pPr>
              <w:widowControl/>
              <w:autoSpaceDE/>
              <w:autoSpaceDN/>
              <w:jc w:val="center"/>
              <w:rPr>
                <w:rFonts w:eastAsia="Times New Roman"/>
                <w:color w:val="000000"/>
                <w:lang w:val="en-US"/>
              </w:rPr>
            </w:pPr>
            <w:r w:rsidRPr="00195AF4">
              <w:rPr>
                <w:rFonts w:eastAsia="Times New Roman"/>
                <w:color w:val="000000"/>
                <w:lang w:val="en-US"/>
              </w:rPr>
              <w:t>2019</w:t>
            </w:r>
          </w:p>
        </w:tc>
        <w:tc>
          <w:tcPr>
            <w:tcW w:w="2610" w:type="dxa"/>
            <w:tcBorders>
              <w:top w:val="nil"/>
              <w:left w:val="nil"/>
              <w:bottom w:val="single" w:sz="4" w:space="0" w:color="auto"/>
              <w:right w:val="single" w:sz="4" w:space="0" w:color="auto"/>
            </w:tcBorders>
            <w:shd w:val="clear" w:color="auto" w:fill="auto"/>
            <w:noWrap/>
            <w:vAlign w:val="center"/>
            <w:hideMark/>
          </w:tcPr>
          <w:p w:rsidR="005F7639" w:rsidRPr="00195AF4" w:rsidRDefault="00173FCD" w:rsidP="005F7639">
            <w:pPr>
              <w:widowControl/>
              <w:autoSpaceDE/>
              <w:autoSpaceDN/>
              <w:jc w:val="center"/>
              <w:rPr>
                <w:rFonts w:eastAsia="Times New Roman"/>
                <w:color w:val="000000"/>
                <w:lang w:val="en-US"/>
              </w:rPr>
            </w:pPr>
            <w:r>
              <w:rPr>
                <w:rFonts w:eastAsia="Times New Roman"/>
                <w:color w:val="000000"/>
                <w:lang w:val="en-US"/>
              </w:rPr>
              <w:t>18922</w:t>
            </w:r>
          </w:p>
        </w:tc>
        <w:tc>
          <w:tcPr>
            <w:tcW w:w="2610" w:type="dxa"/>
            <w:tcBorders>
              <w:top w:val="nil"/>
              <w:left w:val="nil"/>
              <w:bottom w:val="single" w:sz="4" w:space="0" w:color="auto"/>
              <w:right w:val="single" w:sz="4" w:space="0" w:color="auto"/>
            </w:tcBorders>
            <w:shd w:val="clear" w:color="auto" w:fill="auto"/>
            <w:noWrap/>
            <w:vAlign w:val="center"/>
            <w:hideMark/>
          </w:tcPr>
          <w:p w:rsidR="005F7639" w:rsidRPr="00195AF4" w:rsidRDefault="00173FCD" w:rsidP="005F7639">
            <w:pPr>
              <w:widowControl/>
              <w:autoSpaceDE/>
              <w:autoSpaceDN/>
              <w:jc w:val="center"/>
              <w:rPr>
                <w:rFonts w:eastAsia="Times New Roman"/>
                <w:color w:val="000000"/>
                <w:lang w:val="en-US"/>
              </w:rPr>
            </w:pPr>
            <w:r>
              <w:rPr>
                <w:rFonts w:eastAsia="Times New Roman"/>
                <w:color w:val="000000"/>
                <w:lang w:val="en-US"/>
              </w:rPr>
              <w:t>59</w:t>
            </w:r>
            <w:r w:rsidR="005F7639" w:rsidRPr="00195AF4">
              <w:rPr>
                <w:rFonts w:eastAsia="Times New Roman"/>
                <w:color w:val="000000"/>
                <w:lang w:val="en-US"/>
              </w:rPr>
              <w:t>%</w:t>
            </w:r>
          </w:p>
        </w:tc>
      </w:tr>
      <w:tr w:rsidR="005F7639" w:rsidRPr="00195AF4" w:rsidTr="005F7639">
        <w:trPr>
          <w:trHeight w:val="300"/>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5F7639" w:rsidRPr="00195AF4" w:rsidRDefault="005F7639" w:rsidP="005F7639">
            <w:pPr>
              <w:widowControl/>
              <w:autoSpaceDE/>
              <w:autoSpaceDN/>
              <w:jc w:val="center"/>
              <w:rPr>
                <w:rFonts w:eastAsia="Times New Roman"/>
                <w:color w:val="000000"/>
                <w:lang w:val="en-US"/>
              </w:rPr>
            </w:pPr>
            <w:r w:rsidRPr="00195AF4">
              <w:rPr>
                <w:rFonts w:eastAsia="Times New Roman"/>
                <w:color w:val="000000"/>
                <w:lang w:val="en-US"/>
              </w:rPr>
              <w:t>5</w:t>
            </w:r>
          </w:p>
        </w:tc>
        <w:tc>
          <w:tcPr>
            <w:tcW w:w="1530" w:type="dxa"/>
            <w:tcBorders>
              <w:top w:val="nil"/>
              <w:left w:val="nil"/>
              <w:bottom w:val="single" w:sz="4" w:space="0" w:color="auto"/>
              <w:right w:val="single" w:sz="4" w:space="0" w:color="auto"/>
            </w:tcBorders>
            <w:shd w:val="clear" w:color="auto" w:fill="auto"/>
            <w:noWrap/>
            <w:vAlign w:val="center"/>
            <w:hideMark/>
          </w:tcPr>
          <w:p w:rsidR="005F7639" w:rsidRPr="00195AF4" w:rsidRDefault="005F7639" w:rsidP="005F7639">
            <w:pPr>
              <w:widowControl/>
              <w:autoSpaceDE/>
              <w:autoSpaceDN/>
              <w:jc w:val="center"/>
              <w:rPr>
                <w:rFonts w:eastAsia="Times New Roman"/>
                <w:color w:val="000000"/>
                <w:lang w:val="en-US"/>
              </w:rPr>
            </w:pPr>
            <w:r w:rsidRPr="00195AF4">
              <w:rPr>
                <w:rFonts w:eastAsia="Times New Roman"/>
                <w:color w:val="000000"/>
                <w:lang w:val="en-US"/>
              </w:rPr>
              <w:t>2020</w:t>
            </w:r>
          </w:p>
        </w:tc>
        <w:tc>
          <w:tcPr>
            <w:tcW w:w="2610" w:type="dxa"/>
            <w:tcBorders>
              <w:top w:val="nil"/>
              <w:left w:val="nil"/>
              <w:bottom w:val="single" w:sz="4" w:space="0" w:color="auto"/>
              <w:right w:val="single" w:sz="4" w:space="0" w:color="auto"/>
            </w:tcBorders>
            <w:shd w:val="clear" w:color="auto" w:fill="auto"/>
            <w:noWrap/>
            <w:vAlign w:val="center"/>
            <w:hideMark/>
          </w:tcPr>
          <w:p w:rsidR="005F7639" w:rsidRPr="00195AF4" w:rsidRDefault="00173FCD" w:rsidP="005F7639">
            <w:pPr>
              <w:widowControl/>
              <w:autoSpaceDE/>
              <w:autoSpaceDN/>
              <w:jc w:val="center"/>
              <w:rPr>
                <w:rFonts w:eastAsia="Times New Roman"/>
                <w:color w:val="000000"/>
                <w:lang w:val="en-US"/>
              </w:rPr>
            </w:pPr>
            <w:r>
              <w:rPr>
                <w:rFonts w:eastAsia="Times New Roman"/>
                <w:color w:val="000000"/>
                <w:lang w:val="en-US"/>
              </w:rPr>
              <w:t>12870</w:t>
            </w:r>
          </w:p>
        </w:tc>
        <w:tc>
          <w:tcPr>
            <w:tcW w:w="2610" w:type="dxa"/>
            <w:tcBorders>
              <w:top w:val="nil"/>
              <w:left w:val="nil"/>
              <w:bottom w:val="single" w:sz="4" w:space="0" w:color="auto"/>
              <w:right w:val="single" w:sz="4" w:space="0" w:color="auto"/>
            </w:tcBorders>
            <w:shd w:val="clear" w:color="auto" w:fill="auto"/>
            <w:noWrap/>
            <w:vAlign w:val="center"/>
            <w:hideMark/>
          </w:tcPr>
          <w:p w:rsidR="005F7639" w:rsidRPr="00195AF4" w:rsidRDefault="00173FCD" w:rsidP="005F7639">
            <w:pPr>
              <w:widowControl/>
              <w:autoSpaceDE/>
              <w:autoSpaceDN/>
              <w:jc w:val="center"/>
              <w:rPr>
                <w:rFonts w:eastAsia="Times New Roman"/>
                <w:color w:val="000000"/>
                <w:lang w:val="en-US"/>
              </w:rPr>
            </w:pPr>
            <w:r>
              <w:rPr>
                <w:rFonts w:eastAsia="Times New Roman"/>
                <w:color w:val="000000"/>
                <w:lang w:val="en-US"/>
              </w:rPr>
              <w:t>-</w:t>
            </w:r>
            <w:r w:rsidR="00E86271">
              <w:rPr>
                <w:rFonts w:eastAsia="Times New Roman"/>
                <w:color w:val="000000"/>
                <w:lang w:val="en-US"/>
              </w:rPr>
              <w:t>32</w:t>
            </w:r>
            <w:r w:rsidR="005F7639" w:rsidRPr="00195AF4">
              <w:rPr>
                <w:rFonts w:eastAsia="Times New Roman"/>
                <w:color w:val="000000"/>
                <w:lang w:val="en-US"/>
              </w:rPr>
              <w:t>%</w:t>
            </w:r>
          </w:p>
        </w:tc>
      </w:tr>
    </w:tbl>
    <w:p w:rsidR="00F80526" w:rsidRDefault="00025475" w:rsidP="00401F95">
      <w:pPr>
        <w:rPr>
          <w:i/>
          <w:sz w:val="18"/>
        </w:rPr>
      </w:pPr>
      <w:r w:rsidRPr="00195AF4">
        <w:rPr>
          <w:i/>
          <w:sz w:val="18"/>
        </w:rPr>
        <w:t>*sumber : Dinas Perhubungan Kota Manado 2021</w:t>
      </w:r>
    </w:p>
    <w:p w:rsidR="00401F95" w:rsidRPr="00401F95" w:rsidRDefault="00401F95" w:rsidP="00401F95">
      <w:pPr>
        <w:rPr>
          <w:i/>
          <w:sz w:val="18"/>
        </w:rPr>
      </w:pPr>
    </w:p>
    <w:p w:rsidR="00A56CEC" w:rsidRDefault="00EF6D80" w:rsidP="00401F95">
      <w:pPr>
        <w:spacing w:line="360" w:lineRule="auto"/>
        <w:ind w:left="450" w:firstLine="720"/>
        <w:jc w:val="both"/>
      </w:pPr>
      <w:r>
        <w:t>Berdasarkan data produktivitas penumpang pada dermaga wisata kalimas calaca ini dapat diketahui bahwa dari tahun 2016 sampai dengan tahun 2019 setiap tahunnya mengalami peningkatan tetapi pada tahun 2020 terjadi penurunan yang sangat drastis dikarenakan pemberlakuan pembatasan kegiatan pariwisata serta protokol kesehata</w:t>
      </w:r>
      <w:r w:rsidR="0065260C">
        <w:t xml:space="preserve">n akibat dari pandemi covid – 19 </w:t>
      </w:r>
    </w:p>
    <w:p w:rsidR="00733614" w:rsidRPr="00401F95" w:rsidRDefault="00401F95" w:rsidP="00401F95">
      <w:pPr>
        <w:pStyle w:val="Heading2"/>
        <w:spacing w:line="360" w:lineRule="auto"/>
        <w:jc w:val="both"/>
        <w:rPr>
          <w:rFonts w:ascii="Tahoma" w:hAnsi="Tahoma" w:cs="Tahoma"/>
          <w:color w:val="auto"/>
          <w:sz w:val="22"/>
        </w:rPr>
      </w:pPr>
      <w:bookmarkStart w:id="121" w:name="_Toc111979986"/>
      <w:r w:rsidRPr="00401F95">
        <w:rPr>
          <w:rFonts w:ascii="Tahoma" w:hAnsi="Tahoma" w:cs="Tahoma"/>
          <w:color w:val="auto"/>
          <w:sz w:val="22"/>
        </w:rPr>
        <w:t>2.4 Produktifitas Kendaraan Dalam Dermaga</w:t>
      </w:r>
      <w:bookmarkEnd w:id="121"/>
    </w:p>
    <w:p w:rsidR="00733614" w:rsidRDefault="00401F95" w:rsidP="00401F95">
      <w:pPr>
        <w:spacing w:line="360" w:lineRule="auto"/>
        <w:ind w:left="450" w:firstLine="720"/>
        <w:jc w:val="both"/>
      </w:pPr>
      <w:r>
        <w:t>Pada dermaga wisata calaca kalimas memang tidak melayani kendaraan untuk melakukan penyeberangan, tetapi kendaraan tetap ada pada dermaga yang mana merupakan kendaraan – kendaraan penjemput ataupun pengantar untuk itu dilakukan pengamatan kendaraan yang memasuki area dermaga sebagai pengantar ataupun penjemput</w:t>
      </w:r>
      <w:r>
        <w:rPr>
          <w:spacing w:val="40"/>
        </w:rPr>
        <w:t xml:space="preserve"> </w:t>
      </w:r>
      <w:r>
        <w:t>penumpang. Pada table dibawah ini merupakan data produktivitas</w:t>
      </w:r>
      <w:r>
        <w:rPr>
          <w:spacing w:val="40"/>
        </w:rPr>
        <w:t xml:space="preserve"> </w:t>
      </w:r>
      <w:r>
        <w:t>kendaraan penjemput/pengantar pada dermaga wisata kalimas calaca.</w:t>
      </w:r>
    </w:p>
    <w:p w:rsidR="00401F95" w:rsidRPr="00401F95" w:rsidRDefault="00401F95" w:rsidP="00401F95">
      <w:pPr>
        <w:pStyle w:val="Caption"/>
        <w:keepNext/>
        <w:jc w:val="center"/>
        <w:rPr>
          <w:b w:val="0"/>
          <w:color w:val="auto"/>
          <w:sz w:val="22"/>
        </w:rPr>
      </w:pPr>
      <w:bookmarkStart w:id="122" w:name="_Toc109165229"/>
      <w:bookmarkStart w:id="123" w:name="_Toc110965629"/>
      <w:r w:rsidRPr="00401F95">
        <w:rPr>
          <w:b w:val="0"/>
          <w:color w:val="auto"/>
          <w:sz w:val="22"/>
        </w:rPr>
        <w:t xml:space="preserve">Tabel II. </w:t>
      </w:r>
      <w:r w:rsidRPr="00401F95">
        <w:rPr>
          <w:b w:val="0"/>
          <w:color w:val="auto"/>
          <w:sz w:val="22"/>
        </w:rPr>
        <w:fldChar w:fldCharType="begin"/>
      </w:r>
      <w:r w:rsidRPr="00401F95">
        <w:rPr>
          <w:b w:val="0"/>
          <w:color w:val="auto"/>
          <w:sz w:val="22"/>
        </w:rPr>
        <w:instrText xml:space="preserve"> SEQ Tabel_II. \* ARABIC </w:instrText>
      </w:r>
      <w:r w:rsidRPr="00401F95">
        <w:rPr>
          <w:b w:val="0"/>
          <w:color w:val="auto"/>
          <w:sz w:val="22"/>
        </w:rPr>
        <w:fldChar w:fldCharType="separate"/>
      </w:r>
      <w:r w:rsidR="00163B1B">
        <w:rPr>
          <w:b w:val="0"/>
          <w:noProof/>
          <w:color w:val="auto"/>
          <w:sz w:val="22"/>
        </w:rPr>
        <w:t>6</w:t>
      </w:r>
      <w:r w:rsidRPr="00401F95">
        <w:rPr>
          <w:b w:val="0"/>
          <w:color w:val="auto"/>
          <w:sz w:val="22"/>
        </w:rPr>
        <w:fldChar w:fldCharType="end"/>
      </w:r>
      <w:r w:rsidRPr="00401F95">
        <w:rPr>
          <w:b w:val="0"/>
          <w:color w:val="auto"/>
          <w:sz w:val="22"/>
        </w:rPr>
        <w:t xml:space="preserve"> Data Survei Kendaraan Pengantar/Penjemput</w:t>
      </w:r>
      <w:bookmarkEnd w:id="122"/>
      <w:bookmarkEnd w:id="123"/>
    </w:p>
    <w:tbl>
      <w:tblPr>
        <w:tblW w:w="0" w:type="auto"/>
        <w:jc w:val="center"/>
        <w:tblInd w:w="1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2"/>
        <w:gridCol w:w="1572"/>
        <w:gridCol w:w="1736"/>
        <w:gridCol w:w="1568"/>
      </w:tblGrid>
      <w:tr w:rsidR="00401F95" w:rsidTr="00401F95">
        <w:trPr>
          <w:trHeight w:val="398"/>
          <w:jc w:val="center"/>
        </w:trPr>
        <w:tc>
          <w:tcPr>
            <w:tcW w:w="1642" w:type="dxa"/>
            <w:shd w:val="clear" w:color="auto" w:fill="4F81BC"/>
          </w:tcPr>
          <w:p w:rsidR="00401F95" w:rsidRDefault="00401F95" w:rsidP="00401F95">
            <w:pPr>
              <w:pStyle w:val="TableParagraph"/>
              <w:spacing w:line="264" w:lineRule="exact"/>
              <w:ind w:left="107"/>
              <w:jc w:val="center"/>
            </w:pPr>
            <w:r>
              <w:rPr>
                <w:spacing w:val="-4"/>
              </w:rPr>
              <w:t>Hari</w:t>
            </w:r>
          </w:p>
        </w:tc>
        <w:tc>
          <w:tcPr>
            <w:tcW w:w="1572" w:type="dxa"/>
            <w:shd w:val="clear" w:color="auto" w:fill="4F81BC"/>
          </w:tcPr>
          <w:p w:rsidR="00401F95" w:rsidRDefault="00401F95" w:rsidP="00401F95">
            <w:pPr>
              <w:pStyle w:val="TableParagraph"/>
              <w:spacing w:line="264" w:lineRule="exact"/>
              <w:ind w:left="108"/>
              <w:jc w:val="center"/>
            </w:pPr>
            <w:r>
              <w:rPr>
                <w:spacing w:val="-2"/>
              </w:rPr>
              <w:t>Mobil</w:t>
            </w:r>
          </w:p>
        </w:tc>
        <w:tc>
          <w:tcPr>
            <w:tcW w:w="1736" w:type="dxa"/>
            <w:shd w:val="clear" w:color="auto" w:fill="4F81BC"/>
          </w:tcPr>
          <w:p w:rsidR="00401F95" w:rsidRDefault="00401F95" w:rsidP="00401F95">
            <w:pPr>
              <w:pStyle w:val="TableParagraph"/>
              <w:spacing w:line="264" w:lineRule="exact"/>
              <w:ind w:left="108"/>
              <w:jc w:val="center"/>
            </w:pPr>
            <w:r>
              <w:rPr>
                <w:spacing w:val="-2"/>
              </w:rPr>
              <w:t>Motor</w:t>
            </w:r>
          </w:p>
        </w:tc>
        <w:tc>
          <w:tcPr>
            <w:tcW w:w="1568" w:type="dxa"/>
            <w:shd w:val="clear" w:color="auto" w:fill="4F81BC"/>
          </w:tcPr>
          <w:p w:rsidR="00401F95" w:rsidRDefault="00401F95" w:rsidP="00401F95">
            <w:pPr>
              <w:pStyle w:val="TableParagraph"/>
              <w:spacing w:line="264" w:lineRule="exact"/>
              <w:ind w:left="107"/>
              <w:jc w:val="center"/>
            </w:pPr>
            <w:r>
              <w:rPr>
                <w:spacing w:val="-2"/>
              </w:rPr>
              <w:t>Total</w:t>
            </w:r>
          </w:p>
        </w:tc>
      </w:tr>
      <w:tr w:rsidR="00401F95" w:rsidTr="00401F95">
        <w:trPr>
          <w:trHeight w:val="796"/>
          <w:jc w:val="center"/>
        </w:trPr>
        <w:tc>
          <w:tcPr>
            <w:tcW w:w="1642" w:type="dxa"/>
          </w:tcPr>
          <w:p w:rsidR="00401F95" w:rsidRDefault="00401F95" w:rsidP="00A24CCC">
            <w:pPr>
              <w:pStyle w:val="TableParagraph"/>
              <w:spacing w:line="264" w:lineRule="exact"/>
              <w:ind w:left="107"/>
            </w:pPr>
            <w:r>
              <w:t>Jumat,</w:t>
            </w:r>
            <w:r>
              <w:rPr>
                <w:spacing w:val="-5"/>
              </w:rPr>
              <w:t xml:space="preserve"> </w:t>
            </w:r>
            <w:r>
              <w:rPr>
                <w:spacing w:val="-10"/>
              </w:rPr>
              <w:t>8</w:t>
            </w:r>
          </w:p>
          <w:p w:rsidR="00401F95" w:rsidRDefault="00401F95" w:rsidP="00A24CCC">
            <w:pPr>
              <w:pStyle w:val="TableParagraph"/>
              <w:spacing w:before="133"/>
              <w:ind w:left="107"/>
            </w:pPr>
            <w:r>
              <w:t>oktober</w:t>
            </w:r>
            <w:r>
              <w:rPr>
                <w:spacing w:val="-3"/>
              </w:rPr>
              <w:t xml:space="preserve"> </w:t>
            </w:r>
            <w:r>
              <w:rPr>
                <w:spacing w:val="-4"/>
              </w:rPr>
              <w:t>2021</w:t>
            </w:r>
          </w:p>
        </w:tc>
        <w:tc>
          <w:tcPr>
            <w:tcW w:w="1572" w:type="dxa"/>
          </w:tcPr>
          <w:p w:rsidR="00401F95" w:rsidRDefault="00401F95" w:rsidP="00A24CCC">
            <w:pPr>
              <w:pStyle w:val="TableParagraph"/>
              <w:spacing w:before="197"/>
              <w:ind w:left="108"/>
            </w:pPr>
            <w:r>
              <w:t>5</w:t>
            </w:r>
          </w:p>
        </w:tc>
        <w:tc>
          <w:tcPr>
            <w:tcW w:w="1736" w:type="dxa"/>
          </w:tcPr>
          <w:p w:rsidR="00401F95" w:rsidRDefault="00401F95" w:rsidP="00A24CCC">
            <w:pPr>
              <w:pStyle w:val="TableParagraph"/>
              <w:spacing w:before="197"/>
              <w:ind w:left="108"/>
            </w:pPr>
            <w:r>
              <w:rPr>
                <w:spacing w:val="-5"/>
              </w:rPr>
              <w:t>21</w:t>
            </w:r>
          </w:p>
        </w:tc>
        <w:tc>
          <w:tcPr>
            <w:tcW w:w="1568" w:type="dxa"/>
          </w:tcPr>
          <w:p w:rsidR="00401F95" w:rsidRDefault="00401F95" w:rsidP="00A24CCC">
            <w:pPr>
              <w:pStyle w:val="TableParagraph"/>
              <w:spacing w:before="197"/>
              <w:ind w:right="655"/>
              <w:jc w:val="right"/>
            </w:pPr>
            <w:r>
              <w:rPr>
                <w:spacing w:val="-5"/>
              </w:rPr>
              <w:t>26</w:t>
            </w:r>
          </w:p>
        </w:tc>
      </w:tr>
      <w:tr w:rsidR="00401F95" w:rsidTr="00401F95">
        <w:trPr>
          <w:trHeight w:val="796"/>
          <w:jc w:val="center"/>
        </w:trPr>
        <w:tc>
          <w:tcPr>
            <w:tcW w:w="1642" w:type="dxa"/>
          </w:tcPr>
          <w:p w:rsidR="00401F95" w:rsidRDefault="00401F95" w:rsidP="00A24CCC">
            <w:pPr>
              <w:pStyle w:val="TableParagraph"/>
              <w:spacing w:line="264" w:lineRule="exact"/>
              <w:ind w:left="107"/>
            </w:pPr>
            <w:r>
              <w:t>Minggu,</w:t>
            </w:r>
            <w:r>
              <w:rPr>
                <w:spacing w:val="-1"/>
              </w:rPr>
              <w:t xml:space="preserve"> </w:t>
            </w:r>
            <w:r>
              <w:rPr>
                <w:spacing w:val="-5"/>
              </w:rPr>
              <w:t>10</w:t>
            </w:r>
          </w:p>
          <w:p w:rsidR="00401F95" w:rsidRDefault="00401F95" w:rsidP="00A24CCC">
            <w:pPr>
              <w:pStyle w:val="TableParagraph"/>
              <w:spacing w:before="133"/>
              <w:ind w:left="107"/>
            </w:pPr>
            <w:r>
              <w:t>oktober</w:t>
            </w:r>
            <w:r>
              <w:rPr>
                <w:spacing w:val="-3"/>
              </w:rPr>
              <w:t xml:space="preserve"> </w:t>
            </w:r>
            <w:r>
              <w:rPr>
                <w:spacing w:val="-4"/>
              </w:rPr>
              <w:t>2021</w:t>
            </w:r>
          </w:p>
        </w:tc>
        <w:tc>
          <w:tcPr>
            <w:tcW w:w="1572" w:type="dxa"/>
          </w:tcPr>
          <w:p w:rsidR="00401F95" w:rsidRDefault="00401F95" w:rsidP="00A24CCC">
            <w:pPr>
              <w:pStyle w:val="TableParagraph"/>
              <w:spacing w:before="197"/>
              <w:ind w:left="108"/>
            </w:pPr>
            <w:r>
              <w:t>9</w:t>
            </w:r>
          </w:p>
        </w:tc>
        <w:tc>
          <w:tcPr>
            <w:tcW w:w="1736" w:type="dxa"/>
          </w:tcPr>
          <w:p w:rsidR="00401F95" w:rsidRDefault="00401F95" w:rsidP="00A24CCC">
            <w:pPr>
              <w:pStyle w:val="TableParagraph"/>
              <w:spacing w:before="197"/>
              <w:ind w:left="108"/>
            </w:pPr>
            <w:r>
              <w:rPr>
                <w:spacing w:val="-5"/>
              </w:rPr>
              <w:t>29</w:t>
            </w:r>
          </w:p>
        </w:tc>
        <w:tc>
          <w:tcPr>
            <w:tcW w:w="1568" w:type="dxa"/>
          </w:tcPr>
          <w:p w:rsidR="00401F95" w:rsidRDefault="00401F95" w:rsidP="00A24CCC">
            <w:pPr>
              <w:pStyle w:val="TableParagraph"/>
              <w:spacing w:before="197"/>
              <w:ind w:right="655"/>
              <w:jc w:val="right"/>
            </w:pPr>
            <w:r>
              <w:rPr>
                <w:spacing w:val="-5"/>
              </w:rPr>
              <w:t>38</w:t>
            </w:r>
          </w:p>
        </w:tc>
      </w:tr>
    </w:tbl>
    <w:p w:rsidR="00401F95" w:rsidRPr="00401F95" w:rsidRDefault="00401F95" w:rsidP="00401F95">
      <w:pPr>
        <w:spacing w:line="360" w:lineRule="auto"/>
        <w:ind w:left="450" w:firstLine="720"/>
        <w:jc w:val="both"/>
        <w:rPr>
          <w:i/>
        </w:rPr>
      </w:pPr>
      <w:r>
        <w:rPr>
          <w:i/>
        </w:rPr>
        <w:t>Sumber : Tim PKL Kota Manado, 2021</w:t>
      </w:r>
    </w:p>
    <w:p w:rsidR="00733614" w:rsidRDefault="00733614" w:rsidP="0065260C">
      <w:pPr>
        <w:spacing w:line="360" w:lineRule="auto"/>
        <w:ind w:firstLine="720"/>
        <w:jc w:val="both"/>
      </w:pPr>
    </w:p>
    <w:p w:rsidR="00733614" w:rsidRDefault="00733614" w:rsidP="0065260C">
      <w:pPr>
        <w:spacing w:line="360" w:lineRule="auto"/>
        <w:ind w:firstLine="720"/>
        <w:jc w:val="both"/>
      </w:pPr>
    </w:p>
    <w:p w:rsidR="00BB4271" w:rsidRDefault="00BB4271" w:rsidP="00BB4271"/>
    <w:p w:rsidR="00401F95" w:rsidRDefault="00401F95" w:rsidP="00BB4271"/>
    <w:p w:rsidR="00401F95" w:rsidRDefault="00401F95" w:rsidP="00BB4271"/>
    <w:p w:rsidR="00401F95" w:rsidRDefault="00401F95" w:rsidP="00BB4271"/>
    <w:p w:rsidR="00401F95" w:rsidRDefault="00401F95" w:rsidP="00BB4271"/>
    <w:p w:rsidR="00401F95" w:rsidRDefault="00401F95" w:rsidP="00BB4271"/>
    <w:p w:rsidR="003D285A" w:rsidRDefault="00255CB3" w:rsidP="00163B1B">
      <w:pPr>
        <w:widowControl/>
        <w:autoSpaceDE/>
        <w:autoSpaceDN/>
        <w:spacing w:after="200" w:line="276" w:lineRule="auto"/>
      </w:pPr>
      <w:r>
        <w:br w:type="page"/>
      </w:r>
    </w:p>
    <w:p w:rsidR="00D85DE2" w:rsidRPr="00E53241" w:rsidRDefault="00D85DE2" w:rsidP="009555B3">
      <w:pPr>
        <w:pStyle w:val="Heading1"/>
        <w:rPr>
          <w:sz w:val="28"/>
        </w:rPr>
      </w:pPr>
      <w:bookmarkStart w:id="124" w:name="_Toc111979987"/>
      <w:r w:rsidRPr="00E53241">
        <w:rPr>
          <w:sz w:val="28"/>
        </w:rPr>
        <w:t>BAB III</w:t>
      </w:r>
      <w:bookmarkEnd w:id="124"/>
    </w:p>
    <w:p w:rsidR="00D85DE2" w:rsidRPr="009B5E8C" w:rsidRDefault="009B5E8C" w:rsidP="009555B3">
      <w:pPr>
        <w:jc w:val="center"/>
        <w:rPr>
          <w:b/>
          <w:sz w:val="28"/>
        </w:rPr>
      </w:pPr>
      <w:r>
        <w:rPr>
          <w:b/>
          <w:sz w:val="28"/>
        </w:rPr>
        <w:t xml:space="preserve">    </w:t>
      </w:r>
      <w:r w:rsidR="00D85DE2" w:rsidRPr="009B5E8C">
        <w:rPr>
          <w:b/>
          <w:sz w:val="28"/>
        </w:rPr>
        <w:t>KAJIAN PUSTAKA</w:t>
      </w:r>
    </w:p>
    <w:p w:rsidR="00D85DE2" w:rsidRPr="00815082" w:rsidRDefault="00D85DE2" w:rsidP="00D85DE2"/>
    <w:p w:rsidR="00D85DE2" w:rsidRDefault="00C3588E" w:rsidP="009555B3">
      <w:pPr>
        <w:pStyle w:val="Heading2"/>
        <w:jc w:val="both"/>
        <w:rPr>
          <w:rFonts w:ascii="Tahoma" w:hAnsi="Tahoma" w:cs="Tahoma"/>
          <w:color w:val="auto"/>
          <w:sz w:val="22"/>
        </w:rPr>
      </w:pPr>
      <w:bookmarkStart w:id="125" w:name="_Toc111979988"/>
      <w:r>
        <w:rPr>
          <w:rFonts w:ascii="Tahoma" w:hAnsi="Tahoma" w:cs="Tahoma"/>
          <w:color w:val="auto"/>
          <w:sz w:val="22"/>
        </w:rPr>
        <w:t>3</w:t>
      </w:r>
      <w:r w:rsidR="00D97A4D">
        <w:rPr>
          <w:rFonts w:ascii="Tahoma" w:hAnsi="Tahoma" w:cs="Tahoma"/>
          <w:color w:val="auto"/>
          <w:sz w:val="22"/>
        </w:rPr>
        <w:t>.</w:t>
      </w:r>
      <w:r w:rsidR="005364D3">
        <w:rPr>
          <w:rFonts w:ascii="Tahoma" w:hAnsi="Tahoma" w:cs="Tahoma"/>
          <w:color w:val="auto"/>
          <w:sz w:val="22"/>
        </w:rPr>
        <w:t>1</w:t>
      </w:r>
      <w:r w:rsidR="00D85DE2" w:rsidRPr="008D0946">
        <w:rPr>
          <w:rFonts w:ascii="Tahoma" w:hAnsi="Tahoma" w:cs="Tahoma"/>
          <w:color w:val="auto"/>
          <w:sz w:val="22"/>
        </w:rPr>
        <w:t xml:space="preserve"> Pelabuhan</w:t>
      </w:r>
      <w:bookmarkEnd w:id="125"/>
    </w:p>
    <w:p w:rsidR="009555B3" w:rsidRPr="009555B3" w:rsidRDefault="009555B3" w:rsidP="009555B3"/>
    <w:p w:rsidR="00D85DE2" w:rsidRPr="002C726E" w:rsidRDefault="00D85DE2" w:rsidP="00C3588E">
      <w:pPr>
        <w:spacing w:line="360" w:lineRule="auto"/>
        <w:ind w:left="450" w:firstLine="720"/>
        <w:jc w:val="both"/>
        <w:rPr>
          <w:iCs/>
        </w:rPr>
      </w:pPr>
      <w:r w:rsidRPr="002C726E">
        <w:t xml:space="preserve">Menurut Drs.M.N.Nasution 2004 :105 pelabuhan merupakan satu simpul dari mata rantai kelancaran angkutan muatan laut, sungai, danau dan darat jadi dapat disimpulkan pelabuhan merupakan suatu daerah yang terlindung badai, ombak dan arus. </w:t>
      </w:r>
      <w:r w:rsidRPr="002C726E">
        <w:rPr>
          <w:iCs/>
        </w:rPr>
        <w:t xml:space="preserve">Berdasarkan UU no. 17 tahun 2008 tentang pelayaran, Pelabuhan adalah tempat yang terdiri atas daratan dan/atau perairan dengan batas-batas tertentu sebagai tempat kegiatan pemerintahan dan kegiatan pengusahaan yang dipergunakan sebagai tempat kapal bersandar, naik turun penumpang, dan/atau bongkar muat barang, berupa terminal dan tempat berlabuh kapal yang dilengkapi dengan fasilitas keselamatan dan keamanan. </w:t>
      </w:r>
    </w:p>
    <w:p w:rsidR="00D85DE2" w:rsidRPr="002C726E" w:rsidRDefault="00D85DE2" w:rsidP="00C3588E">
      <w:pPr>
        <w:spacing w:line="360" w:lineRule="auto"/>
        <w:ind w:left="450" w:firstLine="720"/>
        <w:jc w:val="both"/>
        <w:rPr>
          <w:iCs/>
        </w:rPr>
      </w:pPr>
      <w:r w:rsidRPr="002C726E">
        <w:rPr>
          <w:iCs/>
        </w:rPr>
        <w:t xml:space="preserve">Adapun dasar hukum lainnya yang diambil sebagai landasan yang berkaitan dengan pelabuhan yaitu </w:t>
      </w:r>
      <w:r w:rsidRPr="002C726E">
        <w:t>Keputusan Menteri Nomor 52 Tahun 2004 tentang Penyelenggaraan Pelabuhan Penyeberangan Bab I Pasal 1 ayat (1),</w:t>
      </w:r>
      <w:r w:rsidRPr="002C726E">
        <w:rPr>
          <w:iCs/>
        </w:rPr>
        <w:t xml:space="preserve"> </w:t>
      </w:r>
      <w:r w:rsidRPr="002C726E">
        <w:t>Pelabuhan adalah tempat yang terdiri dari daratan dan perairan di sekitarnya dengan batas-batas tertentu sebagai tempat kegiatan pemerintahan dan kegiatan ekonomi yang dipergunakan sebagai tempat kapal bersandar, berlabuh, naik turun penumpang dan/atau bongkar muat barang yang dilengkapi dengan fasilitas keselamatan pelayaran dan kegiatan penunjang pelabuhan serta sebagai tempat perpindahan intra dan antar moda transportasi.</w:t>
      </w:r>
    </w:p>
    <w:p w:rsidR="00D85DE2" w:rsidRDefault="00D85DE2" w:rsidP="00C3588E">
      <w:pPr>
        <w:spacing w:line="360" w:lineRule="auto"/>
        <w:ind w:left="450" w:firstLine="720"/>
        <w:jc w:val="both"/>
      </w:pPr>
      <w:r w:rsidRPr="002C726E">
        <w:t>Maka dapat disimpulkan pelabuhan merupakan satu simpul dari angkutan muatan laut, sungai, danau dan darat yang mempunyai batas-batas tertentu sebagai tempat kegiatan pemerintahan serta ekonomi dengan dilengkapi fasilitas keselamatan dan fasilitas penunjang.</w:t>
      </w:r>
      <w:r w:rsidRPr="002C726E">
        <w:rPr>
          <w:iCs/>
        </w:rPr>
        <w:t xml:space="preserve"> </w:t>
      </w:r>
      <w:r w:rsidRPr="002C726E">
        <w:t>Menurut Triatmodjo (1992), Pelabuhan dapat menjadi beberapa macam segi tinjauan yaitu segi penyelenggaraanya, segi pengusahaannya, fungsi dalam perdagangan nasional dan internasional, segi kegunaan dan letak geografisnya.</w:t>
      </w:r>
    </w:p>
    <w:p w:rsidR="00D85DE2" w:rsidRPr="002C726E" w:rsidRDefault="00D85DE2" w:rsidP="00D85DE2">
      <w:pPr>
        <w:spacing w:line="360" w:lineRule="auto"/>
        <w:ind w:left="720" w:firstLine="720"/>
        <w:jc w:val="both"/>
      </w:pPr>
    </w:p>
    <w:p w:rsidR="00D85DE2" w:rsidRPr="001272CE" w:rsidRDefault="00C3588E" w:rsidP="00733614">
      <w:pPr>
        <w:pStyle w:val="Heading3"/>
        <w:jc w:val="both"/>
        <w:rPr>
          <w:rFonts w:ascii="Tahoma" w:hAnsi="Tahoma" w:cs="Tahoma"/>
          <w:b w:val="0"/>
          <w:color w:val="auto"/>
        </w:rPr>
      </w:pPr>
      <w:bookmarkStart w:id="126" w:name="_Toc111979989"/>
      <w:r>
        <w:rPr>
          <w:rFonts w:ascii="Tahoma" w:hAnsi="Tahoma" w:cs="Tahoma"/>
          <w:b w:val="0"/>
          <w:color w:val="auto"/>
        </w:rPr>
        <w:t>3</w:t>
      </w:r>
      <w:r w:rsidR="005364D3" w:rsidRPr="001272CE">
        <w:rPr>
          <w:rFonts w:ascii="Tahoma" w:hAnsi="Tahoma" w:cs="Tahoma"/>
          <w:b w:val="0"/>
          <w:color w:val="auto"/>
        </w:rPr>
        <w:t>.</w:t>
      </w:r>
      <w:r w:rsidR="00D85DE2" w:rsidRPr="001272CE">
        <w:rPr>
          <w:rFonts w:ascii="Tahoma" w:hAnsi="Tahoma" w:cs="Tahoma"/>
          <w:b w:val="0"/>
          <w:color w:val="auto"/>
        </w:rPr>
        <w:t>1</w:t>
      </w:r>
      <w:r w:rsidR="00477514" w:rsidRPr="001272CE">
        <w:rPr>
          <w:rFonts w:ascii="Tahoma" w:hAnsi="Tahoma" w:cs="Tahoma"/>
          <w:b w:val="0"/>
          <w:color w:val="auto"/>
        </w:rPr>
        <w:t>.</w:t>
      </w:r>
      <w:r w:rsidR="005364D3" w:rsidRPr="001272CE">
        <w:rPr>
          <w:rFonts w:ascii="Tahoma" w:hAnsi="Tahoma" w:cs="Tahoma"/>
          <w:b w:val="0"/>
          <w:color w:val="auto"/>
        </w:rPr>
        <w:t>1</w:t>
      </w:r>
      <w:r w:rsidR="00D85DE2" w:rsidRPr="001272CE">
        <w:rPr>
          <w:rFonts w:ascii="Tahoma" w:hAnsi="Tahoma" w:cs="Tahoma"/>
          <w:b w:val="0"/>
          <w:color w:val="auto"/>
        </w:rPr>
        <w:t xml:space="preserve"> Segi Penyelenggaraan</w:t>
      </w:r>
      <w:bookmarkEnd w:id="126"/>
    </w:p>
    <w:p w:rsidR="00D85DE2" w:rsidRPr="001272CE" w:rsidRDefault="00C3588E" w:rsidP="00733614">
      <w:pPr>
        <w:pStyle w:val="Heading4"/>
        <w:spacing w:line="240" w:lineRule="auto"/>
        <w:jc w:val="both"/>
        <w:rPr>
          <w:rFonts w:ascii="Tahoma" w:hAnsi="Tahoma" w:cs="Tahoma"/>
          <w:b w:val="0"/>
          <w:i w:val="0"/>
          <w:color w:val="auto"/>
          <w:lang w:val="id"/>
        </w:rPr>
      </w:pPr>
      <w:r>
        <w:rPr>
          <w:rFonts w:ascii="Tahoma" w:hAnsi="Tahoma" w:cs="Tahoma"/>
          <w:b w:val="0"/>
          <w:i w:val="0"/>
          <w:color w:val="auto"/>
          <w:lang w:val="id"/>
        </w:rPr>
        <w:t>3</w:t>
      </w:r>
      <w:r w:rsidR="005364D3" w:rsidRPr="001272CE">
        <w:rPr>
          <w:rFonts w:ascii="Tahoma" w:hAnsi="Tahoma" w:cs="Tahoma"/>
          <w:b w:val="0"/>
          <w:i w:val="0"/>
          <w:color w:val="auto"/>
          <w:lang w:val="id"/>
        </w:rPr>
        <w:t>.1.1.1</w:t>
      </w:r>
      <w:r w:rsidR="00D85DE2" w:rsidRPr="001272CE">
        <w:rPr>
          <w:rFonts w:ascii="Tahoma" w:hAnsi="Tahoma" w:cs="Tahoma"/>
          <w:b w:val="0"/>
          <w:i w:val="0"/>
          <w:color w:val="auto"/>
          <w:lang w:val="id"/>
        </w:rPr>
        <w:t xml:space="preserve"> Pelabuhan umum</w:t>
      </w:r>
    </w:p>
    <w:p w:rsidR="009555B3" w:rsidRPr="00477514" w:rsidRDefault="009555B3" w:rsidP="009555B3"/>
    <w:p w:rsidR="00D85DE2" w:rsidRDefault="00D85DE2" w:rsidP="00C3588E">
      <w:pPr>
        <w:spacing w:line="360" w:lineRule="auto"/>
        <w:ind w:left="810" w:firstLine="720"/>
        <w:jc w:val="both"/>
      </w:pPr>
      <w:r w:rsidRPr="002C726E">
        <w:t>Pelabuhan ini diselenggarakan untuk kepentingan pelayanan masyarakat umum, yang dilakukan oleh pemerintah dan pelaksanaannya diberikan kepada badan usaha milik negara yang dididrikan untuk maksud tersebut.</w:t>
      </w:r>
    </w:p>
    <w:p w:rsidR="00D85DE2" w:rsidRPr="002C726E" w:rsidRDefault="00D85DE2" w:rsidP="00D85DE2">
      <w:pPr>
        <w:spacing w:line="360" w:lineRule="auto"/>
        <w:ind w:left="1020"/>
        <w:jc w:val="both"/>
      </w:pPr>
    </w:p>
    <w:p w:rsidR="00D85DE2" w:rsidRPr="001272CE" w:rsidRDefault="00C3588E" w:rsidP="00733614">
      <w:pPr>
        <w:pStyle w:val="Heading4"/>
        <w:spacing w:line="240" w:lineRule="auto"/>
        <w:jc w:val="both"/>
        <w:rPr>
          <w:rFonts w:ascii="Tahoma" w:hAnsi="Tahoma" w:cs="Tahoma"/>
          <w:b w:val="0"/>
          <w:i w:val="0"/>
          <w:color w:val="auto"/>
          <w:lang w:val="id"/>
        </w:rPr>
      </w:pPr>
      <w:r>
        <w:rPr>
          <w:rFonts w:ascii="Tahoma" w:hAnsi="Tahoma" w:cs="Tahoma"/>
          <w:b w:val="0"/>
          <w:i w:val="0"/>
          <w:color w:val="auto"/>
          <w:lang w:val="id"/>
        </w:rPr>
        <w:t>3</w:t>
      </w:r>
      <w:r w:rsidR="00477514" w:rsidRPr="001272CE">
        <w:rPr>
          <w:rFonts w:ascii="Tahoma" w:hAnsi="Tahoma" w:cs="Tahoma"/>
          <w:b w:val="0"/>
          <w:i w:val="0"/>
          <w:color w:val="auto"/>
          <w:lang w:val="id"/>
        </w:rPr>
        <w:t>.</w:t>
      </w:r>
      <w:r w:rsidR="005364D3" w:rsidRPr="001272CE">
        <w:rPr>
          <w:rFonts w:ascii="Tahoma" w:hAnsi="Tahoma" w:cs="Tahoma"/>
          <w:b w:val="0"/>
          <w:i w:val="0"/>
          <w:color w:val="auto"/>
          <w:lang w:val="id"/>
        </w:rPr>
        <w:t>1.1.2</w:t>
      </w:r>
      <w:r w:rsidR="00D85DE2" w:rsidRPr="001272CE">
        <w:rPr>
          <w:rFonts w:ascii="Tahoma" w:hAnsi="Tahoma" w:cs="Tahoma"/>
          <w:b w:val="0"/>
          <w:i w:val="0"/>
          <w:color w:val="auto"/>
          <w:lang w:val="id"/>
        </w:rPr>
        <w:t xml:space="preserve"> Pelabuhan Khusus</w:t>
      </w:r>
    </w:p>
    <w:p w:rsidR="009555B3" w:rsidRPr="009555B3" w:rsidRDefault="009555B3" w:rsidP="009555B3"/>
    <w:p w:rsidR="00D85DE2" w:rsidRDefault="00D85DE2" w:rsidP="00C3588E">
      <w:pPr>
        <w:spacing w:line="360" w:lineRule="auto"/>
        <w:ind w:left="810" w:firstLine="720"/>
        <w:jc w:val="both"/>
      </w:pPr>
      <w:r w:rsidRPr="002C726E">
        <w:t>Pelabuhan ini merupakan pelabuhan yang digunakan untuk kepentingan sendiri guna menu</w:t>
      </w:r>
      <w:r w:rsidR="004C3BD2">
        <w:t>n</w:t>
      </w:r>
      <w:r w:rsidRPr="002C726E">
        <w:t>jang suatu kegiatan tertentu dan hanya digunakan untuk kepentingan umum dengan keadaan tertentu dan dengan ijin khusus dari pemerintah.</w:t>
      </w:r>
    </w:p>
    <w:p w:rsidR="00D85DE2" w:rsidRPr="002C726E" w:rsidRDefault="00D85DE2" w:rsidP="00D85DE2">
      <w:pPr>
        <w:spacing w:line="360" w:lineRule="auto"/>
        <w:ind w:left="1065"/>
        <w:jc w:val="both"/>
      </w:pPr>
    </w:p>
    <w:p w:rsidR="00D85DE2" w:rsidRPr="001272CE" w:rsidRDefault="00C3588E" w:rsidP="00733614">
      <w:pPr>
        <w:pStyle w:val="Heading3"/>
        <w:jc w:val="both"/>
        <w:rPr>
          <w:rFonts w:ascii="Tahoma" w:hAnsi="Tahoma" w:cs="Tahoma"/>
          <w:b w:val="0"/>
          <w:color w:val="auto"/>
        </w:rPr>
      </w:pPr>
      <w:bookmarkStart w:id="127" w:name="_Toc111979990"/>
      <w:r>
        <w:rPr>
          <w:rFonts w:ascii="Tahoma" w:hAnsi="Tahoma" w:cs="Tahoma"/>
          <w:b w:val="0"/>
          <w:color w:val="auto"/>
        </w:rPr>
        <w:t>3</w:t>
      </w:r>
      <w:r w:rsidR="005364D3" w:rsidRPr="001272CE">
        <w:rPr>
          <w:rFonts w:ascii="Tahoma" w:hAnsi="Tahoma" w:cs="Tahoma"/>
          <w:b w:val="0"/>
          <w:color w:val="auto"/>
        </w:rPr>
        <w:t>.1.</w:t>
      </w:r>
      <w:r w:rsidR="00D85DE2" w:rsidRPr="001272CE">
        <w:rPr>
          <w:rFonts w:ascii="Tahoma" w:hAnsi="Tahoma" w:cs="Tahoma"/>
          <w:b w:val="0"/>
          <w:color w:val="auto"/>
        </w:rPr>
        <w:t>2 Segi Kegunaan</w:t>
      </w:r>
      <w:bookmarkEnd w:id="127"/>
    </w:p>
    <w:p w:rsidR="00D85DE2" w:rsidRPr="001272CE" w:rsidRDefault="00C3588E" w:rsidP="00733614">
      <w:pPr>
        <w:pStyle w:val="Heading4"/>
        <w:spacing w:line="240" w:lineRule="auto"/>
        <w:jc w:val="both"/>
        <w:rPr>
          <w:rFonts w:ascii="Tahoma" w:hAnsi="Tahoma" w:cs="Tahoma"/>
          <w:b w:val="0"/>
          <w:i w:val="0"/>
          <w:color w:val="auto"/>
          <w:lang w:val="id"/>
        </w:rPr>
      </w:pPr>
      <w:r>
        <w:rPr>
          <w:rFonts w:ascii="Tahoma" w:hAnsi="Tahoma" w:cs="Tahoma"/>
          <w:b w:val="0"/>
          <w:i w:val="0"/>
          <w:color w:val="auto"/>
          <w:lang w:val="id"/>
        </w:rPr>
        <w:t>3</w:t>
      </w:r>
      <w:r w:rsidR="00477514" w:rsidRPr="001272CE">
        <w:rPr>
          <w:rFonts w:ascii="Tahoma" w:hAnsi="Tahoma" w:cs="Tahoma"/>
          <w:b w:val="0"/>
          <w:i w:val="0"/>
          <w:color w:val="auto"/>
          <w:lang w:val="id"/>
        </w:rPr>
        <w:t>.</w:t>
      </w:r>
      <w:r w:rsidR="005364D3" w:rsidRPr="001272CE">
        <w:rPr>
          <w:rFonts w:ascii="Tahoma" w:hAnsi="Tahoma" w:cs="Tahoma"/>
          <w:b w:val="0"/>
          <w:i w:val="0"/>
          <w:color w:val="auto"/>
          <w:lang w:val="id"/>
        </w:rPr>
        <w:t>1.2.1</w:t>
      </w:r>
      <w:r w:rsidR="00D85DE2" w:rsidRPr="001272CE">
        <w:rPr>
          <w:rFonts w:ascii="Tahoma" w:hAnsi="Tahoma" w:cs="Tahoma"/>
          <w:b w:val="0"/>
          <w:i w:val="0"/>
          <w:color w:val="auto"/>
          <w:lang w:val="id"/>
        </w:rPr>
        <w:t xml:space="preserve"> Pelabuhan  Penumpang</w:t>
      </w:r>
    </w:p>
    <w:p w:rsidR="009555B3" w:rsidRPr="009555B3" w:rsidRDefault="009555B3" w:rsidP="009555B3"/>
    <w:p w:rsidR="00D85DE2" w:rsidRPr="002C726E" w:rsidRDefault="00D85DE2" w:rsidP="00C3588E">
      <w:pPr>
        <w:spacing w:line="360" w:lineRule="auto"/>
        <w:ind w:left="810" w:firstLine="720"/>
        <w:jc w:val="both"/>
      </w:pPr>
      <w:r w:rsidRPr="002C726E">
        <w:t>Pelabuhan yang berfungsi untuk menjalankan aktivitas transportasi laut bagi para penumpang atau pelaku perjalanan, pelabuhan penumpang juga melayani bongkar muat barang, namun pada pelabuhan penumpang, barang yang dibongkar cenderung lebih sedikit. Pelabuhan penumpang, lebih melayani segala kegiatan yang berhubun</w:t>
      </w:r>
      <w:r w:rsidR="004C3BD2">
        <w:t>gan dengan kebutuhan orang berper</w:t>
      </w:r>
      <w:r w:rsidRPr="002C726E">
        <w:t>gian, oleh karena itu daerah belakang dermaga lebih difungsikan sebagai stasiun/terminal penumpang yang dilengkapi dengan kantor imigrasi, keamanan, direksi pelabuhan, maskapai pelayaran dan lain sebagainya.</w:t>
      </w:r>
    </w:p>
    <w:p w:rsidR="00D85DE2" w:rsidRPr="001272CE" w:rsidRDefault="00C3588E" w:rsidP="00733614">
      <w:pPr>
        <w:pStyle w:val="Heading4"/>
        <w:spacing w:line="240" w:lineRule="auto"/>
        <w:jc w:val="both"/>
        <w:rPr>
          <w:rFonts w:ascii="Tahoma" w:hAnsi="Tahoma" w:cs="Tahoma"/>
          <w:b w:val="0"/>
          <w:i w:val="0"/>
          <w:color w:val="auto"/>
        </w:rPr>
      </w:pPr>
      <w:r>
        <w:rPr>
          <w:rFonts w:ascii="Tahoma" w:hAnsi="Tahoma" w:cs="Tahoma"/>
          <w:b w:val="0"/>
          <w:i w:val="0"/>
          <w:color w:val="auto"/>
        </w:rPr>
        <w:t>3</w:t>
      </w:r>
      <w:r w:rsidR="00477514" w:rsidRPr="001272CE">
        <w:rPr>
          <w:rFonts w:ascii="Tahoma" w:hAnsi="Tahoma" w:cs="Tahoma"/>
          <w:b w:val="0"/>
          <w:i w:val="0"/>
          <w:color w:val="auto"/>
        </w:rPr>
        <w:t>.</w:t>
      </w:r>
      <w:r w:rsidR="005364D3" w:rsidRPr="001272CE">
        <w:rPr>
          <w:rFonts w:ascii="Tahoma" w:hAnsi="Tahoma" w:cs="Tahoma"/>
          <w:b w:val="0"/>
          <w:i w:val="0"/>
          <w:color w:val="auto"/>
        </w:rPr>
        <w:t>1.2.2</w:t>
      </w:r>
      <w:r w:rsidR="00D85DE2" w:rsidRPr="001272CE">
        <w:rPr>
          <w:rFonts w:ascii="Tahoma" w:hAnsi="Tahoma" w:cs="Tahoma"/>
          <w:b w:val="0"/>
          <w:i w:val="0"/>
          <w:color w:val="auto"/>
        </w:rPr>
        <w:t xml:space="preserve"> Pelabuhan Barang</w:t>
      </w:r>
    </w:p>
    <w:p w:rsidR="009555B3" w:rsidRPr="009555B3" w:rsidRDefault="009555B3" w:rsidP="009555B3">
      <w:pPr>
        <w:rPr>
          <w:lang w:val="en-US"/>
        </w:rPr>
      </w:pPr>
    </w:p>
    <w:p w:rsidR="00D85DE2" w:rsidRPr="002C726E" w:rsidRDefault="00D85DE2" w:rsidP="00C3588E">
      <w:pPr>
        <w:adjustRightInd w:val="0"/>
        <w:spacing w:line="360" w:lineRule="auto"/>
        <w:ind w:left="810" w:firstLine="720"/>
        <w:jc w:val="both"/>
      </w:pPr>
      <w:r w:rsidRPr="002C726E">
        <w:t>Pelabuhan ini mempunyai dermaga yang dilengkapi dengan fasilitas untuk bongkar muat barang, seperti :</w:t>
      </w:r>
    </w:p>
    <w:p w:rsidR="00D85DE2" w:rsidRPr="002C726E" w:rsidRDefault="00D85DE2" w:rsidP="009C387E">
      <w:pPr>
        <w:pStyle w:val="ListParagraph"/>
        <w:widowControl/>
        <w:numPr>
          <w:ilvl w:val="0"/>
          <w:numId w:val="4"/>
        </w:numPr>
        <w:adjustRightInd w:val="0"/>
        <w:spacing w:before="120" w:line="360" w:lineRule="auto"/>
        <w:ind w:left="1440"/>
        <w:contextualSpacing/>
        <w:jc w:val="both"/>
      </w:pPr>
      <w:r w:rsidRPr="002C726E">
        <w:t>Dermaga harus panjang dan mampu menampung seluruh panjang kapal sekurang-kurangnya 80% dari panjang kapal. Hal ini disebabkan oleh proses bongkar muat barang melalui bagian depan maupun belakang kapal dan juga di bagian tengah kapal.</w:t>
      </w:r>
    </w:p>
    <w:p w:rsidR="00D85DE2" w:rsidRPr="002C726E" w:rsidRDefault="00D85DE2" w:rsidP="009C387E">
      <w:pPr>
        <w:pStyle w:val="ListParagraph"/>
        <w:widowControl/>
        <w:numPr>
          <w:ilvl w:val="0"/>
          <w:numId w:val="4"/>
        </w:numPr>
        <w:autoSpaceDE/>
        <w:autoSpaceDN/>
        <w:spacing w:before="120" w:after="160" w:line="360" w:lineRule="auto"/>
        <w:ind w:left="1440"/>
        <w:contextualSpacing/>
        <w:jc w:val="both"/>
      </w:pPr>
      <w:r w:rsidRPr="002C726E">
        <w:t xml:space="preserve">Pelabuhan barang harus memiliki halaman dermaga yang cukup lebar, untuk keperluan bongkar muat barang, </w:t>
      </w:r>
      <w:r w:rsidR="004C3BD2">
        <w:t>yang berfungsi untuk mempersiap</w:t>
      </w:r>
      <w:r w:rsidRPr="002C726E">
        <w:t>kan barang yang akan dimuat di kapal, maupun barang yang akan di bongkar dari kapal dengan menggunakan kran.</w:t>
      </w:r>
    </w:p>
    <w:p w:rsidR="00D85DE2" w:rsidRPr="001272CE" w:rsidRDefault="00C3588E" w:rsidP="00733614">
      <w:pPr>
        <w:pStyle w:val="Heading4"/>
        <w:spacing w:line="240" w:lineRule="auto"/>
        <w:jc w:val="both"/>
        <w:rPr>
          <w:rFonts w:ascii="Tahoma" w:hAnsi="Tahoma" w:cs="Tahoma"/>
          <w:b w:val="0"/>
          <w:i w:val="0"/>
          <w:color w:val="auto"/>
        </w:rPr>
      </w:pPr>
      <w:r>
        <w:rPr>
          <w:rFonts w:ascii="Tahoma" w:hAnsi="Tahoma" w:cs="Tahoma"/>
          <w:b w:val="0"/>
          <w:i w:val="0"/>
          <w:color w:val="auto"/>
        </w:rPr>
        <w:t>3</w:t>
      </w:r>
      <w:r w:rsidR="00477514" w:rsidRPr="001272CE">
        <w:rPr>
          <w:rFonts w:ascii="Tahoma" w:hAnsi="Tahoma" w:cs="Tahoma"/>
          <w:b w:val="0"/>
          <w:i w:val="0"/>
          <w:color w:val="auto"/>
        </w:rPr>
        <w:t>.</w:t>
      </w:r>
      <w:r w:rsidR="005364D3" w:rsidRPr="001272CE">
        <w:rPr>
          <w:rFonts w:ascii="Tahoma" w:hAnsi="Tahoma" w:cs="Tahoma"/>
          <w:b w:val="0"/>
          <w:i w:val="0"/>
          <w:color w:val="auto"/>
        </w:rPr>
        <w:t>1.2.3</w:t>
      </w:r>
      <w:r w:rsidR="00D85DE2" w:rsidRPr="001272CE">
        <w:rPr>
          <w:rFonts w:ascii="Tahoma" w:hAnsi="Tahoma" w:cs="Tahoma"/>
          <w:b w:val="0"/>
          <w:i w:val="0"/>
          <w:color w:val="auto"/>
        </w:rPr>
        <w:t xml:space="preserve"> Pelabuhan Campuran</w:t>
      </w:r>
    </w:p>
    <w:p w:rsidR="009555B3" w:rsidRPr="009555B3" w:rsidRDefault="009555B3" w:rsidP="009555B3">
      <w:pPr>
        <w:rPr>
          <w:lang w:val="en-US"/>
        </w:rPr>
      </w:pPr>
    </w:p>
    <w:p w:rsidR="00D85DE2" w:rsidRPr="002C726E" w:rsidRDefault="00D85DE2" w:rsidP="00C3588E">
      <w:pPr>
        <w:adjustRightInd w:val="0"/>
        <w:spacing w:line="360" w:lineRule="auto"/>
        <w:ind w:left="810" w:firstLine="720"/>
        <w:jc w:val="both"/>
      </w:pPr>
      <w:r w:rsidRPr="002C726E">
        <w:t>Pelabuhan campuran ini lebih diutamakan untuk keperluan penumpang dan barang, sedangkan untuk minyak masih menggunakan pipa pengalir. Pelabuhan biasanya merupakan pelabuhan kecil atau pelabuhan yang masih ini berada dalam taraf perkembangan.</w:t>
      </w:r>
    </w:p>
    <w:p w:rsidR="00D85DE2" w:rsidRPr="001272CE" w:rsidRDefault="00C3588E" w:rsidP="009555B3">
      <w:pPr>
        <w:pStyle w:val="Heading3"/>
        <w:jc w:val="both"/>
        <w:rPr>
          <w:rFonts w:ascii="Tahoma" w:hAnsi="Tahoma" w:cs="Tahoma"/>
          <w:b w:val="0"/>
          <w:color w:val="auto"/>
        </w:rPr>
      </w:pPr>
      <w:bookmarkStart w:id="128" w:name="_Toc111979991"/>
      <w:r>
        <w:rPr>
          <w:rFonts w:ascii="Tahoma" w:hAnsi="Tahoma" w:cs="Tahoma"/>
          <w:b w:val="0"/>
          <w:color w:val="auto"/>
        </w:rPr>
        <w:t>3</w:t>
      </w:r>
      <w:r w:rsidR="005364D3" w:rsidRPr="001272CE">
        <w:rPr>
          <w:rFonts w:ascii="Tahoma" w:hAnsi="Tahoma" w:cs="Tahoma"/>
          <w:b w:val="0"/>
          <w:color w:val="auto"/>
        </w:rPr>
        <w:t>.1.</w:t>
      </w:r>
      <w:r w:rsidR="00D85DE2" w:rsidRPr="001272CE">
        <w:rPr>
          <w:rFonts w:ascii="Tahoma" w:hAnsi="Tahoma" w:cs="Tahoma"/>
          <w:b w:val="0"/>
          <w:color w:val="auto"/>
        </w:rPr>
        <w:t>3 Segi Usaha</w:t>
      </w:r>
      <w:bookmarkEnd w:id="128"/>
    </w:p>
    <w:p w:rsidR="009555B3" w:rsidRPr="001272CE" w:rsidRDefault="009555B3" w:rsidP="009555B3"/>
    <w:p w:rsidR="00D85DE2" w:rsidRPr="001272CE" w:rsidRDefault="00D85DE2" w:rsidP="00C3588E">
      <w:pPr>
        <w:spacing w:line="360" w:lineRule="auto"/>
        <w:ind w:left="630" w:firstLine="720"/>
        <w:jc w:val="both"/>
      </w:pPr>
      <w:r w:rsidRPr="001272CE">
        <w:t>Jika ditinjau dari segi pengusahaannya, maka pelabuhan dapat dibedakan menjadi dua, yaitu :</w:t>
      </w:r>
    </w:p>
    <w:p w:rsidR="00D85DE2" w:rsidRDefault="00C3588E" w:rsidP="00733614">
      <w:pPr>
        <w:pStyle w:val="Heading4"/>
        <w:spacing w:line="240" w:lineRule="auto"/>
        <w:jc w:val="both"/>
        <w:rPr>
          <w:rFonts w:ascii="Tahoma" w:hAnsi="Tahoma" w:cs="Tahoma"/>
          <w:i w:val="0"/>
          <w:color w:val="auto"/>
          <w:lang w:val="id"/>
        </w:rPr>
      </w:pPr>
      <w:r>
        <w:rPr>
          <w:rFonts w:ascii="Tahoma" w:hAnsi="Tahoma" w:cs="Tahoma"/>
          <w:b w:val="0"/>
          <w:i w:val="0"/>
          <w:color w:val="auto"/>
          <w:lang w:val="id"/>
        </w:rPr>
        <w:t>3</w:t>
      </w:r>
      <w:r w:rsidR="00477514" w:rsidRPr="001272CE">
        <w:rPr>
          <w:rFonts w:ascii="Tahoma" w:hAnsi="Tahoma" w:cs="Tahoma"/>
          <w:b w:val="0"/>
          <w:i w:val="0"/>
          <w:color w:val="auto"/>
          <w:lang w:val="id"/>
        </w:rPr>
        <w:t>.</w:t>
      </w:r>
      <w:r w:rsidR="005364D3" w:rsidRPr="001272CE">
        <w:rPr>
          <w:rFonts w:ascii="Tahoma" w:hAnsi="Tahoma" w:cs="Tahoma"/>
          <w:b w:val="0"/>
          <w:i w:val="0"/>
          <w:color w:val="auto"/>
          <w:lang w:val="id"/>
        </w:rPr>
        <w:t>1.3.1</w:t>
      </w:r>
      <w:r w:rsidR="00D85DE2" w:rsidRPr="001272CE">
        <w:rPr>
          <w:rFonts w:ascii="Tahoma" w:hAnsi="Tahoma" w:cs="Tahoma"/>
          <w:b w:val="0"/>
          <w:i w:val="0"/>
          <w:color w:val="auto"/>
          <w:lang w:val="id"/>
        </w:rPr>
        <w:t xml:space="preserve"> Pelabuhan yang diusahakan</w:t>
      </w:r>
    </w:p>
    <w:p w:rsidR="009555B3" w:rsidRPr="009555B3" w:rsidRDefault="009555B3" w:rsidP="009555B3"/>
    <w:p w:rsidR="00477514" w:rsidRPr="002C726E" w:rsidRDefault="00D85DE2" w:rsidP="00C3588E">
      <w:pPr>
        <w:spacing w:line="360" w:lineRule="auto"/>
        <w:ind w:left="810" w:firstLine="720"/>
        <w:jc w:val="both"/>
      </w:pPr>
      <w:r w:rsidRPr="002C726E">
        <w:t>Pelabuhan ini sengaja diusahakan untuk memberikan fasilitas-fasilitas yang diperlukan oleh setiap kapal yang memasuki pelab</w:t>
      </w:r>
      <w:r>
        <w:t xml:space="preserve">uhan, dengan </w:t>
      </w:r>
      <w:r w:rsidRPr="002C726E">
        <w:t>aktifitas tertentu, seperti bongkar muat, menaik-turunkan</w:t>
      </w:r>
      <w:r>
        <w:t xml:space="preserve"> </w:t>
      </w:r>
      <w:r w:rsidRPr="002C726E">
        <w:t>penumpang, dan lain sebagainya. Pemakaian pelabuhan ini biasanya dikenakan biaya jasa, seperti jasa labuh, jasa tambat, jasa pandu, jasa tunda, jasa dermaga, jasa penumpukkan, dan lain sebagainya.</w:t>
      </w:r>
    </w:p>
    <w:p w:rsidR="00D85DE2" w:rsidRPr="001272CE" w:rsidRDefault="00C3588E" w:rsidP="00733614">
      <w:pPr>
        <w:pStyle w:val="Heading4"/>
        <w:spacing w:line="240" w:lineRule="auto"/>
        <w:jc w:val="both"/>
        <w:rPr>
          <w:rFonts w:ascii="Tahoma" w:hAnsi="Tahoma" w:cs="Tahoma"/>
          <w:b w:val="0"/>
          <w:i w:val="0"/>
          <w:color w:val="auto"/>
        </w:rPr>
      </w:pPr>
      <w:r>
        <w:rPr>
          <w:rFonts w:ascii="Tahoma" w:hAnsi="Tahoma" w:cs="Tahoma"/>
          <w:b w:val="0"/>
          <w:i w:val="0"/>
          <w:color w:val="auto"/>
        </w:rPr>
        <w:t>3</w:t>
      </w:r>
      <w:r w:rsidR="005364D3" w:rsidRPr="001272CE">
        <w:rPr>
          <w:rFonts w:ascii="Tahoma" w:hAnsi="Tahoma" w:cs="Tahoma"/>
          <w:b w:val="0"/>
          <w:i w:val="0"/>
          <w:color w:val="auto"/>
        </w:rPr>
        <w:t>.1.3</w:t>
      </w:r>
      <w:r w:rsidR="00477514" w:rsidRPr="001272CE">
        <w:rPr>
          <w:rFonts w:ascii="Tahoma" w:hAnsi="Tahoma" w:cs="Tahoma"/>
          <w:b w:val="0"/>
          <w:i w:val="0"/>
          <w:color w:val="auto"/>
        </w:rPr>
        <w:t>.</w:t>
      </w:r>
      <w:r w:rsidR="005364D3" w:rsidRPr="001272CE">
        <w:rPr>
          <w:rFonts w:ascii="Tahoma" w:hAnsi="Tahoma" w:cs="Tahoma"/>
          <w:b w:val="0"/>
          <w:i w:val="0"/>
          <w:color w:val="auto"/>
        </w:rPr>
        <w:t>2</w:t>
      </w:r>
      <w:r w:rsidR="00D85DE2" w:rsidRPr="001272CE">
        <w:rPr>
          <w:rFonts w:ascii="Tahoma" w:hAnsi="Tahoma" w:cs="Tahoma"/>
          <w:b w:val="0"/>
          <w:i w:val="0"/>
          <w:color w:val="auto"/>
        </w:rPr>
        <w:t xml:space="preserve"> Pelabuhan yang tidak diusahakan</w:t>
      </w:r>
    </w:p>
    <w:p w:rsidR="009555B3" w:rsidRPr="009555B3" w:rsidRDefault="009555B3" w:rsidP="009555B3">
      <w:pPr>
        <w:rPr>
          <w:lang w:val="en-US"/>
        </w:rPr>
      </w:pPr>
    </w:p>
    <w:p w:rsidR="00D85DE2" w:rsidRDefault="00D85DE2" w:rsidP="00C3588E">
      <w:pPr>
        <w:adjustRightInd w:val="0"/>
        <w:spacing w:line="360" w:lineRule="auto"/>
        <w:ind w:left="810" w:firstLine="720"/>
        <w:jc w:val="both"/>
      </w:pPr>
      <w:r w:rsidRPr="002C726E">
        <w:t>Pelabuhan ini hanya merupakan tempat singgah kapal tanpa fasilitas bea cukai, bongkar muat dan lain sebagainya. Pelabuhan ini merupakan pelabuhan yang disubsidi oleh pemerintah serta dikelola oleh Unit Pelaksana Teknis Direktorat Jendal perhubungan laut.</w:t>
      </w:r>
    </w:p>
    <w:p w:rsidR="00D85DE2" w:rsidRPr="002C726E" w:rsidRDefault="00D85DE2" w:rsidP="00D85DE2">
      <w:pPr>
        <w:adjustRightInd w:val="0"/>
        <w:spacing w:line="360" w:lineRule="auto"/>
        <w:ind w:left="1065"/>
        <w:jc w:val="both"/>
      </w:pPr>
    </w:p>
    <w:p w:rsidR="00D85DE2" w:rsidRDefault="00C3588E" w:rsidP="009555B3">
      <w:pPr>
        <w:pStyle w:val="Heading2"/>
        <w:jc w:val="both"/>
        <w:rPr>
          <w:rFonts w:ascii="Tahoma" w:hAnsi="Tahoma" w:cs="Tahoma"/>
          <w:color w:val="auto"/>
          <w:sz w:val="22"/>
        </w:rPr>
      </w:pPr>
      <w:bookmarkStart w:id="129" w:name="_Toc111979992"/>
      <w:r>
        <w:rPr>
          <w:rFonts w:ascii="Tahoma" w:hAnsi="Tahoma" w:cs="Tahoma"/>
          <w:color w:val="auto"/>
          <w:sz w:val="22"/>
        </w:rPr>
        <w:t>3</w:t>
      </w:r>
      <w:r w:rsidR="00D97A4D">
        <w:rPr>
          <w:rFonts w:ascii="Tahoma" w:hAnsi="Tahoma" w:cs="Tahoma"/>
          <w:color w:val="auto"/>
          <w:sz w:val="22"/>
        </w:rPr>
        <w:t>.</w:t>
      </w:r>
      <w:r w:rsidR="005364D3">
        <w:rPr>
          <w:rFonts w:ascii="Tahoma" w:hAnsi="Tahoma" w:cs="Tahoma"/>
          <w:color w:val="auto"/>
          <w:sz w:val="22"/>
        </w:rPr>
        <w:t>2</w:t>
      </w:r>
      <w:r w:rsidR="00D85DE2" w:rsidRPr="008D0946">
        <w:rPr>
          <w:rFonts w:ascii="Tahoma" w:hAnsi="Tahoma" w:cs="Tahoma"/>
          <w:color w:val="auto"/>
          <w:sz w:val="22"/>
        </w:rPr>
        <w:t xml:space="preserve"> Dermaga</w:t>
      </w:r>
      <w:bookmarkEnd w:id="129"/>
    </w:p>
    <w:p w:rsidR="009555B3" w:rsidRPr="009555B3" w:rsidRDefault="009555B3" w:rsidP="009555B3"/>
    <w:p w:rsidR="00D85DE2" w:rsidRPr="00BD1576" w:rsidRDefault="00D85DE2" w:rsidP="00C3588E">
      <w:pPr>
        <w:spacing w:line="360" w:lineRule="auto"/>
        <w:ind w:left="450" w:firstLine="720"/>
        <w:jc w:val="both"/>
      </w:pPr>
      <w:r w:rsidRPr="00BD1576">
        <w:t>(Triatmodjo, 2018) Dermaga adalah satu bangunan pelabuhan yang digunakan untuk merapat dan menambatkan kapal yang melakukan bongkar dan muat barang dan tempat untuk menaik-turunkan penumpang. Dimensi dermaga didasarkan pada jenis dan ukuran kapal yang merapat dan bertambat pada dermaga tersebut. Dalam mempertimbangkan ukuran dermaga, harus didasarkan pada ukuran-ukuran minimal sehingga kapal dapat bertambat atau meninggalkan dermaga maupun melakukan bongkar muat barang dapat dilakukan dengan aman, cepat dan lancar. (HSB, 2009) Dermaga di bangun untuk kebutuhan tertentu. Pemilihan tipe dermaga sangat dipengaruhi oleh kebutuhan yang akan di layani, ukuran kapal, arah gelombang dan angin, kondisi topografi dan tanah dasar laut, dan yang paling penting adalah tinjauan ekonomi untuk mendapatkan bangunan yang paling ekonomis</w:t>
      </w:r>
    </w:p>
    <w:p w:rsidR="00D85DE2" w:rsidRDefault="00C3588E" w:rsidP="009555B3">
      <w:pPr>
        <w:pStyle w:val="Heading2"/>
        <w:jc w:val="both"/>
        <w:rPr>
          <w:rFonts w:ascii="Tahoma" w:hAnsi="Tahoma" w:cs="Tahoma"/>
          <w:color w:val="auto"/>
          <w:sz w:val="22"/>
        </w:rPr>
      </w:pPr>
      <w:bookmarkStart w:id="130" w:name="_Toc111979993"/>
      <w:r>
        <w:rPr>
          <w:rFonts w:ascii="Tahoma" w:hAnsi="Tahoma" w:cs="Tahoma"/>
          <w:color w:val="auto"/>
          <w:sz w:val="22"/>
        </w:rPr>
        <w:t>3</w:t>
      </w:r>
      <w:r w:rsidR="00D97A4D">
        <w:rPr>
          <w:rFonts w:ascii="Tahoma" w:hAnsi="Tahoma" w:cs="Tahoma"/>
          <w:color w:val="auto"/>
          <w:sz w:val="22"/>
        </w:rPr>
        <w:t>.</w:t>
      </w:r>
      <w:r w:rsidR="005364D3">
        <w:rPr>
          <w:rFonts w:ascii="Tahoma" w:hAnsi="Tahoma" w:cs="Tahoma"/>
          <w:color w:val="auto"/>
          <w:sz w:val="22"/>
        </w:rPr>
        <w:t>3</w:t>
      </w:r>
      <w:r w:rsidR="00D85DE2" w:rsidRPr="00133655">
        <w:rPr>
          <w:rFonts w:ascii="Tahoma" w:hAnsi="Tahoma" w:cs="Tahoma"/>
          <w:color w:val="auto"/>
          <w:sz w:val="22"/>
        </w:rPr>
        <w:t xml:space="preserve"> Fasilitas Pelabuhan</w:t>
      </w:r>
      <w:bookmarkEnd w:id="130"/>
    </w:p>
    <w:p w:rsidR="009555B3" w:rsidRPr="009555B3" w:rsidRDefault="009555B3" w:rsidP="009555B3"/>
    <w:p w:rsidR="00D85DE2" w:rsidRPr="002C726E" w:rsidRDefault="00D85DE2" w:rsidP="00C3588E">
      <w:pPr>
        <w:spacing w:line="360" w:lineRule="auto"/>
        <w:ind w:left="450" w:firstLine="720"/>
        <w:jc w:val="both"/>
      </w:pPr>
      <w:r w:rsidRPr="002C726E">
        <w:t xml:space="preserve">Sebagai tempat yang terdiri atas daratan dan perairan disekitarnya dengan batas tertentu sebagai tempat kegiatan pemerintahan dan kegiatan ekonomi dipergunakan sebagai tempat kapal bersandar, berlabuh, naik turun penumpang dan atau bongkar muat barang yang dilengkapi dengan fasilitas keselamatan pelayaran dan kegiatan penunjang pelabuhan serta sebagai tempat perpindahan intra dan antarmoda transportasi. Oleh sebab itu, kebutuhan fasilitas pelabuhan baik fasilitas daratan ataupun fasilitas perairan di </w:t>
      </w:r>
      <w:r w:rsidR="008000A4">
        <w:t xml:space="preserve">dermaga wisata Kalimas Calaca </w:t>
      </w:r>
      <w:r w:rsidRPr="002C726E">
        <w:t>harus sesuai dengan Peraturan Menteri Nomor 52 Tahun 2004 tentang Penyelenggaraan Pelabuhan Penyeberangan Ba</w:t>
      </w:r>
      <w:r w:rsidR="00685772">
        <w:t xml:space="preserve">b III Pasal 6 ayat (5) huruf </w:t>
      </w:r>
    </w:p>
    <w:p w:rsidR="00D85DE2" w:rsidRPr="002C726E" w:rsidRDefault="00D85DE2" w:rsidP="009C387E">
      <w:pPr>
        <w:pStyle w:val="ListParagraph"/>
        <w:widowControl/>
        <w:numPr>
          <w:ilvl w:val="1"/>
          <w:numId w:val="5"/>
        </w:numPr>
        <w:autoSpaceDE/>
        <w:autoSpaceDN/>
        <w:spacing w:after="200" w:line="360" w:lineRule="auto"/>
        <w:ind w:left="1080"/>
        <w:contextualSpacing/>
        <w:jc w:val="both"/>
      </w:pPr>
      <w:r w:rsidRPr="002C726E">
        <w:t xml:space="preserve">Fasilitas pokok antara lain : </w:t>
      </w:r>
    </w:p>
    <w:p w:rsidR="00D85DE2" w:rsidRPr="002C726E" w:rsidRDefault="00D85DE2" w:rsidP="009C387E">
      <w:pPr>
        <w:pStyle w:val="ListParagraph"/>
        <w:widowControl/>
        <w:numPr>
          <w:ilvl w:val="0"/>
          <w:numId w:val="7"/>
        </w:numPr>
        <w:autoSpaceDE/>
        <w:autoSpaceDN/>
        <w:spacing w:before="120" w:after="160" w:line="360" w:lineRule="auto"/>
        <w:ind w:left="1620"/>
        <w:contextualSpacing/>
        <w:jc w:val="both"/>
      </w:pPr>
      <w:r w:rsidRPr="002C726E">
        <w:t xml:space="preserve">Terminal Penumpang; </w:t>
      </w:r>
    </w:p>
    <w:p w:rsidR="00D85DE2" w:rsidRPr="002C726E" w:rsidRDefault="00D85DE2" w:rsidP="009C387E">
      <w:pPr>
        <w:pStyle w:val="ListParagraph"/>
        <w:widowControl/>
        <w:numPr>
          <w:ilvl w:val="0"/>
          <w:numId w:val="7"/>
        </w:numPr>
        <w:autoSpaceDE/>
        <w:autoSpaceDN/>
        <w:spacing w:before="120" w:after="160" w:line="360" w:lineRule="auto"/>
        <w:ind w:left="1620"/>
        <w:contextualSpacing/>
        <w:jc w:val="both"/>
      </w:pPr>
      <w:r w:rsidRPr="002C726E">
        <w:t xml:space="preserve">Penimbangan kendaraan bermuatan; </w:t>
      </w:r>
    </w:p>
    <w:p w:rsidR="00D85DE2" w:rsidRPr="002C726E" w:rsidRDefault="00D85DE2" w:rsidP="009C387E">
      <w:pPr>
        <w:pStyle w:val="ListParagraph"/>
        <w:widowControl/>
        <w:numPr>
          <w:ilvl w:val="0"/>
          <w:numId w:val="7"/>
        </w:numPr>
        <w:autoSpaceDE/>
        <w:autoSpaceDN/>
        <w:spacing w:after="200" w:line="360" w:lineRule="auto"/>
        <w:ind w:left="1620"/>
        <w:contextualSpacing/>
        <w:jc w:val="both"/>
      </w:pPr>
      <w:r w:rsidRPr="002C726E">
        <w:t xml:space="preserve">Jalan penumpang keluar/masuk kapal; </w:t>
      </w:r>
    </w:p>
    <w:p w:rsidR="00D85DE2" w:rsidRPr="002C726E" w:rsidRDefault="00D85DE2" w:rsidP="009C387E">
      <w:pPr>
        <w:pStyle w:val="ListParagraph"/>
        <w:widowControl/>
        <w:numPr>
          <w:ilvl w:val="0"/>
          <w:numId w:val="7"/>
        </w:numPr>
        <w:autoSpaceDE/>
        <w:autoSpaceDN/>
        <w:spacing w:after="200" w:line="360" w:lineRule="auto"/>
        <w:ind w:left="1620"/>
        <w:contextualSpacing/>
        <w:jc w:val="both"/>
      </w:pPr>
      <w:r w:rsidRPr="002C726E">
        <w:t xml:space="preserve">Perkantoran untuk kegiatan pemerintahan dan pelayanan jasa; </w:t>
      </w:r>
    </w:p>
    <w:p w:rsidR="00D85DE2" w:rsidRPr="002C726E" w:rsidRDefault="00D85DE2" w:rsidP="009C387E">
      <w:pPr>
        <w:pStyle w:val="ListParagraph"/>
        <w:widowControl/>
        <w:numPr>
          <w:ilvl w:val="0"/>
          <w:numId w:val="7"/>
        </w:numPr>
        <w:autoSpaceDE/>
        <w:autoSpaceDN/>
        <w:spacing w:before="120" w:after="160" w:line="360" w:lineRule="auto"/>
        <w:ind w:left="1620"/>
        <w:contextualSpacing/>
        <w:jc w:val="both"/>
      </w:pPr>
      <w:r w:rsidRPr="002C726E">
        <w:t xml:space="preserve">Fasilitas penyimpanan bahan bakar; </w:t>
      </w:r>
    </w:p>
    <w:p w:rsidR="00D85DE2" w:rsidRPr="002C726E" w:rsidRDefault="00D85DE2" w:rsidP="009C387E">
      <w:pPr>
        <w:pStyle w:val="ListParagraph"/>
        <w:widowControl/>
        <w:numPr>
          <w:ilvl w:val="0"/>
          <w:numId w:val="7"/>
        </w:numPr>
        <w:autoSpaceDE/>
        <w:autoSpaceDN/>
        <w:spacing w:before="120" w:after="160" w:line="360" w:lineRule="auto"/>
        <w:ind w:left="1620"/>
        <w:contextualSpacing/>
        <w:jc w:val="both"/>
      </w:pPr>
      <w:r w:rsidRPr="002C726E">
        <w:t xml:space="preserve">Instalasi air, listrik dan telekomunikasi; </w:t>
      </w:r>
    </w:p>
    <w:p w:rsidR="00D85DE2" w:rsidRPr="002C726E" w:rsidRDefault="00D85DE2" w:rsidP="009C387E">
      <w:pPr>
        <w:pStyle w:val="ListParagraph"/>
        <w:widowControl/>
        <w:numPr>
          <w:ilvl w:val="0"/>
          <w:numId w:val="7"/>
        </w:numPr>
        <w:autoSpaceDE/>
        <w:autoSpaceDN/>
        <w:spacing w:before="120" w:after="160" w:line="360" w:lineRule="auto"/>
        <w:ind w:left="1620"/>
        <w:contextualSpacing/>
        <w:jc w:val="both"/>
      </w:pPr>
      <w:r w:rsidRPr="002C726E">
        <w:t xml:space="preserve">Akses jalan dan/atau jalur kereta api; </w:t>
      </w:r>
    </w:p>
    <w:p w:rsidR="00D85DE2" w:rsidRPr="002C726E" w:rsidRDefault="00D85DE2" w:rsidP="009C387E">
      <w:pPr>
        <w:pStyle w:val="ListParagraph"/>
        <w:widowControl/>
        <w:numPr>
          <w:ilvl w:val="0"/>
          <w:numId w:val="7"/>
        </w:numPr>
        <w:autoSpaceDE/>
        <w:autoSpaceDN/>
        <w:spacing w:before="120" w:after="160" w:line="360" w:lineRule="auto"/>
        <w:ind w:left="1620"/>
        <w:contextualSpacing/>
        <w:jc w:val="both"/>
      </w:pPr>
      <w:r w:rsidRPr="002C726E">
        <w:t xml:space="preserve">Fasilitas pemadam kebakaran; </w:t>
      </w:r>
    </w:p>
    <w:p w:rsidR="00D85DE2" w:rsidRPr="002C726E" w:rsidRDefault="00D85DE2" w:rsidP="009C387E">
      <w:pPr>
        <w:pStyle w:val="ListParagraph"/>
        <w:widowControl/>
        <w:numPr>
          <w:ilvl w:val="0"/>
          <w:numId w:val="7"/>
        </w:numPr>
        <w:autoSpaceDE/>
        <w:autoSpaceDN/>
        <w:spacing w:before="120" w:after="160" w:line="360" w:lineRule="auto"/>
        <w:ind w:left="1620"/>
        <w:contextualSpacing/>
        <w:jc w:val="both"/>
      </w:pPr>
      <w:r w:rsidRPr="002C726E">
        <w:t xml:space="preserve">Tempat tunggu kendaraan bermotor sebelum naik ke kapal. </w:t>
      </w:r>
    </w:p>
    <w:p w:rsidR="00D85DE2" w:rsidRPr="002C726E" w:rsidRDefault="00D85DE2" w:rsidP="009C387E">
      <w:pPr>
        <w:pStyle w:val="ListParagraph"/>
        <w:widowControl/>
        <w:numPr>
          <w:ilvl w:val="1"/>
          <w:numId w:val="5"/>
        </w:numPr>
        <w:tabs>
          <w:tab w:val="left" w:pos="1260"/>
        </w:tabs>
        <w:autoSpaceDE/>
        <w:autoSpaceDN/>
        <w:spacing w:before="120" w:after="160" w:line="360" w:lineRule="auto"/>
        <w:ind w:left="1080"/>
        <w:contextualSpacing/>
        <w:jc w:val="both"/>
      </w:pPr>
      <w:r w:rsidRPr="002C726E">
        <w:t xml:space="preserve"> Fasilitas penunjang, antara lain: </w:t>
      </w:r>
    </w:p>
    <w:p w:rsidR="00D85DE2" w:rsidRPr="002C726E" w:rsidRDefault="00D85DE2" w:rsidP="009C387E">
      <w:pPr>
        <w:pStyle w:val="ListParagraph"/>
        <w:widowControl/>
        <w:numPr>
          <w:ilvl w:val="0"/>
          <w:numId w:val="6"/>
        </w:numPr>
        <w:autoSpaceDE/>
        <w:autoSpaceDN/>
        <w:spacing w:after="200" w:line="360" w:lineRule="auto"/>
        <w:ind w:left="1620" w:hanging="284"/>
        <w:contextualSpacing/>
        <w:jc w:val="both"/>
      </w:pPr>
      <w:r w:rsidRPr="002C726E">
        <w:t xml:space="preserve">Kawasan perkantoran untuk menunjang kelancaran pelayanan jasa kepelabuhanan; </w:t>
      </w:r>
    </w:p>
    <w:p w:rsidR="00D85DE2" w:rsidRPr="002C726E" w:rsidRDefault="00D85DE2" w:rsidP="009C387E">
      <w:pPr>
        <w:pStyle w:val="ListParagraph"/>
        <w:widowControl/>
        <w:numPr>
          <w:ilvl w:val="0"/>
          <w:numId w:val="6"/>
        </w:numPr>
        <w:autoSpaceDE/>
        <w:autoSpaceDN/>
        <w:spacing w:after="200" w:line="360" w:lineRule="auto"/>
        <w:ind w:left="1620" w:hanging="284"/>
        <w:contextualSpacing/>
        <w:jc w:val="both"/>
      </w:pPr>
      <w:r w:rsidRPr="002C726E">
        <w:t xml:space="preserve">Tempat penampungan limbah; </w:t>
      </w:r>
    </w:p>
    <w:p w:rsidR="00D85DE2" w:rsidRPr="002C726E" w:rsidRDefault="00D85DE2" w:rsidP="009C387E">
      <w:pPr>
        <w:pStyle w:val="ListParagraph"/>
        <w:widowControl/>
        <w:numPr>
          <w:ilvl w:val="0"/>
          <w:numId w:val="6"/>
        </w:numPr>
        <w:autoSpaceDE/>
        <w:autoSpaceDN/>
        <w:spacing w:after="200" w:line="360" w:lineRule="auto"/>
        <w:ind w:left="1620" w:hanging="284"/>
        <w:contextualSpacing/>
        <w:jc w:val="both"/>
      </w:pPr>
      <w:r w:rsidRPr="002C726E">
        <w:t xml:space="preserve">Fasilitas usaha yang menunjang kegiatan pelabuhan penyeberangan; </w:t>
      </w:r>
    </w:p>
    <w:p w:rsidR="00D85DE2" w:rsidRPr="002C726E" w:rsidRDefault="008000A4" w:rsidP="009C387E">
      <w:pPr>
        <w:pStyle w:val="ListParagraph"/>
        <w:widowControl/>
        <w:numPr>
          <w:ilvl w:val="0"/>
          <w:numId w:val="6"/>
        </w:numPr>
        <w:autoSpaceDE/>
        <w:autoSpaceDN/>
        <w:spacing w:after="200" w:line="360" w:lineRule="auto"/>
        <w:ind w:left="1620" w:hanging="284"/>
        <w:contextualSpacing/>
        <w:jc w:val="both"/>
      </w:pPr>
      <w:r>
        <w:t xml:space="preserve">Area </w:t>
      </w:r>
      <w:r w:rsidR="00D85DE2" w:rsidRPr="002C726E">
        <w:t xml:space="preserve">pengembangan pelabuhan; </w:t>
      </w:r>
    </w:p>
    <w:p w:rsidR="00D85DE2" w:rsidRPr="002C726E" w:rsidRDefault="00D85DE2" w:rsidP="009C387E">
      <w:pPr>
        <w:pStyle w:val="ListParagraph"/>
        <w:widowControl/>
        <w:numPr>
          <w:ilvl w:val="0"/>
          <w:numId w:val="6"/>
        </w:numPr>
        <w:autoSpaceDE/>
        <w:autoSpaceDN/>
        <w:spacing w:after="200" w:line="360" w:lineRule="auto"/>
        <w:ind w:left="1620" w:hanging="284"/>
        <w:contextualSpacing/>
        <w:jc w:val="both"/>
      </w:pPr>
      <w:r w:rsidRPr="002C726E">
        <w:t>F</w:t>
      </w:r>
      <w:r w:rsidR="008000A4">
        <w:t>asilitas umum lainnya (peribadah</w:t>
      </w:r>
      <w:r w:rsidRPr="002C726E">
        <w:t xml:space="preserve">an, taman, jalur hijau dan kesehatan). </w:t>
      </w:r>
    </w:p>
    <w:p w:rsidR="00D85DE2" w:rsidRDefault="00C3588E" w:rsidP="009555B3">
      <w:pPr>
        <w:pStyle w:val="Heading2"/>
        <w:jc w:val="both"/>
        <w:rPr>
          <w:rFonts w:ascii="Tahoma" w:hAnsi="Tahoma" w:cs="Tahoma"/>
          <w:color w:val="auto"/>
          <w:sz w:val="22"/>
        </w:rPr>
      </w:pPr>
      <w:bookmarkStart w:id="131" w:name="_Toc111979994"/>
      <w:r>
        <w:rPr>
          <w:rFonts w:ascii="Tahoma" w:hAnsi="Tahoma" w:cs="Tahoma"/>
          <w:color w:val="auto"/>
          <w:sz w:val="22"/>
        </w:rPr>
        <w:t>3</w:t>
      </w:r>
      <w:r w:rsidR="00D97A4D">
        <w:rPr>
          <w:rFonts w:ascii="Tahoma" w:hAnsi="Tahoma" w:cs="Tahoma"/>
          <w:color w:val="auto"/>
          <w:sz w:val="22"/>
        </w:rPr>
        <w:t>.</w:t>
      </w:r>
      <w:r w:rsidR="005364D3">
        <w:rPr>
          <w:rFonts w:ascii="Tahoma" w:hAnsi="Tahoma" w:cs="Tahoma"/>
          <w:color w:val="auto"/>
          <w:sz w:val="22"/>
        </w:rPr>
        <w:t>4</w:t>
      </w:r>
      <w:r w:rsidR="00D85DE2" w:rsidRPr="00133655">
        <w:rPr>
          <w:rFonts w:ascii="Tahoma" w:hAnsi="Tahoma" w:cs="Tahoma"/>
          <w:color w:val="auto"/>
          <w:sz w:val="22"/>
        </w:rPr>
        <w:t xml:space="preserve"> Terminal Penumpang</w:t>
      </w:r>
      <w:bookmarkEnd w:id="131"/>
    </w:p>
    <w:p w:rsidR="009555B3" w:rsidRPr="009555B3" w:rsidRDefault="009555B3" w:rsidP="009555B3"/>
    <w:p w:rsidR="00D85DE2" w:rsidRPr="002C726E" w:rsidRDefault="00D85DE2" w:rsidP="00C3588E">
      <w:pPr>
        <w:pStyle w:val="Default"/>
        <w:spacing w:line="360" w:lineRule="auto"/>
        <w:ind w:left="450" w:firstLine="720"/>
        <w:jc w:val="both"/>
        <w:rPr>
          <w:color w:val="auto"/>
          <w:sz w:val="22"/>
          <w:szCs w:val="22"/>
        </w:rPr>
      </w:pPr>
      <w:r w:rsidRPr="002C726E">
        <w:rPr>
          <w:color w:val="auto"/>
          <w:sz w:val="22"/>
          <w:szCs w:val="22"/>
        </w:rPr>
        <w:t xml:space="preserve">Menurut Morlok (1978) mendefinisikan bahwa terminal merupakan titik di mana penumpang dan barang masuk dan keluar dari sistem yang merupakan komponen yang sangat penting dalam sistem transportasi. Sebagaimana dijelaskan oleh Morlok (1978) fungsi utama terminal ialah untuk penyediaan sarana masuk dan keluar dari obyek-obyek yang akan digerakkan menuju sistem maupun dari sistem transportasi. Obyek-obyek yang dimaksud seperti penumpang atau barang. Secara umum, fungsi dari terminal adalah sebagai berikut : </w:t>
      </w:r>
    </w:p>
    <w:p w:rsidR="00D85DE2" w:rsidRPr="002C726E" w:rsidRDefault="00D85DE2" w:rsidP="009C387E">
      <w:pPr>
        <w:pStyle w:val="Default"/>
        <w:numPr>
          <w:ilvl w:val="0"/>
          <w:numId w:val="9"/>
        </w:numPr>
        <w:spacing w:line="360" w:lineRule="auto"/>
        <w:ind w:left="1170"/>
        <w:jc w:val="both"/>
        <w:rPr>
          <w:color w:val="auto"/>
          <w:sz w:val="22"/>
          <w:szCs w:val="22"/>
        </w:rPr>
      </w:pPr>
      <w:r w:rsidRPr="002C726E">
        <w:rPr>
          <w:color w:val="auto"/>
          <w:sz w:val="22"/>
          <w:szCs w:val="22"/>
        </w:rPr>
        <w:t>Memuat penumpang atau barang ke atas kendaraan transport serta membongkar atau menurunkannya.</w:t>
      </w:r>
    </w:p>
    <w:p w:rsidR="00D85DE2" w:rsidRPr="002C726E" w:rsidRDefault="00D85DE2" w:rsidP="009C387E">
      <w:pPr>
        <w:pStyle w:val="Default"/>
        <w:numPr>
          <w:ilvl w:val="0"/>
          <w:numId w:val="9"/>
        </w:numPr>
        <w:spacing w:line="360" w:lineRule="auto"/>
        <w:ind w:left="1170"/>
        <w:jc w:val="both"/>
        <w:rPr>
          <w:color w:val="auto"/>
          <w:sz w:val="22"/>
          <w:szCs w:val="22"/>
        </w:rPr>
      </w:pPr>
      <w:r w:rsidRPr="002C726E">
        <w:rPr>
          <w:color w:val="auto"/>
          <w:sz w:val="22"/>
          <w:szCs w:val="22"/>
        </w:rPr>
        <w:t xml:space="preserve">Memindahkan dari satu kendaraan ke kendaraan lain. </w:t>
      </w:r>
    </w:p>
    <w:p w:rsidR="00D85DE2" w:rsidRPr="002C726E" w:rsidRDefault="00D85DE2" w:rsidP="009C387E">
      <w:pPr>
        <w:pStyle w:val="Default"/>
        <w:numPr>
          <w:ilvl w:val="0"/>
          <w:numId w:val="9"/>
        </w:numPr>
        <w:spacing w:line="360" w:lineRule="auto"/>
        <w:ind w:left="1170"/>
        <w:jc w:val="both"/>
        <w:rPr>
          <w:color w:val="auto"/>
          <w:sz w:val="22"/>
          <w:szCs w:val="22"/>
        </w:rPr>
      </w:pPr>
      <w:r w:rsidRPr="002C726E">
        <w:rPr>
          <w:color w:val="auto"/>
          <w:sz w:val="22"/>
          <w:szCs w:val="22"/>
        </w:rPr>
        <w:t xml:space="preserve">Menampung penumpang atau barang dari waktu tiba sampai waktu berangkat. </w:t>
      </w:r>
    </w:p>
    <w:p w:rsidR="00D85DE2" w:rsidRPr="002C726E" w:rsidRDefault="00D85DE2" w:rsidP="009C387E">
      <w:pPr>
        <w:pStyle w:val="Default"/>
        <w:numPr>
          <w:ilvl w:val="0"/>
          <w:numId w:val="9"/>
        </w:numPr>
        <w:spacing w:line="360" w:lineRule="auto"/>
        <w:ind w:left="1170"/>
        <w:jc w:val="both"/>
        <w:rPr>
          <w:color w:val="auto"/>
          <w:sz w:val="22"/>
          <w:szCs w:val="22"/>
        </w:rPr>
      </w:pPr>
      <w:r w:rsidRPr="002C726E">
        <w:rPr>
          <w:color w:val="auto"/>
          <w:sz w:val="22"/>
          <w:szCs w:val="22"/>
        </w:rPr>
        <w:t xml:space="preserve">Memungkinan untuk memproses barang, membungkus untuk diangkut. </w:t>
      </w:r>
    </w:p>
    <w:p w:rsidR="00D85DE2" w:rsidRPr="002C726E" w:rsidRDefault="00D85DE2" w:rsidP="009C387E">
      <w:pPr>
        <w:pStyle w:val="Default"/>
        <w:numPr>
          <w:ilvl w:val="0"/>
          <w:numId w:val="9"/>
        </w:numPr>
        <w:spacing w:line="360" w:lineRule="auto"/>
        <w:ind w:left="1170"/>
        <w:jc w:val="both"/>
        <w:rPr>
          <w:color w:val="auto"/>
          <w:sz w:val="22"/>
          <w:szCs w:val="22"/>
        </w:rPr>
      </w:pPr>
      <w:r w:rsidRPr="002C726E">
        <w:rPr>
          <w:color w:val="auto"/>
          <w:sz w:val="22"/>
          <w:szCs w:val="22"/>
        </w:rPr>
        <w:t xml:space="preserve">Menyediakan kenyamanan penumpang (misalnya pelayanan makan dan sebagainya). </w:t>
      </w:r>
    </w:p>
    <w:p w:rsidR="00D85DE2" w:rsidRPr="002C726E" w:rsidRDefault="00D85DE2" w:rsidP="009C387E">
      <w:pPr>
        <w:pStyle w:val="Default"/>
        <w:numPr>
          <w:ilvl w:val="0"/>
          <w:numId w:val="9"/>
        </w:numPr>
        <w:spacing w:line="360" w:lineRule="auto"/>
        <w:ind w:left="1170"/>
        <w:jc w:val="both"/>
        <w:rPr>
          <w:color w:val="auto"/>
          <w:sz w:val="22"/>
          <w:szCs w:val="22"/>
        </w:rPr>
      </w:pPr>
      <w:r w:rsidRPr="002C726E">
        <w:rPr>
          <w:color w:val="auto"/>
          <w:sz w:val="22"/>
          <w:szCs w:val="22"/>
        </w:rPr>
        <w:t>Menyiapkan dokumentasi perjalanan.</w:t>
      </w:r>
    </w:p>
    <w:p w:rsidR="00D85DE2" w:rsidRPr="002C726E" w:rsidRDefault="00D85DE2" w:rsidP="009C387E">
      <w:pPr>
        <w:pStyle w:val="Default"/>
        <w:numPr>
          <w:ilvl w:val="0"/>
          <w:numId w:val="9"/>
        </w:numPr>
        <w:spacing w:line="360" w:lineRule="auto"/>
        <w:ind w:left="1170"/>
        <w:jc w:val="both"/>
        <w:rPr>
          <w:color w:val="auto"/>
          <w:sz w:val="22"/>
          <w:szCs w:val="22"/>
        </w:rPr>
      </w:pPr>
      <w:r w:rsidRPr="002C726E">
        <w:rPr>
          <w:color w:val="auto"/>
          <w:sz w:val="22"/>
          <w:szCs w:val="22"/>
        </w:rPr>
        <w:t xml:space="preserve">Menimbang muatan, menyiapkan rekening dan memilih rute. </w:t>
      </w:r>
    </w:p>
    <w:p w:rsidR="00D85DE2" w:rsidRPr="002C726E" w:rsidRDefault="00D85DE2" w:rsidP="009C387E">
      <w:pPr>
        <w:pStyle w:val="Default"/>
        <w:numPr>
          <w:ilvl w:val="0"/>
          <w:numId w:val="9"/>
        </w:numPr>
        <w:spacing w:line="360" w:lineRule="auto"/>
        <w:ind w:left="1170"/>
        <w:jc w:val="both"/>
        <w:rPr>
          <w:color w:val="auto"/>
          <w:sz w:val="22"/>
          <w:szCs w:val="22"/>
        </w:rPr>
      </w:pPr>
      <w:r w:rsidRPr="002C726E">
        <w:rPr>
          <w:color w:val="auto"/>
          <w:sz w:val="22"/>
          <w:szCs w:val="22"/>
        </w:rPr>
        <w:t xml:space="preserve">Menjual tiket penumpang, memeriksa pemesanan tempat. </w:t>
      </w:r>
    </w:p>
    <w:p w:rsidR="00D85DE2" w:rsidRPr="002C726E" w:rsidRDefault="00D85DE2" w:rsidP="009C387E">
      <w:pPr>
        <w:pStyle w:val="Default"/>
        <w:numPr>
          <w:ilvl w:val="0"/>
          <w:numId w:val="9"/>
        </w:numPr>
        <w:spacing w:line="360" w:lineRule="auto"/>
        <w:ind w:left="1170"/>
        <w:jc w:val="both"/>
        <w:rPr>
          <w:color w:val="auto"/>
          <w:sz w:val="22"/>
          <w:szCs w:val="22"/>
        </w:rPr>
      </w:pPr>
      <w:r w:rsidRPr="002C726E">
        <w:rPr>
          <w:color w:val="auto"/>
          <w:sz w:val="22"/>
          <w:szCs w:val="22"/>
        </w:rPr>
        <w:t>Menyimpan kendaraan (dan komponen lainnya), memelihara dan menentukan tugas selanjutnya.</w:t>
      </w:r>
    </w:p>
    <w:p w:rsidR="00D85DE2" w:rsidRPr="002C726E" w:rsidRDefault="00D85DE2" w:rsidP="009C387E">
      <w:pPr>
        <w:pStyle w:val="Default"/>
        <w:numPr>
          <w:ilvl w:val="0"/>
          <w:numId w:val="9"/>
        </w:numPr>
        <w:spacing w:line="360" w:lineRule="auto"/>
        <w:ind w:left="1170"/>
        <w:jc w:val="both"/>
        <w:rPr>
          <w:color w:val="auto"/>
          <w:sz w:val="22"/>
          <w:szCs w:val="22"/>
        </w:rPr>
      </w:pPr>
      <w:r w:rsidRPr="002C726E">
        <w:rPr>
          <w:color w:val="auto"/>
          <w:sz w:val="22"/>
          <w:szCs w:val="22"/>
        </w:rPr>
        <w:t>Mengumpulkan penumpang dan ba</w:t>
      </w:r>
      <w:r w:rsidR="000500A3">
        <w:rPr>
          <w:color w:val="auto"/>
          <w:sz w:val="22"/>
          <w:szCs w:val="22"/>
        </w:rPr>
        <w:t>rang di dalam grup-grup berukur</w:t>
      </w:r>
      <w:r w:rsidRPr="002C726E">
        <w:rPr>
          <w:color w:val="auto"/>
          <w:sz w:val="22"/>
          <w:szCs w:val="22"/>
        </w:rPr>
        <w:t xml:space="preserve">an ekonomis untuk diangkut dan menurunkan mereka sesudah tiba di tempat tujuan. </w:t>
      </w:r>
    </w:p>
    <w:p w:rsidR="00D85DE2" w:rsidRPr="002C726E" w:rsidRDefault="00D85DE2" w:rsidP="00C3588E">
      <w:pPr>
        <w:spacing w:line="360" w:lineRule="auto"/>
        <w:ind w:left="450" w:firstLine="720"/>
        <w:jc w:val="both"/>
      </w:pPr>
      <w:r w:rsidRPr="002C726E">
        <w:t xml:space="preserve">Berdasarkan Peraturan Direktur Jenderal Pehubungan Darat No. SK.2681/AP.005/DRJD/2006 tentang pengoperasian pelabuhan penyeberangan pada Bab III Pasal 6 Ayat (1,2 dan 3), Terminal penumpang merupakan bangunan gedung sebagai tempat untuk ruang tunggu penumpang sebelum diperkenankan memasuki kapal. Untuk mendukung kenyamanan penumpang di terminal penumpang, maka dilengkapi dengan beberapa fasilitas. Beberapa fasilitas tersebut ada yang berada di terminal penumpang langsung dan ada juga yang diluar terminal penumpang. </w:t>
      </w:r>
    </w:p>
    <w:p w:rsidR="00D85DE2" w:rsidRPr="002C726E" w:rsidRDefault="00D85DE2" w:rsidP="00C3588E">
      <w:pPr>
        <w:spacing w:line="360" w:lineRule="auto"/>
        <w:ind w:left="450" w:firstLine="720"/>
        <w:jc w:val="both"/>
      </w:pPr>
      <w:r w:rsidRPr="002C726E">
        <w:rPr>
          <w:rFonts w:eastAsia="Calibri"/>
        </w:rPr>
        <w:t xml:space="preserve">Menurut Keputusan Menteri Nomor 52 Tahun 2004 tentang Penyelenggaraan Pelabuhan Penyeberangan </w:t>
      </w:r>
      <w:r w:rsidRPr="002C726E">
        <w:t>Fasilitas terminal pelabuhan dibutuhkan sebagai ruang atau tempat untuk penumpang melakukan mobilisasi kegiatan dari mulai turun kapal hingga berkelanjut ke moda transportasi lain sehingga dibutuhkan suatu fasilitas terminal. Fasilitas terminal dari yang dibutuhkan dapat diketahui yakni :</w:t>
      </w:r>
    </w:p>
    <w:p w:rsidR="00D85DE2" w:rsidRPr="002C726E" w:rsidRDefault="00D85DE2" w:rsidP="009C387E">
      <w:pPr>
        <w:pStyle w:val="ListParagraph"/>
        <w:widowControl/>
        <w:numPr>
          <w:ilvl w:val="0"/>
          <w:numId w:val="8"/>
        </w:numPr>
        <w:autoSpaceDE/>
        <w:autoSpaceDN/>
        <w:spacing w:line="360" w:lineRule="auto"/>
        <w:ind w:left="1260" w:hanging="425"/>
        <w:contextualSpacing/>
        <w:jc w:val="both"/>
        <w:rPr>
          <w:rFonts w:eastAsia="Calibri"/>
          <w:lang w:val="en-US"/>
        </w:rPr>
      </w:pPr>
      <w:r w:rsidRPr="002C726E">
        <w:rPr>
          <w:lang w:val="en-US"/>
        </w:rPr>
        <w:t>Luas Area Ruang Tunggu;</w:t>
      </w:r>
    </w:p>
    <w:p w:rsidR="00D85DE2" w:rsidRPr="002C726E" w:rsidRDefault="00D85DE2" w:rsidP="009C387E">
      <w:pPr>
        <w:pStyle w:val="ListParagraph"/>
        <w:widowControl/>
        <w:numPr>
          <w:ilvl w:val="0"/>
          <w:numId w:val="8"/>
        </w:numPr>
        <w:autoSpaceDE/>
        <w:autoSpaceDN/>
        <w:spacing w:line="360" w:lineRule="auto"/>
        <w:ind w:left="1260" w:hanging="425"/>
        <w:contextualSpacing/>
        <w:jc w:val="both"/>
        <w:rPr>
          <w:rFonts w:eastAsia="Calibri"/>
          <w:lang w:val="en-US"/>
        </w:rPr>
      </w:pPr>
      <w:r w:rsidRPr="002C726E">
        <w:rPr>
          <w:lang w:val="en-US"/>
        </w:rPr>
        <w:t>Luas Area Ruang Kantin/kios;</w:t>
      </w:r>
    </w:p>
    <w:p w:rsidR="00D85DE2" w:rsidRPr="002C726E" w:rsidRDefault="00D85DE2" w:rsidP="009C387E">
      <w:pPr>
        <w:pStyle w:val="ListParagraph"/>
        <w:widowControl/>
        <w:numPr>
          <w:ilvl w:val="0"/>
          <w:numId w:val="8"/>
        </w:numPr>
        <w:autoSpaceDE/>
        <w:autoSpaceDN/>
        <w:spacing w:line="360" w:lineRule="auto"/>
        <w:ind w:left="1260" w:hanging="425"/>
        <w:contextualSpacing/>
        <w:jc w:val="both"/>
        <w:rPr>
          <w:rFonts w:eastAsia="Calibri"/>
          <w:lang w:val="en-US"/>
        </w:rPr>
      </w:pPr>
      <w:r w:rsidRPr="002C726E">
        <w:rPr>
          <w:lang w:val="en-US"/>
        </w:rPr>
        <w:t>Luas Area Ruang Administrasi;</w:t>
      </w:r>
    </w:p>
    <w:p w:rsidR="00D85DE2" w:rsidRPr="002C726E" w:rsidRDefault="00D85DE2" w:rsidP="009C387E">
      <w:pPr>
        <w:pStyle w:val="ListParagraph"/>
        <w:widowControl/>
        <w:numPr>
          <w:ilvl w:val="0"/>
          <w:numId w:val="8"/>
        </w:numPr>
        <w:autoSpaceDE/>
        <w:autoSpaceDN/>
        <w:spacing w:line="360" w:lineRule="auto"/>
        <w:ind w:left="1260" w:hanging="425"/>
        <w:contextualSpacing/>
        <w:jc w:val="both"/>
        <w:rPr>
          <w:rFonts w:eastAsia="Calibri"/>
          <w:lang w:val="en-US"/>
        </w:rPr>
      </w:pPr>
      <w:r w:rsidRPr="002C726E">
        <w:rPr>
          <w:lang w:val="en-US"/>
        </w:rPr>
        <w:t>Luas Area Ruang Utilitas;</w:t>
      </w:r>
    </w:p>
    <w:p w:rsidR="00D85DE2" w:rsidRPr="002C726E" w:rsidRDefault="00D85DE2" w:rsidP="009C387E">
      <w:pPr>
        <w:pStyle w:val="ListParagraph"/>
        <w:widowControl/>
        <w:numPr>
          <w:ilvl w:val="0"/>
          <w:numId w:val="8"/>
        </w:numPr>
        <w:autoSpaceDE/>
        <w:autoSpaceDN/>
        <w:spacing w:line="360" w:lineRule="auto"/>
        <w:ind w:left="1260" w:hanging="425"/>
        <w:contextualSpacing/>
        <w:jc w:val="both"/>
      </w:pPr>
      <w:r w:rsidRPr="002C726E">
        <w:rPr>
          <w:lang w:val="en-US"/>
        </w:rPr>
        <w:t>Luas Area Ruang Publik.</w:t>
      </w:r>
    </w:p>
    <w:p w:rsidR="00D85DE2" w:rsidRPr="002C726E" w:rsidRDefault="00D85DE2" w:rsidP="00283652">
      <w:pPr>
        <w:pStyle w:val="BodyText"/>
        <w:spacing w:line="360" w:lineRule="auto"/>
        <w:ind w:left="720" w:right="20" w:firstLine="720"/>
        <w:jc w:val="both"/>
      </w:pPr>
      <w:r w:rsidRPr="002C726E">
        <w:t>Sesuai Peraturan Menteri Perhubungan Nomor 39 Tahun 2015 tentang Standar Pelayanan Penumpang Angkutan Penyeberangan. Tempat duduk untuk masing-masing penumpang pada ruangan penumpang ukuran kursi paling sedikit 600000 mm² = 0,6 m²</w:t>
      </w:r>
    </w:p>
    <w:p w:rsidR="00D85DE2" w:rsidRDefault="00C3588E" w:rsidP="009555B3">
      <w:pPr>
        <w:pStyle w:val="Heading2"/>
        <w:jc w:val="both"/>
        <w:rPr>
          <w:rFonts w:ascii="Tahoma" w:hAnsi="Tahoma" w:cs="Tahoma"/>
          <w:color w:val="auto"/>
          <w:sz w:val="22"/>
        </w:rPr>
      </w:pPr>
      <w:bookmarkStart w:id="132" w:name="_Toc111979995"/>
      <w:r>
        <w:rPr>
          <w:rFonts w:ascii="Tahoma" w:hAnsi="Tahoma" w:cs="Tahoma"/>
          <w:color w:val="auto"/>
          <w:sz w:val="22"/>
        </w:rPr>
        <w:t>3</w:t>
      </w:r>
      <w:r w:rsidR="00D97A4D">
        <w:rPr>
          <w:rFonts w:ascii="Tahoma" w:hAnsi="Tahoma" w:cs="Tahoma"/>
          <w:color w:val="auto"/>
          <w:sz w:val="22"/>
        </w:rPr>
        <w:t>.</w:t>
      </w:r>
      <w:r w:rsidR="005364D3">
        <w:rPr>
          <w:rFonts w:ascii="Tahoma" w:hAnsi="Tahoma" w:cs="Tahoma"/>
          <w:color w:val="auto"/>
          <w:sz w:val="22"/>
        </w:rPr>
        <w:t>5</w:t>
      </w:r>
      <w:r w:rsidR="00D85DE2" w:rsidRPr="00133655">
        <w:rPr>
          <w:rFonts w:ascii="Tahoma" w:hAnsi="Tahoma" w:cs="Tahoma"/>
          <w:color w:val="auto"/>
          <w:sz w:val="22"/>
        </w:rPr>
        <w:t xml:space="preserve"> Angkutan Penyeb</w:t>
      </w:r>
      <w:r w:rsidR="008D0946" w:rsidRPr="00133655">
        <w:rPr>
          <w:rFonts w:ascii="Tahoma" w:hAnsi="Tahoma" w:cs="Tahoma"/>
          <w:color w:val="auto"/>
          <w:sz w:val="22"/>
        </w:rPr>
        <w:t>e</w:t>
      </w:r>
      <w:r w:rsidR="00D85DE2" w:rsidRPr="00133655">
        <w:rPr>
          <w:rFonts w:ascii="Tahoma" w:hAnsi="Tahoma" w:cs="Tahoma"/>
          <w:color w:val="auto"/>
          <w:sz w:val="22"/>
        </w:rPr>
        <w:t>rangan</w:t>
      </w:r>
      <w:bookmarkEnd w:id="132"/>
    </w:p>
    <w:p w:rsidR="009555B3" w:rsidRPr="009555B3" w:rsidRDefault="009555B3" w:rsidP="009555B3"/>
    <w:p w:rsidR="00D85DE2" w:rsidRPr="00BD1576" w:rsidRDefault="00D85DE2" w:rsidP="00C3588E">
      <w:pPr>
        <w:spacing w:line="360" w:lineRule="auto"/>
        <w:ind w:left="450" w:firstLine="720"/>
        <w:jc w:val="both"/>
      </w:pPr>
      <w:r w:rsidRPr="002C726E">
        <w:t>Menurut pasal 1 Peraturan Pemerintah Nomor 61 Tahun 2009 tentang Kepelabuhanan, Penyeberangan adalah angkutan yang berfungsi sebagai jembatan yang menghubungkan jaringan jalan dan/atau jaringan jalur kereta api yang dipisahkan oleh perairan untuk mengangkut penumpang dan kendaraan beserta muatannya. Kemudian dengan peraturan yang sama juga menjelaskan Angkutan Penyeberangan adalah angkutan yang berfungsi</w:t>
      </w:r>
      <w:r w:rsidRPr="002C726E">
        <w:rPr>
          <w:spacing w:val="-8"/>
        </w:rPr>
        <w:t xml:space="preserve"> </w:t>
      </w:r>
      <w:r w:rsidRPr="002C726E">
        <w:t>sebagai</w:t>
      </w:r>
      <w:r w:rsidRPr="002C726E">
        <w:rPr>
          <w:spacing w:val="-7"/>
        </w:rPr>
        <w:t xml:space="preserve"> </w:t>
      </w:r>
      <w:r w:rsidRPr="002C726E">
        <w:t>jembatan</w:t>
      </w:r>
      <w:r w:rsidRPr="002C726E">
        <w:rPr>
          <w:spacing w:val="-8"/>
        </w:rPr>
        <w:t xml:space="preserve"> </w:t>
      </w:r>
      <w:r w:rsidRPr="002C726E">
        <w:t>yang</w:t>
      </w:r>
      <w:r w:rsidRPr="002C726E">
        <w:rPr>
          <w:spacing w:val="-11"/>
        </w:rPr>
        <w:t xml:space="preserve"> </w:t>
      </w:r>
      <w:r w:rsidRPr="002C726E">
        <w:t>menghubungkan</w:t>
      </w:r>
      <w:r w:rsidRPr="002C726E">
        <w:rPr>
          <w:spacing w:val="-13"/>
        </w:rPr>
        <w:t xml:space="preserve"> </w:t>
      </w:r>
      <w:r w:rsidRPr="002C726E">
        <w:t>jaringan</w:t>
      </w:r>
      <w:r w:rsidRPr="002C726E">
        <w:rPr>
          <w:spacing w:val="-8"/>
        </w:rPr>
        <w:t xml:space="preserve"> </w:t>
      </w:r>
      <w:r w:rsidRPr="002C726E">
        <w:t>jalan</w:t>
      </w:r>
      <w:r w:rsidRPr="002C726E">
        <w:rPr>
          <w:spacing w:val="-8"/>
        </w:rPr>
        <w:t xml:space="preserve"> </w:t>
      </w:r>
      <w:r w:rsidRPr="002C726E">
        <w:t>dan/atau jaringan jalur kereta api yang dipisahkan oleh perairan untuk mengangkut penumpang dan kendaraan beserta</w:t>
      </w:r>
      <w:r w:rsidRPr="002C726E">
        <w:rPr>
          <w:spacing w:val="-8"/>
        </w:rPr>
        <w:t xml:space="preserve"> </w:t>
      </w:r>
      <w:r w:rsidRPr="002C726E">
        <w:t>muatannya</w:t>
      </w:r>
      <w:r w:rsidRPr="002C726E">
        <w:rPr>
          <w:lang w:val="id-ID"/>
        </w:rPr>
        <w:t>.</w:t>
      </w:r>
    </w:p>
    <w:p w:rsidR="00D85DE2" w:rsidRPr="001272CE" w:rsidRDefault="00C3588E" w:rsidP="00733614">
      <w:pPr>
        <w:pStyle w:val="Heading3"/>
        <w:jc w:val="both"/>
        <w:rPr>
          <w:rFonts w:ascii="Tahoma" w:hAnsi="Tahoma" w:cs="Tahoma"/>
          <w:b w:val="0"/>
          <w:color w:val="auto"/>
        </w:rPr>
      </w:pPr>
      <w:bookmarkStart w:id="133" w:name="_Toc111979996"/>
      <w:r>
        <w:rPr>
          <w:rFonts w:ascii="Tahoma" w:hAnsi="Tahoma" w:cs="Tahoma"/>
          <w:b w:val="0"/>
          <w:color w:val="auto"/>
        </w:rPr>
        <w:t>3</w:t>
      </w:r>
      <w:r w:rsidR="00477514" w:rsidRPr="001272CE">
        <w:rPr>
          <w:rFonts w:ascii="Tahoma" w:hAnsi="Tahoma" w:cs="Tahoma"/>
          <w:b w:val="0"/>
          <w:color w:val="auto"/>
        </w:rPr>
        <w:t>.</w:t>
      </w:r>
      <w:r w:rsidR="005364D3" w:rsidRPr="001272CE">
        <w:rPr>
          <w:rFonts w:ascii="Tahoma" w:hAnsi="Tahoma" w:cs="Tahoma"/>
          <w:b w:val="0"/>
          <w:color w:val="auto"/>
        </w:rPr>
        <w:t>5.1</w:t>
      </w:r>
      <w:r w:rsidR="00D85DE2" w:rsidRPr="001272CE">
        <w:rPr>
          <w:rFonts w:ascii="Tahoma" w:hAnsi="Tahoma" w:cs="Tahoma"/>
          <w:b w:val="0"/>
          <w:color w:val="auto"/>
        </w:rPr>
        <w:t xml:space="preserve"> Manajemen Lalu lintas penyeb</w:t>
      </w:r>
      <w:r w:rsidR="008D0946" w:rsidRPr="001272CE">
        <w:rPr>
          <w:rFonts w:ascii="Tahoma" w:hAnsi="Tahoma" w:cs="Tahoma"/>
          <w:b w:val="0"/>
          <w:color w:val="auto"/>
        </w:rPr>
        <w:t>e</w:t>
      </w:r>
      <w:r w:rsidR="00D85DE2" w:rsidRPr="001272CE">
        <w:rPr>
          <w:rFonts w:ascii="Tahoma" w:hAnsi="Tahoma" w:cs="Tahoma"/>
          <w:b w:val="0"/>
          <w:color w:val="auto"/>
        </w:rPr>
        <w:t>rangan</w:t>
      </w:r>
      <w:bookmarkEnd w:id="133"/>
    </w:p>
    <w:p w:rsidR="009555B3" w:rsidRPr="001272CE" w:rsidRDefault="009555B3" w:rsidP="009555B3"/>
    <w:p w:rsidR="00D85DE2" w:rsidRPr="002C726E" w:rsidRDefault="00D85DE2" w:rsidP="00C3588E">
      <w:pPr>
        <w:pStyle w:val="BodyText"/>
        <w:spacing w:before="18" w:line="360" w:lineRule="auto"/>
        <w:ind w:left="450" w:right="17" w:firstLine="810"/>
        <w:jc w:val="both"/>
      </w:pPr>
      <w:r w:rsidRPr="002C726E">
        <w:t>Menurut pasal 1 Surat Keputusan Direktur Jenderal Perhubungan Darat Nomor:</w:t>
      </w:r>
      <w:r w:rsidRPr="002C726E">
        <w:rPr>
          <w:spacing w:val="-16"/>
        </w:rPr>
        <w:t xml:space="preserve"> </w:t>
      </w:r>
      <w:r w:rsidRPr="002C726E">
        <w:t>SK.242/HK.104/DRJD/2010.</w:t>
      </w:r>
      <w:r w:rsidRPr="002C726E">
        <w:rPr>
          <w:spacing w:val="-14"/>
        </w:rPr>
        <w:t xml:space="preserve"> </w:t>
      </w:r>
      <w:r w:rsidRPr="002C726E">
        <w:t>Manajemen</w:t>
      </w:r>
      <w:r w:rsidRPr="002C726E">
        <w:rPr>
          <w:spacing w:val="-12"/>
        </w:rPr>
        <w:t xml:space="preserve"> </w:t>
      </w:r>
      <w:r w:rsidRPr="002C726E">
        <w:t>lalu</w:t>
      </w:r>
      <w:r w:rsidRPr="002C726E">
        <w:rPr>
          <w:spacing w:val="-13"/>
        </w:rPr>
        <w:t xml:space="preserve"> </w:t>
      </w:r>
      <w:r w:rsidRPr="002C726E">
        <w:t>lintas</w:t>
      </w:r>
      <w:r w:rsidRPr="002C726E">
        <w:rPr>
          <w:spacing w:val="-11"/>
        </w:rPr>
        <w:t xml:space="preserve"> </w:t>
      </w:r>
      <w:r w:rsidRPr="002C726E">
        <w:t xml:space="preserve">penyeberangan adalah kegiatan yang meliputi perencanaan, pelaksanaan, pengawasan dan pengendalian lalu lintas penyeberangan di pelabuhan dan di lintasan. Otoritas Pelabuhan Yang Digunakan untuk melayani angkutan penyeberangan yang selanjutnya disebut OPAP adalah unit kerja pemerintah </w:t>
      </w:r>
      <w:r w:rsidRPr="002C726E">
        <w:rPr>
          <w:spacing w:val="-4"/>
        </w:rPr>
        <w:t xml:space="preserve">di </w:t>
      </w:r>
      <w:r w:rsidRPr="002C726E">
        <w:t>pelabuhan yang melaksanakan fungsi pengaturan, pengendalian, dan pengawasan kegiatan kepelabuhanan yang diusahakan secara</w:t>
      </w:r>
      <w:r w:rsidRPr="002C726E">
        <w:rPr>
          <w:spacing w:val="-3"/>
        </w:rPr>
        <w:t xml:space="preserve"> </w:t>
      </w:r>
      <w:r w:rsidRPr="002C726E">
        <w:t>komersial.</w:t>
      </w:r>
    </w:p>
    <w:p w:rsidR="00D85DE2" w:rsidRPr="002C726E" w:rsidRDefault="00D85DE2" w:rsidP="00C3588E">
      <w:pPr>
        <w:pStyle w:val="BodyText"/>
        <w:spacing w:before="18" w:line="360" w:lineRule="auto"/>
        <w:ind w:left="450" w:right="17" w:firstLine="720"/>
        <w:jc w:val="both"/>
      </w:pPr>
      <w:r w:rsidRPr="002C726E">
        <w:t>Operator Pelabuhan adalah Badan Usaha Pelabuhan atau Unit Pelaksana Teknis Pelabuhan yang mengusahakan jasa pelabuhan yang digunaka</w:t>
      </w:r>
      <w:r w:rsidRPr="002C726E">
        <w:rPr>
          <w:lang w:val="en-ID"/>
        </w:rPr>
        <w:t>n</w:t>
      </w:r>
      <w:r w:rsidRPr="002C726E">
        <w:rPr>
          <w:sz w:val="20"/>
          <w:lang w:val="en-ID"/>
        </w:rPr>
        <w:t xml:space="preserve"> </w:t>
      </w:r>
      <w:r w:rsidRPr="002C726E">
        <w:t>untuk melayani angkutan penyeberangan. Sedangkan Operator Kapal adalah Badan Hukum Indonesia yang kegiatannya mengusahakan kapal yang digunakan untuk melayani angkutan penyeberangan.</w:t>
      </w:r>
    </w:p>
    <w:p w:rsidR="009555B3" w:rsidRPr="001272CE" w:rsidRDefault="00C3588E" w:rsidP="00733614">
      <w:pPr>
        <w:pStyle w:val="Heading3"/>
        <w:jc w:val="both"/>
        <w:rPr>
          <w:rFonts w:ascii="Tahoma" w:hAnsi="Tahoma" w:cs="Tahoma"/>
          <w:b w:val="0"/>
          <w:color w:val="auto"/>
        </w:rPr>
      </w:pPr>
      <w:bookmarkStart w:id="134" w:name="_Toc111979997"/>
      <w:r>
        <w:rPr>
          <w:rFonts w:ascii="Tahoma" w:hAnsi="Tahoma" w:cs="Tahoma"/>
          <w:b w:val="0"/>
          <w:color w:val="auto"/>
        </w:rPr>
        <w:t>3</w:t>
      </w:r>
      <w:r w:rsidR="005364D3" w:rsidRPr="001272CE">
        <w:rPr>
          <w:rFonts w:ascii="Tahoma" w:hAnsi="Tahoma" w:cs="Tahoma"/>
          <w:b w:val="0"/>
          <w:color w:val="auto"/>
        </w:rPr>
        <w:t>.5.</w:t>
      </w:r>
      <w:r w:rsidR="00C60BC9" w:rsidRPr="001272CE">
        <w:rPr>
          <w:rFonts w:ascii="Tahoma" w:hAnsi="Tahoma" w:cs="Tahoma"/>
          <w:b w:val="0"/>
          <w:color w:val="auto"/>
        </w:rPr>
        <w:t xml:space="preserve">2 </w:t>
      </w:r>
      <w:r w:rsidR="00D85DE2" w:rsidRPr="001272CE">
        <w:rPr>
          <w:rFonts w:ascii="Tahoma" w:hAnsi="Tahoma" w:cs="Tahoma"/>
          <w:b w:val="0"/>
          <w:color w:val="auto"/>
        </w:rPr>
        <w:t>Indikator Pelayanan Penumpang di Pelabuhan</w:t>
      </w:r>
      <w:r w:rsidR="00D85DE2" w:rsidRPr="001272CE">
        <w:rPr>
          <w:rFonts w:ascii="Tahoma" w:hAnsi="Tahoma" w:cs="Tahoma"/>
          <w:b w:val="0"/>
          <w:color w:val="auto"/>
          <w:spacing w:val="-7"/>
        </w:rPr>
        <w:t xml:space="preserve"> </w:t>
      </w:r>
      <w:r w:rsidR="00D85DE2" w:rsidRPr="001272CE">
        <w:rPr>
          <w:rFonts w:ascii="Tahoma" w:hAnsi="Tahoma" w:cs="Tahoma"/>
          <w:b w:val="0"/>
          <w:color w:val="auto"/>
        </w:rPr>
        <w:t>Penyeberangan</w:t>
      </w:r>
      <w:bookmarkEnd w:id="134"/>
    </w:p>
    <w:p w:rsidR="0065260C" w:rsidRPr="0065260C" w:rsidRDefault="0065260C" w:rsidP="0065260C"/>
    <w:p w:rsidR="00D85DE2" w:rsidRPr="002C726E" w:rsidRDefault="00D85DE2" w:rsidP="00C3588E">
      <w:pPr>
        <w:pStyle w:val="BodyText"/>
        <w:spacing w:before="18" w:line="360" w:lineRule="auto"/>
        <w:ind w:left="450" w:right="17" w:firstLine="810"/>
        <w:jc w:val="both"/>
      </w:pPr>
      <w:r w:rsidRPr="002C726E">
        <w:t>Menurut Peraturan Menteri Perhubungan Nomor 39 Tahun 2015 tentang Standar</w:t>
      </w:r>
      <w:r w:rsidRPr="002C726E">
        <w:rPr>
          <w:spacing w:val="-10"/>
        </w:rPr>
        <w:t xml:space="preserve"> </w:t>
      </w:r>
      <w:r w:rsidRPr="002C726E">
        <w:t>Pelayanan</w:t>
      </w:r>
      <w:r w:rsidRPr="002C726E">
        <w:rPr>
          <w:spacing w:val="-9"/>
        </w:rPr>
        <w:t xml:space="preserve"> </w:t>
      </w:r>
      <w:r w:rsidRPr="002C726E">
        <w:t>Penumpang</w:t>
      </w:r>
      <w:r w:rsidRPr="002C726E">
        <w:rPr>
          <w:spacing w:val="-13"/>
        </w:rPr>
        <w:t xml:space="preserve"> </w:t>
      </w:r>
      <w:r w:rsidRPr="002C726E">
        <w:t>Angkutan</w:t>
      </w:r>
      <w:r w:rsidRPr="002C726E">
        <w:rPr>
          <w:spacing w:val="-10"/>
        </w:rPr>
        <w:t xml:space="preserve"> </w:t>
      </w:r>
      <w:r w:rsidRPr="002C726E">
        <w:t>Penyeberangan,</w:t>
      </w:r>
      <w:r w:rsidRPr="002C726E">
        <w:rPr>
          <w:spacing w:val="-10"/>
        </w:rPr>
        <w:t xml:space="preserve"> </w:t>
      </w:r>
      <w:r w:rsidRPr="002C726E">
        <w:t>Jenis</w:t>
      </w:r>
      <w:r w:rsidRPr="002C726E">
        <w:rPr>
          <w:spacing w:val="-8"/>
        </w:rPr>
        <w:t xml:space="preserve"> </w:t>
      </w:r>
      <w:r w:rsidRPr="002C726E">
        <w:t>Pelayanan Penumpang Angkutan Penyeberangan di Pelabuhan Penyeberangan sebagai</w:t>
      </w:r>
      <w:r w:rsidRPr="002C726E">
        <w:rPr>
          <w:spacing w:val="-1"/>
        </w:rPr>
        <w:t xml:space="preserve"> </w:t>
      </w:r>
      <w:r w:rsidRPr="002C726E">
        <w:t xml:space="preserve">berikut: </w:t>
      </w:r>
    </w:p>
    <w:p w:rsidR="00D85DE2" w:rsidRPr="002C726E" w:rsidRDefault="00D85DE2" w:rsidP="009C387E">
      <w:pPr>
        <w:pStyle w:val="ListParagraph"/>
        <w:numPr>
          <w:ilvl w:val="3"/>
          <w:numId w:val="14"/>
        </w:numPr>
        <w:tabs>
          <w:tab w:val="left" w:pos="720"/>
        </w:tabs>
        <w:ind w:left="1080" w:hanging="361"/>
        <w:jc w:val="both"/>
      </w:pPr>
      <w:r w:rsidRPr="002C726E">
        <w:t>Keselamatan</w:t>
      </w:r>
    </w:p>
    <w:p w:rsidR="00D85DE2" w:rsidRPr="002C726E" w:rsidRDefault="00D85DE2" w:rsidP="009C387E">
      <w:pPr>
        <w:pStyle w:val="ListParagraph"/>
        <w:numPr>
          <w:ilvl w:val="0"/>
          <w:numId w:val="13"/>
        </w:numPr>
        <w:tabs>
          <w:tab w:val="left" w:pos="1080"/>
        </w:tabs>
        <w:spacing w:before="132"/>
        <w:ind w:left="1440" w:hanging="361"/>
        <w:jc w:val="both"/>
      </w:pPr>
      <w:r w:rsidRPr="002C726E">
        <w:t>Informasi dan Fasilitas</w:t>
      </w:r>
      <w:r w:rsidRPr="002C726E">
        <w:rPr>
          <w:spacing w:val="-1"/>
        </w:rPr>
        <w:t xml:space="preserve"> </w:t>
      </w:r>
      <w:r w:rsidRPr="002C726E">
        <w:t>Keselamatan</w:t>
      </w:r>
    </w:p>
    <w:p w:rsidR="00D85DE2" w:rsidRPr="002C726E" w:rsidRDefault="00D85DE2" w:rsidP="009C387E">
      <w:pPr>
        <w:pStyle w:val="ListParagraph"/>
        <w:numPr>
          <w:ilvl w:val="0"/>
          <w:numId w:val="13"/>
        </w:numPr>
        <w:spacing w:before="133"/>
        <w:ind w:left="1440" w:hanging="361"/>
        <w:jc w:val="both"/>
      </w:pPr>
      <w:r w:rsidRPr="002C726E">
        <w:t>Informasi dan Fasilitas</w:t>
      </w:r>
      <w:r w:rsidRPr="002C726E">
        <w:rPr>
          <w:spacing w:val="-1"/>
        </w:rPr>
        <w:t xml:space="preserve"> </w:t>
      </w:r>
      <w:r w:rsidRPr="002C726E">
        <w:t>Kesehatan</w:t>
      </w:r>
    </w:p>
    <w:p w:rsidR="00D85DE2" w:rsidRPr="002C726E" w:rsidRDefault="00D85DE2" w:rsidP="009C387E">
      <w:pPr>
        <w:pStyle w:val="ListParagraph"/>
        <w:numPr>
          <w:ilvl w:val="3"/>
          <w:numId w:val="14"/>
        </w:numPr>
        <w:tabs>
          <w:tab w:val="left" w:pos="1440"/>
        </w:tabs>
        <w:spacing w:before="133"/>
        <w:ind w:left="1080" w:hanging="361"/>
        <w:jc w:val="both"/>
      </w:pPr>
      <w:r w:rsidRPr="002C726E">
        <w:t>Keamanan</w:t>
      </w:r>
    </w:p>
    <w:p w:rsidR="00D85DE2" w:rsidRPr="002C726E" w:rsidRDefault="00D85DE2" w:rsidP="009C387E">
      <w:pPr>
        <w:pStyle w:val="ListParagraph"/>
        <w:numPr>
          <w:ilvl w:val="0"/>
          <w:numId w:val="12"/>
        </w:numPr>
        <w:tabs>
          <w:tab w:val="left" w:pos="2160"/>
        </w:tabs>
        <w:spacing w:before="133"/>
        <w:ind w:left="1440" w:hanging="361"/>
        <w:jc w:val="both"/>
      </w:pPr>
      <w:r w:rsidRPr="002C726E">
        <w:t>Fasilitas</w:t>
      </w:r>
      <w:r w:rsidRPr="002C726E">
        <w:rPr>
          <w:spacing w:val="-5"/>
        </w:rPr>
        <w:t xml:space="preserve"> </w:t>
      </w:r>
      <w:r w:rsidRPr="002C726E">
        <w:t>Keamanan</w:t>
      </w:r>
    </w:p>
    <w:p w:rsidR="00D85DE2" w:rsidRPr="002C726E" w:rsidRDefault="00D85DE2" w:rsidP="009C387E">
      <w:pPr>
        <w:pStyle w:val="ListParagraph"/>
        <w:numPr>
          <w:ilvl w:val="0"/>
          <w:numId w:val="12"/>
        </w:numPr>
        <w:tabs>
          <w:tab w:val="left" w:pos="2160"/>
        </w:tabs>
        <w:spacing w:before="132"/>
        <w:ind w:left="1440" w:hanging="361"/>
        <w:jc w:val="both"/>
      </w:pPr>
      <w:r w:rsidRPr="002C726E">
        <w:t>Petugas</w:t>
      </w:r>
      <w:r w:rsidRPr="002C726E">
        <w:rPr>
          <w:spacing w:val="-7"/>
        </w:rPr>
        <w:t xml:space="preserve"> </w:t>
      </w:r>
      <w:r w:rsidRPr="002C726E">
        <w:t>Keamanan</w:t>
      </w:r>
    </w:p>
    <w:p w:rsidR="00D85DE2" w:rsidRPr="002C726E" w:rsidRDefault="00D85DE2" w:rsidP="009C387E">
      <w:pPr>
        <w:pStyle w:val="ListParagraph"/>
        <w:numPr>
          <w:ilvl w:val="0"/>
          <w:numId w:val="12"/>
        </w:numPr>
        <w:tabs>
          <w:tab w:val="left" w:pos="2250"/>
        </w:tabs>
        <w:spacing w:before="133"/>
        <w:ind w:left="1440" w:hanging="361"/>
        <w:jc w:val="both"/>
      </w:pPr>
      <w:r w:rsidRPr="002C726E">
        <w:t>Informasi Gangguan</w:t>
      </w:r>
      <w:r w:rsidRPr="002C726E">
        <w:rPr>
          <w:spacing w:val="-1"/>
        </w:rPr>
        <w:t xml:space="preserve"> </w:t>
      </w:r>
      <w:r w:rsidRPr="002C726E">
        <w:t>Keamanan</w:t>
      </w:r>
    </w:p>
    <w:p w:rsidR="00D85DE2" w:rsidRPr="002C726E" w:rsidRDefault="00D85DE2" w:rsidP="009C387E">
      <w:pPr>
        <w:pStyle w:val="ListParagraph"/>
        <w:numPr>
          <w:ilvl w:val="0"/>
          <w:numId w:val="12"/>
        </w:numPr>
        <w:tabs>
          <w:tab w:val="left" w:pos="1980"/>
        </w:tabs>
        <w:spacing w:before="133"/>
        <w:ind w:left="1440" w:hanging="361"/>
        <w:jc w:val="both"/>
      </w:pPr>
      <w:r w:rsidRPr="002C726E">
        <w:t>Lampu</w:t>
      </w:r>
      <w:r w:rsidRPr="002C726E">
        <w:rPr>
          <w:spacing w:val="-1"/>
        </w:rPr>
        <w:t xml:space="preserve"> </w:t>
      </w:r>
      <w:r w:rsidRPr="002C726E">
        <w:t>Penerangan</w:t>
      </w:r>
    </w:p>
    <w:p w:rsidR="00D85DE2" w:rsidRPr="002C726E" w:rsidRDefault="00D85DE2" w:rsidP="009C387E">
      <w:pPr>
        <w:pStyle w:val="ListParagraph"/>
        <w:numPr>
          <w:ilvl w:val="3"/>
          <w:numId w:val="14"/>
        </w:numPr>
        <w:tabs>
          <w:tab w:val="left" w:pos="361"/>
        </w:tabs>
        <w:spacing w:before="133"/>
        <w:ind w:left="1080" w:right="17" w:hanging="330"/>
        <w:jc w:val="both"/>
      </w:pPr>
      <w:r w:rsidRPr="002C726E">
        <w:t>Kehandalan dan</w:t>
      </w:r>
      <w:r w:rsidRPr="002C726E">
        <w:rPr>
          <w:spacing w:val="-11"/>
        </w:rPr>
        <w:t xml:space="preserve"> </w:t>
      </w:r>
      <w:r w:rsidRPr="002C726E">
        <w:t>Keteraturan</w:t>
      </w:r>
    </w:p>
    <w:p w:rsidR="00D85DE2" w:rsidRPr="002C726E" w:rsidRDefault="00D85DE2" w:rsidP="00283652">
      <w:pPr>
        <w:pStyle w:val="BodyText"/>
        <w:spacing w:before="132"/>
        <w:ind w:left="1080" w:right="17"/>
        <w:jc w:val="both"/>
      </w:pPr>
      <w:r w:rsidRPr="002C726E">
        <w:t>a.   Layanan Penjualan</w:t>
      </w:r>
      <w:r w:rsidRPr="002C726E">
        <w:rPr>
          <w:spacing w:val="-34"/>
        </w:rPr>
        <w:t xml:space="preserve"> </w:t>
      </w:r>
      <w:r w:rsidRPr="002C726E">
        <w:t>Tiket</w:t>
      </w:r>
    </w:p>
    <w:p w:rsidR="00D85DE2" w:rsidRPr="002C726E" w:rsidRDefault="00D85DE2" w:rsidP="009C387E">
      <w:pPr>
        <w:pStyle w:val="ListParagraph"/>
        <w:numPr>
          <w:ilvl w:val="3"/>
          <w:numId w:val="14"/>
        </w:numPr>
        <w:tabs>
          <w:tab w:val="left" w:pos="1800"/>
        </w:tabs>
        <w:spacing w:before="133"/>
        <w:ind w:left="1080" w:hanging="361"/>
        <w:jc w:val="both"/>
      </w:pPr>
      <w:r w:rsidRPr="002C726E">
        <w:t>Kenyamanan</w:t>
      </w:r>
    </w:p>
    <w:p w:rsidR="00D85DE2" w:rsidRPr="002C726E" w:rsidRDefault="00D85DE2" w:rsidP="009C387E">
      <w:pPr>
        <w:pStyle w:val="ListParagraph"/>
        <w:numPr>
          <w:ilvl w:val="0"/>
          <w:numId w:val="11"/>
        </w:numPr>
        <w:tabs>
          <w:tab w:val="left" w:pos="2250"/>
        </w:tabs>
        <w:spacing w:before="133"/>
        <w:ind w:left="1530" w:hanging="450"/>
        <w:jc w:val="both"/>
      </w:pPr>
      <w:r w:rsidRPr="002C726E">
        <w:t>Fasilitas Pengatur</w:t>
      </w:r>
      <w:r w:rsidRPr="002C726E">
        <w:rPr>
          <w:spacing w:val="-1"/>
        </w:rPr>
        <w:t xml:space="preserve"> </w:t>
      </w:r>
      <w:r w:rsidRPr="002C726E">
        <w:t>Suhu</w:t>
      </w:r>
    </w:p>
    <w:p w:rsidR="00D85DE2" w:rsidRPr="002C726E" w:rsidRDefault="00D85DE2" w:rsidP="009C387E">
      <w:pPr>
        <w:pStyle w:val="ListParagraph"/>
        <w:numPr>
          <w:ilvl w:val="0"/>
          <w:numId w:val="11"/>
        </w:numPr>
        <w:tabs>
          <w:tab w:val="left" w:pos="2250"/>
        </w:tabs>
        <w:spacing w:before="133"/>
        <w:ind w:left="1530" w:hanging="450"/>
        <w:jc w:val="both"/>
      </w:pPr>
      <w:r w:rsidRPr="002C726E">
        <w:t>Fasilitas</w:t>
      </w:r>
      <w:r w:rsidRPr="002C726E">
        <w:rPr>
          <w:spacing w:val="-8"/>
        </w:rPr>
        <w:t xml:space="preserve"> </w:t>
      </w:r>
      <w:r w:rsidRPr="002C726E">
        <w:t>Kebersihan</w:t>
      </w:r>
    </w:p>
    <w:p w:rsidR="00D85DE2" w:rsidRPr="002C726E" w:rsidRDefault="00D85DE2" w:rsidP="009C387E">
      <w:pPr>
        <w:pStyle w:val="ListParagraph"/>
        <w:numPr>
          <w:ilvl w:val="0"/>
          <w:numId w:val="11"/>
        </w:numPr>
        <w:tabs>
          <w:tab w:val="left" w:pos="2250"/>
        </w:tabs>
        <w:spacing w:before="133"/>
        <w:ind w:left="1530" w:hanging="450"/>
        <w:jc w:val="both"/>
      </w:pPr>
      <w:r w:rsidRPr="002C726E">
        <w:t>Lampu</w:t>
      </w:r>
      <w:r w:rsidRPr="002C726E">
        <w:rPr>
          <w:spacing w:val="-3"/>
        </w:rPr>
        <w:t xml:space="preserve"> </w:t>
      </w:r>
      <w:r w:rsidRPr="002C726E">
        <w:t>Penerangan</w:t>
      </w:r>
    </w:p>
    <w:p w:rsidR="00D85DE2" w:rsidRPr="002C726E" w:rsidRDefault="00D85DE2" w:rsidP="009C387E">
      <w:pPr>
        <w:pStyle w:val="ListParagraph"/>
        <w:numPr>
          <w:ilvl w:val="0"/>
          <w:numId w:val="11"/>
        </w:numPr>
        <w:tabs>
          <w:tab w:val="left" w:pos="2250"/>
        </w:tabs>
        <w:spacing w:before="132"/>
        <w:ind w:left="1530" w:hanging="450"/>
        <w:jc w:val="both"/>
      </w:pPr>
      <w:r w:rsidRPr="002C726E">
        <w:t>Tingkat</w:t>
      </w:r>
      <w:r w:rsidRPr="002C726E">
        <w:rPr>
          <w:spacing w:val="-5"/>
        </w:rPr>
        <w:t xml:space="preserve"> </w:t>
      </w:r>
      <w:r w:rsidRPr="002C726E">
        <w:t>Kebisingan</w:t>
      </w:r>
    </w:p>
    <w:p w:rsidR="00D85DE2" w:rsidRPr="002C726E" w:rsidRDefault="00D85DE2" w:rsidP="009C387E">
      <w:pPr>
        <w:pStyle w:val="ListParagraph"/>
        <w:numPr>
          <w:ilvl w:val="0"/>
          <w:numId w:val="11"/>
        </w:numPr>
        <w:tabs>
          <w:tab w:val="left" w:pos="2160"/>
        </w:tabs>
        <w:spacing w:before="133"/>
        <w:ind w:left="1530" w:hanging="450"/>
        <w:jc w:val="both"/>
      </w:pPr>
      <w:r w:rsidRPr="002C726E">
        <w:t>Mushola</w:t>
      </w:r>
    </w:p>
    <w:p w:rsidR="00D85DE2" w:rsidRPr="002C726E" w:rsidRDefault="00D85DE2" w:rsidP="009C387E">
      <w:pPr>
        <w:pStyle w:val="ListParagraph"/>
        <w:numPr>
          <w:ilvl w:val="0"/>
          <w:numId w:val="11"/>
        </w:numPr>
        <w:tabs>
          <w:tab w:val="left" w:pos="2160"/>
        </w:tabs>
        <w:spacing w:before="133"/>
        <w:ind w:left="1530" w:hanging="450"/>
        <w:jc w:val="both"/>
      </w:pPr>
      <w:r w:rsidRPr="002C726E">
        <w:t>Toilet</w:t>
      </w:r>
    </w:p>
    <w:p w:rsidR="00D85DE2" w:rsidRPr="002C726E" w:rsidRDefault="00D85DE2" w:rsidP="009C387E">
      <w:pPr>
        <w:pStyle w:val="ListParagraph"/>
        <w:numPr>
          <w:ilvl w:val="0"/>
          <w:numId w:val="11"/>
        </w:numPr>
        <w:tabs>
          <w:tab w:val="left" w:pos="2250"/>
        </w:tabs>
        <w:spacing w:before="133"/>
        <w:ind w:left="1530" w:hanging="450"/>
        <w:jc w:val="both"/>
      </w:pPr>
      <w:r w:rsidRPr="002C726E">
        <w:t>Kantin</w:t>
      </w:r>
    </w:p>
    <w:p w:rsidR="00D85DE2" w:rsidRPr="002C726E" w:rsidRDefault="00D85DE2" w:rsidP="009C387E">
      <w:pPr>
        <w:pStyle w:val="ListParagraph"/>
        <w:numPr>
          <w:ilvl w:val="0"/>
          <w:numId w:val="11"/>
        </w:numPr>
        <w:tabs>
          <w:tab w:val="left" w:pos="2160"/>
        </w:tabs>
        <w:spacing w:before="132"/>
        <w:ind w:left="1530" w:hanging="450"/>
        <w:jc w:val="both"/>
      </w:pPr>
      <w:r w:rsidRPr="002C726E">
        <w:t>Ruang</w:t>
      </w:r>
      <w:r w:rsidRPr="002C726E">
        <w:rPr>
          <w:spacing w:val="-4"/>
        </w:rPr>
        <w:t xml:space="preserve"> </w:t>
      </w:r>
      <w:r w:rsidRPr="002C726E">
        <w:t>Publik</w:t>
      </w:r>
    </w:p>
    <w:p w:rsidR="00D85DE2" w:rsidRPr="002C726E" w:rsidRDefault="00D85DE2" w:rsidP="009C387E">
      <w:pPr>
        <w:pStyle w:val="ListParagraph"/>
        <w:numPr>
          <w:ilvl w:val="0"/>
          <w:numId w:val="11"/>
        </w:numPr>
        <w:tabs>
          <w:tab w:val="left" w:pos="2250"/>
        </w:tabs>
        <w:spacing w:before="101"/>
        <w:ind w:left="1530" w:hanging="450"/>
        <w:jc w:val="both"/>
      </w:pPr>
      <w:r w:rsidRPr="002C726E">
        <w:t>Informasi Larangan</w:t>
      </w:r>
      <w:r w:rsidRPr="002C726E">
        <w:rPr>
          <w:spacing w:val="-1"/>
        </w:rPr>
        <w:t xml:space="preserve"> </w:t>
      </w:r>
      <w:r w:rsidRPr="002C726E">
        <w:t>Merokok</w:t>
      </w:r>
    </w:p>
    <w:p w:rsidR="00D85DE2" w:rsidRPr="002C726E" w:rsidRDefault="00D85DE2" w:rsidP="009C387E">
      <w:pPr>
        <w:pStyle w:val="ListParagraph"/>
        <w:numPr>
          <w:ilvl w:val="3"/>
          <w:numId w:val="14"/>
        </w:numPr>
        <w:tabs>
          <w:tab w:val="left" w:pos="1620"/>
        </w:tabs>
        <w:spacing w:before="133"/>
        <w:ind w:left="1080" w:hanging="361"/>
        <w:jc w:val="both"/>
      </w:pPr>
      <w:r w:rsidRPr="002C726E">
        <w:t>Kemudahan/Keterjangkauan</w:t>
      </w:r>
    </w:p>
    <w:p w:rsidR="00D85DE2" w:rsidRPr="002C726E" w:rsidRDefault="00D85DE2" w:rsidP="009C387E">
      <w:pPr>
        <w:pStyle w:val="ListParagraph"/>
        <w:numPr>
          <w:ilvl w:val="0"/>
          <w:numId w:val="10"/>
        </w:numPr>
        <w:spacing w:before="133"/>
        <w:ind w:left="1530" w:hanging="450"/>
        <w:jc w:val="both"/>
      </w:pPr>
      <w:r w:rsidRPr="002C726E">
        <w:t>Informasi</w:t>
      </w:r>
      <w:r w:rsidRPr="002C726E">
        <w:rPr>
          <w:spacing w:val="-1"/>
        </w:rPr>
        <w:t xml:space="preserve"> </w:t>
      </w:r>
      <w:r w:rsidRPr="002C726E">
        <w:t>Perjalanan</w:t>
      </w:r>
    </w:p>
    <w:p w:rsidR="00D85DE2" w:rsidRPr="002C726E" w:rsidRDefault="00D85DE2" w:rsidP="009C387E">
      <w:pPr>
        <w:pStyle w:val="ListParagraph"/>
        <w:numPr>
          <w:ilvl w:val="0"/>
          <w:numId w:val="10"/>
        </w:numPr>
        <w:tabs>
          <w:tab w:val="left" w:pos="2250"/>
        </w:tabs>
        <w:spacing w:before="133"/>
        <w:ind w:left="1530" w:hanging="450"/>
        <w:jc w:val="both"/>
      </w:pPr>
      <w:r w:rsidRPr="002C726E">
        <w:t>Informasi Gangguan Perjalanan</w:t>
      </w:r>
      <w:r w:rsidRPr="002C726E">
        <w:rPr>
          <w:spacing w:val="-1"/>
        </w:rPr>
        <w:t xml:space="preserve"> </w:t>
      </w:r>
      <w:r w:rsidRPr="002C726E">
        <w:t>Kapal</w:t>
      </w:r>
    </w:p>
    <w:p w:rsidR="00744AF4" w:rsidRDefault="00744AF4" w:rsidP="00744AF4"/>
    <w:p w:rsidR="00744AF4" w:rsidRDefault="00744AF4" w:rsidP="00744AF4"/>
    <w:p w:rsidR="00744AF4" w:rsidRDefault="00744AF4" w:rsidP="00744AF4"/>
    <w:p w:rsidR="003D285A" w:rsidRDefault="00255CB3" w:rsidP="00255CB3">
      <w:pPr>
        <w:widowControl/>
        <w:autoSpaceDE/>
        <w:autoSpaceDN/>
        <w:spacing w:after="200" w:line="276" w:lineRule="auto"/>
      </w:pPr>
      <w:r>
        <w:br w:type="page"/>
      </w:r>
    </w:p>
    <w:p w:rsidR="00D85DE2" w:rsidRPr="00633080" w:rsidRDefault="00D85DE2" w:rsidP="009555B3">
      <w:pPr>
        <w:pStyle w:val="Heading1"/>
        <w:rPr>
          <w:sz w:val="28"/>
        </w:rPr>
      </w:pPr>
      <w:bookmarkStart w:id="135" w:name="_Toc111979998"/>
      <w:r w:rsidRPr="00633080">
        <w:rPr>
          <w:sz w:val="28"/>
        </w:rPr>
        <w:t>BAB IV</w:t>
      </w:r>
      <w:bookmarkEnd w:id="135"/>
    </w:p>
    <w:p w:rsidR="00D85DE2" w:rsidRDefault="009B5E8C" w:rsidP="009555B3">
      <w:pPr>
        <w:jc w:val="center"/>
        <w:rPr>
          <w:b/>
          <w:sz w:val="28"/>
        </w:rPr>
      </w:pPr>
      <w:r>
        <w:rPr>
          <w:b/>
          <w:sz w:val="28"/>
        </w:rPr>
        <w:t xml:space="preserve">   </w:t>
      </w:r>
      <w:r w:rsidR="00163B1B">
        <w:rPr>
          <w:b/>
          <w:sz w:val="28"/>
        </w:rPr>
        <w:t>METODOLOGI</w:t>
      </w:r>
      <w:r w:rsidR="00D85DE2" w:rsidRPr="009B5E8C">
        <w:rPr>
          <w:b/>
          <w:sz w:val="28"/>
        </w:rPr>
        <w:t xml:space="preserve"> PENELITIAN</w:t>
      </w:r>
    </w:p>
    <w:p w:rsidR="009555B3" w:rsidRPr="009B5E8C" w:rsidRDefault="009555B3" w:rsidP="009555B3">
      <w:pPr>
        <w:jc w:val="center"/>
        <w:rPr>
          <w:b/>
          <w:sz w:val="28"/>
        </w:rPr>
      </w:pPr>
    </w:p>
    <w:p w:rsidR="00D85DE2" w:rsidRDefault="00C3588E" w:rsidP="009555B3">
      <w:pPr>
        <w:pStyle w:val="Heading2"/>
        <w:jc w:val="both"/>
        <w:rPr>
          <w:rFonts w:ascii="Tahoma" w:hAnsi="Tahoma" w:cs="Tahoma"/>
          <w:color w:val="auto"/>
          <w:sz w:val="22"/>
        </w:rPr>
      </w:pPr>
      <w:bookmarkStart w:id="136" w:name="_Toc111979999"/>
      <w:r>
        <w:rPr>
          <w:rFonts w:ascii="Tahoma" w:hAnsi="Tahoma" w:cs="Tahoma"/>
          <w:color w:val="auto"/>
          <w:sz w:val="22"/>
        </w:rPr>
        <w:t>4</w:t>
      </w:r>
      <w:r w:rsidR="00D97A4D">
        <w:rPr>
          <w:rFonts w:ascii="Tahoma" w:hAnsi="Tahoma" w:cs="Tahoma"/>
          <w:color w:val="auto"/>
          <w:sz w:val="22"/>
        </w:rPr>
        <w:t>.</w:t>
      </w:r>
      <w:r w:rsidR="005364D3">
        <w:rPr>
          <w:rFonts w:ascii="Tahoma" w:hAnsi="Tahoma" w:cs="Tahoma"/>
          <w:color w:val="auto"/>
          <w:sz w:val="22"/>
        </w:rPr>
        <w:t>1</w:t>
      </w:r>
      <w:r w:rsidR="00D85DE2" w:rsidRPr="00133655">
        <w:rPr>
          <w:rFonts w:ascii="Tahoma" w:hAnsi="Tahoma" w:cs="Tahoma"/>
          <w:color w:val="auto"/>
          <w:sz w:val="22"/>
        </w:rPr>
        <w:t xml:space="preserve"> Desain Penelitian</w:t>
      </w:r>
      <w:bookmarkEnd w:id="136"/>
    </w:p>
    <w:p w:rsidR="009555B3" w:rsidRPr="009555B3" w:rsidRDefault="009555B3" w:rsidP="009555B3"/>
    <w:p w:rsidR="00D85DE2" w:rsidRPr="004A7271" w:rsidRDefault="00D85DE2" w:rsidP="00785F1E">
      <w:pPr>
        <w:spacing w:line="360" w:lineRule="auto"/>
        <w:ind w:left="450" w:firstLine="720"/>
        <w:jc w:val="both"/>
      </w:pPr>
      <w:r w:rsidRPr="004A7271">
        <w:t>Untuk lebih mudah memahami proses-proses pengerjaan penelitian ini maka perlu dibuat desain proses penelitian. Pada desain penelitian ini akan dijelaskan proses-proses penelitian ini mulai meng-</w:t>
      </w:r>
      <w:r w:rsidRPr="004A7271">
        <w:rPr>
          <w:sz w:val="23"/>
        </w:rPr>
        <w:t xml:space="preserve">input </w:t>
      </w:r>
      <w:r w:rsidRPr="004A7271">
        <w:t xml:space="preserve">sampai dengan didapatkan </w:t>
      </w:r>
      <w:r w:rsidRPr="004A7271">
        <w:rPr>
          <w:sz w:val="23"/>
        </w:rPr>
        <w:t>output</w:t>
      </w:r>
      <w:r w:rsidRPr="004A7271">
        <w:t xml:space="preserve">-nya : </w:t>
      </w:r>
    </w:p>
    <w:p w:rsidR="00D85DE2" w:rsidRPr="001272CE" w:rsidRDefault="00C3588E" w:rsidP="00733614">
      <w:pPr>
        <w:pStyle w:val="Heading3"/>
        <w:jc w:val="both"/>
        <w:rPr>
          <w:rFonts w:ascii="Tahoma" w:hAnsi="Tahoma" w:cs="Tahoma"/>
          <w:b w:val="0"/>
          <w:color w:val="auto"/>
        </w:rPr>
      </w:pPr>
      <w:bookmarkStart w:id="137" w:name="_Toc111980000"/>
      <w:r>
        <w:rPr>
          <w:rFonts w:ascii="Tahoma" w:hAnsi="Tahoma" w:cs="Tahoma"/>
          <w:b w:val="0"/>
          <w:color w:val="auto"/>
        </w:rPr>
        <w:t>4</w:t>
      </w:r>
      <w:r w:rsidR="005364D3" w:rsidRPr="001272CE">
        <w:rPr>
          <w:rFonts w:ascii="Tahoma" w:hAnsi="Tahoma" w:cs="Tahoma"/>
          <w:b w:val="0"/>
          <w:color w:val="auto"/>
        </w:rPr>
        <w:t>.</w:t>
      </w:r>
      <w:r w:rsidR="00D85DE2" w:rsidRPr="001272CE">
        <w:rPr>
          <w:rFonts w:ascii="Tahoma" w:hAnsi="Tahoma" w:cs="Tahoma"/>
          <w:b w:val="0"/>
          <w:color w:val="auto"/>
        </w:rPr>
        <w:t>1</w:t>
      </w:r>
      <w:r w:rsidR="00477514" w:rsidRPr="001272CE">
        <w:rPr>
          <w:rFonts w:ascii="Tahoma" w:hAnsi="Tahoma" w:cs="Tahoma"/>
          <w:b w:val="0"/>
          <w:color w:val="auto"/>
        </w:rPr>
        <w:t>.</w:t>
      </w:r>
      <w:r w:rsidR="005364D3" w:rsidRPr="001272CE">
        <w:rPr>
          <w:rFonts w:ascii="Tahoma" w:hAnsi="Tahoma" w:cs="Tahoma"/>
          <w:b w:val="0"/>
          <w:color w:val="auto"/>
        </w:rPr>
        <w:t>1</w:t>
      </w:r>
      <w:r w:rsidR="00D85DE2" w:rsidRPr="001272CE">
        <w:rPr>
          <w:rFonts w:ascii="Tahoma" w:hAnsi="Tahoma" w:cs="Tahoma"/>
          <w:b w:val="0"/>
          <w:color w:val="auto"/>
        </w:rPr>
        <w:t xml:space="preserve"> Identifikasi masalah</w:t>
      </w:r>
      <w:bookmarkEnd w:id="137"/>
      <w:r w:rsidR="00D85DE2" w:rsidRPr="001272CE">
        <w:rPr>
          <w:rFonts w:ascii="Tahoma" w:hAnsi="Tahoma" w:cs="Tahoma"/>
          <w:b w:val="0"/>
          <w:color w:val="auto"/>
        </w:rPr>
        <w:t xml:space="preserve"> </w:t>
      </w:r>
    </w:p>
    <w:p w:rsidR="0068418F" w:rsidRPr="001272CE" w:rsidRDefault="0068418F" w:rsidP="009555B3"/>
    <w:p w:rsidR="00D85DE2" w:rsidRDefault="00D85DE2" w:rsidP="00785F1E">
      <w:pPr>
        <w:spacing w:line="360" w:lineRule="auto"/>
        <w:ind w:left="540" w:firstLine="720"/>
        <w:jc w:val="both"/>
      </w:pPr>
      <w:r w:rsidRPr="004A7271">
        <w:t xml:space="preserve">Pada tahapan proses mengidentifikasi masalah ini dilakukan pada studi pendahuluan agar mendapatkan berbagai masalah yang terdapat pada wilayah studi. Pada identifikasi masalah ini, dikumpulkan informasi dan data </w:t>
      </w:r>
      <w:r w:rsidR="0068418F">
        <w:t>sesuai kebutuhan</w:t>
      </w:r>
      <w:r w:rsidRPr="004A7271">
        <w:t xml:space="preserve"> yang berkaitan sehingga dengan melakukan studi pendahuluan ini, kendala-kendala yang mungkin akan menghambat dan mengganggu jalannya penelitian dapat segeran diantisipasi. Setelah didapatkannya beberapa masalah yang ada kemudian diambil beberapa permasalahan untuk dirumuskan. </w:t>
      </w:r>
    </w:p>
    <w:p w:rsidR="0068418F" w:rsidRPr="004A7271" w:rsidRDefault="008773BA" w:rsidP="00785F1E">
      <w:pPr>
        <w:spacing w:line="360" w:lineRule="auto"/>
        <w:ind w:left="540" w:firstLine="720"/>
        <w:jc w:val="both"/>
      </w:pPr>
      <w:r>
        <w:t>Proses penulisan skripsi ini dimulai dari studi pendahuluan yakni kajian integrasi moda di Kota Manado. Hasil kajian yang dilakukan terdapat berbagai masalah pada tiap – tiap simpul yang ada di Kota Manado, salah satunya yaitu Dermaga wisata kalimas Calaca. Setelah memutuskan untuk meneliti tentang Dermaga tersebut, maka pengumpulan data dilakukan sesuai dengan yang dibutuhkan dilanjutkan dengan mengambil beberapa permasalahan untuk dirumuskan dan diteliti.</w:t>
      </w:r>
    </w:p>
    <w:p w:rsidR="00D85DE2" w:rsidRPr="001272CE" w:rsidRDefault="00C3588E" w:rsidP="004250B8">
      <w:pPr>
        <w:pStyle w:val="Heading3"/>
        <w:jc w:val="both"/>
        <w:rPr>
          <w:rFonts w:ascii="Tahoma" w:hAnsi="Tahoma" w:cs="Tahoma"/>
          <w:b w:val="0"/>
          <w:color w:val="auto"/>
        </w:rPr>
      </w:pPr>
      <w:bookmarkStart w:id="138" w:name="_Toc111980001"/>
      <w:r>
        <w:rPr>
          <w:rFonts w:ascii="Tahoma" w:hAnsi="Tahoma" w:cs="Tahoma"/>
          <w:b w:val="0"/>
          <w:color w:val="auto"/>
        </w:rPr>
        <w:t>4</w:t>
      </w:r>
      <w:r w:rsidR="005364D3" w:rsidRPr="001272CE">
        <w:rPr>
          <w:rFonts w:ascii="Tahoma" w:hAnsi="Tahoma" w:cs="Tahoma"/>
          <w:b w:val="0"/>
          <w:color w:val="auto"/>
        </w:rPr>
        <w:t>.1.</w:t>
      </w:r>
      <w:r w:rsidR="00D85DE2" w:rsidRPr="001272CE">
        <w:rPr>
          <w:rFonts w:ascii="Tahoma" w:hAnsi="Tahoma" w:cs="Tahoma"/>
          <w:b w:val="0"/>
          <w:color w:val="auto"/>
        </w:rPr>
        <w:t>2 Pengumpulan data</w:t>
      </w:r>
      <w:bookmarkEnd w:id="138"/>
      <w:r w:rsidR="00D85DE2" w:rsidRPr="001272CE">
        <w:rPr>
          <w:rFonts w:ascii="Tahoma" w:hAnsi="Tahoma" w:cs="Tahoma"/>
          <w:b w:val="0"/>
          <w:color w:val="auto"/>
        </w:rPr>
        <w:t xml:space="preserve"> </w:t>
      </w:r>
    </w:p>
    <w:p w:rsidR="009555B3" w:rsidRPr="009555B3" w:rsidRDefault="009555B3" w:rsidP="009555B3"/>
    <w:p w:rsidR="00D85DE2" w:rsidRDefault="00D85DE2" w:rsidP="00785F1E">
      <w:pPr>
        <w:spacing w:line="360" w:lineRule="auto"/>
        <w:ind w:left="630" w:firstLine="720"/>
        <w:jc w:val="both"/>
      </w:pPr>
      <w:r w:rsidRPr="004A7271">
        <w:t xml:space="preserve">Setelah </w:t>
      </w:r>
      <w:r w:rsidR="0068418F">
        <w:t>diidentifikasi kebutuhan data</w:t>
      </w:r>
      <w:r w:rsidRPr="004A7271">
        <w:t xml:space="preserve">, </w:t>
      </w:r>
      <w:r w:rsidR="0068418F">
        <w:t>sumber</w:t>
      </w:r>
      <w:r w:rsidRPr="004A7271">
        <w:t xml:space="preserve"> data </w:t>
      </w:r>
      <w:r w:rsidR="0068418F">
        <w:t>dan</w:t>
      </w:r>
      <w:r w:rsidRPr="004A7271">
        <w:t xml:space="preserve"> cara </w:t>
      </w:r>
      <w:r w:rsidR="0068418F">
        <w:t>perolehan</w:t>
      </w:r>
      <w:r w:rsidRPr="004A7271">
        <w:t xml:space="preserve">, maka langkah selanjutnya </w:t>
      </w:r>
      <w:r w:rsidR="00347535">
        <w:t>a</w:t>
      </w:r>
      <w:r w:rsidRPr="004A7271">
        <w:t>dalah proses pengumpulan data. Pengumpulan data ini meliputi pengumpulan data sekunder.</w:t>
      </w:r>
      <w:r w:rsidR="00633080">
        <w:t xml:space="preserve"> </w:t>
      </w:r>
      <w:r w:rsidRPr="004A7271">
        <w:t>Untuk dat</w:t>
      </w:r>
      <w:r w:rsidR="00633080">
        <w:t>a sekunder berupa data kondisi Dermaga Wisata Kalimas Calaca</w:t>
      </w:r>
      <w:r w:rsidRPr="004A7271">
        <w:t xml:space="preserve"> hasil analisis Tim PKL </w:t>
      </w:r>
      <w:r w:rsidR="00633080">
        <w:t>Kota Manado beserta Dinas Perhubungan Kota Manado sebagai penyelenggara Dermaga Tersebut.</w:t>
      </w:r>
      <w:r w:rsidRPr="004A7271">
        <w:t xml:space="preserve"> </w:t>
      </w:r>
    </w:p>
    <w:p w:rsidR="0068418F" w:rsidRPr="004A7271" w:rsidRDefault="008773BA" w:rsidP="00785F1E">
      <w:pPr>
        <w:spacing w:line="360" w:lineRule="auto"/>
        <w:ind w:left="630" w:firstLine="720"/>
        <w:jc w:val="both"/>
      </w:pPr>
      <w:r>
        <w:t>Pengumpulan</w:t>
      </w:r>
      <w:r w:rsidR="004B6844">
        <w:t xml:space="preserve"> data dilakukan yaitu data sekunder dan data primer. Data sekunder didapat dari Dinas Perhubungan Kota Manado, pada saat melakukan kegiatan PKL di Dinas Perhubungan Kota Manado selain mengumpulkan data untuk Kajian kegiatan PKL tersebut dilakukan juga pengumpulan data pribadi untuk penulisan skripsi nantinya. Kemudian data primer dilakukan seperti pengukuran fasilitas dermaga, inventarisasi, dan sebagainya di dermaga pada saat dilakukannya juga Kegiatan PKL di Kota Manado</w:t>
      </w:r>
    </w:p>
    <w:p w:rsidR="00D85DE2" w:rsidRPr="001272CE" w:rsidRDefault="00C3588E" w:rsidP="004250B8">
      <w:pPr>
        <w:pStyle w:val="Heading3"/>
        <w:jc w:val="both"/>
        <w:rPr>
          <w:rFonts w:ascii="Tahoma" w:hAnsi="Tahoma" w:cs="Tahoma"/>
          <w:b w:val="0"/>
          <w:color w:val="auto"/>
        </w:rPr>
      </w:pPr>
      <w:bookmarkStart w:id="139" w:name="_Toc111980002"/>
      <w:r>
        <w:rPr>
          <w:rFonts w:ascii="Tahoma" w:hAnsi="Tahoma" w:cs="Tahoma"/>
          <w:b w:val="0"/>
          <w:color w:val="auto"/>
        </w:rPr>
        <w:t>4</w:t>
      </w:r>
      <w:r w:rsidR="005364D3" w:rsidRPr="001272CE">
        <w:rPr>
          <w:rFonts w:ascii="Tahoma" w:hAnsi="Tahoma" w:cs="Tahoma"/>
          <w:b w:val="0"/>
          <w:color w:val="auto"/>
        </w:rPr>
        <w:t>.1.</w:t>
      </w:r>
      <w:r w:rsidR="00D85DE2" w:rsidRPr="001272CE">
        <w:rPr>
          <w:rFonts w:ascii="Tahoma" w:hAnsi="Tahoma" w:cs="Tahoma"/>
          <w:b w:val="0"/>
          <w:color w:val="auto"/>
        </w:rPr>
        <w:t>3 Pengolahan data</w:t>
      </w:r>
      <w:bookmarkEnd w:id="139"/>
      <w:r w:rsidR="00D85DE2" w:rsidRPr="001272CE">
        <w:rPr>
          <w:rFonts w:ascii="Tahoma" w:hAnsi="Tahoma" w:cs="Tahoma"/>
          <w:b w:val="0"/>
          <w:color w:val="auto"/>
        </w:rPr>
        <w:t xml:space="preserve"> </w:t>
      </w:r>
    </w:p>
    <w:p w:rsidR="009555B3" w:rsidRPr="009555B3" w:rsidRDefault="009555B3" w:rsidP="009555B3"/>
    <w:p w:rsidR="00D85DE2" w:rsidRDefault="00D85DE2" w:rsidP="00785F1E">
      <w:pPr>
        <w:spacing w:line="360" w:lineRule="auto"/>
        <w:ind w:left="630" w:firstLine="720"/>
        <w:jc w:val="both"/>
      </w:pPr>
      <w:r w:rsidRPr="004A7271">
        <w:t xml:space="preserve">Setelah dilakukannya pengumpulan data </w:t>
      </w:r>
      <w:r w:rsidR="004B6844">
        <w:t xml:space="preserve">dilapangan </w:t>
      </w:r>
      <w:r w:rsidRPr="004A7271">
        <w:t>dilanjutkan untuk dilakukannya analisa guna mendapat peramalan produksi penumpang dan kapal di tahun rencana, kemudian menentukan pola operasi. Serta dilakukan analisa kebutuhan fasilitas</w:t>
      </w:r>
      <w:r w:rsidR="00A02F6A">
        <w:t xml:space="preserve"> sisi darat dermaga</w:t>
      </w:r>
      <w:r w:rsidRPr="004A7271">
        <w:t xml:space="preserve">. </w:t>
      </w:r>
    </w:p>
    <w:p w:rsidR="00D85DE2" w:rsidRPr="001272CE" w:rsidRDefault="00C3588E" w:rsidP="004250B8">
      <w:pPr>
        <w:pStyle w:val="Heading3"/>
        <w:jc w:val="both"/>
        <w:rPr>
          <w:rFonts w:ascii="Tahoma" w:hAnsi="Tahoma" w:cs="Tahoma"/>
          <w:b w:val="0"/>
          <w:color w:val="auto"/>
        </w:rPr>
      </w:pPr>
      <w:bookmarkStart w:id="140" w:name="_Toc111980003"/>
      <w:r>
        <w:rPr>
          <w:rFonts w:ascii="Tahoma" w:hAnsi="Tahoma" w:cs="Tahoma"/>
          <w:b w:val="0"/>
          <w:color w:val="auto"/>
        </w:rPr>
        <w:t>4</w:t>
      </w:r>
      <w:r w:rsidR="005364D3" w:rsidRPr="001272CE">
        <w:rPr>
          <w:rFonts w:ascii="Tahoma" w:hAnsi="Tahoma" w:cs="Tahoma"/>
          <w:b w:val="0"/>
          <w:color w:val="auto"/>
        </w:rPr>
        <w:t>.1.</w:t>
      </w:r>
      <w:r w:rsidR="00D85DE2" w:rsidRPr="001272CE">
        <w:rPr>
          <w:rFonts w:ascii="Tahoma" w:hAnsi="Tahoma" w:cs="Tahoma"/>
          <w:b w:val="0"/>
          <w:color w:val="auto"/>
        </w:rPr>
        <w:t>4 Keluaran</w:t>
      </w:r>
      <w:bookmarkEnd w:id="140"/>
      <w:r w:rsidR="00D85DE2" w:rsidRPr="001272CE">
        <w:rPr>
          <w:rFonts w:ascii="Tahoma" w:hAnsi="Tahoma" w:cs="Tahoma"/>
          <w:b w:val="0"/>
          <w:color w:val="auto"/>
        </w:rPr>
        <w:t xml:space="preserve"> </w:t>
      </w:r>
    </w:p>
    <w:p w:rsidR="009555B3" w:rsidRPr="009555B3" w:rsidRDefault="009555B3" w:rsidP="009555B3"/>
    <w:p w:rsidR="00FC47A4" w:rsidRDefault="00D85DE2" w:rsidP="00785F1E">
      <w:pPr>
        <w:spacing w:line="360" w:lineRule="auto"/>
        <w:ind w:left="630" w:firstLine="720"/>
        <w:jc w:val="both"/>
      </w:pPr>
      <w:r w:rsidRPr="004A7271">
        <w:t xml:space="preserve">Proses </w:t>
      </w:r>
      <w:r w:rsidRPr="004A7271">
        <w:rPr>
          <w:i/>
          <w:iCs/>
        </w:rPr>
        <w:t>Out</w:t>
      </w:r>
      <w:r w:rsidR="0040733B">
        <w:rPr>
          <w:i/>
        </w:rPr>
        <w:t>put</w:t>
      </w:r>
      <w:r w:rsidRPr="004A7271">
        <w:t xml:space="preserve"> atau kesimpulan merupakan proses akhir dari suatu penelitian. Pada tahap ini diambil konklusi dari hasil pengolahan data yang dicocokan dengan hipotesis yang telah dirumuskan sebelumnya. Hasil penelitian ini diharapkan </w:t>
      </w:r>
      <w:r w:rsidRPr="003B7E75">
        <w:t xml:space="preserve">dapat meningkatkan pelayanan dari Dermaga Wisata Calaca Kalimas Kota Manado. Keluaran dari penelitian ini adalah </w:t>
      </w:r>
      <w:r w:rsidR="004B6844">
        <w:t>dimulai dengan pengaturan pola a</w:t>
      </w:r>
      <w:r w:rsidR="004D2815">
        <w:t>lur</w:t>
      </w:r>
      <w:r w:rsidR="004B6844">
        <w:t xml:space="preserve"> operasi didalam dermaga, kemudian hasil perbandingan kondisi eksisting dengan </w:t>
      </w:r>
      <w:r w:rsidR="00F631A6">
        <w:t>SPM yang berlaku lalu dilakukanlah penambahan ataupun peningkatan fasilitas sisi darat yang belum memenuhi standar tersebut. Keluaran terakhir yaitu dengan menganalisa dan mengatur fasilitas yang ada di armada kapal untuk kenyamanan dan keselamatan penumpang.</w:t>
      </w:r>
    </w:p>
    <w:p w:rsidR="00D85DE2" w:rsidRDefault="00C3588E" w:rsidP="009555B3">
      <w:pPr>
        <w:pStyle w:val="Heading2"/>
        <w:jc w:val="both"/>
        <w:rPr>
          <w:rFonts w:ascii="Tahoma" w:hAnsi="Tahoma" w:cs="Tahoma"/>
          <w:color w:val="auto"/>
          <w:sz w:val="22"/>
        </w:rPr>
      </w:pPr>
      <w:bookmarkStart w:id="141" w:name="_Toc111980004"/>
      <w:r>
        <w:rPr>
          <w:rFonts w:ascii="Tahoma" w:hAnsi="Tahoma" w:cs="Tahoma"/>
          <w:color w:val="auto"/>
          <w:sz w:val="22"/>
        </w:rPr>
        <w:t>4</w:t>
      </w:r>
      <w:r w:rsidR="00D97A4D">
        <w:rPr>
          <w:rFonts w:ascii="Tahoma" w:hAnsi="Tahoma" w:cs="Tahoma"/>
          <w:color w:val="auto"/>
          <w:sz w:val="22"/>
        </w:rPr>
        <w:t>.</w:t>
      </w:r>
      <w:r w:rsidR="005364D3">
        <w:rPr>
          <w:rFonts w:ascii="Tahoma" w:hAnsi="Tahoma" w:cs="Tahoma"/>
          <w:color w:val="auto"/>
          <w:sz w:val="22"/>
        </w:rPr>
        <w:t>2</w:t>
      </w:r>
      <w:r w:rsidR="00D85DE2" w:rsidRPr="00133655">
        <w:rPr>
          <w:rFonts w:ascii="Tahoma" w:hAnsi="Tahoma" w:cs="Tahoma"/>
          <w:color w:val="auto"/>
          <w:sz w:val="22"/>
        </w:rPr>
        <w:t xml:space="preserve"> Jenis dan Teknik Pengumpulan Data</w:t>
      </w:r>
      <w:bookmarkEnd w:id="141"/>
    </w:p>
    <w:p w:rsidR="009555B3" w:rsidRPr="009555B3" w:rsidRDefault="009555B3" w:rsidP="009555B3"/>
    <w:p w:rsidR="00D85DE2" w:rsidRPr="003B7E75" w:rsidRDefault="00D85DE2" w:rsidP="00785F1E">
      <w:pPr>
        <w:spacing w:after="35" w:line="360" w:lineRule="auto"/>
        <w:ind w:left="450" w:firstLine="720"/>
        <w:jc w:val="both"/>
      </w:pPr>
      <w:r w:rsidRPr="003B7E75">
        <w:t xml:space="preserve">Penulisan Skripsi ini menggunakan beberapa metode pendekatan data sebagai bahan acuan dan perbandingan. Pendekatan ini disesuaikan dengan kondisi dan lokasi tempat dimana objek berada. Data-data yang diperoleh dalam penelitian ini adalah sebagai berikut : </w:t>
      </w:r>
    </w:p>
    <w:p w:rsidR="00D85DE2" w:rsidRPr="001272CE" w:rsidRDefault="00C3588E" w:rsidP="004250B8">
      <w:pPr>
        <w:pStyle w:val="Heading3"/>
        <w:rPr>
          <w:rFonts w:ascii="Tahoma" w:hAnsi="Tahoma" w:cs="Tahoma"/>
          <w:b w:val="0"/>
          <w:color w:val="auto"/>
        </w:rPr>
      </w:pPr>
      <w:bookmarkStart w:id="142" w:name="_Toc111980005"/>
      <w:r>
        <w:rPr>
          <w:rFonts w:ascii="Tahoma" w:hAnsi="Tahoma" w:cs="Tahoma"/>
          <w:b w:val="0"/>
          <w:color w:val="auto"/>
        </w:rPr>
        <w:t>4</w:t>
      </w:r>
      <w:r w:rsidR="005364D3" w:rsidRPr="001272CE">
        <w:rPr>
          <w:rFonts w:ascii="Tahoma" w:hAnsi="Tahoma" w:cs="Tahoma"/>
          <w:b w:val="0"/>
          <w:color w:val="auto"/>
        </w:rPr>
        <w:t>.2.</w:t>
      </w:r>
      <w:r w:rsidR="00D85DE2" w:rsidRPr="001272CE">
        <w:rPr>
          <w:rFonts w:ascii="Tahoma" w:hAnsi="Tahoma" w:cs="Tahoma"/>
          <w:b w:val="0"/>
          <w:color w:val="auto"/>
        </w:rPr>
        <w:t>1</w:t>
      </w:r>
      <w:r w:rsidR="00D85DE2" w:rsidRPr="001272CE">
        <w:rPr>
          <w:rFonts w:ascii="Tahoma" w:eastAsia="Arial" w:hAnsi="Tahoma" w:cs="Tahoma"/>
          <w:b w:val="0"/>
          <w:color w:val="auto"/>
        </w:rPr>
        <w:t xml:space="preserve"> </w:t>
      </w:r>
      <w:r w:rsidR="00D85DE2" w:rsidRPr="001272CE">
        <w:rPr>
          <w:rFonts w:ascii="Tahoma" w:hAnsi="Tahoma" w:cs="Tahoma"/>
          <w:b w:val="0"/>
          <w:color w:val="auto"/>
        </w:rPr>
        <w:t>Pengumpulan Data Primer</w:t>
      </w:r>
      <w:bookmarkEnd w:id="142"/>
      <w:r w:rsidR="00D85DE2" w:rsidRPr="001272CE">
        <w:rPr>
          <w:rFonts w:ascii="Tahoma" w:hAnsi="Tahoma" w:cs="Tahoma"/>
          <w:b w:val="0"/>
          <w:color w:val="auto"/>
        </w:rPr>
        <w:t xml:space="preserve"> </w:t>
      </w:r>
    </w:p>
    <w:p w:rsidR="009555B3" w:rsidRPr="009555B3" w:rsidRDefault="009555B3" w:rsidP="009555B3"/>
    <w:p w:rsidR="00D85DE2" w:rsidRPr="003B7E75" w:rsidRDefault="00D85DE2" w:rsidP="00785F1E">
      <w:pPr>
        <w:spacing w:line="360" w:lineRule="auto"/>
        <w:ind w:left="630" w:firstLine="720"/>
        <w:jc w:val="both"/>
      </w:pPr>
      <w:r w:rsidRPr="003B7E75">
        <w:t xml:space="preserve">Data primer adalah data yang diperoleh secara langsung dari sumbernya, diamati dan dicatat dari apa yang terjadi di lapangan. Data primer didapat dengan menggunakan metode, antara lain adalah </w:t>
      </w:r>
      <w:r w:rsidRPr="003B7E75">
        <w:rPr>
          <w:sz w:val="23"/>
        </w:rPr>
        <w:t>observasi</w:t>
      </w:r>
      <w:r w:rsidRPr="003B7E75">
        <w:t xml:space="preserve"> dan </w:t>
      </w:r>
      <w:r w:rsidRPr="003B7E75">
        <w:rPr>
          <w:sz w:val="23"/>
        </w:rPr>
        <w:t xml:space="preserve">interview </w:t>
      </w:r>
      <w:r w:rsidRPr="003B7E75">
        <w:t xml:space="preserve">seperti berikut : </w:t>
      </w:r>
    </w:p>
    <w:p w:rsidR="00FC47A4" w:rsidRPr="00FC47A4" w:rsidRDefault="00D85DE2" w:rsidP="009C387E">
      <w:pPr>
        <w:widowControl/>
        <w:numPr>
          <w:ilvl w:val="0"/>
          <w:numId w:val="15"/>
        </w:numPr>
        <w:autoSpaceDE/>
        <w:autoSpaceDN/>
        <w:spacing w:after="36" w:line="360" w:lineRule="auto"/>
        <w:ind w:left="900" w:hanging="268"/>
        <w:jc w:val="both"/>
      </w:pPr>
      <w:r w:rsidRPr="003B7E75">
        <w:rPr>
          <w:i/>
          <w:sz w:val="23"/>
        </w:rPr>
        <w:t>Observasi</w:t>
      </w:r>
      <w:r w:rsidRPr="003B7E75">
        <w:t xml:space="preserve"> adalah cara pengumpulan data dengan cara melakukan pencatatan dengan cermat dan sistemat</w:t>
      </w:r>
      <w:r w:rsidR="00F631A6">
        <w:t>ika secara langsung di lapangan, seperti melakukan pencatatan jumlah armada yang beroperasi dan pengumpulan data penumpang harian. Kegiatan observasi ini dilakukan langsung di Dermaga wisata kalimas calaca.</w:t>
      </w:r>
      <w:r w:rsidRPr="003B7E75">
        <w:t xml:space="preserve"> Data yang telah didapatkan tersebut lalu dicatat agar dapat digunakan sebagai data untuk menganalisa permasalahan yang ada secara tepat, akurat dan pasti. </w:t>
      </w:r>
    </w:p>
    <w:p w:rsidR="00D85DE2" w:rsidRDefault="00D85DE2" w:rsidP="009C387E">
      <w:pPr>
        <w:widowControl/>
        <w:numPr>
          <w:ilvl w:val="0"/>
          <w:numId w:val="15"/>
        </w:numPr>
        <w:tabs>
          <w:tab w:val="left" w:pos="810"/>
        </w:tabs>
        <w:autoSpaceDE/>
        <w:autoSpaceDN/>
        <w:spacing w:after="35" w:line="360" w:lineRule="auto"/>
        <w:ind w:left="900" w:hanging="268"/>
        <w:jc w:val="both"/>
      </w:pPr>
      <w:r w:rsidRPr="003B7E75">
        <w:rPr>
          <w:i/>
          <w:sz w:val="23"/>
        </w:rPr>
        <w:t>Interview</w:t>
      </w:r>
      <w:r w:rsidR="00F631A6">
        <w:rPr>
          <w:sz w:val="23"/>
        </w:rPr>
        <w:t xml:space="preserve"> </w:t>
      </w:r>
      <w:r w:rsidRPr="003B7E75">
        <w:t>adalah cara pengumpulan data yang diperoleh dengan mengadakan tanya jawab atau wawancara kepada narasumber yang dapat dipercaya</w:t>
      </w:r>
      <w:r w:rsidR="00EE62DD">
        <w:t xml:space="preserve"> dalam penilitian ini narasumber merupakan penumpang atau pengguna dari dermaga wisata kalimas calaca</w:t>
      </w:r>
      <w:r w:rsidRPr="003B7E75">
        <w:t>. Data yang diperoleh dengan metode ini, berupa pengumpulan data penduduk dan data mengenai fasilitas</w:t>
      </w:r>
      <w:r w:rsidR="00EE62DD">
        <w:t xml:space="preserve"> khususnya sisi darat</w:t>
      </w:r>
      <w:r w:rsidRPr="003B7E75">
        <w:t xml:space="preserve"> yang terdapat </w:t>
      </w:r>
      <w:r w:rsidR="005E275E">
        <w:t>di Dermaga Wisata Kalimas Calaca</w:t>
      </w:r>
      <w:r w:rsidRPr="003B7E75">
        <w:t xml:space="preserve"> </w:t>
      </w:r>
    </w:p>
    <w:p w:rsidR="00D85DE2" w:rsidRPr="003B7E75" w:rsidRDefault="0040733B" w:rsidP="009C387E">
      <w:pPr>
        <w:widowControl/>
        <w:numPr>
          <w:ilvl w:val="0"/>
          <w:numId w:val="15"/>
        </w:numPr>
        <w:autoSpaceDE/>
        <w:autoSpaceDN/>
        <w:spacing w:after="33" w:line="360" w:lineRule="auto"/>
        <w:ind w:left="900" w:hanging="268"/>
        <w:jc w:val="both"/>
      </w:pPr>
      <w:r>
        <w:rPr>
          <w:sz w:val="23"/>
        </w:rPr>
        <w:t>Inventarisasi</w:t>
      </w:r>
      <w:r w:rsidR="00D85DE2" w:rsidRPr="003B7E75">
        <w:rPr>
          <w:sz w:val="23"/>
        </w:rPr>
        <w:t xml:space="preserve"> </w:t>
      </w:r>
      <w:r w:rsidR="00D85DE2" w:rsidRPr="003B7E75">
        <w:t>adalah cara pengumpulan data yang diperoleh dengan melakakuan pendataan atau inventarisasi prasarana dan sarana yan</w:t>
      </w:r>
      <w:r w:rsidR="00EE62DD">
        <w:t>g</w:t>
      </w:r>
      <w:r w:rsidR="00D85DE2" w:rsidRPr="003B7E75">
        <w:t xml:space="preserve"> tersedia di </w:t>
      </w:r>
      <w:r w:rsidR="005E275E">
        <w:t>Dermaga Wisata Kalimas Calaca</w:t>
      </w:r>
    </w:p>
    <w:p w:rsidR="00D85DE2" w:rsidRDefault="00D85DE2" w:rsidP="00785F1E">
      <w:pPr>
        <w:tabs>
          <w:tab w:val="left" w:pos="360"/>
        </w:tabs>
        <w:spacing w:after="5" w:line="360" w:lineRule="auto"/>
        <w:ind w:left="630" w:firstLine="720"/>
        <w:jc w:val="both"/>
        <w:rPr>
          <w:rFonts w:eastAsia="Calibri"/>
        </w:rPr>
      </w:pPr>
      <w:r w:rsidRPr="00E2504F">
        <w:t xml:space="preserve">Untuk mendapatkan data primer, perlu dilakukannya survei secara langsung di objek penelitian agar mendapat data lapangan yang sebenarnya. </w:t>
      </w:r>
      <w:r w:rsidR="0040733B">
        <w:rPr>
          <w:rFonts w:eastAsia="Calibri"/>
        </w:rPr>
        <w:t>Data primer diperoleh dari surve</w:t>
      </w:r>
      <w:r w:rsidRPr="00E2504F">
        <w:rPr>
          <w:rFonts w:eastAsia="Calibri"/>
        </w:rPr>
        <w:t>i inventarisasi, sur</w:t>
      </w:r>
      <w:r w:rsidR="0040733B">
        <w:rPr>
          <w:rFonts w:eastAsia="Calibri"/>
        </w:rPr>
        <w:t>vei statis, dan surve</w:t>
      </w:r>
      <w:r w:rsidRPr="00E2504F">
        <w:rPr>
          <w:rFonts w:eastAsia="Calibri"/>
        </w:rPr>
        <w:t xml:space="preserve">i wawancara di </w:t>
      </w:r>
      <w:r>
        <w:rPr>
          <w:rFonts w:eastAsia="Calibri"/>
        </w:rPr>
        <w:t>Dermaga Wisata Kalimas Calaca</w:t>
      </w:r>
      <w:r w:rsidRPr="00E2504F">
        <w:rPr>
          <w:rFonts w:eastAsia="Calibri"/>
        </w:rPr>
        <w:t>.</w:t>
      </w:r>
    </w:p>
    <w:p w:rsidR="00D85DE2" w:rsidRPr="001272CE" w:rsidRDefault="00C3588E" w:rsidP="004250B8">
      <w:pPr>
        <w:pStyle w:val="Heading4"/>
        <w:spacing w:line="240" w:lineRule="auto"/>
        <w:rPr>
          <w:rFonts w:ascii="Tahoma" w:eastAsia="Calibri" w:hAnsi="Tahoma" w:cs="Tahoma"/>
          <w:b w:val="0"/>
          <w:i w:val="0"/>
          <w:color w:val="auto"/>
        </w:rPr>
      </w:pPr>
      <w:r>
        <w:rPr>
          <w:rFonts w:ascii="Tahoma" w:eastAsia="Calibri" w:hAnsi="Tahoma" w:cs="Tahoma"/>
          <w:b w:val="0"/>
          <w:i w:val="0"/>
          <w:color w:val="auto"/>
        </w:rPr>
        <w:t>4</w:t>
      </w:r>
      <w:r w:rsidR="00477514" w:rsidRPr="001272CE">
        <w:rPr>
          <w:rFonts w:ascii="Tahoma" w:eastAsia="Calibri" w:hAnsi="Tahoma" w:cs="Tahoma"/>
          <w:b w:val="0"/>
          <w:i w:val="0"/>
          <w:color w:val="auto"/>
        </w:rPr>
        <w:t>.</w:t>
      </w:r>
      <w:r w:rsidR="005364D3" w:rsidRPr="001272CE">
        <w:rPr>
          <w:rFonts w:ascii="Tahoma" w:eastAsia="Calibri" w:hAnsi="Tahoma" w:cs="Tahoma"/>
          <w:b w:val="0"/>
          <w:i w:val="0"/>
          <w:color w:val="auto"/>
        </w:rPr>
        <w:t>2.1.1</w:t>
      </w:r>
      <w:r w:rsidR="00D85DE2" w:rsidRPr="001272CE">
        <w:rPr>
          <w:rFonts w:ascii="Tahoma" w:eastAsia="Calibri" w:hAnsi="Tahoma" w:cs="Tahoma"/>
          <w:b w:val="0"/>
          <w:i w:val="0"/>
          <w:color w:val="auto"/>
        </w:rPr>
        <w:t xml:space="preserve"> Survei Inventarisasi </w:t>
      </w:r>
    </w:p>
    <w:p w:rsidR="009555B3" w:rsidRPr="009555B3" w:rsidRDefault="009555B3" w:rsidP="009555B3">
      <w:pPr>
        <w:rPr>
          <w:lang w:val="en-US"/>
        </w:rPr>
      </w:pPr>
    </w:p>
    <w:p w:rsidR="00D85DE2" w:rsidRPr="00E2504F" w:rsidRDefault="00347535" w:rsidP="00785F1E">
      <w:pPr>
        <w:spacing w:line="360" w:lineRule="auto"/>
        <w:ind w:left="810" w:firstLine="630"/>
        <w:jc w:val="both"/>
      </w:pPr>
      <w:r>
        <w:t>Surve</w:t>
      </w:r>
      <w:r w:rsidR="00D85DE2" w:rsidRPr="00E2504F">
        <w:t>i ini dilakukan dengan tuj</w:t>
      </w:r>
      <w:r w:rsidR="00D85DE2">
        <w:t xml:space="preserve">uan untuk mengetahui ukuran dan  </w:t>
      </w:r>
      <w:r w:rsidR="00D85DE2" w:rsidRPr="00E2504F">
        <w:t>kondisi fasilitas</w:t>
      </w:r>
      <w:r>
        <w:t xml:space="preserve"> darat pelabuhan.Alat-alat surve</w:t>
      </w:r>
      <w:r w:rsidR="00D85DE2" w:rsidRPr="00E2504F">
        <w:t>i yang digunakan untuk melakukan survai inventarisasi adalah :</w:t>
      </w:r>
    </w:p>
    <w:p w:rsidR="00D85DE2" w:rsidRPr="00E2504F" w:rsidRDefault="00D85DE2" w:rsidP="009C387E">
      <w:pPr>
        <w:pStyle w:val="ListParagraph"/>
        <w:widowControl/>
        <w:numPr>
          <w:ilvl w:val="0"/>
          <w:numId w:val="16"/>
        </w:numPr>
        <w:autoSpaceDE/>
        <w:autoSpaceDN/>
        <w:spacing w:before="120" w:after="160" w:line="360" w:lineRule="auto"/>
        <w:ind w:left="1260"/>
        <w:contextualSpacing/>
        <w:jc w:val="both"/>
      </w:pPr>
      <w:r w:rsidRPr="00E2504F">
        <w:t>Alat tulis</w:t>
      </w:r>
    </w:p>
    <w:p w:rsidR="00D85DE2" w:rsidRPr="00E2504F" w:rsidRDefault="00347535" w:rsidP="009C387E">
      <w:pPr>
        <w:pStyle w:val="ListParagraph"/>
        <w:widowControl/>
        <w:numPr>
          <w:ilvl w:val="0"/>
          <w:numId w:val="16"/>
        </w:numPr>
        <w:autoSpaceDE/>
        <w:autoSpaceDN/>
        <w:spacing w:before="120" w:after="160" w:line="360" w:lineRule="auto"/>
        <w:ind w:left="1260"/>
        <w:contextualSpacing/>
        <w:jc w:val="both"/>
      </w:pPr>
      <w:r>
        <w:t>Formulir surve</w:t>
      </w:r>
      <w:r w:rsidR="00D85DE2" w:rsidRPr="00E2504F">
        <w:t>i</w:t>
      </w:r>
    </w:p>
    <w:p w:rsidR="00D85DE2" w:rsidRPr="00E2504F" w:rsidRDefault="00D85DE2" w:rsidP="009C387E">
      <w:pPr>
        <w:pStyle w:val="ListParagraph"/>
        <w:widowControl/>
        <w:numPr>
          <w:ilvl w:val="0"/>
          <w:numId w:val="16"/>
        </w:numPr>
        <w:autoSpaceDE/>
        <w:autoSpaceDN/>
        <w:spacing w:before="120" w:after="160" w:line="360" w:lineRule="auto"/>
        <w:ind w:left="1260"/>
        <w:contextualSpacing/>
        <w:jc w:val="both"/>
      </w:pPr>
      <w:r w:rsidRPr="00E2504F">
        <w:rPr>
          <w:i/>
          <w:iCs/>
        </w:rPr>
        <w:t>Stopwatch</w:t>
      </w:r>
    </w:p>
    <w:p w:rsidR="00D85DE2" w:rsidRPr="00E2504F" w:rsidRDefault="00D85DE2" w:rsidP="009C387E">
      <w:pPr>
        <w:pStyle w:val="ListParagraph"/>
        <w:widowControl/>
        <w:numPr>
          <w:ilvl w:val="0"/>
          <w:numId w:val="16"/>
        </w:numPr>
        <w:autoSpaceDE/>
        <w:autoSpaceDN/>
        <w:spacing w:before="120" w:after="160" w:line="360" w:lineRule="auto"/>
        <w:ind w:left="1260"/>
        <w:contextualSpacing/>
        <w:jc w:val="both"/>
      </w:pPr>
      <w:r w:rsidRPr="00E2504F">
        <w:t>Kamera</w:t>
      </w:r>
    </w:p>
    <w:p w:rsidR="00D85DE2" w:rsidRPr="00E2504F" w:rsidRDefault="00D85DE2" w:rsidP="009C387E">
      <w:pPr>
        <w:pStyle w:val="ListParagraph"/>
        <w:widowControl/>
        <w:numPr>
          <w:ilvl w:val="0"/>
          <w:numId w:val="16"/>
        </w:numPr>
        <w:autoSpaceDE/>
        <w:autoSpaceDN/>
        <w:spacing w:before="120" w:after="160" w:line="360" w:lineRule="auto"/>
        <w:ind w:left="1260"/>
        <w:contextualSpacing/>
        <w:jc w:val="both"/>
        <w:rPr>
          <w:i/>
          <w:iCs/>
        </w:rPr>
      </w:pPr>
      <w:r w:rsidRPr="00E2504F">
        <w:rPr>
          <w:i/>
          <w:iCs/>
        </w:rPr>
        <w:t>Walking measure</w:t>
      </w:r>
    </w:p>
    <w:p w:rsidR="00D85DE2" w:rsidRDefault="00D85DE2" w:rsidP="00785F1E">
      <w:pPr>
        <w:spacing w:line="360" w:lineRule="auto"/>
        <w:ind w:left="810" w:firstLine="630"/>
        <w:jc w:val="both"/>
        <w:rPr>
          <w:rFonts w:eastAsia="Calibri"/>
        </w:rPr>
      </w:pPr>
      <w:r w:rsidRPr="00E2504F">
        <w:rPr>
          <w:rFonts w:eastAsia="Calibri"/>
        </w:rPr>
        <w:t>Target data</w:t>
      </w:r>
      <w:r w:rsidR="00347535">
        <w:rPr>
          <w:rFonts w:eastAsia="Calibri"/>
        </w:rPr>
        <w:t xml:space="preserve"> yang akan didapatkan dari surve</w:t>
      </w:r>
      <w:r w:rsidRPr="00E2504F">
        <w:rPr>
          <w:rFonts w:eastAsia="Calibri"/>
        </w:rPr>
        <w:t>i inventarisasi Pelabuhan ini</w:t>
      </w:r>
      <w:r>
        <w:rPr>
          <w:rFonts w:eastAsia="Calibri"/>
        </w:rPr>
        <w:t xml:space="preserve"> </w:t>
      </w:r>
      <w:r w:rsidRPr="00E2504F">
        <w:rPr>
          <w:rFonts w:eastAsia="Calibri"/>
        </w:rPr>
        <w:t xml:space="preserve"> adalah meliputi kelengkapan fasilitas yang terdapat di pelabuhan antara lain, ketersediaan ruang parkir, terminal penumpang, kantor administrasi pelabuhan, aksesibilitas menuju angkutan jalan raya serta kelengkapan alat keselamatan.</w:t>
      </w:r>
    </w:p>
    <w:p w:rsidR="00D85DE2" w:rsidRPr="001272CE" w:rsidRDefault="00C3588E" w:rsidP="004250B8">
      <w:pPr>
        <w:pStyle w:val="Heading4"/>
        <w:spacing w:line="240" w:lineRule="auto"/>
        <w:jc w:val="both"/>
        <w:rPr>
          <w:rFonts w:ascii="Tahoma" w:eastAsia="Calibri" w:hAnsi="Tahoma" w:cs="Tahoma"/>
          <w:b w:val="0"/>
          <w:i w:val="0"/>
          <w:color w:val="auto"/>
        </w:rPr>
      </w:pPr>
      <w:r>
        <w:rPr>
          <w:rFonts w:ascii="Tahoma" w:eastAsia="Calibri" w:hAnsi="Tahoma" w:cs="Tahoma"/>
          <w:b w:val="0"/>
          <w:i w:val="0"/>
          <w:color w:val="auto"/>
        </w:rPr>
        <w:t>4</w:t>
      </w:r>
      <w:r w:rsidR="005364D3" w:rsidRPr="001272CE">
        <w:rPr>
          <w:rFonts w:ascii="Tahoma" w:eastAsia="Calibri" w:hAnsi="Tahoma" w:cs="Tahoma"/>
          <w:b w:val="0"/>
          <w:i w:val="0"/>
          <w:color w:val="auto"/>
        </w:rPr>
        <w:t>.2.1</w:t>
      </w:r>
      <w:r w:rsidR="00477514" w:rsidRPr="001272CE">
        <w:rPr>
          <w:rFonts w:ascii="Tahoma" w:eastAsia="Calibri" w:hAnsi="Tahoma" w:cs="Tahoma"/>
          <w:b w:val="0"/>
          <w:i w:val="0"/>
          <w:color w:val="auto"/>
        </w:rPr>
        <w:t>.</w:t>
      </w:r>
      <w:r w:rsidR="005364D3" w:rsidRPr="001272CE">
        <w:rPr>
          <w:rFonts w:ascii="Tahoma" w:eastAsia="Calibri" w:hAnsi="Tahoma" w:cs="Tahoma"/>
          <w:b w:val="0"/>
          <w:i w:val="0"/>
          <w:color w:val="auto"/>
        </w:rPr>
        <w:t>2</w:t>
      </w:r>
      <w:r w:rsidR="00D85DE2" w:rsidRPr="001272CE">
        <w:rPr>
          <w:rFonts w:ascii="Tahoma" w:eastAsia="Calibri" w:hAnsi="Tahoma" w:cs="Tahoma"/>
          <w:b w:val="0"/>
          <w:i w:val="0"/>
          <w:color w:val="auto"/>
        </w:rPr>
        <w:t xml:space="preserve"> Survei Statis </w:t>
      </w:r>
    </w:p>
    <w:p w:rsidR="009555B3" w:rsidRPr="009555B3" w:rsidRDefault="009555B3" w:rsidP="009555B3">
      <w:pPr>
        <w:rPr>
          <w:lang w:val="en-US"/>
        </w:rPr>
      </w:pPr>
    </w:p>
    <w:p w:rsidR="00D85DE2" w:rsidRPr="00E2504F" w:rsidRDefault="00347535" w:rsidP="00785F1E">
      <w:pPr>
        <w:tabs>
          <w:tab w:val="left" w:pos="2920"/>
        </w:tabs>
        <w:spacing w:line="360" w:lineRule="auto"/>
        <w:ind w:left="810" w:firstLine="630"/>
        <w:contextualSpacing/>
        <w:jc w:val="both"/>
        <w:rPr>
          <w:rFonts w:eastAsia="Calibri"/>
        </w:rPr>
      </w:pPr>
      <w:r>
        <w:rPr>
          <w:rFonts w:eastAsia="Calibri"/>
        </w:rPr>
        <w:t>Pada survei</w:t>
      </w:r>
      <w:r w:rsidR="00D85DE2">
        <w:rPr>
          <w:rFonts w:eastAsia="Calibri"/>
        </w:rPr>
        <w:t xml:space="preserve"> statis yang dilakukan ini terdapat target data – data yang harus didapat, surv</w:t>
      </w:r>
      <w:r>
        <w:rPr>
          <w:rFonts w:eastAsia="Calibri"/>
        </w:rPr>
        <w:t>ei</w:t>
      </w:r>
      <w:r w:rsidR="00D85DE2">
        <w:rPr>
          <w:rFonts w:eastAsia="Calibri"/>
        </w:rPr>
        <w:t xml:space="preserve"> ini dilakukan secara langsung atau </w:t>
      </w:r>
      <w:r>
        <w:rPr>
          <w:rFonts w:eastAsia="Calibri"/>
        </w:rPr>
        <w:t>survei</w:t>
      </w:r>
      <w:r w:rsidR="00D85DE2">
        <w:rPr>
          <w:rFonts w:eastAsia="Calibri"/>
        </w:rPr>
        <w:t xml:space="preserve"> ini dilaksanakan di Dermaga Wisata Kalimas Calaca</w:t>
      </w:r>
    </w:p>
    <w:p w:rsidR="00D85DE2" w:rsidRPr="00C0308D" w:rsidRDefault="00D85DE2" w:rsidP="009C387E">
      <w:pPr>
        <w:pStyle w:val="ListParagraph"/>
        <w:widowControl/>
        <w:numPr>
          <w:ilvl w:val="0"/>
          <w:numId w:val="17"/>
        </w:numPr>
        <w:autoSpaceDE/>
        <w:autoSpaceDN/>
        <w:spacing w:line="360" w:lineRule="auto"/>
        <w:ind w:left="2070" w:hanging="425"/>
        <w:contextualSpacing/>
        <w:jc w:val="both"/>
        <w:rPr>
          <w:rFonts w:eastAsia="Calibri"/>
        </w:rPr>
      </w:pPr>
      <w:r w:rsidRPr="00C0308D">
        <w:rPr>
          <w:rFonts w:eastAsia="Calibri"/>
        </w:rPr>
        <w:t>Frekuensi pelayanan di Pelabuhan</w:t>
      </w:r>
    </w:p>
    <w:p w:rsidR="00D85DE2" w:rsidRPr="00C0308D" w:rsidRDefault="00D85DE2" w:rsidP="009C387E">
      <w:pPr>
        <w:pStyle w:val="ListParagraph"/>
        <w:widowControl/>
        <w:numPr>
          <w:ilvl w:val="0"/>
          <w:numId w:val="17"/>
        </w:numPr>
        <w:autoSpaceDE/>
        <w:autoSpaceDN/>
        <w:spacing w:line="360" w:lineRule="auto"/>
        <w:ind w:left="2070" w:hanging="425"/>
        <w:contextualSpacing/>
        <w:jc w:val="both"/>
        <w:rPr>
          <w:rFonts w:eastAsia="Calibri"/>
        </w:rPr>
      </w:pPr>
      <w:r w:rsidRPr="00C0308D">
        <w:rPr>
          <w:rFonts w:eastAsia="Calibri"/>
          <w:i/>
        </w:rPr>
        <w:t>Headway</w:t>
      </w:r>
    </w:p>
    <w:p w:rsidR="00D85DE2" w:rsidRPr="00C0308D" w:rsidRDefault="00D85DE2" w:rsidP="009C387E">
      <w:pPr>
        <w:pStyle w:val="ListParagraph"/>
        <w:widowControl/>
        <w:numPr>
          <w:ilvl w:val="0"/>
          <w:numId w:val="17"/>
        </w:numPr>
        <w:autoSpaceDE/>
        <w:autoSpaceDN/>
        <w:spacing w:line="360" w:lineRule="auto"/>
        <w:ind w:left="2070" w:hanging="425"/>
        <w:contextualSpacing/>
        <w:jc w:val="both"/>
        <w:rPr>
          <w:rFonts w:eastAsia="Calibri"/>
        </w:rPr>
      </w:pPr>
      <w:r w:rsidRPr="00C0308D">
        <w:rPr>
          <w:rFonts w:eastAsia="Calibri"/>
          <w:i/>
        </w:rPr>
        <w:t>Travel time</w:t>
      </w:r>
    </w:p>
    <w:p w:rsidR="00D85DE2" w:rsidRPr="00C0308D" w:rsidRDefault="00347535" w:rsidP="00785F1E">
      <w:pPr>
        <w:spacing w:line="360" w:lineRule="auto"/>
        <w:ind w:left="810" w:firstLine="990"/>
        <w:jc w:val="both"/>
        <w:rPr>
          <w:rFonts w:eastAsia="Calibri"/>
        </w:rPr>
      </w:pPr>
      <w:r>
        <w:rPr>
          <w:rFonts w:eastAsia="Calibri"/>
        </w:rPr>
        <w:t>Selain itu surve</w:t>
      </w:r>
      <w:r w:rsidR="00D85DE2" w:rsidRPr="00C0308D">
        <w:rPr>
          <w:rFonts w:eastAsia="Calibri"/>
        </w:rPr>
        <w:t xml:space="preserve">i statis sekaligus untuk mengetahui karakteristik kapal yang beroperasi di </w:t>
      </w:r>
      <w:r w:rsidR="00D85DE2">
        <w:rPr>
          <w:rFonts w:eastAsia="Calibri"/>
        </w:rPr>
        <w:t>Dermaga Wisata Kalimas Calaca</w:t>
      </w:r>
      <w:r w:rsidR="00D85DE2" w:rsidRPr="00C0308D">
        <w:rPr>
          <w:rFonts w:eastAsia="Calibri"/>
        </w:rPr>
        <w:t>, seperti jenis, ukuran GT dan kelengkapannya.</w:t>
      </w:r>
    </w:p>
    <w:p w:rsidR="00D85DE2" w:rsidRPr="001272CE" w:rsidRDefault="00C3588E" w:rsidP="004250B8">
      <w:pPr>
        <w:pStyle w:val="Heading4"/>
        <w:spacing w:line="240" w:lineRule="auto"/>
        <w:jc w:val="both"/>
        <w:rPr>
          <w:rFonts w:ascii="Tahoma" w:hAnsi="Tahoma" w:cs="Tahoma"/>
          <w:b w:val="0"/>
          <w:i w:val="0"/>
          <w:color w:val="auto"/>
        </w:rPr>
      </w:pPr>
      <w:r>
        <w:rPr>
          <w:rFonts w:ascii="Tahoma" w:hAnsi="Tahoma" w:cs="Tahoma"/>
          <w:b w:val="0"/>
          <w:i w:val="0"/>
          <w:color w:val="auto"/>
        </w:rPr>
        <w:t>4</w:t>
      </w:r>
      <w:r w:rsidR="005364D3" w:rsidRPr="001272CE">
        <w:rPr>
          <w:rFonts w:ascii="Tahoma" w:hAnsi="Tahoma" w:cs="Tahoma"/>
          <w:b w:val="0"/>
          <w:i w:val="0"/>
          <w:color w:val="auto"/>
        </w:rPr>
        <w:t>.2.1.3</w:t>
      </w:r>
      <w:r w:rsidR="00D85DE2" w:rsidRPr="001272CE">
        <w:rPr>
          <w:rFonts w:ascii="Tahoma" w:hAnsi="Tahoma" w:cs="Tahoma"/>
          <w:b w:val="0"/>
          <w:i w:val="0"/>
          <w:color w:val="auto"/>
        </w:rPr>
        <w:t xml:space="preserve"> Survei wawancara</w:t>
      </w:r>
    </w:p>
    <w:p w:rsidR="009555B3" w:rsidRPr="009555B3" w:rsidRDefault="009555B3" w:rsidP="009555B3">
      <w:pPr>
        <w:rPr>
          <w:lang w:val="en-US"/>
        </w:rPr>
      </w:pPr>
    </w:p>
    <w:p w:rsidR="00D85DE2" w:rsidRPr="00C0308D" w:rsidRDefault="00347535" w:rsidP="00785F1E">
      <w:pPr>
        <w:spacing w:line="360" w:lineRule="auto"/>
        <w:ind w:left="810" w:firstLine="540"/>
        <w:jc w:val="both"/>
      </w:pPr>
      <w:r>
        <w:t>Surve</w:t>
      </w:r>
      <w:r w:rsidR="00D85DE2" w:rsidRPr="00C0308D">
        <w:t>i wawancara bertujuan untuk mengetahui asal pergerakan orang d</w:t>
      </w:r>
      <w:r>
        <w:t>ari dan tujuan perjalanan. Surve</w:t>
      </w:r>
      <w:r w:rsidR="00D85DE2" w:rsidRPr="00C0308D">
        <w:t>i ini dilakukan kepada masing-masing penumpang ataupun pengantar ataupun penjemput yang berada di pelabuhan. Pertanyaan yang ditanyakan seperti :</w:t>
      </w:r>
    </w:p>
    <w:p w:rsidR="00D85DE2" w:rsidRPr="00C0308D" w:rsidRDefault="00D85DE2" w:rsidP="009C387E">
      <w:pPr>
        <w:pStyle w:val="ListParagraph"/>
        <w:widowControl/>
        <w:numPr>
          <w:ilvl w:val="0"/>
          <w:numId w:val="18"/>
        </w:numPr>
        <w:autoSpaceDE/>
        <w:autoSpaceDN/>
        <w:spacing w:before="120" w:after="160" w:line="360" w:lineRule="auto"/>
        <w:ind w:left="1260"/>
        <w:contextualSpacing/>
        <w:jc w:val="both"/>
      </w:pPr>
      <w:r w:rsidRPr="00C0308D">
        <w:t>Asal perjalanan dan tujuan perjalanan</w:t>
      </w:r>
    </w:p>
    <w:p w:rsidR="00D85DE2" w:rsidRPr="00C0308D" w:rsidRDefault="00D85DE2" w:rsidP="009C387E">
      <w:pPr>
        <w:pStyle w:val="ListParagraph"/>
        <w:widowControl/>
        <w:numPr>
          <w:ilvl w:val="0"/>
          <w:numId w:val="18"/>
        </w:numPr>
        <w:autoSpaceDE/>
        <w:autoSpaceDN/>
        <w:spacing w:before="120" w:after="160" w:line="360" w:lineRule="auto"/>
        <w:ind w:left="1260"/>
        <w:contextualSpacing/>
        <w:jc w:val="both"/>
      </w:pPr>
      <w:r w:rsidRPr="00C0308D">
        <w:t>Moda sebelum dan sesudah selain moda utama (kapal)</w:t>
      </w:r>
    </w:p>
    <w:p w:rsidR="00D85DE2" w:rsidRPr="00C0308D" w:rsidRDefault="00D85DE2" w:rsidP="009C387E">
      <w:pPr>
        <w:pStyle w:val="ListParagraph"/>
        <w:widowControl/>
        <w:numPr>
          <w:ilvl w:val="0"/>
          <w:numId w:val="18"/>
        </w:numPr>
        <w:autoSpaceDE/>
        <w:autoSpaceDN/>
        <w:spacing w:before="120" w:after="160" w:line="360" w:lineRule="auto"/>
        <w:ind w:left="1260"/>
        <w:contextualSpacing/>
        <w:jc w:val="both"/>
      </w:pPr>
      <w:r w:rsidRPr="00C0308D">
        <w:t>Jumlah perjalanan menggunakan kapal dalam satu waktu tertentu</w:t>
      </w:r>
    </w:p>
    <w:p w:rsidR="00D85DE2" w:rsidRPr="00C0308D" w:rsidRDefault="00D85DE2" w:rsidP="009C387E">
      <w:pPr>
        <w:pStyle w:val="ListParagraph"/>
        <w:widowControl/>
        <w:numPr>
          <w:ilvl w:val="0"/>
          <w:numId w:val="18"/>
        </w:numPr>
        <w:autoSpaceDE/>
        <w:autoSpaceDN/>
        <w:spacing w:before="120" w:after="160" w:line="360" w:lineRule="auto"/>
        <w:ind w:left="1260"/>
        <w:contextualSpacing/>
        <w:jc w:val="both"/>
      </w:pPr>
      <w:r w:rsidRPr="00C0308D">
        <w:t xml:space="preserve">Penilaian </w:t>
      </w:r>
      <w:r w:rsidRPr="00C0308D">
        <w:rPr>
          <w:i/>
          <w:iCs/>
        </w:rPr>
        <w:t>random</w:t>
      </w:r>
      <w:r w:rsidR="0040733B">
        <w:rPr>
          <w:i/>
          <w:iCs/>
        </w:rPr>
        <w:t xml:space="preserve"> </w:t>
      </w:r>
      <w:r w:rsidRPr="00C0308D">
        <w:rPr>
          <w:i/>
          <w:iCs/>
        </w:rPr>
        <w:t xml:space="preserve"> </w:t>
      </w:r>
      <w:r w:rsidRPr="00C0308D">
        <w:t>terhadap pelayanan kapal penyeberangan, baik fasilitas yang tersedia maupun kemudahan dalam keterjangkauan, Dsb</w:t>
      </w:r>
    </w:p>
    <w:p w:rsidR="00D85DE2" w:rsidRPr="001272CE" w:rsidRDefault="00C3588E" w:rsidP="004250B8">
      <w:pPr>
        <w:pStyle w:val="Heading3"/>
        <w:jc w:val="both"/>
        <w:rPr>
          <w:rFonts w:ascii="Tahoma" w:hAnsi="Tahoma" w:cs="Tahoma"/>
          <w:b w:val="0"/>
          <w:color w:val="auto"/>
        </w:rPr>
      </w:pPr>
      <w:bookmarkStart w:id="143" w:name="_Toc111980006"/>
      <w:r>
        <w:rPr>
          <w:rFonts w:ascii="Tahoma" w:hAnsi="Tahoma" w:cs="Tahoma"/>
          <w:b w:val="0"/>
          <w:color w:val="auto"/>
        </w:rPr>
        <w:t>4</w:t>
      </w:r>
      <w:r w:rsidR="005364D3" w:rsidRPr="001272CE">
        <w:rPr>
          <w:rFonts w:ascii="Tahoma" w:hAnsi="Tahoma" w:cs="Tahoma"/>
          <w:b w:val="0"/>
          <w:color w:val="auto"/>
        </w:rPr>
        <w:t>.</w:t>
      </w:r>
      <w:r w:rsidR="00D85DE2" w:rsidRPr="001272CE">
        <w:rPr>
          <w:rFonts w:ascii="Tahoma" w:hAnsi="Tahoma" w:cs="Tahoma"/>
          <w:b w:val="0"/>
          <w:color w:val="auto"/>
        </w:rPr>
        <w:t>2</w:t>
      </w:r>
      <w:r w:rsidR="005364D3" w:rsidRPr="001272CE">
        <w:rPr>
          <w:rFonts w:ascii="Tahoma" w:hAnsi="Tahoma" w:cs="Tahoma"/>
          <w:b w:val="0"/>
          <w:color w:val="auto"/>
        </w:rPr>
        <w:t>.2</w:t>
      </w:r>
      <w:r w:rsidR="00D85DE2" w:rsidRPr="001272CE">
        <w:rPr>
          <w:rFonts w:ascii="Tahoma" w:hAnsi="Tahoma" w:cs="Tahoma"/>
          <w:b w:val="0"/>
          <w:color w:val="auto"/>
        </w:rPr>
        <w:t xml:space="preserve"> Pengumpulan Data Sekunder</w:t>
      </w:r>
      <w:bookmarkEnd w:id="143"/>
      <w:r w:rsidR="00D85DE2" w:rsidRPr="001272CE">
        <w:rPr>
          <w:rFonts w:ascii="Tahoma" w:hAnsi="Tahoma" w:cs="Tahoma"/>
          <w:b w:val="0"/>
          <w:color w:val="auto"/>
        </w:rPr>
        <w:t xml:space="preserve"> </w:t>
      </w:r>
    </w:p>
    <w:p w:rsidR="009555B3" w:rsidRPr="001272CE" w:rsidRDefault="009555B3" w:rsidP="009555B3"/>
    <w:p w:rsidR="00D85DE2" w:rsidRPr="001272CE" w:rsidRDefault="00D85DE2" w:rsidP="00785F1E">
      <w:pPr>
        <w:spacing w:after="35" w:line="360" w:lineRule="auto"/>
        <w:ind w:left="630" w:firstLine="720"/>
        <w:jc w:val="both"/>
      </w:pPr>
      <w:r w:rsidRPr="001272CE">
        <w:t>Data sekunder adalah data yang diperoleh secara tidak langsung, tetapi  telah ada pada setiap insta</w:t>
      </w:r>
      <w:r w:rsidR="00347535" w:rsidRPr="001272CE">
        <w:t>n</w:t>
      </w:r>
      <w:r w:rsidRPr="001272CE">
        <w:t xml:space="preserve">si terkait. Data sekunder ini dapat diperoleh dengan menggunakan metode sebagai berikut : </w:t>
      </w:r>
    </w:p>
    <w:p w:rsidR="00D85DE2" w:rsidRPr="001272CE" w:rsidRDefault="00C3588E" w:rsidP="004250B8">
      <w:pPr>
        <w:pStyle w:val="Heading4"/>
        <w:spacing w:line="240" w:lineRule="auto"/>
        <w:jc w:val="both"/>
        <w:rPr>
          <w:rFonts w:ascii="Tahoma" w:hAnsi="Tahoma" w:cs="Tahoma"/>
          <w:b w:val="0"/>
          <w:i w:val="0"/>
          <w:color w:val="auto"/>
          <w:lang w:val="id"/>
        </w:rPr>
      </w:pPr>
      <w:r>
        <w:rPr>
          <w:rFonts w:ascii="Tahoma" w:hAnsi="Tahoma" w:cs="Tahoma"/>
          <w:b w:val="0"/>
          <w:i w:val="0"/>
          <w:color w:val="auto"/>
          <w:lang w:val="id"/>
        </w:rPr>
        <w:t>4</w:t>
      </w:r>
      <w:r w:rsidR="00B85CC5" w:rsidRPr="001272CE">
        <w:rPr>
          <w:rFonts w:ascii="Tahoma" w:hAnsi="Tahoma" w:cs="Tahoma"/>
          <w:b w:val="0"/>
          <w:i w:val="0"/>
          <w:color w:val="auto"/>
          <w:lang w:val="id"/>
        </w:rPr>
        <w:t>.</w:t>
      </w:r>
      <w:r w:rsidR="005364D3" w:rsidRPr="001272CE">
        <w:rPr>
          <w:rFonts w:ascii="Tahoma" w:hAnsi="Tahoma" w:cs="Tahoma"/>
          <w:b w:val="0"/>
          <w:i w:val="0"/>
          <w:color w:val="auto"/>
          <w:lang w:val="id"/>
        </w:rPr>
        <w:t>2.2.1</w:t>
      </w:r>
      <w:r w:rsidR="00D85DE2" w:rsidRPr="001272CE">
        <w:rPr>
          <w:rFonts w:ascii="Tahoma" w:hAnsi="Tahoma" w:cs="Tahoma"/>
          <w:b w:val="0"/>
          <w:i w:val="0"/>
          <w:color w:val="auto"/>
          <w:lang w:val="id"/>
        </w:rPr>
        <w:t xml:space="preserve"> Metode Kepustakaan </w:t>
      </w:r>
    </w:p>
    <w:p w:rsidR="009555B3" w:rsidRPr="001272CE" w:rsidRDefault="009555B3" w:rsidP="009555B3"/>
    <w:p w:rsidR="00D85DE2" w:rsidRPr="001272CE" w:rsidRDefault="00D85DE2" w:rsidP="00785F1E">
      <w:pPr>
        <w:spacing w:line="360" w:lineRule="auto"/>
        <w:ind w:left="810" w:firstLine="720"/>
        <w:jc w:val="both"/>
      </w:pPr>
      <w:r w:rsidRPr="001272CE">
        <w:t xml:space="preserve">Yaitu dengan mempelajari teori dan literatur dan modul perkuliahan yang berhubungan dengan masalah yang akan diteliti sebagai landasan teori dalam menganalisa maupun pemecahan masalah. </w:t>
      </w:r>
    </w:p>
    <w:p w:rsidR="00D85DE2" w:rsidRPr="001272CE" w:rsidRDefault="00C3588E" w:rsidP="004250B8">
      <w:pPr>
        <w:pStyle w:val="Heading4"/>
        <w:spacing w:line="240" w:lineRule="auto"/>
        <w:jc w:val="both"/>
        <w:rPr>
          <w:rFonts w:ascii="Tahoma" w:hAnsi="Tahoma" w:cs="Tahoma"/>
          <w:b w:val="0"/>
          <w:i w:val="0"/>
          <w:color w:val="auto"/>
        </w:rPr>
      </w:pPr>
      <w:r>
        <w:rPr>
          <w:rFonts w:ascii="Tahoma" w:hAnsi="Tahoma" w:cs="Tahoma"/>
          <w:b w:val="0"/>
          <w:i w:val="0"/>
          <w:color w:val="auto"/>
        </w:rPr>
        <w:t>4</w:t>
      </w:r>
      <w:r w:rsidR="00B85CC5" w:rsidRPr="001272CE">
        <w:rPr>
          <w:rFonts w:ascii="Tahoma" w:hAnsi="Tahoma" w:cs="Tahoma"/>
          <w:b w:val="0"/>
          <w:i w:val="0"/>
          <w:color w:val="auto"/>
        </w:rPr>
        <w:t>.</w:t>
      </w:r>
      <w:r w:rsidR="005364D3" w:rsidRPr="001272CE">
        <w:rPr>
          <w:rFonts w:ascii="Tahoma" w:hAnsi="Tahoma" w:cs="Tahoma"/>
          <w:b w:val="0"/>
          <w:i w:val="0"/>
          <w:color w:val="auto"/>
        </w:rPr>
        <w:t>2.2.2</w:t>
      </w:r>
      <w:r w:rsidR="00D85DE2" w:rsidRPr="001272CE">
        <w:rPr>
          <w:rFonts w:ascii="Tahoma" w:hAnsi="Tahoma" w:cs="Tahoma"/>
          <w:b w:val="0"/>
          <w:i w:val="0"/>
          <w:color w:val="auto"/>
        </w:rPr>
        <w:t xml:space="preserve"> Studi Institusional </w:t>
      </w:r>
    </w:p>
    <w:p w:rsidR="009555B3" w:rsidRPr="001272CE" w:rsidRDefault="009555B3" w:rsidP="009555B3">
      <w:pPr>
        <w:rPr>
          <w:lang w:val="en-US"/>
        </w:rPr>
      </w:pPr>
    </w:p>
    <w:p w:rsidR="00D85DE2" w:rsidRPr="001272CE" w:rsidRDefault="00D85DE2" w:rsidP="00785F1E">
      <w:pPr>
        <w:spacing w:line="360" w:lineRule="auto"/>
        <w:ind w:left="810" w:firstLine="720"/>
        <w:jc w:val="both"/>
        <w:rPr>
          <w:color w:val="171717"/>
        </w:rPr>
      </w:pPr>
      <w:r w:rsidRPr="001272CE">
        <w:t xml:space="preserve">Yaitu dengan mengumpulkan data dari instansi terkait dengan penelitian ini yaitu Dinas Perhubungan </w:t>
      </w:r>
      <w:r w:rsidR="005E275E" w:rsidRPr="001272CE">
        <w:t>Kota Manado</w:t>
      </w:r>
      <w:r w:rsidRPr="001272CE">
        <w:t xml:space="preserve"> berupa data penduduk, produktivitas pelabuhan, karakteristik kapal, dan data lainnya </w:t>
      </w:r>
      <w:r w:rsidRPr="001272CE">
        <w:rPr>
          <w:color w:val="171717"/>
        </w:rPr>
        <w:t>selama penelitian.</w:t>
      </w:r>
    </w:p>
    <w:p w:rsidR="009555B3" w:rsidRPr="001272CE" w:rsidRDefault="00C3588E" w:rsidP="004250B8">
      <w:pPr>
        <w:pStyle w:val="Heading4"/>
        <w:spacing w:line="240" w:lineRule="auto"/>
        <w:jc w:val="both"/>
        <w:rPr>
          <w:rFonts w:ascii="Tahoma" w:hAnsi="Tahoma" w:cs="Tahoma"/>
          <w:b w:val="0"/>
          <w:i w:val="0"/>
          <w:color w:val="auto"/>
        </w:rPr>
      </w:pPr>
      <w:r>
        <w:rPr>
          <w:rFonts w:ascii="Tahoma" w:hAnsi="Tahoma" w:cs="Tahoma"/>
          <w:b w:val="0"/>
          <w:i w:val="0"/>
          <w:color w:val="auto"/>
        </w:rPr>
        <w:t>4</w:t>
      </w:r>
      <w:r w:rsidR="00B85CC5" w:rsidRPr="001272CE">
        <w:rPr>
          <w:rFonts w:ascii="Tahoma" w:hAnsi="Tahoma" w:cs="Tahoma"/>
          <w:b w:val="0"/>
          <w:i w:val="0"/>
          <w:color w:val="auto"/>
        </w:rPr>
        <w:t>.</w:t>
      </w:r>
      <w:r w:rsidR="005364D3" w:rsidRPr="001272CE">
        <w:rPr>
          <w:rFonts w:ascii="Tahoma" w:hAnsi="Tahoma" w:cs="Tahoma"/>
          <w:b w:val="0"/>
          <w:i w:val="0"/>
          <w:color w:val="auto"/>
        </w:rPr>
        <w:t>2.2.3</w:t>
      </w:r>
      <w:r w:rsidR="00D85DE2" w:rsidRPr="001272CE">
        <w:rPr>
          <w:rFonts w:ascii="Tahoma" w:hAnsi="Tahoma" w:cs="Tahoma"/>
          <w:b w:val="0"/>
          <w:i w:val="0"/>
          <w:color w:val="auto"/>
        </w:rPr>
        <w:t xml:space="preserve"> Studi Literatur</w:t>
      </w:r>
    </w:p>
    <w:p w:rsidR="00D85DE2" w:rsidRPr="00C0308D" w:rsidRDefault="00D85DE2" w:rsidP="009555B3">
      <w:r w:rsidRPr="00C0308D">
        <w:t xml:space="preserve"> </w:t>
      </w:r>
    </w:p>
    <w:p w:rsidR="00D85DE2" w:rsidRPr="003B7E75" w:rsidRDefault="00D85DE2" w:rsidP="00785F1E">
      <w:pPr>
        <w:spacing w:after="2" w:line="360" w:lineRule="auto"/>
        <w:ind w:left="810" w:right="55" w:firstLine="720"/>
        <w:jc w:val="both"/>
        <w:rPr>
          <w:color w:val="171717"/>
        </w:rPr>
      </w:pPr>
      <w:r w:rsidRPr="003B7E75">
        <w:rPr>
          <w:color w:val="171717"/>
        </w:rPr>
        <w:t xml:space="preserve">Yaitu dengan mempelajari teori – teori dan buku – buku serta modul yang ada sebagai bahan </w:t>
      </w:r>
      <w:r w:rsidRPr="003B7E75">
        <w:rPr>
          <w:color w:val="171717"/>
          <w:sz w:val="23"/>
        </w:rPr>
        <w:t>referensi</w:t>
      </w:r>
      <w:r w:rsidRPr="003B7E75">
        <w:rPr>
          <w:color w:val="171717"/>
        </w:rPr>
        <w:t xml:space="preserve"> dalam menganalisa dan pembahasan masalah. Pen</w:t>
      </w:r>
      <w:r w:rsidR="00E87484">
        <w:rPr>
          <w:color w:val="171717"/>
        </w:rPr>
        <w:t>eliti</w:t>
      </w:r>
      <w:r w:rsidRPr="003B7E75">
        <w:rPr>
          <w:color w:val="171717"/>
        </w:rPr>
        <w:t xml:space="preserve"> juga membuat bagan alir penelitian dimana dalam penulisan laporan ini dapat diidentifiksikan semua data yang telah dikumpulkan. </w:t>
      </w:r>
    </w:p>
    <w:p w:rsidR="00D85DE2" w:rsidRDefault="00C3588E" w:rsidP="009555B3">
      <w:pPr>
        <w:pStyle w:val="Heading2"/>
        <w:jc w:val="both"/>
        <w:rPr>
          <w:rFonts w:ascii="Tahoma" w:hAnsi="Tahoma" w:cs="Tahoma"/>
          <w:color w:val="auto"/>
          <w:sz w:val="22"/>
        </w:rPr>
      </w:pPr>
      <w:bookmarkStart w:id="144" w:name="_Toc111980007"/>
      <w:r>
        <w:rPr>
          <w:rFonts w:ascii="Tahoma" w:hAnsi="Tahoma" w:cs="Tahoma"/>
          <w:color w:val="auto"/>
          <w:sz w:val="22"/>
        </w:rPr>
        <w:t>4</w:t>
      </w:r>
      <w:r w:rsidR="00D97A4D">
        <w:rPr>
          <w:rFonts w:ascii="Tahoma" w:hAnsi="Tahoma" w:cs="Tahoma"/>
          <w:color w:val="auto"/>
          <w:sz w:val="22"/>
        </w:rPr>
        <w:t>.</w:t>
      </w:r>
      <w:r w:rsidR="005364D3">
        <w:rPr>
          <w:rFonts w:ascii="Tahoma" w:hAnsi="Tahoma" w:cs="Tahoma"/>
          <w:color w:val="auto"/>
          <w:sz w:val="22"/>
        </w:rPr>
        <w:t>3</w:t>
      </w:r>
      <w:r w:rsidR="00D85DE2" w:rsidRPr="00133655">
        <w:rPr>
          <w:rFonts w:ascii="Tahoma" w:hAnsi="Tahoma" w:cs="Tahoma"/>
          <w:color w:val="auto"/>
          <w:sz w:val="22"/>
        </w:rPr>
        <w:t xml:space="preserve"> Bagan Alir Penelitian</w:t>
      </w:r>
      <w:bookmarkEnd w:id="144"/>
      <w:r w:rsidR="00D85DE2" w:rsidRPr="00133655">
        <w:rPr>
          <w:rFonts w:ascii="Tahoma" w:hAnsi="Tahoma" w:cs="Tahoma"/>
          <w:color w:val="auto"/>
          <w:sz w:val="22"/>
        </w:rPr>
        <w:t xml:space="preserve"> </w:t>
      </w:r>
    </w:p>
    <w:p w:rsidR="009555B3" w:rsidRPr="009555B3" w:rsidRDefault="009555B3" w:rsidP="009555B3"/>
    <w:p w:rsidR="00D85DE2" w:rsidRDefault="00D85DE2" w:rsidP="00785F1E">
      <w:pPr>
        <w:spacing w:line="360" w:lineRule="auto"/>
        <w:ind w:left="450" w:firstLine="720"/>
        <w:jc w:val="both"/>
      </w:pPr>
      <w:r w:rsidRPr="00BA7A9A">
        <w:t>Penelitian ini bertujuan untuk menentukan strategi dan alternatif apa saja yang akan dilakukan dalam upaya untuk meningkatkan fasilitas pelayana</w:t>
      </w:r>
      <w:r>
        <w:t>n yang ada di pelabuhan</w:t>
      </w:r>
      <w:r w:rsidRPr="00BA7A9A">
        <w:t>, agar tujuan penelitian ini terarah dan mencapai target maka,</w:t>
      </w:r>
      <w:r w:rsidR="003529FE">
        <w:t xml:space="preserve"> </w:t>
      </w:r>
      <w:r w:rsidRPr="00BA7A9A">
        <w:t>disusunlah bagan alir penelitian.</w:t>
      </w:r>
      <w:r>
        <w:t xml:space="preserve"> Adapun bagan alir yang telah digambarkan berikut ini : </w:t>
      </w:r>
    </w:p>
    <w:p w:rsidR="00314870" w:rsidRDefault="00314870" w:rsidP="00785F1E">
      <w:pPr>
        <w:spacing w:line="360" w:lineRule="auto"/>
        <w:ind w:left="450" w:firstLine="720"/>
        <w:jc w:val="both"/>
      </w:pPr>
    </w:p>
    <w:p w:rsidR="00D85DE2" w:rsidRPr="00965326" w:rsidRDefault="00D85DE2" w:rsidP="0065260C">
      <w:pPr>
        <w:spacing w:line="360" w:lineRule="auto"/>
        <w:jc w:val="both"/>
      </w:pPr>
    </w:p>
    <w:p w:rsidR="00D85DE2" w:rsidRDefault="00D85DE2" w:rsidP="00D85DE2">
      <w:pPr>
        <w:spacing w:line="360" w:lineRule="auto"/>
        <w:ind w:left="720"/>
        <w:jc w:val="both"/>
      </w:pPr>
    </w:p>
    <w:p w:rsidR="00D85DE2" w:rsidRPr="004A7271" w:rsidRDefault="00EE62DD" w:rsidP="00D85DE2">
      <w:pPr>
        <w:spacing w:line="360" w:lineRule="auto"/>
        <w:ind w:left="1701"/>
        <w:jc w:val="both"/>
      </w:pPr>
      <w:r w:rsidRPr="001236CA">
        <w:rPr>
          <w:noProof/>
          <w:lang w:val="en-US"/>
        </w:rPr>
        <mc:AlternateContent>
          <mc:Choice Requires="wps">
            <w:drawing>
              <wp:anchor distT="0" distB="0" distL="114300" distR="114300" simplePos="0" relativeHeight="251782144" behindDoc="0" locked="0" layoutInCell="1" allowOverlap="1" wp14:anchorId="1F0020DA" wp14:editId="62F8FF6B">
                <wp:simplePos x="0" y="0"/>
                <wp:positionH relativeFrom="column">
                  <wp:posOffset>2559685</wp:posOffset>
                </wp:positionH>
                <wp:positionV relativeFrom="paragraph">
                  <wp:posOffset>-100965</wp:posOffset>
                </wp:positionV>
                <wp:extent cx="0" cy="191135"/>
                <wp:effectExtent l="76200" t="0" r="57150" b="56515"/>
                <wp:wrapNone/>
                <wp:docPr id="43912" name="Straight Arrow Connector 43912"/>
                <wp:cNvGraphicFramePr/>
                <a:graphic xmlns:a="http://schemas.openxmlformats.org/drawingml/2006/main">
                  <a:graphicData uri="http://schemas.microsoft.com/office/word/2010/wordprocessingShape">
                    <wps:wsp>
                      <wps:cNvCnPr/>
                      <wps:spPr>
                        <a:xfrm>
                          <a:off x="0" y="0"/>
                          <a:ext cx="0" cy="1911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3912" o:spid="_x0000_s1026" type="#_x0000_t32" style="position:absolute;margin-left:201.55pt;margin-top:-7.95pt;width:0;height:15.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" strokecolor="black [3040]">
                <v:stroke endarrow="block"/>
              </v:shape>
            </w:pict>
          </mc:Fallback>
        </mc:AlternateContent>
      </w:r>
      <w:r w:rsidRPr="001236CA">
        <w:rPr>
          <w:noProof/>
          <w:lang w:val="en-US"/>
        </w:rPr>
        <mc:AlternateContent>
          <mc:Choice Requires="wps">
            <w:drawing>
              <wp:anchor distT="0" distB="0" distL="114300" distR="114300" simplePos="0" relativeHeight="251773952" behindDoc="0" locked="0" layoutInCell="1" allowOverlap="1" wp14:anchorId="056B9CDE" wp14:editId="0C6DA0D5">
                <wp:simplePos x="0" y="0"/>
                <wp:positionH relativeFrom="column">
                  <wp:posOffset>2007870</wp:posOffset>
                </wp:positionH>
                <wp:positionV relativeFrom="paragraph">
                  <wp:posOffset>-512445</wp:posOffset>
                </wp:positionV>
                <wp:extent cx="1123950" cy="409575"/>
                <wp:effectExtent l="0" t="0" r="19050" b="28575"/>
                <wp:wrapNone/>
                <wp:docPr id="43911" name="Flowchart: Terminator 43911"/>
                <wp:cNvGraphicFramePr/>
                <a:graphic xmlns:a="http://schemas.openxmlformats.org/drawingml/2006/main">
                  <a:graphicData uri="http://schemas.microsoft.com/office/word/2010/wordprocessingShape">
                    <wps:wsp>
                      <wps:cNvSpPr/>
                      <wps:spPr>
                        <a:xfrm>
                          <a:off x="0" y="0"/>
                          <a:ext cx="1123950" cy="409575"/>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3E6A8F" w:rsidRPr="0065260C" w:rsidRDefault="003E6A8F" w:rsidP="001236CA">
                            <w:pPr>
                              <w:jc w:val="center"/>
                              <w:rPr>
                                <w:b/>
                                <w:sz w:val="16"/>
                                <w:szCs w:val="18"/>
                              </w:rPr>
                            </w:pPr>
                            <w:r w:rsidRPr="0065260C">
                              <w:rPr>
                                <w:b/>
                                <w:sz w:val="16"/>
                                <w:szCs w:val="18"/>
                              </w:rPr>
                              <w:t>MULAI</w:t>
                            </w:r>
                          </w:p>
                          <w:p w:rsidR="003E6A8F" w:rsidRDefault="003E6A8F" w:rsidP="001236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Flowchart: Terminator 43911" o:spid="_x0000_s1026" type="#_x0000_t116" style="position:absolute;left:0;text-align:left;margin-left:158.1pt;margin-top:-40.35pt;width:88.5pt;height:3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" fillcolor="white [3201]" strokecolor="black [3200]" strokeweight="2pt">
                <v:textbox>
                  <w:txbxContent>
                    <w:p w:rsidR="00163B1B" w:rsidRPr="0065260C" w:rsidRDefault="00163B1B" w:rsidP="001236CA">
                      <w:pPr>
                        <w:jc w:val="center"/>
                        <w:rPr>
                          <w:b/>
                          <w:sz w:val="16"/>
                          <w:szCs w:val="18"/>
                        </w:rPr>
                      </w:pPr>
                      <w:r w:rsidRPr="0065260C">
                        <w:rPr>
                          <w:b/>
                          <w:sz w:val="16"/>
                          <w:szCs w:val="18"/>
                        </w:rPr>
                        <w:t>MULAI</w:t>
                      </w:r>
                    </w:p>
                    <w:p w:rsidR="00163B1B" w:rsidRDefault="00163B1B" w:rsidP="001236CA">
                      <w:pPr>
                        <w:jc w:val="center"/>
                      </w:pPr>
                    </w:p>
                  </w:txbxContent>
                </v:textbox>
              </v:shape>
            </w:pict>
          </mc:Fallback>
        </mc:AlternateContent>
      </w:r>
      <w:r w:rsidR="0065260C" w:rsidRPr="001236CA">
        <w:rPr>
          <w:noProof/>
          <w:lang w:val="en-US"/>
        </w:rPr>
        <mc:AlternateContent>
          <mc:Choice Requires="wps">
            <w:drawing>
              <wp:anchor distT="0" distB="0" distL="114300" distR="114300" simplePos="0" relativeHeight="251770880" behindDoc="0" locked="0" layoutInCell="1" allowOverlap="1" wp14:anchorId="64BFB6FC" wp14:editId="29DBD6D0">
                <wp:simplePos x="0" y="0"/>
                <wp:positionH relativeFrom="column">
                  <wp:posOffset>1741170</wp:posOffset>
                </wp:positionH>
                <wp:positionV relativeFrom="paragraph">
                  <wp:posOffset>99695</wp:posOffset>
                </wp:positionV>
                <wp:extent cx="1771650" cy="323850"/>
                <wp:effectExtent l="0" t="0" r="19050" b="19050"/>
                <wp:wrapNone/>
                <wp:docPr id="45" name="Rounded Rectangle 15"/>
                <wp:cNvGraphicFramePr/>
                <a:graphic xmlns:a="http://schemas.openxmlformats.org/drawingml/2006/main">
                  <a:graphicData uri="http://schemas.microsoft.com/office/word/2010/wordprocessingShape">
                    <wps:wsp>
                      <wps:cNvSpPr/>
                      <wps:spPr>
                        <a:xfrm>
                          <a:off x="0" y="0"/>
                          <a:ext cx="1771650" cy="323850"/>
                        </a:xfrm>
                        <a:prstGeom prst="roundRect">
                          <a:avLst/>
                        </a:prstGeom>
                        <a:ln/>
                      </wps:spPr>
                      <wps:style>
                        <a:lnRef idx="2">
                          <a:schemeClr val="dk1"/>
                        </a:lnRef>
                        <a:fillRef idx="1">
                          <a:schemeClr val="lt1"/>
                        </a:fillRef>
                        <a:effectRef idx="0">
                          <a:schemeClr val="dk1"/>
                        </a:effectRef>
                        <a:fontRef idx="minor">
                          <a:schemeClr val="dk1"/>
                        </a:fontRef>
                      </wps:style>
                      <wps:txbx>
                        <w:txbxContent>
                          <w:p w:rsidR="003E6A8F" w:rsidRPr="007B1B2B" w:rsidRDefault="003E6A8F" w:rsidP="001236CA">
                            <w:pPr>
                              <w:jc w:val="center"/>
                              <w:rPr>
                                <w:b/>
                                <w:sz w:val="16"/>
                                <w:szCs w:val="18"/>
                              </w:rPr>
                            </w:pPr>
                            <w:r w:rsidRPr="007B1B2B">
                              <w:rPr>
                                <w:b/>
                                <w:sz w:val="16"/>
                                <w:szCs w:val="18"/>
                              </w:rPr>
                              <w:t>IDENTIFIKASI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27" style="position:absolute;left:0;text-align:left;margin-left:137.1pt;margin-top:7.85pt;width:139.5pt;height:2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" fillcolor="white [3201]" strokecolor="black [3200]" strokeweight="2pt">
                <v:textbox>
                  <w:txbxContent>
                    <w:p w:rsidR="00163B1B" w:rsidRPr="007B1B2B" w:rsidRDefault="00163B1B" w:rsidP="001236CA">
                      <w:pPr>
                        <w:jc w:val="center"/>
                        <w:rPr>
                          <w:b/>
                          <w:sz w:val="16"/>
                          <w:szCs w:val="18"/>
                        </w:rPr>
                      </w:pPr>
                      <w:r w:rsidRPr="007B1B2B">
                        <w:rPr>
                          <w:b/>
                          <w:sz w:val="16"/>
                          <w:szCs w:val="18"/>
                        </w:rPr>
                        <w:t>IDENTIFIKASI MASALAH</w:t>
                      </w:r>
                    </w:p>
                  </w:txbxContent>
                </v:textbox>
              </v:roundrect>
            </w:pict>
          </mc:Fallback>
        </mc:AlternateContent>
      </w:r>
    </w:p>
    <w:p w:rsidR="00D85DE2" w:rsidRDefault="007B1B2B" w:rsidP="00D85DE2">
      <w:pPr>
        <w:spacing w:line="360" w:lineRule="auto"/>
        <w:jc w:val="both"/>
      </w:pPr>
      <w:r w:rsidRPr="001236CA">
        <w:rPr>
          <w:noProof/>
          <w:lang w:val="en-US"/>
        </w:rPr>
        <mc:AlternateContent>
          <mc:Choice Requires="wps">
            <w:drawing>
              <wp:anchor distT="0" distB="0" distL="114300" distR="114300" simplePos="0" relativeHeight="251772928" behindDoc="0" locked="0" layoutInCell="1" allowOverlap="1" wp14:anchorId="71CCA74D" wp14:editId="533B2896">
                <wp:simplePos x="0" y="0"/>
                <wp:positionH relativeFrom="column">
                  <wp:posOffset>2569845</wp:posOffset>
                </wp:positionH>
                <wp:positionV relativeFrom="paragraph">
                  <wp:posOffset>170180</wp:posOffset>
                </wp:positionV>
                <wp:extent cx="0" cy="214630"/>
                <wp:effectExtent l="76200" t="0" r="57150" b="52070"/>
                <wp:wrapNone/>
                <wp:docPr id="58" name="Straight Arrow Connector 58"/>
                <wp:cNvGraphicFramePr/>
                <a:graphic xmlns:a="http://schemas.openxmlformats.org/drawingml/2006/main">
                  <a:graphicData uri="http://schemas.microsoft.com/office/word/2010/wordprocessingShape">
                    <wps:wsp>
                      <wps:cNvCnPr/>
                      <wps:spPr>
                        <a:xfrm>
                          <a:off x="0" y="0"/>
                          <a:ext cx="0" cy="2146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58" o:spid="_x0000_s1026" type="#_x0000_t32" style="position:absolute;margin-left:202.35pt;margin-top:13.4pt;width:0;height:16.9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" strokecolor="black [3040]">
                <v:stroke endarrow="block"/>
              </v:shape>
            </w:pict>
          </mc:Fallback>
        </mc:AlternateContent>
      </w:r>
    </w:p>
    <w:p w:rsidR="000E16EB" w:rsidRDefault="00DD0523" w:rsidP="00D85DE2">
      <w:r w:rsidRPr="00D3793F">
        <w:rPr>
          <w:noProof/>
          <w:lang w:val="en-US"/>
        </w:rPr>
        <mc:AlternateContent>
          <mc:Choice Requires="wps">
            <w:drawing>
              <wp:anchor distT="0" distB="0" distL="114300" distR="114300" simplePos="0" relativeHeight="251822080" behindDoc="0" locked="0" layoutInCell="1" allowOverlap="1" wp14:anchorId="1F90E6D3" wp14:editId="14F3E873">
                <wp:simplePos x="0" y="0"/>
                <wp:positionH relativeFrom="column">
                  <wp:posOffset>1922145</wp:posOffset>
                </wp:positionH>
                <wp:positionV relativeFrom="paragraph">
                  <wp:posOffset>6187440</wp:posOffset>
                </wp:positionV>
                <wp:extent cx="1257300" cy="635"/>
                <wp:effectExtent l="38100" t="38100" r="57150" b="94615"/>
                <wp:wrapNone/>
                <wp:docPr id="20" name="Straight Connector 20"/>
                <wp:cNvGraphicFramePr/>
                <a:graphic xmlns:a="http://schemas.openxmlformats.org/drawingml/2006/main">
                  <a:graphicData uri="http://schemas.microsoft.com/office/word/2010/wordprocessingShape">
                    <wps:wsp>
                      <wps:cNvCnPr/>
                      <wps:spPr>
                        <a:xfrm flipH="1">
                          <a:off x="0" y="0"/>
                          <a:ext cx="1257300" cy="63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35pt,487.2pt" to="250.35pt,4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" strokecolor="black [3200]" strokeweight="2pt">
                <v:shadow on="t" color="black" opacity="24903f" origin=",.5" offset="0,.55556mm"/>
              </v:line>
            </w:pict>
          </mc:Fallback>
        </mc:AlternateContent>
      </w:r>
      <w:r w:rsidRPr="00D3793F">
        <w:rPr>
          <w:noProof/>
          <w:lang w:val="en-US"/>
        </w:rPr>
        <mc:AlternateContent>
          <mc:Choice Requires="wps">
            <w:drawing>
              <wp:anchor distT="0" distB="0" distL="114300" distR="114300" simplePos="0" relativeHeight="251826176" behindDoc="0" locked="0" layoutInCell="1" allowOverlap="1" wp14:anchorId="6C29354D" wp14:editId="03EECDA7">
                <wp:simplePos x="0" y="0"/>
                <wp:positionH relativeFrom="column">
                  <wp:posOffset>3179445</wp:posOffset>
                </wp:positionH>
                <wp:positionV relativeFrom="paragraph">
                  <wp:posOffset>6008370</wp:posOffset>
                </wp:positionV>
                <wp:extent cx="0" cy="180340"/>
                <wp:effectExtent l="57150" t="19050" r="76200" b="86360"/>
                <wp:wrapNone/>
                <wp:docPr id="32" name="Straight Connector 32"/>
                <wp:cNvGraphicFramePr/>
                <a:graphic xmlns:a="http://schemas.openxmlformats.org/drawingml/2006/main">
                  <a:graphicData uri="http://schemas.microsoft.com/office/word/2010/wordprocessingShape">
                    <wps:wsp>
                      <wps:cNvCnPr/>
                      <wps:spPr>
                        <a:xfrm>
                          <a:off x="0" y="0"/>
                          <a:ext cx="0" cy="1803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35pt,473.1pt" to="250.35pt,4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" strokecolor="black [3200]" strokeweight="2pt">
                <v:shadow on="t" color="black" opacity="24903f" origin=",.5" offset="0,.55556mm"/>
              </v:line>
            </w:pict>
          </mc:Fallback>
        </mc:AlternateContent>
      </w:r>
      <w:r w:rsidRPr="00F87D52">
        <w:rPr>
          <w:noProof/>
          <w:lang w:val="en-US"/>
        </w:rPr>
        <mc:AlternateContent>
          <mc:Choice Requires="wps">
            <w:drawing>
              <wp:anchor distT="0" distB="0" distL="114300" distR="114300" simplePos="0" relativeHeight="251694080" behindDoc="0" locked="0" layoutInCell="1" allowOverlap="1" wp14:anchorId="7B542AC0" wp14:editId="66F8F299">
                <wp:simplePos x="0" y="0"/>
                <wp:positionH relativeFrom="column">
                  <wp:posOffset>2479040</wp:posOffset>
                </wp:positionH>
                <wp:positionV relativeFrom="paragraph">
                  <wp:posOffset>6191885</wp:posOffset>
                </wp:positionV>
                <wp:extent cx="0" cy="359410"/>
                <wp:effectExtent l="95250" t="19050" r="114300" b="97790"/>
                <wp:wrapNone/>
                <wp:docPr id="44" name="Straight Arrow Connector 44"/>
                <wp:cNvGraphicFramePr/>
                <a:graphic xmlns:a="http://schemas.openxmlformats.org/drawingml/2006/main">
                  <a:graphicData uri="http://schemas.microsoft.com/office/word/2010/wordprocessingShape">
                    <wps:wsp>
                      <wps:cNvCnPr/>
                      <wps:spPr>
                        <a:xfrm>
                          <a:off x="0" y="0"/>
                          <a:ext cx="0" cy="35941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4" o:spid="_x0000_s1026" type="#_x0000_t32" style="position:absolute;margin-left:195.2pt;margin-top:487.55pt;width:0;height:28.3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" strokecolor="black [3200]" strokeweight="2pt">
                <v:stroke endarrow="block"/>
                <v:shadow on="t" color="black" opacity="24903f" origin=",.5" offset="0,.55556mm"/>
              </v:shape>
            </w:pict>
          </mc:Fallback>
        </mc:AlternateContent>
      </w:r>
      <w:r w:rsidRPr="00D3793F">
        <w:rPr>
          <w:noProof/>
          <w:lang w:val="en-US"/>
        </w:rPr>
        <mc:AlternateContent>
          <mc:Choice Requires="wps">
            <w:drawing>
              <wp:anchor distT="0" distB="0" distL="114300" distR="114300" simplePos="0" relativeHeight="251821056" behindDoc="0" locked="0" layoutInCell="1" allowOverlap="1" wp14:anchorId="777FB251" wp14:editId="78E8CC5A">
                <wp:simplePos x="0" y="0"/>
                <wp:positionH relativeFrom="column">
                  <wp:posOffset>1902460</wp:posOffset>
                </wp:positionH>
                <wp:positionV relativeFrom="paragraph">
                  <wp:posOffset>4647565</wp:posOffset>
                </wp:positionV>
                <wp:extent cx="23495" cy="1543685"/>
                <wp:effectExtent l="57150" t="19050" r="71755" b="75565"/>
                <wp:wrapNone/>
                <wp:docPr id="19" name="Straight Connector 19"/>
                <wp:cNvGraphicFramePr/>
                <a:graphic xmlns:a="http://schemas.openxmlformats.org/drawingml/2006/main">
                  <a:graphicData uri="http://schemas.microsoft.com/office/word/2010/wordprocessingShape">
                    <wps:wsp>
                      <wps:cNvCnPr/>
                      <wps:spPr>
                        <a:xfrm>
                          <a:off x="0" y="0"/>
                          <a:ext cx="23495" cy="154368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9.8pt,365.95pt" to="151.6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" strokecolor="black [3200]" strokeweight="2pt">
                <v:shadow on="t" color="black" opacity="24903f" origin=",.5" offset="0,.55556mm"/>
              </v:line>
            </w:pict>
          </mc:Fallback>
        </mc:AlternateContent>
      </w:r>
      <w:r w:rsidRPr="00D3793F">
        <w:rPr>
          <w:noProof/>
          <w:lang w:val="en-US"/>
        </w:rPr>
        <mc:AlternateContent>
          <mc:Choice Requires="wps">
            <w:drawing>
              <wp:anchor distT="0" distB="0" distL="114300" distR="114300" simplePos="0" relativeHeight="251819008" behindDoc="0" locked="0" layoutInCell="1" allowOverlap="1" wp14:anchorId="15F48D83" wp14:editId="61E594F5">
                <wp:simplePos x="0" y="0"/>
                <wp:positionH relativeFrom="margin">
                  <wp:posOffset>2478405</wp:posOffset>
                </wp:positionH>
                <wp:positionV relativeFrom="paragraph">
                  <wp:posOffset>5895975</wp:posOffset>
                </wp:positionV>
                <wp:extent cx="463550" cy="260985"/>
                <wp:effectExtent l="0" t="0" r="12700" b="24765"/>
                <wp:wrapNone/>
                <wp:docPr id="14" name="Rectangle 14"/>
                <wp:cNvGraphicFramePr/>
                <a:graphic xmlns:a="http://schemas.openxmlformats.org/drawingml/2006/main">
                  <a:graphicData uri="http://schemas.microsoft.com/office/word/2010/wordprocessingShape">
                    <wps:wsp>
                      <wps:cNvSpPr/>
                      <wps:spPr>
                        <a:xfrm>
                          <a:off x="0" y="0"/>
                          <a:ext cx="463550" cy="260985"/>
                        </a:xfrm>
                        <a:prstGeom prst="rect">
                          <a:avLst/>
                        </a:prstGeom>
                        <a:ln/>
                      </wps:spPr>
                      <wps:style>
                        <a:lnRef idx="2">
                          <a:schemeClr val="dk1"/>
                        </a:lnRef>
                        <a:fillRef idx="1">
                          <a:schemeClr val="lt1"/>
                        </a:fillRef>
                        <a:effectRef idx="0">
                          <a:schemeClr val="dk1"/>
                        </a:effectRef>
                        <a:fontRef idx="minor">
                          <a:schemeClr val="dk1"/>
                        </a:fontRef>
                      </wps:style>
                      <wps:txbx>
                        <w:txbxContent>
                          <w:p w:rsidR="003E6A8F" w:rsidRPr="00E203BB" w:rsidRDefault="003E6A8F" w:rsidP="00D3793F">
                            <w:pPr>
                              <w:jc w:val="center"/>
                              <w:rPr>
                                <w:b/>
                                <w:sz w:val="18"/>
                                <w:szCs w:val="18"/>
                              </w:rPr>
                            </w:pPr>
                            <w:r>
                              <w:rPr>
                                <w:b/>
                                <w:sz w:val="18"/>
                                <w:szCs w:val="18"/>
                              </w:rPr>
                              <w:t>YA</w:t>
                            </w:r>
                          </w:p>
                          <w:p w:rsidR="003E6A8F" w:rsidRPr="00C82893" w:rsidRDefault="003E6A8F" w:rsidP="00D3793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8" style="position:absolute;margin-left:195.15pt;margin-top:464.25pt;width:36.5pt;height:20.5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" fillcolor="white [3201]" strokecolor="black [3200]" strokeweight="2pt">
                <v:textbox>
                  <w:txbxContent>
                    <w:p w:rsidR="00163B1B" w:rsidRPr="00E203BB" w:rsidRDefault="00163B1B" w:rsidP="00D3793F">
                      <w:pPr>
                        <w:jc w:val="center"/>
                        <w:rPr>
                          <w:b/>
                          <w:sz w:val="18"/>
                          <w:szCs w:val="18"/>
                        </w:rPr>
                      </w:pPr>
                      <w:r>
                        <w:rPr>
                          <w:b/>
                          <w:sz w:val="18"/>
                          <w:szCs w:val="18"/>
                        </w:rPr>
                        <w:t>YA</w:t>
                      </w:r>
                    </w:p>
                    <w:p w:rsidR="00163B1B" w:rsidRPr="00C82893" w:rsidRDefault="00163B1B" w:rsidP="00D3793F"/>
                  </w:txbxContent>
                </v:textbox>
                <w10:wrap anchorx="margin"/>
              </v:rect>
            </w:pict>
          </mc:Fallback>
        </mc:AlternateContent>
      </w:r>
      <w:r w:rsidRPr="00D3793F">
        <w:rPr>
          <w:noProof/>
          <w:lang w:val="en-US"/>
        </w:rPr>
        <mc:AlternateContent>
          <mc:Choice Requires="wps">
            <w:drawing>
              <wp:anchor distT="0" distB="0" distL="114300" distR="114300" simplePos="0" relativeHeight="251824128" behindDoc="0" locked="0" layoutInCell="1" allowOverlap="1" wp14:anchorId="3F9067F3" wp14:editId="21F0B32A">
                <wp:simplePos x="0" y="0"/>
                <wp:positionH relativeFrom="margin">
                  <wp:posOffset>4288790</wp:posOffset>
                </wp:positionH>
                <wp:positionV relativeFrom="paragraph">
                  <wp:posOffset>4820285</wp:posOffset>
                </wp:positionV>
                <wp:extent cx="619125" cy="260985"/>
                <wp:effectExtent l="0" t="0" r="28575" b="24765"/>
                <wp:wrapNone/>
                <wp:docPr id="43934" name="Rectangle 43934"/>
                <wp:cNvGraphicFramePr/>
                <a:graphic xmlns:a="http://schemas.openxmlformats.org/drawingml/2006/main">
                  <a:graphicData uri="http://schemas.microsoft.com/office/word/2010/wordprocessingShape">
                    <wps:wsp>
                      <wps:cNvSpPr/>
                      <wps:spPr>
                        <a:xfrm>
                          <a:off x="0" y="0"/>
                          <a:ext cx="619125" cy="260985"/>
                        </a:xfrm>
                        <a:prstGeom prst="rect">
                          <a:avLst/>
                        </a:prstGeom>
                        <a:ln/>
                      </wps:spPr>
                      <wps:style>
                        <a:lnRef idx="2">
                          <a:schemeClr val="dk1"/>
                        </a:lnRef>
                        <a:fillRef idx="1">
                          <a:schemeClr val="lt1"/>
                        </a:fillRef>
                        <a:effectRef idx="0">
                          <a:schemeClr val="dk1"/>
                        </a:effectRef>
                        <a:fontRef idx="minor">
                          <a:schemeClr val="dk1"/>
                        </a:fontRef>
                      </wps:style>
                      <wps:txbx>
                        <w:txbxContent>
                          <w:p w:rsidR="003E6A8F" w:rsidRPr="00E203BB" w:rsidRDefault="003E6A8F" w:rsidP="00D3793F">
                            <w:pPr>
                              <w:rPr>
                                <w:b/>
                                <w:sz w:val="18"/>
                                <w:szCs w:val="18"/>
                              </w:rPr>
                            </w:pPr>
                            <w:r>
                              <w:rPr>
                                <w:b/>
                                <w:sz w:val="18"/>
                                <w:szCs w:val="18"/>
                              </w:rPr>
                              <w:t>TIDAK</w:t>
                            </w:r>
                          </w:p>
                          <w:p w:rsidR="003E6A8F" w:rsidRPr="00C82893" w:rsidRDefault="003E6A8F" w:rsidP="00D3793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934" o:spid="_x0000_s1029" style="position:absolute;margin-left:337.7pt;margin-top:379.55pt;width:48.75pt;height:20.5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" fillcolor="white [3201]" strokecolor="black [3200]" strokeweight="2pt">
                <v:textbox>
                  <w:txbxContent>
                    <w:p w:rsidR="00163B1B" w:rsidRPr="00E203BB" w:rsidRDefault="00163B1B" w:rsidP="00D3793F">
                      <w:pPr>
                        <w:rPr>
                          <w:b/>
                          <w:sz w:val="18"/>
                          <w:szCs w:val="18"/>
                        </w:rPr>
                      </w:pPr>
                      <w:r>
                        <w:rPr>
                          <w:b/>
                          <w:sz w:val="18"/>
                          <w:szCs w:val="18"/>
                        </w:rPr>
                        <w:t>TIDAK</w:t>
                      </w:r>
                    </w:p>
                    <w:p w:rsidR="00163B1B" w:rsidRPr="00C82893" w:rsidRDefault="00163B1B" w:rsidP="00D3793F"/>
                  </w:txbxContent>
                </v:textbox>
                <w10:wrap anchorx="margin"/>
              </v:rect>
            </w:pict>
          </mc:Fallback>
        </mc:AlternateContent>
      </w:r>
      <w:r w:rsidRPr="00D3793F">
        <w:rPr>
          <w:noProof/>
          <w:lang w:val="en-US"/>
        </w:rPr>
        <mc:AlternateContent>
          <mc:Choice Requires="wps">
            <w:drawing>
              <wp:anchor distT="0" distB="0" distL="114300" distR="114300" simplePos="0" relativeHeight="251820032" behindDoc="0" locked="0" layoutInCell="1" allowOverlap="1" wp14:anchorId="2A161C97" wp14:editId="2D538787">
                <wp:simplePos x="0" y="0"/>
                <wp:positionH relativeFrom="column">
                  <wp:posOffset>2368550</wp:posOffset>
                </wp:positionH>
                <wp:positionV relativeFrom="paragraph">
                  <wp:posOffset>4651375</wp:posOffset>
                </wp:positionV>
                <wp:extent cx="1591310" cy="1334770"/>
                <wp:effectExtent l="0" t="0" r="27940" b="17780"/>
                <wp:wrapNone/>
                <wp:docPr id="15" name="Flowchart: Decision 15"/>
                <wp:cNvGraphicFramePr/>
                <a:graphic xmlns:a="http://schemas.openxmlformats.org/drawingml/2006/main">
                  <a:graphicData uri="http://schemas.microsoft.com/office/word/2010/wordprocessingShape">
                    <wps:wsp>
                      <wps:cNvSpPr/>
                      <wps:spPr>
                        <a:xfrm>
                          <a:off x="0" y="0"/>
                          <a:ext cx="1591310" cy="1334770"/>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3E6A8F" w:rsidRPr="007B1B2B" w:rsidRDefault="003E6A8F" w:rsidP="00D3793F">
                            <w:pPr>
                              <w:jc w:val="center"/>
                              <w:rPr>
                                <w:sz w:val="16"/>
                                <w:szCs w:val="17"/>
                              </w:rPr>
                            </w:pPr>
                            <w:r w:rsidRPr="007B1B2B">
                              <w:rPr>
                                <w:sz w:val="16"/>
                                <w:szCs w:val="17"/>
                              </w:rPr>
                              <w:t>Apakah perlu peningkatan?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Flowchart: Decision 15" o:spid="_x0000_s1030" type="#_x0000_t110" style="position:absolute;margin-left:186.5pt;margin-top:366.25pt;width:125.3pt;height:105.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" fillcolor="white [3201]" strokecolor="black [3200]" strokeweight="2pt">
                <v:textbox>
                  <w:txbxContent>
                    <w:p w:rsidR="00163B1B" w:rsidRPr="007B1B2B" w:rsidRDefault="00163B1B" w:rsidP="00D3793F">
                      <w:pPr>
                        <w:jc w:val="center"/>
                        <w:rPr>
                          <w:sz w:val="16"/>
                          <w:szCs w:val="17"/>
                        </w:rPr>
                      </w:pPr>
                      <w:r w:rsidRPr="007B1B2B">
                        <w:rPr>
                          <w:sz w:val="16"/>
                          <w:szCs w:val="17"/>
                        </w:rPr>
                        <w:t>Apakah perlu peningkatan?</w:t>
                      </w:r>
                    </w:p>
                  </w:txbxContent>
                </v:textbox>
              </v:shape>
            </w:pict>
          </mc:Fallback>
        </mc:AlternateContent>
      </w:r>
      <w:r w:rsidRPr="00D3793F">
        <w:rPr>
          <w:noProof/>
          <w:lang w:val="en-US"/>
        </w:rPr>
        <mc:AlternateContent>
          <mc:Choice Requires="wps">
            <w:drawing>
              <wp:anchor distT="0" distB="0" distL="114300" distR="114300" simplePos="0" relativeHeight="251825152" behindDoc="0" locked="0" layoutInCell="1" allowOverlap="1" wp14:anchorId="78830222" wp14:editId="54F5C61D">
                <wp:simplePos x="0" y="0"/>
                <wp:positionH relativeFrom="column">
                  <wp:posOffset>3956685</wp:posOffset>
                </wp:positionH>
                <wp:positionV relativeFrom="paragraph">
                  <wp:posOffset>5304790</wp:posOffset>
                </wp:positionV>
                <wp:extent cx="951230" cy="0"/>
                <wp:effectExtent l="38100" t="38100" r="58420" b="95250"/>
                <wp:wrapNone/>
                <wp:docPr id="43935" name="Straight Connector 43935"/>
                <wp:cNvGraphicFramePr/>
                <a:graphic xmlns:a="http://schemas.openxmlformats.org/drawingml/2006/main">
                  <a:graphicData uri="http://schemas.microsoft.com/office/word/2010/wordprocessingShape">
                    <wps:wsp>
                      <wps:cNvCnPr/>
                      <wps:spPr>
                        <a:xfrm flipH="1">
                          <a:off x="0" y="0"/>
                          <a:ext cx="95123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43935" o:spid="_x0000_s1026" style="position:absolute;flip:x;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1.55pt,417.7pt" to="386.45pt,4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" strokecolor="black [3200]" strokeweight="2pt">
                <v:shadow on="t" color="black" opacity="24903f" origin=",.5" offset="0,.55556mm"/>
              </v:line>
            </w:pict>
          </mc:Fallback>
        </mc:AlternateContent>
      </w:r>
      <w:r w:rsidRPr="001236CA">
        <w:rPr>
          <w:noProof/>
          <w:lang w:val="en-US"/>
        </w:rPr>
        <mc:AlternateContent>
          <mc:Choice Requires="wps">
            <w:drawing>
              <wp:anchor distT="0" distB="0" distL="114300" distR="114300" simplePos="0" relativeHeight="251785216" behindDoc="0" locked="0" layoutInCell="1" allowOverlap="1" wp14:anchorId="73BE38CC" wp14:editId="6395EA62">
                <wp:simplePos x="0" y="0"/>
                <wp:positionH relativeFrom="margin">
                  <wp:posOffset>2846070</wp:posOffset>
                </wp:positionH>
                <wp:positionV relativeFrom="paragraph">
                  <wp:posOffset>4264025</wp:posOffset>
                </wp:positionV>
                <wp:extent cx="1207770" cy="333375"/>
                <wp:effectExtent l="0" t="0" r="11430" b="28575"/>
                <wp:wrapNone/>
                <wp:docPr id="43913" name="Rectangle 43913"/>
                <wp:cNvGraphicFramePr/>
                <a:graphic xmlns:a="http://schemas.openxmlformats.org/drawingml/2006/main">
                  <a:graphicData uri="http://schemas.microsoft.com/office/word/2010/wordprocessingShape">
                    <wps:wsp>
                      <wps:cNvSpPr/>
                      <wps:spPr>
                        <a:xfrm>
                          <a:off x="0" y="0"/>
                          <a:ext cx="1207770" cy="333375"/>
                        </a:xfrm>
                        <a:prstGeom prst="rect">
                          <a:avLst/>
                        </a:prstGeom>
                        <a:ln/>
                      </wps:spPr>
                      <wps:style>
                        <a:lnRef idx="2">
                          <a:schemeClr val="dk1"/>
                        </a:lnRef>
                        <a:fillRef idx="1">
                          <a:schemeClr val="lt1"/>
                        </a:fillRef>
                        <a:effectRef idx="0">
                          <a:schemeClr val="dk1"/>
                        </a:effectRef>
                        <a:fontRef idx="minor">
                          <a:schemeClr val="dk1"/>
                        </a:fontRef>
                      </wps:style>
                      <wps:txbx>
                        <w:txbxContent>
                          <w:p w:rsidR="003E6A8F" w:rsidRPr="00E203BB" w:rsidRDefault="003E6A8F" w:rsidP="001236CA">
                            <w:pPr>
                              <w:jc w:val="center"/>
                              <w:rPr>
                                <w:b/>
                                <w:sz w:val="18"/>
                                <w:szCs w:val="18"/>
                              </w:rPr>
                            </w:pPr>
                            <w:r w:rsidRPr="00E203BB">
                              <w:rPr>
                                <w:b/>
                                <w:sz w:val="18"/>
                                <w:szCs w:val="18"/>
                              </w:rPr>
                              <w:t>EKSISTING</w:t>
                            </w:r>
                          </w:p>
                          <w:p w:rsidR="003E6A8F" w:rsidRPr="00162DE6" w:rsidRDefault="003E6A8F" w:rsidP="001236CA">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913" o:spid="_x0000_s1031" style="position:absolute;margin-left:224.1pt;margin-top:335.75pt;width:95.1pt;height:26.2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" fillcolor="white [3201]" strokecolor="black [3200]" strokeweight="2pt">
                <v:textbox>
                  <w:txbxContent>
                    <w:p w:rsidR="00163B1B" w:rsidRPr="00E203BB" w:rsidRDefault="00163B1B" w:rsidP="001236CA">
                      <w:pPr>
                        <w:jc w:val="center"/>
                        <w:rPr>
                          <w:b/>
                          <w:sz w:val="18"/>
                          <w:szCs w:val="18"/>
                        </w:rPr>
                      </w:pPr>
                      <w:r w:rsidRPr="00E203BB">
                        <w:rPr>
                          <w:b/>
                          <w:sz w:val="18"/>
                          <w:szCs w:val="18"/>
                        </w:rPr>
                        <w:t>EKSISTING</w:t>
                      </w:r>
                    </w:p>
                    <w:p w:rsidR="00163B1B" w:rsidRPr="00162DE6" w:rsidRDefault="00163B1B" w:rsidP="001236CA">
                      <w:pPr>
                        <w:rPr>
                          <w:sz w:val="20"/>
                          <w:szCs w:val="20"/>
                        </w:rPr>
                      </w:pPr>
                    </w:p>
                  </w:txbxContent>
                </v:textbox>
                <w10:wrap anchorx="margin"/>
              </v:rect>
            </w:pict>
          </mc:Fallback>
        </mc:AlternateContent>
      </w:r>
      <w:r w:rsidRPr="001236CA">
        <w:rPr>
          <w:noProof/>
          <w:lang w:val="en-US"/>
        </w:rPr>
        <mc:AlternateContent>
          <mc:Choice Requires="wps">
            <w:drawing>
              <wp:anchor distT="0" distB="0" distL="114300" distR="114300" simplePos="0" relativeHeight="251790336" behindDoc="0" locked="0" layoutInCell="1" allowOverlap="1" wp14:anchorId="094DB09C" wp14:editId="047CFF95">
                <wp:simplePos x="0" y="0"/>
                <wp:positionH relativeFrom="margin">
                  <wp:posOffset>1360170</wp:posOffset>
                </wp:positionH>
                <wp:positionV relativeFrom="paragraph">
                  <wp:posOffset>4302125</wp:posOffset>
                </wp:positionV>
                <wp:extent cx="1164590" cy="285750"/>
                <wp:effectExtent l="0" t="0" r="16510" b="19050"/>
                <wp:wrapNone/>
                <wp:docPr id="43918" name="Rectangle 43918"/>
                <wp:cNvGraphicFramePr/>
                <a:graphic xmlns:a="http://schemas.openxmlformats.org/drawingml/2006/main">
                  <a:graphicData uri="http://schemas.microsoft.com/office/word/2010/wordprocessingShape">
                    <wps:wsp>
                      <wps:cNvSpPr/>
                      <wps:spPr>
                        <a:xfrm>
                          <a:off x="0" y="0"/>
                          <a:ext cx="1164590" cy="285750"/>
                        </a:xfrm>
                        <a:prstGeom prst="rect">
                          <a:avLst/>
                        </a:prstGeom>
                        <a:ln/>
                      </wps:spPr>
                      <wps:style>
                        <a:lnRef idx="2">
                          <a:schemeClr val="dk1"/>
                        </a:lnRef>
                        <a:fillRef idx="1">
                          <a:schemeClr val="lt1"/>
                        </a:fillRef>
                        <a:effectRef idx="0">
                          <a:schemeClr val="dk1"/>
                        </a:effectRef>
                        <a:fontRef idx="minor">
                          <a:schemeClr val="dk1"/>
                        </a:fontRef>
                      </wps:style>
                      <wps:txbx>
                        <w:txbxContent>
                          <w:p w:rsidR="003E6A8F" w:rsidRPr="00AE42F8" w:rsidRDefault="003E6A8F" w:rsidP="001236CA">
                            <w:pPr>
                              <w:jc w:val="center"/>
                              <w:rPr>
                                <w:b/>
                                <w:sz w:val="16"/>
                                <w:szCs w:val="16"/>
                              </w:rPr>
                            </w:pPr>
                            <w:r w:rsidRPr="00AE42F8">
                              <w:rPr>
                                <w:b/>
                                <w:sz w:val="16"/>
                                <w:szCs w:val="16"/>
                              </w:rPr>
                              <w:t>TAHUN RENCANA</w:t>
                            </w:r>
                          </w:p>
                          <w:p w:rsidR="003E6A8F" w:rsidRPr="00C82893" w:rsidRDefault="003E6A8F" w:rsidP="001236C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918" o:spid="_x0000_s1032" style="position:absolute;margin-left:107.1pt;margin-top:338.75pt;width:91.7pt;height:22.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" fillcolor="white [3201]" strokecolor="black [3200]" strokeweight="2pt">
                <v:textbox>
                  <w:txbxContent>
                    <w:p w:rsidR="00163B1B" w:rsidRPr="00AE42F8" w:rsidRDefault="00163B1B" w:rsidP="001236CA">
                      <w:pPr>
                        <w:jc w:val="center"/>
                        <w:rPr>
                          <w:b/>
                          <w:sz w:val="16"/>
                          <w:szCs w:val="16"/>
                        </w:rPr>
                      </w:pPr>
                      <w:r w:rsidRPr="00AE42F8">
                        <w:rPr>
                          <w:b/>
                          <w:sz w:val="16"/>
                          <w:szCs w:val="16"/>
                        </w:rPr>
                        <w:t>TAHUN RENCANA</w:t>
                      </w:r>
                    </w:p>
                    <w:p w:rsidR="00163B1B" w:rsidRPr="00C82893" w:rsidRDefault="00163B1B" w:rsidP="001236CA"/>
                  </w:txbxContent>
                </v:textbox>
                <w10:wrap anchorx="margin"/>
              </v:rect>
            </w:pict>
          </mc:Fallback>
        </mc:AlternateContent>
      </w:r>
      <w:r w:rsidRPr="00D3793F">
        <w:rPr>
          <w:noProof/>
          <w:lang w:val="en-US"/>
        </w:rPr>
        <mc:AlternateContent>
          <mc:Choice Requires="wps">
            <w:drawing>
              <wp:anchor distT="0" distB="0" distL="114300" distR="114300" simplePos="0" relativeHeight="251823104" behindDoc="0" locked="0" layoutInCell="1" allowOverlap="1" wp14:anchorId="4A659F5D" wp14:editId="379FA161">
                <wp:simplePos x="0" y="0"/>
                <wp:positionH relativeFrom="column">
                  <wp:posOffset>4903470</wp:posOffset>
                </wp:positionH>
                <wp:positionV relativeFrom="paragraph">
                  <wp:posOffset>3111500</wp:posOffset>
                </wp:positionV>
                <wp:extent cx="13335" cy="2185035"/>
                <wp:effectExtent l="57150" t="19050" r="62865" b="81915"/>
                <wp:wrapNone/>
                <wp:docPr id="22" name="Straight Connector 22"/>
                <wp:cNvGraphicFramePr/>
                <a:graphic xmlns:a="http://schemas.openxmlformats.org/drawingml/2006/main">
                  <a:graphicData uri="http://schemas.microsoft.com/office/word/2010/wordprocessingShape">
                    <wps:wsp>
                      <wps:cNvCnPr/>
                      <wps:spPr>
                        <a:xfrm flipH="1" flipV="1">
                          <a:off x="0" y="0"/>
                          <a:ext cx="13335" cy="218503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flip:x 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1pt,245pt" to="387.15pt,4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" strokecolor="black [3200]" strokeweight="2pt">
                <v:shadow on="t" color="black" opacity="24903f" origin=",.5" offset="0,.55556mm"/>
              </v:line>
            </w:pict>
          </mc:Fallback>
        </mc:AlternateContent>
      </w:r>
      <w:r w:rsidRPr="001236CA">
        <w:rPr>
          <w:noProof/>
          <w:lang w:val="en-US"/>
        </w:rPr>
        <mc:AlternateContent>
          <mc:Choice Requires="wps">
            <w:drawing>
              <wp:anchor distT="0" distB="0" distL="114300" distR="114300" simplePos="0" relativeHeight="251788288" behindDoc="0" locked="0" layoutInCell="1" allowOverlap="1" wp14:anchorId="01FEE3FA" wp14:editId="2A7CAA37">
                <wp:simplePos x="0" y="0"/>
                <wp:positionH relativeFrom="margin">
                  <wp:posOffset>1464945</wp:posOffset>
                </wp:positionH>
                <wp:positionV relativeFrom="paragraph">
                  <wp:posOffset>3597275</wp:posOffset>
                </wp:positionV>
                <wp:extent cx="2357120" cy="304165"/>
                <wp:effectExtent l="0" t="0" r="24130" b="19685"/>
                <wp:wrapNone/>
                <wp:docPr id="43916" name="Rectangle 43916"/>
                <wp:cNvGraphicFramePr/>
                <a:graphic xmlns:a="http://schemas.openxmlformats.org/drawingml/2006/main">
                  <a:graphicData uri="http://schemas.microsoft.com/office/word/2010/wordprocessingShape">
                    <wps:wsp>
                      <wps:cNvSpPr/>
                      <wps:spPr>
                        <a:xfrm>
                          <a:off x="0" y="0"/>
                          <a:ext cx="2357120" cy="304165"/>
                        </a:xfrm>
                        <a:prstGeom prst="rect">
                          <a:avLst/>
                        </a:prstGeom>
                        <a:ln/>
                      </wps:spPr>
                      <wps:style>
                        <a:lnRef idx="2">
                          <a:schemeClr val="dk1"/>
                        </a:lnRef>
                        <a:fillRef idx="1">
                          <a:schemeClr val="lt1"/>
                        </a:fillRef>
                        <a:effectRef idx="0">
                          <a:schemeClr val="dk1"/>
                        </a:effectRef>
                        <a:fontRef idx="minor">
                          <a:schemeClr val="dk1"/>
                        </a:fontRef>
                      </wps:style>
                      <wps:txbx>
                        <w:txbxContent>
                          <w:p w:rsidR="003E6A8F" w:rsidRPr="005C599F" w:rsidRDefault="003E6A8F" w:rsidP="001236CA">
                            <w:pPr>
                              <w:jc w:val="center"/>
                              <w:rPr>
                                <w:b/>
                                <w:sz w:val="20"/>
                                <w:szCs w:val="20"/>
                              </w:rPr>
                            </w:pPr>
                            <w:r w:rsidRPr="00E203BB">
                              <w:rPr>
                                <w:b/>
                                <w:sz w:val="18"/>
                                <w:szCs w:val="18"/>
                              </w:rPr>
                              <w:t>PERMINTAAN</w:t>
                            </w:r>
                            <w:r>
                              <w:rPr>
                                <w:b/>
                                <w:sz w:val="20"/>
                                <w:szCs w:val="20"/>
                              </w:rPr>
                              <w:t xml:space="preserve"> DAN KEBUTUHAN</w:t>
                            </w:r>
                          </w:p>
                          <w:p w:rsidR="003E6A8F" w:rsidRPr="00162DE6" w:rsidRDefault="003E6A8F" w:rsidP="001236CA">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916" o:spid="_x0000_s1033" style="position:absolute;margin-left:115.35pt;margin-top:283.25pt;width:185.6pt;height:23.9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" fillcolor="white [3201]" strokecolor="black [3200]" strokeweight="2pt">
                <v:textbox>
                  <w:txbxContent>
                    <w:p w:rsidR="00163B1B" w:rsidRPr="005C599F" w:rsidRDefault="00163B1B" w:rsidP="001236CA">
                      <w:pPr>
                        <w:jc w:val="center"/>
                        <w:rPr>
                          <w:b/>
                          <w:sz w:val="20"/>
                          <w:szCs w:val="20"/>
                        </w:rPr>
                      </w:pPr>
                      <w:r w:rsidRPr="00E203BB">
                        <w:rPr>
                          <w:b/>
                          <w:sz w:val="18"/>
                          <w:szCs w:val="18"/>
                        </w:rPr>
                        <w:t>PERMINTAAN</w:t>
                      </w:r>
                      <w:r>
                        <w:rPr>
                          <w:b/>
                          <w:sz w:val="20"/>
                          <w:szCs w:val="20"/>
                        </w:rPr>
                        <w:t xml:space="preserve"> DAN KEBUTUHAN</w:t>
                      </w:r>
                    </w:p>
                    <w:p w:rsidR="00163B1B" w:rsidRPr="00162DE6" w:rsidRDefault="00163B1B" w:rsidP="001236CA">
                      <w:pPr>
                        <w:rPr>
                          <w:sz w:val="20"/>
                          <w:szCs w:val="20"/>
                        </w:rPr>
                      </w:pPr>
                    </w:p>
                  </w:txbxContent>
                </v:textbox>
                <w10:wrap anchorx="margin"/>
              </v:rect>
            </w:pict>
          </mc:Fallback>
        </mc:AlternateContent>
      </w:r>
      <w:r w:rsidRPr="001236CA">
        <w:rPr>
          <w:noProof/>
          <w:lang w:val="en-US"/>
        </w:rPr>
        <mc:AlternateContent>
          <mc:Choice Requires="wps">
            <w:drawing>
              <wp:anchor distT="0" distB="0" distL="114300" distR="114300" simplePos="0" relativeHeight="251787264" behindDoc="0" locked="0" layoutInCell="1" allowOverlap="1" wp14:anchorId="0B9AC2E6" wp14:editId="4B339D8A">
                <wp:simplePos x="0" y="0"/>
                <wp:positionH relativeFrom="column">
                  <wp:posOffset>1893570</wp:posOffset>
                </wp:positionH>
                <wp:positionV relativeFrom="paragraph">
                  <wp:posOffset>3930650</wp:posOffset>
                </wp:positionV>
                <wp:extent cx="713740" cy="318770"/>
                <wp:effectExtent l="38100" t="38100" r="67310" b="100330"/>
                <wp:wrapNone/>
                <wp:docPr id="43915" name="Straight Arrow Connector 43915"/>
                <wp:cNvGraphicFramePr/>
                <a:graphic xmlns:a="http://schemas.openxmlformats.org/drawingml/2006/main">
                  <a:graphicData uri="http://schemas.microsoft.com/office/word/2010/wordprocessingShape">
                    <wps:wsp>
                      <wps:cNvCnPr/>
                      <wps:spPr>
                        <a:xfrm flipH="1">
                          <a:off x="0" y="0"/>
                          <a:ext cx="713740" cy="3187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3915" o:spid="_x0000_s1026" type="#_x0000_t32" style="position:absolute;margin-left:149.1pt;margin-top:309.5pt;width:56.2pt;height:25.1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" strokecolor="black [3200]" strokeweight="2pt">
                <v:stroke endarrow="block"/>
                <v:shadow on="t" color="black" opacity="24903f" origin=",.5" offset="0,.55556mm"/>
              </v:shape>
            </w:pict>
          </mc:Fallback>
        </mc:AlternateContent>
      </w:r>
      <w:r w:rsidRPr="001236CA">
        <w:rPr>
          <w:noProof/>
          <w:lang w:val="en-US"/>
        </w:rPr>
        <mc:AlternateContent>
          <mc:Choice Requires="wps">
            <w:drawing>
              <wp:anchor distT="0" distB="0" distL="114300" distR="114300" simplePos="0" relativeHeight="251786240" behindDoc="0" locked="0" layoutInCell="1" allowOverlap="1" wp14:anchorId="162F8283" wp14:editId="37AEAB17">
                <wp:simplePos x="0" y="0"/>
                <wp:positionH relativeFrom="column">
                  <wp:posOffset>2598420</wp:posOffset>
                </wp:positionH>
                <wp:positionV relativeFrom="paragraph">
                  <wp:posOffset>3930650</wp:posOffset>
                </wp:positionV>
                <wp:extent cx="702945" cy="306070"/>
                <wp:effectExtent l="38100" t="38100" r="59055" b="93980"/>
                <wp:wrapNone/>
                <wp:docPr id="43914" name="Straight Arrow Connector 43914"/>
                <wp:cNvGraphicFramePr/>
                <a:graphic xmlns:a="http://schemas.openxmlformats.org/drawingml/2006/main">
                  <a:graphicData uri="http://schemas.microsoft.com/office/word/2010/wordprocessingShape">
                    <wps:wsp>
                      <wps:cNvCnPr/>
                      <wps:spPr>
                        <a:xfrm>
                          <a:off x="0" y="0"/>
                          <a:ext cx="702945" cy="3060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3914" o:spid="_x0000_s1026" type="#_x0000_t32" style="position:absolute;margin-left:204.6pt;margin-top:309.5pt;width:55.35pt;height:24.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" strokecolor="black [3200]" strokeweight="2pt">
                <v:stroke endarrow="block"/>
                <v:shadow on="t" color="black" opacity="24903f" origin=",.5" offset="0,.55556mm"/>
              </v:shape>
            </w:pict>
          </mc:Fallback>
        </mc:AlternateContent>
      </w:r>
      <w:r w:rsidRPr="00F87D52">
        <w:rPr>
          <w:noProof/>
          <w:lang w:val="en-US"/>
        </w:rPr>
        <mc:AlternateContent>
          <mc:Choice Requires="wps">
            <w:drawing>
              <wp:anchor distT="0" distB="0" distL="114300" distR="114300" simplePos="0" relativeHeight="251830272" behindDoc="0" locked="0" layoutInCell="1" allowOverlap="1" wp14:anchorId="42E6607B" wp14:editId="1B102155">
                <wp:simplePos x="0" y="0"/>
                <wp:positionH relativeFrom="column">
                  <wp:posOffset>2646045</wp:posOffset>
                </wp:positionH>
                <wp:positionV relativeFrom="paragraph">
                  <wp:posOffset>3311525</wp:posOffset>
                </wp:positionV>
                <wp:extent cx="0" cy="276225"/>
                <wp:effectExtent l="95250" t="19050" r="76200" b="85725"/>
                <wp:wrapNone/>
                <wp:docPr id="34" name="Straight Arrow Connector 34"/>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34" o:spid="_x0000_s1026" type="#_x0000_t32" style="position:absolute;margin-left:208.35pt;margin-top:260.75pt;width:0;height:21.7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" strokecolor="black [3200]" strokeweight="2pt">
                <v:stroke endarrow="block"/>
                <v:shadow on="t" color="black" opacity="24903f" origin=",.5" offset="0,.55556mm"/>
              </v:shape>
            </w:pict>
          </mc:Fallback>
        </mc:AlternateContent>
      </w:r>
      <w:r w:rsidRPr="00D3793F">
        <w:rPr>
          <w:noProof/>
          <w:lang w:val="en-US"/>
        </w:rPr>
        <mc:AlternateContent>
          <mc:Choice Requires="wps">
            <w:drawing>
              <wp:anchor distT="0" distB="0" distL="114300" distR="114300" simplePos="0" relativeHeight="251832320" behindDoc="0" locked="0" layoutInCell="1" allowOverlap="1" wp14:anchorId="54DB7AC4" wp14:editId="03019696">
                <wp:simplePos x="0" y="0"/>
                <wp:positionH relativeFrom="column">
                  <wp:posOffset>3367405</wp:posOffset>
                </wp:positionH>
                <wp:positionV relativeFrom="paragraph">
                  <wp:posOffset>3121025</wp:posOffset>
                </wp:positionV>
                <wp:extent cx="1532255" cy="0"/>
                <wp:effectExtent l="38100" t="38100" r="67945" b="95250"/>
                <wp:wrapNone/>
                <wp:docPr id="35" name="Straight Connector 35"/>
                <wp:cNvGraphicFramePr/>
                <a:graphic xmlns:a="http://schemas.openxmlformats.org/drawingml/2006/main">
                  <a:graphicData uri="http://schemas.microsoft.com/office/word/2010/wordprocessingShape">
                    <wps:wsp>
                      <wps:cNvCnPr/>
                      <wps:spPr>
                        <a:xfrm flipH="1">
                          <a:off x="0" y="0"/>
                          <a:ext cx="153225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35" o:spid="_x0000_s1026" style="position:absolute;flip:x;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15pt,245.75pt" to="385.8pt,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" strokecolor="black [3200]" strokeweight="2pt">
                <v:shadow on="t" color="black" opacity="24903f" origin=",.5" offset="0,.55556mm"/>
              </v:line>
            </w:pict>
          </mc:Fallback>
        </mc:AlternateContent>
      </w:r>
      <w:r w:rsidR="004250B8" w:rsidRPr="001236CA">
        <w:rPr>
          <w:noProof/>
          <w:lang w:val="en-US"/>
        </w:rPr>
        <mc:AlternateContent>
          <mc:Choice Requires="wps">
            <w:drawing>
              <wp:anchor distT="4294967295" distB="4294967295" distL="114300" distR="114300" simplePos="0" relativeHeight="251794432" behindDoc="0" locked="0" layoutInCell="1" allowOverlap="1" wp14:anchorId="6EFAA2C0" wp14:editId="20428AAD">
                <wp:simplePos x="0" y="0"/>
                <wp:positionH relativeFrom="column">
                  <wp:posOffset>654043</wp:posOffset>
                </wp:positionH>
                <wp:positionV relativeFrom="paragraph">
                  <wp:posOffset>2384108</wp:posOffset>
                </wp:positionV>
                <wp:extent cx="347413" cy="1635"/>
                <wp:effectExtent l="58738" t="0" r="92392" b="54293"/>
                <wp:wrapNone/>
                <wp:docPr id="43920" name="Elbow Connector 43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47413" cy="1635"/>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3920" o:spid="_x0000_s1026" type="#_x0000_t34" style="position:absolute;margin-left:51.5pt;margin-top:187.75pt;width:27.35pt;height:.15pt;rotation:90;flip:x;z-index:251794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" strokeweight="1.5pt">
                <v:stroke endarrow="block"/>
              </v:shape>
            </w:pict>
          </mc:Fallback>
        </mc:AlternateContent>
      </w:r>
      <w:r w:rsidR="004250B8" w:rsidRPr="001236CA">
        <w:rPr>
          <w:noProof/>
          <w:lang w:val="en-US"/>
        </w:rPr>
        <mc:AlternateContent>
          <mc:Choice Requires="wps">
            <w:drawing>
              <wp:anchor distT="0" distB="0" distL="114300" distR="114300" simplePos="0" relativeHeight="251784192" behindDoc="0" locked="0" layoutInCell="1" allowOverlap="1" wp14:anchorId="33CEE10C" wp14:editId="229C46CD">
                <wp:simplePos x="0" y="0"/>
                <wp:positionH relativeFrom="margin">
                  <wp:posOffset>1839595</wp:posOffset>
                </wp:positionH>
                <wp:positionV relativeFrom="paragraph">
                  <wp:posOffset>2978785</wp:posOffset>
                </wp:positionV>
                <wp:extent cx="1530985" cy="327025"/>
                <wp:effectExtent l="0" t="0" r="12065" b="15875"/>
                <wp:wrapNone/>
                <wp:docPr id="14403" name="Rounded Rectangle 63"/>
                <wp:cNvGraphicFramePr/>
                <a:graphic xmlns:a="http://schemas.openxmlformats.org/drawingml/2006/main">
                  <a:graphicData uri="http://schemas.microsoft.com/office/word/2010/wordprocessingShape">
                    <wps:wsp>
                      <wps:cNvSpPr/>
                      <wps:spPr>
                        <a:xfrm>
                          <a:off x="0" y="0"/>
                          <a:ext cx="1530985" cy="3270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E6A8F" w:rsidRPr="00E203BB" w:rsidRDefault="003E6A8F" w:rsidP="001236CA">
                            <w:pPr>
                              <w:jc w:val="center"/>
                              <w:rPr>
                                <w:b/>
                                <w:sz w:val="18"/>
                                <w:szCs w:val="18"/>
                              </w:rPr>
                            </w:pPr>
                            <w:r w:rsidRPr="00E203BB">
                              <w:rPr>
                                <w:b/>
                                <w:sz w:val="18"/>
                                <w:szCs w:val="18"/>
                              </w:rPr>
                              <w:t>ANALISIS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3" o:spid="_x0000_s1034" style="position:absolute;margin-left:144.85pt;margin-top:234.55pt;width:120.55pt;height:25.7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" fillcolor="white [3201]" strokecolor="black [3213]" strokeweight="2pt">
                <v:textbox>
                  <w:txbxContent>
                    <w:p w:rsidR="00163B1B" w:rsidRPr="00E203BB" w:rsidRDefault="00163B1B" w:rsidP="001236CA">
                      <w:pPr>
                        <w:jc w:val="center"/>
                        <w:rPr>
                          <w:b/>
                          <w:sz w:val="18"/>
                          <w:szCs w:val="18"/>
                        </w:rPr>
                      </w:pPr>
                      <w:r w:rsidRPr="00E203BB">
                        <w:rPr>
                          <w:b/>
                          <w:sz w:val="18"/>
                          <w:szCs w:val="18"/>
                        </w:rPr>
                        <w:t>ANALISIS DATA</w:t>
                      </w:r>
                    </w:p>
                  </w:txbxContent>
                </v:textbox>
                <w10:wrap anchorx="margin"/>
              </v:roundrect>
            </w:pict>
          </mc:Fallback>
        </mc:AlternateContent>
      </w:r>
      <w:r w:rsidR="004250B8" w:rsidRPr="001236CA">
        <w:rPr>
          <w:noProof/>
          <w:lang w:val="en-US"/>
        </w:rPr>
        <mc:AlternateContent>
          <mc:Choice Requires="wps">
            <w:drawing>
              <wp:anchor distT="4294967295" distB="4294967295" distL="114299" distR="114299" simplePos="0" relativeHeight="251798528" behindDoc="0" locked="0" layoutInCell="1" allowOverlap="1" wp14:anchorId="6054FE36" wp14:editId="37A9525B">
                <wp:simplePos x="0" y="0"/>
                <wp:positionH relativeFrom="column">
                  <wp:posOffset>2643505</wp:posOffset>
                </wp:positionH>
                <wp:positionV relativeFrom="paragraph">
                  <wp:posOffset>2608580</wp:posOffset>
                </wp:positionV>
                <wp:extent cx="0" cy="350520"/>
                <wp:effectExtent l="76200" t="0" r="95250" b="49530"/>
                <wp:wrapNone/>
                <wp:docPr id="43922" name="Straight Arrow Connector 43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922" o:spid="_x0000_s1026" type="#_x0000_t32" style="position:absolute;margin-left:208.15pt;margin-top:205.4pt;width:0;height:27.6pt;z-index:25179852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" strokeweight="1.5pt">
                <v:stroke endarrow="block"/>
              </v:shape>
            </w:pict>
          </mc:Fallback>
        </mc:AlternateContent>
      </w:r>
      <w:r w:rsidR="004250B8" w:rsidRPr="001236CA">
        <w:rPr>
          <w:noProof/>
          <w:lang w:val="en-US"/>
        </w:rPr>
        <mc:AlternateContent>
          <mc:Choice Requires="wps">
            <w:drawing>
              <wp:anchor distT="4294967295" distB="4294967295" distL="114300" distR="114300" simplePos="0" relativeHeight="251792384" behindDoc="0" locked="0" layoutInCell="1" allowOverlap="1" wp14:anchorId="75C946BF" wp14:editId="45ABF77C">
                <wp:simplePos x="0" y="0"/>
                <wp:positionH relativeFrom="column">
                  <wp:posOffset>825500</wp:posOffset>
                </wp:positionH>
                <wp:positionV relativeFrom="paragraph">
                  <wp:posOffset>2606675</wp:posOffset>
                </wp:positionV>
                <wp:extent cx="3634105" cy="1905"/>
                <wp:effectExtent l="57150" t="38100" r="42545" b="93345"/>
                <wp:wrapNone/>
                <wp:docPr id="43919" name="Straight Connector 439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34105" cy="190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3919" o:spid="_x0000_s1026" style="position:absolute;flip:y;z-index:251792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pt,205.25pt" to="351.15pt,2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" strokecolor="black [3200]" strokeweight="3pt">
                <v:shadow on="t" color="black" opacity="22937f" origin=",.5" offset="0,.63889mm"/>
                <o:lock v:ext="edit" shapetype="f"/>
              </v:line>
            </w:pict>
          </mc:Fallback>
        </mc:AlternateContent>
      </w:r>
      <w:r w:rsidR="004250B8" w:rsidRPr="001236CA">
        <w:rPr>
          <w:noProof/>
          <w:lang w:val="en-US"/>
        </w:rPr>
        <mc:AlternateContent>
          <mc:Choice Requires="wps">
            <w:drawing>
              <wp:anchor distT="4294967295" distB="4294967295" distL="114300" distR="114300" simplePos="0" relativeHeight="251796480" behindDoc="0" locked="0" layoutInCell="1" allowOverlap="1" wp14:anchorId="714231AD" wp14:editId="1378ADB1">
                <wp:simplePos x="0" y="0"/>
                <wp:positionH relativeFrom="column">
                  <wp:posOffset>4166235</wp:posOffset>
                </wp:positionH>
                <wp:positionV relativeFrom="paragraph">
                  <wp:posOffset>2266315</wp:posOffset>
                </wp:positionV>
                <wp:extent cx="584835" cy="635"/>
                <wp:effectExtent l="44450" t="0" r="69215" b="69215"/>
                <wp:wrapNone/>
                <wp:docPr id="43921" name="Elbow Connector 43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84835" cy="635"/>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43921" o:spid="_x0000_s1026" type="#_x0000_t34" style="position:absolute;margin-left:328.05pt;margin-top:178.45pt;width:46.05pt;height:.05pt;rotation:90;flip:x;z-index:251796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" strokeweight="1.5pt">
                <v:stroke endarrow="block"/>
              </v:shape>
            </w:pict>
          </mc:Fallback>
        </mc:AlternateContent>
      </w:r>
      <w:r w:rsidR="007B1B2B" w:rsidRPr="001236CA">
        <w:rPr>
          <w:noProof/>
          <w:lang w:val="en-US"/>
        </w:rPr>
        <mc:AlternateContent>
          <mc:Choice Requires="wps">
            <w:drawing>
              <wp:anchor distT="0" distB="0" distL="114300" distR="114300" simplePos="0" relativeHeight="251780096" behindDoc="0" locked="0" layoutInCell="1" allowOverlap="1" wp14:anchorId="17AC0BE3" wp14:editId="3E50B9DD">
                <wp:simplePos x="0" y="0"/>
                <wp:positionH relativeFrom="margin">
                  <wp:posOffset>3236595</wp:posOffset>
                </wp:positionH>
                <wp:positionV relativeFrom="paragraph">
                  <wp:posOffset>983615</wp:posOffset>
                </wp:positionV>
                <wp:extent cx="2314575" cy="990600"/>
                <wp:effectExtent l="0" t="0" r="28575" b="19050"/>
                <wp:wrapNone/>
                <wp:docPr id="10" name="Rounded Rectangle 10"/>
                <wp:cNvGraphicFramePr/>
                <a:graphic xmlns:a="http://schemas.openxmlformats.org/drawingml/2006/main">
                  <a:graphicData uri="http://schemas.microsoft.com/office/word/2010/wordprocessingShape">
                    <wps:wsp>
                      <wps:cNvSpPr/>
                      <wps:spPr>
                        <a:xfrm>
                          <a:off x="0" y="0"/>
                          <a:ext cx="2314575" cy="9906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3E6A8F" w:rsidRPr="007B1B2B" w:rsidRDefault="003E6A8F" w:rsidP="001236CA">
                            <w:pPr>
                              <w:rPr>
                                <w:b/>
                                <w:sz w:val="16"/>
                                <w:szCs w:val="18"/>
                              </w:rPr>
                            </w:pPr>
                            <w:r w:rsidRPr="007B1B2B">
                              <w:rPr>
                                <w:b/>
                                <w:sz w:val="16"/>
                                <w:szCs w:val="18"/>
                              </w:rPr>
                              <w:t>DATA SEKUNDER :</w:t>
                            </w:r>
                          </w:p>
                          <w:p w:rsidR="003E6A8F" w:rsidRPr="007B1B2B" w:rsidRDefault="003E6A8F" w:rsidP="009C387E">
                            <w:pPr>
                              <w:widowControl/>
                              <w:numPr>
                                <w:ilvl w:val="0"/>
                                <w:numId w:val="20"/>
                              </w:numPr>
                              <w:autoSpaceDE/>
                              <w:autoSpaceDN/>
                              <w:spacing w:line="360" w:lineRule="auto"/>
                              <w:ind w:left="284" w:hanging="284"/>
                              <w:contextualSpacing/>
                              <w:jc w:val="both"/>
                              <w:rPr>
                                <w:b/>
                                <w:sz w:val="16"/>
                                <w:szCs w:val="18"/>
                              </w:rPr>
                            </w:pPr>
                            <w:r w:rsidRPr="007B1B2B">
                              <w:rPr>
                                <w:b/>
                                <w:sz w:val="16"/>
                                <w:szCs w:val="18"/>
                              </w:rPr>
                              <w:t>Produktivitas penumpang tahunan</w:t>
                            </w:r>
                          </w:p>
                          <w:p w:rsidR="003E6A8F" w:rsidRPr="007B1B2B" w:rsidRDefault="003E6A8F" w:rsidP="009C387E">
                            <w:pPr>
                              <w:widowControl/>
                              <w:numPr>
                                <w:ilvl w:val="0"/>
                                <w:numId w:val="20"/>
                              </w:numPr>
                              <w:autoSpaceDE/>
                              <w:autoSpaceDN/>
                              <w:spacing w:line="360" w:lineRule="auto"/>
                              <w:ind w:left="284" w:hanging="284"/>
                              <w:contextualSpacing/>
                              <w:jc w:val="both"/>
                              <w:rPr>
                                <w:b/>
                                <w:sz w:val="16"/>
                                <w:szCs w:val="18"/>
                              </w:rPr>
                            </w:pPr>
                            <w:r w:rsidRPr="007B1B2B">
                              <w:rPr>
                                <w:b/>
                                <w:sz w:val="16"/>
                                <w:szCs w:val="18"/>
                              </w:rPr>
                              <w:t>Karakteristik Kapal</w:t>
                            </w:r>
                          </w:p>
                          <w:p w:rsidR="003E6A8F" w:rsidRPr="007B1B2B" w:rsidRDefault="003E6A8F" w:rsidP="009C387E">
                            <w:pPr>
                              <w:widowControl/>
                              <w:numPr>
                                <w:ilvl w:val="0"/>
                                <w:numId w:val="20"/>
                              </w:numPr>
                              <w:autoSpaceDE/>
                              <w:autoSpaceDN/>
                              <w:spacing w:line="360" w:lineRule="auto"/>
                              <w:ind w:left="284" w:hanging="284"/>
                              <w:contextualSpacing/>
                              <w:jc w:val="both"/>
                              <w:rPr>
                                <w:b/>
                                <w:sz w:val="16"/>
                                <w:szCs w:val="18"/>
                              </w:rPr>
                            </w:pPr>
                            <w:r w:rsidRPr="007B1B2B">
                              <w:rPr>
                                <w:b/>
                                <w:sz w:val="16"/>
                                <w:szCs w:val="18"/>
                              </w:rPr>
                              <w:t>Pertumbuhan penduduk</w:t>
                            </w:r>
                          </w:p>
                          <w:p w:rsidR="003E6A8F" w:rsidRPr="00F87D52" w:rsidRDefault="003E6A8F" w:rsidP="001236CA">
                            <w:pPr>
                              <w:spacing w:line="360" w:lineRule="auto"/>
                              <w:ind w:left="360"/>
                              <w:rPr>
                                <w:b/>
                                <w:sz w:val="18"/>
                                <w:szCs w:val="18"/>
                              </w:rPr>
                            </w:pPr>
                          </w:p>
                          <w:p w:rsidR="003E6A8F" w:rsidRPr="001750BA" w:rsidRDefault="003E6A8F" w:rsidP="001236CA">
                            <w:pPr>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35" style="position:absolute;margin-left:254.85pt;margin-top:77.45pt;width:182.25pt;height:78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" fillcolor="white [3201]" strokecolor="black [3200]" strokeweight="2pt">
                <v:textbox>
                  <w:txbxContent>
                    <w:p w:rsidR="00163B1B" w:rsidRPr="007B1B2B" w:rsidRDefault="00163B1B" w:rsidP="001236CA">
                      <w:pPr>
                        <w:rPr>
                          <w:b/>
                          <w:sz w:val="16"/>
                          <w:szCs w:val="18"/>
                        </w:rPr>
                      </w:pPr>
                      <w:r w:rsidRPr="007B1B2B">
                        <w:rPr>
                          <w:b/>
                          <w:sz w:val="16"/>
                          <w:szCs w:val="18"/>
                        </w:rPr>
                        <w:t>DATA SEKUNDER :</w:t>
                      </w:r>
                    </w:p>
                    <w:p w:rsidR="00163B1B" w:rsidRPr="007B1B2B" w:rsidRDefault="00163B1B" w:rsidP="009C387E">
                      <w:pPr>
                        <w:widowControl/>
                        <w:numPr>
                          <w:ilvl w:val="0"/>
                          <w:numId w:val="20"/>
                        </w:numPr>
                        <w:autoSpaceDE/>
                        <w:autoSpaceDN/>
                        <w:spacing w:line="360" w:lineRule="auto"/>
                        <w:ind w:left="284" w:hanging="284"/>
                        <w:contextualSpacing/>
                        <w:jc w:val="both"/>
                        <w:rPr>
                          <w:b/>
                          <w:sz w:val="16"/>
                          <w:szCs w:val="18"/>
                        </w:rPr>
                      </w:pPr>
                      <w:r w:rsidRPr="007B1B2B">
                        <w:rPr>
                          <w:b/>
                          <w:sz w:val="16"/>
                          <w:szCs w:val="18"/>
                        </w:rPr>
                        <w:t>Produktivitas penumpang tahunan</w:t>
                      </w:r>
                    </w:p>
                    <w:p w:rsidR="00163B1B" w:rsidRPr="007B1B2B" w:rsidRDefault="00163B1B" w:rsidP="009C387E">
                      <w:pPr>
                        <w:widowControl/>
                        <w:numPr>
                          <w:ilvl w:val="0"/>
                          <w:numId w:val="20"/>
                        </w:numPr>
                        <w:autoSpaceDE/>
                        <w:autoSpaceDN/>
                        <w:spacing w:line="360" w:lineRule="auto"/>
                        <w:ind w:left="284" w:hanging="284"/>
                        <w:contextualSpacing/>
                        <w:jc w:val="both"/>
                        <w:rPr>
                          <w:b/>
                          <w:sz w:val="16"/>
                          <w:szCs w:val="18"/>
                        </w:rPr>
                      </w:pPr>
                      <w:r w:rsidRPr="007B1B2B">
                        <w:rPr>
                          <w:b/>
                          <w:sz w:val="16"/>
                          <w:szCs w:val="18"/>
                        </w:rPr>
                        <w:t>Karakteristik Kapal</w:t>
                      </w:r>
                    </w:p>
                    <w:p w:rsidR="00163B1B" w:rsidRPr="007B1B2B" w:rsidRDefault="00163B1B" w:rsidP="009C387E">
                      <w:pPr>
                        <w:widowControl/>
                        <w:numPr>
                          <w:ilvl w:val="0"/>
                          <w:numId w:val="20"/>
                        </w:numPr>
                        <w:autoSpaceDE/>
                        <w:autoSpaceDN/>
                        <w:spacing w:line="360" w:lineRule="auto"/>
                        <w:ind w:left="284" w:hanging="284"/>
                        <w:contextualSpacing/>
                        <w:jc w:val="both"/>
                        <w:rPr>
                          <w:b/>
                          <w:sz w:val="16"/>
                          <w:szCs w:val="18"/>
                        </w:rPr>
                      </w:pPr>
                      <w:r w:rsidRPr="007B1B2B">
                        <w:rPr>
                          <w:b/>
                          <w:sz w:val="16"/>
                          <w:szCs w:val="18"/>
                        </w:rPr>
                        <w:t>Pertumbuhan penduduk</w:t>
                      </w:r>
                    </w:p>
                    <w:p w:rsidR="00163B1B" w:rsidRPr="00F87D52" w:rsidRDefault="00163B1B" w:rsidP="001236CA">
                      <w:pPr>
                        <w:spacing w:line="360" w:lineRule="auto"/>
                        <w:ind w:left="360"/>
                        <w:rPr>
                          <w:b/>
                          <w:sz w:val="18"/>
                          <w:szCs w:val="18"/>
                        </w:rPr>
                      </w:pPr>
                    </w:p>
                    <w:p w:rsidR="00163B1B" w:rsidRPr="001750BA" w:rsidRDefault="00163B1B" w:rsidP="001236CA">
                      <w:pPr>
                        <w:rPr>
                          <w:b/>
                          <w:sz w:val="18"/>
                          <w:szCs w:val="18"/>
                        </w:rPr>
                      </w:pPr>
                    </w:p>
                  </w:txbxContent>
                </v:textbox>
                <w10:wrap anchorx="margin"/>
              </v:roundrect>
            </w:pict>
          </mc:Fallback>
        </mc:AlternateContent>
      </w:r>
      <w:r w:rsidR="007B1B2B" w:rsidRPr="001236CA">
        <w:rPr>
          <w:noProof/>
          <w:lang w:val="en-US"/>
        </w:rPr>
        <mc:AlternateContent>
          <mc:Choice Requires="wps">
            <w:drawing>
              <wp:anchor distT="0" distB="0" distL="114300" distR="114300" simplePos="0" relativeHeight="251779072" behindDoc="0" locked="0" layoutInCell="1" allowOverlap="1" wp14:anchorId="39F7282E" wp14:editId="59CD3ED5">
                <wp:simplePos x="0" y="0"/>
                <wp:positionH relativeFrom="margin">
                  <wp:posOffset>-68580</wp:posOffset>
                </wp:positionH>
                <wp:positionV relativeFrom="paragraph">
                  <wp:posOffset>955040</wp:posOffset>
                </wp:positionV>
                <wp:extent cx="2314575" cy="1247775"/>
                <wp:effectExtent l="0" t="0" r="28575" b="28575"/>
                <wp:wrapNone/>
                <wp:docPr id="9" name="Rounded Rectangle 9"/>
                <wp:cNvGraphicFramePr/>
                <a:graphic xmlns:a="http://schemas.openxmlformats.org/drawingml/2006/main">
                  <a:graphicData uri="http://schemas.microsoft.com/office/word/2010/wordprocessingShape">
                    <wps:wsp>
                      <wps:cNvSpPr/>
                      <wps:spPr>
                        <a:xfrm>
                          <a:off x="0" y="0"/>
                          <a:ext cx="2314575" cy="1247775"/>
                        </a:xfrm>
                        <a:prstGeom prst="roundRect">
                          <a:avLst/>
                        </a:prstGeom>
                        <a:ln/>
                      </wps:spPr>
                      <wps:style>
                        <a:lnRef idx="2">
                          <a:schemeClr val="dk1"/>
                        </a:lnRef>
                        <a:fillRef idx="1">
                          <a:schemeClr val="lt1"/>
                        </a:fillRef>
                        <a:effectRef idx="0">
                          <a:schemeClr val="dk1"/>
                        </a:effectRef>
                        <a:fontRef idx="minor">
                          <a:schemeClr val="dk1"/>
                        </a:fontRef>
                      </wps:style>
                      <wps:txbx>
                        <w:txbxContent>
                          <w:p w:rsidR="003E6A8F" w:rsidRPr="007B1B2B" w:rsidRDefault="003E6A8F" w:rsidP="001236CA">
                            <w:pPr>
                              <w:rPr>
                                <w:b/>
                                <w:sz w:val="16"/>
                                <w:szCs w:val="18"/>
                              </w:rPr>
                            </w:pPr>
                            <w:r w:rsidRPr="007B1B2B">
                              <w:rPr>
                                <w:b/>
                                <w:sz w:val="16"/>
                                <w:szCs w:val="18"/>
                              </w:rPr>
                              <w:t xml:space="preserve">DATA PRIMER : </w:t>
                            </w:r>
                          </w:p>
                          <w:p w:rsidR="003E6A8F" w:rsidRDefault="003E6A8F" w:rsidP="009C387E">
                            <w:pPr>
                              <w:widowControl/>
                              <w:numPr>
                                <w:ilvl w:val="0"/>
                                <w:numId w:val="19"/>
                              </w:numPr>
                              <w:autoSpaceDE/>
                              <w:autoSpaceDN/>
                              <w:spacing w:after="200" w:line="276" w:lineRule="auto"/>
                              <w:contextualSpacing/>
                              <w:rPr>
                                <w:b/>
                                <w:sz w:val="18"/>
                                <w:szCs w:val="18"/>
                              </w:rPr>
                            </w:pPr>
                            <w:r w:rsidRPr="007B1B2B">
                              <w:rPr>
                                <w:b/>
                                <w:sz w:val="16"/>
                                <w:szCs w:val="18"/>
                              </w:rPr>
                              <w:t xml:space="preserve">Inventarisasi prasarana </w:t>
                            </w:r>
                            <w:r w:rsidRPr="00F87D52">
                              <w:rPr>
                                <w:b/>
                                <w:sz w:val="18"/>
                                <w:szCs w:val="18"/>
                              </w:rPr>
                              <w:t>Pelabuhan</w:t>
                            </w:r>
                          </w:p>
                          <w:p w:rsidR="003E6A8F" w:rsidRPr="00F87D52" w:rsidRDefault="003E6A8F" w:rsidP="009C387E">
                            <w:pPr>
                              <w:widowControl/>
                              <w:numPr>
                                <w:ilvl w:val="0"/>
                                <w:numId w:val="19"/>
                              </w:numPr>
                              <w:autoSpaceDE/>
                              <w:autoSpaceDN/>
                              <w:spacing w:after="200" w:line="276" w:lineRule="auto"/>
                              <w:contextualSpacing/>
                              <w:rPr>
                                <w:b/>
                                <w:sz w:val="18"/>
                                <w:szCs w:val="18"/>
                              </w:rPr>
                            </w:pPr>
                            <w:r>
                              <w:rPr>
                                <w:b/>
                                <w:sz w:val="18"/>
                                <w:szCs w:val="18"/>
                              </w:rPr>
                              <w:t>Wawancara Kebutuhan Fasilitas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36" style="position:absolute;margin-left:-5.4pt;margin-top:75.2pt;width:182.25pt;height:98.2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" fillcolor="white [3201]" strokecolor="black [3200]" strokeweight="2pt">
                <v:textbox>
                  <w:txbxContent>
                    <w:p w:rsidR="00163B1B" w:rsidRPr="007B1B2B" w:rsidRDefault="00163B1B" w:rsidP="001236CA">
                      <w:pPr>
                        <w:rPr>
                          <w:b/>
                          <w:sz w:val="16"/>
                          <w:szCs w:val="18"/>
                        </w:rPr>
                      </w:pPr>
                      <w:r w:rsidRPr="007B1B2B">
                        <w:rPr>
                          <w:b/>
                          <w:sz w:val="16"/>
                          <w:szCs w:val="18"/>
                        </w:rPr>
                        <w:t xml:space="preserve">DATA PRIMER : </w:t>
                      </w:r>
                    </w:p>
                    <w:p w:rsidR="00163B1B" w:rsidRDefault="00163B1B" w:rsidP="009C387E">
                      <w:pPr>
                        <w:widowControl/>
                        <w:numPr>
                          <w:ilvl w:val="0"/>
                          <w:numId w:val="19"/>
                        </w:numPr>
                        <w:autoSpaceDE/>
                        <w:autoSpaceDN/>
                        <w:spacing w:after="200" w:line="276" w:lineRule="auto"/>
                        <w:contextualSpacing/>
                        <w:rPr>
                          <w:b/>
                          <w:sz w:val="18"/>
                          <w:szCs w:val="18"/>
                        </w:rPr>
                      </w:pPr>
                      <w:r w:rsidRPr="007B1B2B">
                        <w:rPr>
                          <w:b/>
                          <w:sz w:val="16"/>
                          <w:szCs w:val="18"/>
                        </w:rPr>
                        <w:t xml:space="preserve">Inventarisasi prasarana </w:t>
                      </w:r>
                      <w:r w:rsidRPr="00F87D52">
                        <w:rPr>
                          <w:b/>
                          <w:sz w:val="18"/>
                          <w:szCs w:val="18"/>
                        </w:rPr>
                        <w:t>Pelabuhan</w:t>
                      </w:r>
                    </w:p>
                    <w:p w:rsidR="00163B1B" w:rsidRPr="00F87D52" w:rsidRDefault="00163B1B" w:rsidP="009C387E">
                      <w:pPr>
                        <w:widowControl/>
                        <w:numPr>
                          <w:ilvl w:val="0"/>
                          <w:numId w:val="19"/>
                        </w:numPr>
                        <w:autoSpaceDE/>
                        <w:autoSpaceDN/>
                        <w:spacing w:after="200" w:line="276" w:lineRule="auto"/>
                        <w:contextualSpacing/>
                        <w:rPr>
                          <w:b/>
                          <w:sz w:val="18"/>
                          <w:szCs w:val="18"/>
                        </w:rPr>
                      </w:pPr>
                      <w:r>
                        <w:rPr>
                          <w:b/>
                          <w:sz w:val="18"/>
                          <w:szCs w:val="18"/>
                        </w:rPr>
                        <w:t>Wawancara Kebutuhan Fasilitas</w:t>
                      </w:r>
                    </w:p>
                  </w:txbxContent>
                </v:textbox>
                <w10:wrap anchorx="margin"/>
              </v:roundrect>
            </w:pict>
          </mc:Fallback>
        </mc:AlternateContent>
      </w:r>
      <w:r w:rsidR="007B1B2B" w:rsidRPr="001236CA">
        <w:rPr>
          <w:noProof/>
          <w:lang w:val="en-US"/>
        </w:rPr>
        <mc:AlternateContent>
          <mc:Choice Requires="wps">
            <w:drawing>
              <wp:anchor distT="4294967295" distB="4294967295" distL="114300" distR="114300" simplePos="0" relativeHeight="251774976" behindDoc="0" locked="0" layoutInCell="1" allowOverlap="1" wp14:anchorId="31F04E37" wp14:editId="6AF56FD7">
                <wp:simplePos x="0" y="0"/>
                <wp:positionH relativeFrom="column">
                  <wp:posOffset>4307840</wp:posOffset>
                </wp:positionH>
                <wp:positionV relativeFrom="paragraph">
                  <wp:posOffset>819150</wp:posOffset>
                </wp:positionV>
                <wp:extent cx="266065" cy="635"/>
                <wp:effectExtent l="37465" t="635" r="95250" b="57150"/>
                <wp:wrapNone/>
                <wp:docPr id="2" name="Elb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66065" cy="635"/>
                        </a:xfrm>
                        <a:prstGeom prst="bentConnector3">
                          <a:avLst>
                            <a:gd name="adj1" fmla="val 4988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2" o:spid="_x0000_s1026" type="#_x0000_t34" style="position:absolute;margin-left:339.2pt;margin-top:64.5pt;width:20.95pt;height:.05pt;rotation:90;flip:x;z-index:251774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" adj="10774" strokeweight="1.5pt">
                <v:stroke endarrow="block"/>
              </v:shape>
            </w:pict>
          </mc:Fallback>
        </mc:AlternateContent>
      </w:r>
      <w:r w:rsidR="007B1B2B" w:rsidRPr="001236CA">
        <w:rPr>
          <w:noProof/>
          <w:lang w:val="en-US"/>
        </w:rPr>
        <mc:AlternateContent>
          <mc:Choice Requires="wps">
            <w:drawing>
              <wp:anchor distT="4294967295" distB="4294967295" distL="114300" distR="114300" simplePos="0" relativeHeight="251776000" behindDoc="0" locked="0" layoutInCell="1" allowOverlap="1" wp14:anchorId="64D07F78" wp14:editId="2DB6FBE2">
                <wp:simplePos x="0" y="0"/>
                <wp:positionH relativeFrom="column">
                  <wp:posOffset>666750</wp:posOffset>
                </wp:positionH>
                <wp:positionV relativeFrom="paragraph">
                  <wp:posOffset>808355</wp:posOffset>
                </wp:positionV>
                <wp:extent cx="258445" cy="635"/>
                <wp:effectExtent l="33655" t="4445" r="80010" b="41910"/>
                <wp:wrapNone/>
                <wp:docPr id="6" name="Elb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58445" cy="635"/>
                        </a:xfrm>
                        <a:prstGeom prst="bentConnector3">
                          <a:avLst>
                            <a:gd name="adj1" fmla="val 49875"/>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6" o:spid="_x0000_s1026" type="#_x0000_t34" style="position:absolute;margin-left:52.5pt;margin-top:63.65pt;width:20.35pt;height:.05pt;rotation:90;flip:x;z-index:251776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" adj="10773" strokeweight="1.5pt">
                <v:stroke endarrow="block"/>
              </v:shape>
            </w:pict>
          </mc:Fallback>
        </mc:AlternateContent>
      </w:r>
      <w:r w:rsidR="007B1B2B" w:rsidRPr="001236CA">
        <w:rPr>
          <w:noProof/>
          <w:lang w:val="en-US"/>
        </w:rPr>
        <mc:AlternateContent>
          <mc:Choice Requires="wps">
            <w:drawing>
              <wp:anchor distT="4294967295" distB="4294967295" distL="114300" distR="114300" simplePos="0" relativeHeight="251777024" behindDoc="0" locked="0" layoutInCell="1" allowOverlap="1" wp14:anchorId="5FE9C60C" wp14:editId="265F9600">
                <wp:simplePos x="0" y="0"/>
                <wp:positionH relativeFrom="column">
                  <wp:posOffset>784860</wp:posOffset>
                </wp:positionH>
                <wp:positionV relativeFrom="paragraph">
                  <wp:posOffset>682625</wp:posOffset>
                </wp:positionV>
                <wp:extent cx="3657600" cy="0"/>
                <wp:effectExtent l="57150" t="38100" r="57150" b="95250"/>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57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19" o:spid="_x0000_s1026" style="position:absolute;z-index:251777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8pt,53.75pt" to="349.8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" strokecolor="black [3200]" strokeweight="3pt">
                <v:shadow on="t" color="black" opacity="22937f" origin=",.5" offset="0,.63889mm"/>
                <o:lock v:ext="edit" shapetype="f"/>
              </v:line>
            </w:pict>
          </mc:Fallback>
        </mc:AlternateContent>
      </w:r>
      <w:r w:rsidR="007B1B2B" w:rsidRPr="001236CA">
        <w:rPr>
          <w:noProof/>
          <w:lang w:val="en-US"/>
        </w:rPr>
        <mc:AlternateContent>
          <mc:Choice Requires="wps">
            <w:drawing>
              <wp:anchor distT="4294967295" distB="4294967295" distL="114299" distR="114299" simplePos="0" relativeHeight="251778048" behindDoc="0" locked="0" layoutInCell="1" allowOverlap="1" wp14:anchorId="3C0A3719" wp14:editId="6EF07D4A">
                <wp:simplePos x="0" y="0"/>
                <wp:positionH relativeFrom="column">
                  <wp:posOffset>2560320</wp:posOffset>
                </wp:positionH>
                <wp:positionV relativeFrom="paragraph">
                  <wp:posOffset>450215</wp:posOffset>
                </wp:positionV>
                <wp:extent cx="9525" cy="200660"/>
                <wp:effectExtent l="76200" t="0" r="66675" b="66040"/>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06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3" o:spid="_x0000_s1026" type="#_x0000_t32" style="position:absolute;margin-left:201.6pt;margin-top:35.45pt;width:.75pt;height:15.8pt;z-index:25177804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" strokeweight="1.5pt">
                <v:stroke endarrow="block"/>
              </v:shape>
            </w:pict>
          </mc:Fallback>
        </mc:AlternateContent>
      </w:r>
      <w:r w:rsidR="007B1B2B" w:rsidRPr="001236CA">
        <w:rPr>
          <w:noProof/>
          <w:lang w:val="en-US"/>
        </w:rPr>
        <mc:AlternateContent>
          <mc:Choice Requires="wps">
            <w:drawing>
              <wp:anchor distT="0" distB="0" distL="114300" distR="114300" simplePos="0" relativeHeight="251771904" behindDoc="0" locked="0" layoutInCell="1" allowOverlap="1" wp14:anchorId="1B037D77" wp14:editId="6FF10230">
                <wp:simplePos x="0" y="0"/>
                <wp:positionH relativeFrom="column">
                  <wp:posOffset>1836420</wp:posOffset>
                </wp:positionH>
                <wp:positionV relativeFrom="paragraph">
                  <wp:posOffset>135890</wp:posOffset>
                </wp:positionV>
                <wp:extent cx="1501140" cy="314325"/>
                <wp:effectExtent l="0" t="0" r="22860" b="28575"/>
                <wp:wrapNone/>
                <wp:docPr id="204" name="Rounded Rectangle 204"/>
                <wp:cNvGraphicFramePr/>
                <a:graphic xmlns:a="http://schemas.openxmlformats.org/drawingml/2006/main">
                  <a:graphicData uri="http://schemas.microsoft.com/office/word/2010/wordprocessingShape">
                    <wps:wsp>
                      <wps:cNvSpPr/>
                      <wps:spPr>
                        <a:xfrm>
                          <a:off x="0" y="0"/>
                          <a:ext cx="1501140" cy="314325"/>
                        </a:xfrm>
                        <a:prstGeom prst="roundRect">
                          <a:avLst/>
                        </a:prstGeom>
                        <a:ln/>
                      </wps:spPr>
                      <wps:style>
                        <a:lnRef idx="2">
                          <a:schemeClr val="dk1"/>
                        </a:lnRef>
                        <a:fillRef idx="1">
                          <a:schemeClr val="lt1"/>
                        </a:fillRef>
                        <a:effectRef idx="0">
                          <a:schemeClr val="dk1"/>
                        </a:effectRef>
                        <a:fontRef idx="minor">
                          <a:schemeClr val="dk1"/>
                        </a:fontRef>
                      </wps:style>
                      <wps:txbx>
                        <w:txbxContent>
                          <w:p w:rsidR="003E6A8F" w:rsidRPr="007B1B2B" w:rsidRDefault="003E6A8F" w:rsidP="001236CA">
                            <w:pPr>
                              <w:jc w:val="center"/>
                              <w:rPr>
                                <w:b/>
                                <w:sz w:val="16"/>
                                <w:szCs w:val="18"/>
                              </w:rPr>
                            </w:pPr>
                            <w:r w:rsidRPr="007B1B2B">
                              <w:rPr>
                                <w:b/>
                                <w:sz w:val="16"/>
                                <w:szCs w:val="18"/>
                              </w:rPr>
                              <w:t>RUMUSAN MASALAH</w:t>
                            </w:r>
                          </w:p>
                          <w:p w:rsidR="003E6A8F" w:rsidRPr="007B1B2B" w:rsidRDefault="003E6A8F" w:rsidP="001236CA">
                            <w:pPr>
                              <w:jc w:val="center"/>
                              <w:rPr>
                                <w:b/>
                                <w:sz w:val="16"/>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4" o:spid="_x0000_s1037" style="position:absolute;margin-left:144.6pt;margin-top:10.7pt;width:118.2pt;height:24.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" fillcolor="white [3201]" strokecolor="black [3200]" strokeweight="2pt">
                <v:textbox>
                  <w:txbxContent>
                    <w:p w:rsidR="00163B1B" w:rsidRPr="007B1B2B" w:rsidRDefault="00163B1B" w:rsidP="001236CA">
                      <w:pPr>
                        <w:jc w:val="center"/>
                        <w:rPr>
                          <w:b/>
                          <w:sz w:val="16"/>
                          <w:szCs w:val="18"/>
                        </w:rPr>
                      </w:pPr>
                      <w:r w:rsidRPr="007B1B2B">
                        <w:rPr>
                          <w:b/>
                          <w:sz w:val="16"/>
                          <w:szCs w:val="18"/>
                        </w:rPr>
                        <w:t>RUMUSAN MASALAH</w:t>
                      </w:r>
                    </w:p>
                    <w:p w:rsidR="00163B1B" w:rsidRPr="007B1B2B" w:rsidRDefault="00163B1B" w:rsidP="001236CA">
                      <w:pPr>
                        <w:jc w:val="center"/>
                        <w:rPr>
                          <w:b/>
                          <w:sz w:val="16"/>
                          <w:szCs w:val="18"/>
                        </w:rPr>
                      </w:pPr>
                    </w:p>
                  </w:txbxContent>
                </v:textbox>
              </v:roundrect>
            </w:pict>
          </mc:Fallback>
        </mc:AlternateContent>
      </w:r>
      <w:r w:rsidR="00D85DE2">
        <w:br w:type="page"/>
      </w:r>
    </w:p>
    <w:p w:rsidR="00D85DE2" w:rsidRDefault="00E30957" w:rsidP="007B1B2B">
      <w:pPr>
        <w:widowControl/>
        <w:autoSpaceDE/>
        <w:autoSpaceDN/>
        <w:spacing w:after="200" w:line="276" w:lineRule="auto"/>
      </w:pPr>
      <w:r>
        <w:rPr>
          <w:noProof/>
          <w:lang w:val="en-US"/>
        </w:rPr>
        <mc:AlternateContent>
          <mc:Choice Requires="wps">
            <w:drawing>
              <wp:anchor distT="0" distB="0" distL="114300" distR="114300" simplePos="0" relativeHeight="251850752" behindDoc="0" locked="0" layoutInCell="1" allowOverlap="1" wp14:anchorId="0BEDE1FA" wp14:editId="4002F515">
                <wp:simplePos x="0" y="0"/>
                <wp:positionH relativeFrom="column">
                  <wp:posOffset>1198245</wp:posOffset>
                </wp:positionH>
                <wp:positionV relativeFrom="paragraph">
                  <wp:posOffset>5036820</wp:posOffset>
                </wp:positionV>
                <wp:extent cx="2524125" cy="635"/>
                <wp:effectExtent l="0" t="0" r="9525" b="8890"/>
                <wp:wrapNone/>
                <wp:docPr id="60" name="Text Box 60"/>
                <wp:cNvGraphicFramePr/>
                <a:graphic xmlns:a="http://schemas.openxmlformats.org/drawingml/2006/main">
                  <a:graphicData uri="http://schemas.microsoft.com/office/word/2010/wordprocessingShape">
                    <wps:wsp>
                      <wps:cNvSpPr txBox="1"/>
                      <wps:spPr>
                        <a:xfrm>
                          <a:off x="0" y="0"/>
                          <a:ext cx="2524125" cy="635"/>
                        </a:xfrm>
                        <a:prstGeom prst="rect">
                          <a:avLst/>
                        </a:prstGeom>
                        <a:solidFill>
                          <a:prstClr val="white"/>
                        </a:solidFill>
                        <a:ln>
                          <a:noFill/>
                        </a:ln>
                        <a:effectLst/>
                      </wps:spPr>
                      <wps:txbx>
                        <w:txbxContent>
                          <w:p w:rsidR="003E6A8F" w:rsidRPr="00671A85" w:rsidRDefault="003E6A8F" w:rsidP="00E30957">
                            <w:pPr>
                              <w:pStyle w:val="Caption"/>
                              <w:rPr>
                                <w:b w:val="0"/>
                                <w:noProof/>
                                <w:color w:val="auto"/>
                                <w:sz w:val="22"/>
                              </w:rPr>
                            </w:pPr>
                            <w:bookmarkStart w:id="145" w:name="_Toc110965548"/>
                            <w:r w:rsidRPr="00671A85">
                              <w:rPr>
                                <w:b w:val="0"/>
                                <w:color w:val="auto"/>
                                <w:sz w:val="22"/>
                              </w:rPr>
                              <w:t xml:space="preserve">Gambar IV. </w:t>
                            </w:r>
                            <w:r w:rsidRPr="00671A85">
                              <w:rPr>
                                <w:b w:val="0"/>
                                <w:color w:val="auto"/>
                                <w:sz w:val="22"/>
                              </w:rPr>
                              <w:fldChar w:fldCharType="begin"/>
                            </w:r>
                            <w:r w:rsidRPr="00671A85">
                              <w:rPr>
                                <w:b w:val="0"/>
                                <w:color w:val="auto"/>
                                <w:sz w:val="22"/>
                              </w:rPr>
                              <w:instrText xml:space="preserve"> SEQ Gambar_IV. \* ARABIC </w:instrText>
                            </w:r>
                            <w:r w:rsidRPr="00671A85">
                              <w:rPr>
                                <w:b w:val="0"/>
                                <w:color w:val="auto"/>
                                <w:sz w:val="22"/>
                              </w:rPr>
                              <w:fldChar w:fldCharType="separate"/>
                            </w:r>
                            <w:r>
                              <w:rPr>
                                <w:b w:val="0"/>
                                <w:noProof/>
                                <w:color w:val="auto"/>
                                <w:sz w:val="22"/>
                              </w:rPr>
                              <w:t>1</w:t>
                            </w:r>
                            <w:r w:rsidRPr="00671A85">
                              <w:rPr>
                                <w:b w:val="0"/>
                                <w:color w:val="auto"/>
                                <w:sz w:val="22"/>
                              </w:rPr>
                              <w:fldChar w:fldCharType="end"/>
                            </w:r>
                            <w:r w:rsidRPr="00671A85">
                              <w:rPr>
                                <w:b w:val="0"/>
                                <w:color w:val="auto"/>
                                <w:sz w:val="22"/>
                              </w:rPr>
                              <w:t xml:space="preserve">  Bagan alir Penelitian</w:t>
                            </w:r>
                            <w:bookmarkEnd w:id="1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60" o:spid="_x0000_s1038" type="#_x0000_t202" style="position:absolute;margin-left:94.35pt;margin-top:396.6pt;width:198.75pt;height:.05pt;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" stroked="f">
                <v:textbox style="mso-fit-shape-to-text:t" inset="0,0,0,0">
                  <w:txbxContent>
                    <w:p w:rsidR="00163B1B" w:rsidRPr="00671A85" w:rsidRDefault="00163B1B" w:rsidP="00E30957">
                      <w:pPr>
                        <w:pStyle w:val="Caption"/>
                        <w:rPr>
                          <w:b w:val="0"/>
                          <w:noProof/>
                          <w:color w:val="auto"/>
                          <w:sz w:val="22"/>
                        </w:rPr>
                      </w:pPr>
                      <w:bookmarkStart w:id="147" w:name="_Toc110965548"/>
                      <w:r w:rsidRPr="00671A85">
                        <w:rPr>
                          <w:b w:val="0"/>
                          <w:color w:val="auto"/>
                          <w:sz w:val="22"/>
                        </w:rPr>
                        <w:t xml:space="preserve">Gambar IV. </w:t>
                      </w:r>
                      <w:r w:rsidRPr="00671A85">
                        <w:rPr>
                          <w:b w:val="0"/>
                          <w:color w:val="auto"/>
                          <w:sz w:val="22"/>
                        </w:rPr>
                        <w:fldChar w:fldCharType="begin"/>
                      </w:r>
                      <w:r w:rsidRPr="00671A85">
                        <w:rPr>
                          <w:b w:val="0"/>
                          <w:color w:val="auto"/>
                          <w:sz w:val="22"/>
                        </w:rPr>
                        <w:instrText xml:space="preserve"> SEQ Gambar_IV. \* ARABIC </w:instrText>
                      </w:r>
                      <w:r w:rsidRPr="00671A85">
                        <w:rPr>
                          <w:b w:val="0"/>
                          <w:color w:val="auto"/>
                          <w:sz w:val="22"/>
                        </w:rPr>
                        <w:fldChar w:fldCharType="separate"/>
                      </w:r>
                      <w:r>
                        <w:rPr>
                          <w:b w:val="0"/>
                          <w:noProof/>
                          <w:color w:val="auto"/>
                          <w:sz w:val="22"/>
                        </w:rPr>
                        <w:t>1</w:t>
                      </w:r>
                      <w:r w:rsidRPr="00671A85">
                        <w:rPr>
                          <w:b w:val="0"/>
                          <w:color w:val="auto"/>
                          <w:sz w:val="22"/>
                        </w:rPr>
                        <w:fldChar w:fldCharType="end"/>
                      </w:r>
                      <w:r w:rsidRPr="00671A85">
                        <w:rPr>
                          <w:b w:val="0"/>
                          <w:color w:val="auto"/>
                          <w:sz w:val="22"/>
                        </w:rPr>
                        <w:t xml:space="preserve">  Bagan alir Penelitian</w:t>
                      </w:r>
                      <w:bookmarkEnd w:id="147"/>
                    </w:p>
                  </w:txbxContent>
                </v:textbox>
              </v:shape>
            </w:pict>
          </mc:Fallback>
        </mc:AlternateContent>
      </w:r>
      <w:r w:rsidR="00C83DC0" w:rsidRPr="00156679">
        <w:rPr>
          <w:noProof/>
          <w:lang w:val="en-US"/>
        </w:rPr>
        <mc:AlternateContent>
          <mc:Choice Requires="wps">
            <w:drawing>
              <wp:anchor distT="0" distB="0" distL="114300" distR="114300" simplePos="0" relativeHeight="251701248" behindDoc="1" locked="0" layoutInCell="1" allowOverlap="1" wp14:anchorId="4C81087C" wp14:editId="0D2F5F6E">
                <wp:simplePos x="0" y="0"/>
                <wp:positionH relativeFrom="column">
                  <wp:posOffset>3722370</wp:posOffset>
                </wp:positionH>
                <wp:positionV relativeFrom="paragraph">
                  <wp:posOffset>1522095</wp:posOffset>
                </wp:positionV>
                <wp:extent cx="1536065" cy="825500"/>
                <wp:effectExtent l="0" t="0" r="26035" b="12700"/>
                <wp:wrapNone/>
                <wp:docPr id="14404" name="Rounded Rectangle 54"/>
                <wp:cNvGraphicFramePr/>
                <a:graphic xmlns:a="http://schemas.openxmlformats.org/drawingml/2006/main">
                  <a:graphicData uri="http://schemas.microsoft.com/office/word/2010/wordprocessingShape">
                    <wps:wsp>
                      <wps:cNvSpPr/>
                      <wps:spPr>
                        <a:xfrm>
                          <a:off x="0" y="0"/>
                          <a:ext cx="1536065" cy="825500"/>
                        </a:xfrm>
                        <a:prstGeom prst="roundRect">
                          <a:avLst/>
                        </a:prstGeom>
                      </wps:spPr>
                      <wps:style>
                        <a:lnRef idx="2">
                          <a:schemeClr val="dk1"/>
                        </a:lnRef>
                        <a:fillRef idx="1">
                          <a:schemeClr val="lt1"/>
                        </a:fillRef>
                        <a:effectRef idx="0">
                          <a:schemeClr val="dk1"/>
                        </a:effectRef>
                        <a:fontRef idx="minor">
                          <a:schemeClr val="dk1"/>
                        </a:fontRef>
                      </wps:style>
                      <wps:txbx>
                        <w:txbxContent>
                          <w:p w:rsidR="003E6A8F" w:rsidRPr="00B870BB" w:rsidRDefault="003E6A8F" w:rsidP="00D85DE2">
                            <w:pPr>
                              <w:jc w:val="center"/>
                              <w:rPr>
                                <w:bCs/>
                                <w:sz w:val="18"/>
                                <w:szCs w:val="18"/>
                              </w:rPr>
                            </w:pPr>
                            <w:r>
                              <w:rPr>
                                <w:bCs/>
                                <w:sz w:val="18"/>
                                <w:szCs w:val="18"/>
                              </w:rPr>
                              <w:t xml:space="preserve"> PENINGKATAN </w:t>
                            </w:r>
                            <w:r w:rsidRPr="00B870BB">
                              <w:rPr>
                                <w:bCs/>
                                <w:sz w:val="18"/>
                                <w:szCs w:val="18"/>
                              </w:rPr>
                              <w:t>FASILITAS DARAT</w:t>
                            </w:r>
                            <w:r>
                              <w:rPr>
                                <w:bCs/>
                                <w:sz w:val="18"/>
                                <w:szCs w:val="18"/>
                              </w:rPr>
                              <w:t xml:space="preserve"> SESUAI KEBUTUHAN DI TAHUN RENCANA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4" o:spid="_x0000_s1039" style="position:absolute;margin-left:293.1pt;margin-top:119.85pt;width:120.95pt;height:6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" fillcolor="white [3201]" strokecolor="black [3200]" strokeweight="2pt">
                <v:textbox>
                  <w:txbxContent>
                    <w:p w:rsidR="00163B1B" w:rsidRPr="00B870BB" w:rsidRDefault="00163B1B" w:rsidP="00D85DE2">
                      <w:pPr>
                        <w:jc w:val="center"/>
                        <w:rPr>
                          <w:bCs/>
                          <w:sz w:val="18"/>
                          <w:szCs w:val="18"/>
                        </w:rPr>
                      </w:pPr>
                      <w:r>
                        <w:rPr>
                          <w:bCs/>
                          <w:sz w:val="18"/>
                          <w:szCs w:val="18"/>
                        </w:rPr>
                        <w:t xml:space="preserve"> PENINGKATAN </w:t>
                      </w:r>
                      <w:r w:rsidRPr="00B870BB">
                        <w:rPr>
                          <w:bCs/>
                          <w:sz w:val="18"/>
                          <w:szCs w:val="18"/>
                        </w:rPr>
                        <w:t>FASILITAS DARAT</w:t>
                      </w:r>
                      <w:r>
                        <w:rPr>
                          <w:bCs/>
                          <w:sz w:val="18"/>
                          <w:szCs w:val="18"/>
                        </w:rPr>
                        <w:t xml:space="preserve"> SESUAI KEBUTUHAN DI TAHUN RENCANA</w:t>
                      </w:r>
                    </w:p>
                  </w:txbxContent>
                </v:textbox>
              </v:roundrect>
            </w:pict>
          </mc:Fallback>
        </mc:AlternateContent>
      </w:r>
      <w:r w:rsidR="00C83DC0" w:rsidRPr="00F87D52">
        <w:rPr>
          <w:noProof/>
          <w:lang w:val="en-US"/>
        </w:rPr>
        <mc:AlternateContent>
          <mc:Choice Requires="wps">
            <w:drawing>
              <wp:anchor distT="0" distB="0" distL="114300" distR="114300" simplePos="0" relativeHeight="251838464" behindDoc="0" locked="0" layoutInCell="1" allowOverlap="1" wp14:anchorId="6D6CC564" wp14:editId="00DD83A5">
                <wp:simplePos x="0" y="0"/>
                <wp:positionH relativeFrom="column">
                  <wp:posOffset>4732020</wp:posOffset>
                </wp:positionH>
                <wp:positionV relativeFrom="paragraph">
                  <wp:posOffset>1245870</wp:posOffset>
                </wp:positionV>
                <wp:extent cx="0" cy="276225"/>
                <wp:effectExtent l="95250" t="19050" r="76200" b="85725"/>
                <wp:wrapNone/>
                <wp:docPr id="38" name="Straight Arrow Connector 38"/>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8" o:spid="_x0000_s1026" type="#_x0000_t32" style="position:absolute;margin-left:372.6pt;margin-top:98.1pt;width:0;height:21.75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" strokecolor="black [3200]" strokeweight="2pt">
                <v:stroke endarrow="block"/>
                <v:shadow on="t" color="black" opacity="24903f" origin=",.5" offset="0,.55556mm"/>
              </v:shape>
            </w:pict>
          </mc:Fallback>
        </mc:AlternateContent>
      </w:r>
      <w:r w:rsidR="00C83DC0" w:rsidRPr="00156679">
        <w:rPr>
          <w:noProof/>
          <w:lang w:val="en-US"/>
        </w:rPr>
        <mc:AlternateContent>
          <mc:Choice Requires="wps">
            <w:drawing>
              <wp:anchor distT="0" distB="0" distL="114300" distR="114300" simplePos="0" relativeHeight="251702272" behindDoc="0" locked="0" layoutInCell="1" allowOverlap="1" wp14:anchorId="4D0FFD39" wp14:editId="79725AF5">
                <wp:simplePos x="0" y="0"/>
                <wp:positionH relativeFrom="column">
                  <wp:posOffset>2103120</wp:posOffset>
                </wp:positionH>
                <wp:positionV relativeFrom="paragraph">
                  <wp:posOffset>1519555</wp:posOffset>
                </wp:positionV>
                <wp:extent cx="1391285" cy="967105"/>
                <wp:effectExtent l="0" t="0" r="18415" b="23495"/>
                <wp:wrapNone/>
                <wp:docPr id="42" name="Rounded Rectangle 54"/>
                <wp:cNvGraphicFramePr/>
                <a:graphic xmlns:a="http://schemas.openxmlformats.org/drawingml/2006/main">
                  <a:graphicData uri="http://schemas.microsoft.com/office/word/2010/wordprocessingShape">
                    <wps:wsp>
                      <wps:cNvSpPr/>
                      <wps:spPr>
                        <a:xfrm>
                          <a:off x="0" y="0"/>
                          <a:ext cx="1391285" cy="967105"/>
                        </a:xfrm>
                        <a:prstGeom prst="roundRect">
                          <a:avLst/>
                        </a:prstGeom>
                      </wps:spPr>
                      <wps:style>
                        <a:lnRef idx="2">
                          <a:schemeClr val="dk1"/>
                        </a:lnRef>
                        <a:fillRef idx="1">
                          <a:schemeClr val="lt1"/>
                        </a:fillRef>
                        <a:effectRef idx="0">
                          <a:schemeClr val="dk1"/>
                        </a:effectRef>
                        <a:fontRef idx="minor">
                          <a:schemeClr val="dk1"/>
                        </a:fontRef>
                      </wps:style>
                      <wps:txbx>
                        <w:txbxContent>
                          <w:p w:rsidR="003E6A8F" w:rsidRPr="00B870BB" w:rsidRDefault="003E6A8F" w:rsidP="00D85DE2">
                            <w:pPr>
                              <w:jc w:val="center"/>
                              <w:rPr>
                                <w:bCs/>
                                <w:sz w:val="18"/>
                                <w:szCs w:val="18"/>
                              </w:rPr>
                            </w:pPr>
                            <w:r>
                              <w:rPr>
                                <w:bCs/>
                                <w:sz w:val="18"/>
                                <w:szCs w:val="18"/>
                              </w:rPr>
                              <w:t>POLA ALUR LALU LINTAS KENDARAAN &amp; PENUMPAN DALAM TERMINAL DERMAGA</w:t>
                            </w:r>
                          </w:p>
                          <w:p w:rsidR="003E6A8F" w:rsidRPr="00162DE6" w:rsidRDefault="003E6A8F" w:rsidP="00D85DE2">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0" style="position:absolute;margin-left:165.6pt;margin-top:119.65pt;width:109.55pt;height:76.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" fillcolor="white [3201]" strokecolor="black [3200]" strokeweight="2pt">
                <v:textbox>
                  <w:txbxContent>
                    <w:p w:rsidR="00163B1B" w:rsidRPr="00B870BB" w:rsidRDefault="00163B1B" w:rsidP="00D85DE2">
                      <w:pPr>
                        <w:jc w:val="center"/>
                        <w:rPr>
                          <w:bCs/>
                          <w:sz w:val="18"/>
                          <w:szCs w:val="18"/>
                        </w:rPr>
                      </w:pPr>
                      <w:r>
                        <w:rPr>
                          <w:bCs/>
                          <w:sz w:val="18"/>
                          <w:szCs w:val="18"/>
                        </w:rPr>
                        <w:t>POLA ALUR LALU LINTAS KENDARAAN &amp; PENUMPAN DALAM TERMINAL DERMAGA</w:t>
                      </w:r>
                    </w:p>
                    <w:p w:rsidR="00163B1B" w:rsidRPr="00162DE6" w:rsidRDefault="00163B1B" w:rsidP="00D85DE2">
                      <w:pPr>
                        <w:rPr>
                          <w:sz w:val="20"/>
                          <w:szCs w:val="20"/>
                        </w:rPr>
                      </w:pPr>
                    </w:p>
                  </w:txbxContent>
                </v:textbox>
              </v:roundrect>
            </w:pict>
          </mc:Fallback>
        </mc:AlternateContent>
      </w:r>
      <w:r w:rsidR="00C83DC0" w:rsidRPr="00F87D52">
        <w:rPr>
          <w:noProof/>
          <w:lang w:val="en-US"/>
        </w:rPr>
        <mc:AlternateContent>
          <mc:Choice Requires="wps">
            <w:drawing>
              <wp:anchor distT="0" distB="0" distL="114300" distR="114300" simplePos="0" relativeHeight="251842560" behindDoc="0" locked="0" layoutInCell="1" allowOverlap="1" wp14:anchorId="331859D9" wp14:editId="483BA296">
                <wp:simplePos x="0" y="0"/>
                <wp:positionH relativeFrom="column">
                  <wp:posOffset>2830830</wp:posOffset>
                </wp:positionH>
                <wp:positionV relativeFrom="paragraph">
                  <wp:posOffset>2489200</wp:posOffset>
                </wp:positionV>
                <wp:extent cx="0" cy="219075"/>
                <wp:effectExtent l="95250" t="19050" r="76200" b="85725"/>
                <wp:wrapNone/>
                <wp:docPr id="40" name="Straight Arrow Connector 40"/>
                <wp:cNvGraphicFramePr/>
                <a:graphic xmlns:a="http://schemas.openxmlformats.org/drawingml/2006/main">
                  <a:graphicData uri="http://schemas.microsoft.com/office/word/2010/wordprocessingShape">
                    <wps:wsp>
                      <wps:cNvCnPr/>
                      <wps:spPr>
                        <a:xfrm flipH="1">
                          <a:off x="0" y="0"/>
                          <a:ext cx="0" cy="2190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0" o:spid="_x0000_s1026" type="#_x0000_t32" style="position:absolute;margin-left:222.9pt;margin-top:196pt;width:0;height:17.25pt;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" strokecolor="black [3200]" strokeweight="2pt">
                <v:stroke endarrow="block"/>
                <v:shadow on="t" color="black" opacity="24903f" origin=",.5" offset="0,.55556mm"/>
              </v:shape>
            </w:pict>
          </mc:Fallback>
        </mc:AlternateContent>
      </w:r>
      <w:r w:rsidR="00C83DC0" w:rsidRPr="00F87D52">
        <w:rPr>
          <w:noProof/>
          <w:lang w:val="en-US"/>
        </w:rPr>
        <mc:AlternateContent>
          <mc:Choice Requires="wps">
            <w:drawing>
              <wp:anchor distT="0" distB="0" distL="114300" distR="114300" simplePos="0" relativeHeight="251840512" behindDoc="0" locked="0" layoutInCell="1" allowOverlap="1" wp14:anchorId="32D93CA5" wp14:editId="52F84BD9">
                <wp:simplePos x="0" y="0"/>
                <wp:positionH relativeFrom="column">
                  <wp:posOffset>1369695</wp:posOffset>
                </wp:positionH>
                <wp:positionV relativeFrom="paragraph">
                  <wp:posOffset>2429510</wp:posOffset>
                </wp:positionV>
                <wp:extent cx="0" cy="219075"/>
                <wp:effectExtent l="95250" t="19050" r="76200" b="85725"/>
                <wp:wrapNone/>
                <wp:docPr id="39" name="Straight Arrow Connector 39"/>
                <wp:cNvGraphicFramePr/>
                <a:graphic xmlns:a="http://schemas.openxmlformats.org/drawingml/2006/main">
                  <a:graphicData uri="http://schemas.microsoft.com/office/word/2010/wordprocessingShape">
                    <wps:wsp>
                      <wps:cNvCnPr/>
                      <wps:spPr>
                        <a:xfrm flipH="1">
                          <a:off x="0" y="0"/>
                          <a:ext cx="0" cy="2190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margin-left:107.85pt;margin-top:191.3pt;width:0;height:17.25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" strokecolor="black [3200]" strokeweight="2pt">
                <v:stroke endarrow="block"/>
                <v:shadow on="t" color="black" opacity="24903f" origin=",.5" offset="0,.55556mm"/>
              </v:shape>
            </w:pict>
          </mc:Fallback>
        </mc:AlternateContent>
      </w:r>
      <w:r w:rsidR="00C83DC0" w:rsidRPr="00F87D52">
        <w:rPr>
          <w:noProof/>
          <w:lang w:val="en-US"/>
        </w:rPr>
        <mc:AlternateContent>
          <mc:Choice Requires="wps">
            <w:drawing>
              <wp:anchor distT="0" distB="0" distL="114300" distR="114300" simplePos="0" relativeHeight="251834368" behindDoc="0" locked="0" layoutInCell="1" allowOverlap="1" wp14:anchorId="1A82AFBB" wp14:editId="229C61FE">
                <wp:simplePos x="0" y="0"/>
                <wp:positionH relativeFrom="column">
                  <wp:posOffset>2699385</wp:posOffset>
                </wp:positionH>
                <wp:positionV relativeFrom="paragraph">
                  <wp:posOffset>1240790</wp:posOffset>
                </wp:positionV>
                <wp:extent cx="0" cy="283210"/>
                <wp:effectExtent l="95250" t="19050" r="76200" b="97790"/>
                <wp:wrapNone/>
                <wp:docPr id="36" name="Straight Arrow Connector 36"/>
                <wp:cNvGraphicFramePr/>
                <a:graphic xmlns:a="http://schemas.openxmlformats.org/drawingml/2006/main">
                  <a:graphicData uri="http://schemas.microsoft.com/office/word/2010/wordprocessingShape">
                    <wps:wsp>
                      <wps:cNvCnPr/>
                      <wps:spPr>
                        <a:xfrm>
                          <a:off x="0" y="0"/>
                          <a:ext cx="0" cy="28321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36" o:spid="_x0000_s1026" type="#_x0000_t32" style="position:absolute;margin-left:212.55pt;margin-top:97.7pt;width:0;height:22.3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" strokecolor="black [3200]" strokeweight="2pt">
                <v:stroke endarrow="block"/>
                <v:shadow on="t" color="black" opacity="24903f" origin=",.5" offset="0,.55556mm"/>
              </v:shape>
            </w:pict>
          </mc:Fallback>
        </mc:AlternateContent>
      </w:r>
      <w:r w:rsidR="00C83DC0" w:rsidRPr="00F87D52">
        <w:rPr>
          <w:noProof/>
          <w:lang w:val="en-US"/>
        </w:rPr>
        <mc:AlternateContent>
          <mc:Choice Requires="wps">
            <w:drawing>
              <wp:anchor distT="0" distB="0" distL="114300" distR="114300" simplePos="0" relativeHeight="251749376" behindDoc="0" locked="0" layoutInCell="1" allowOverlap="1" wp14:anchorId="64680492" wp14:editId="058430D5">
                <wp:simplePos x="0" y="0"/>
                <wp:positionH relativeFrom="column">
                  <wp:posOffset>1369695</wp:posOffset>
                </wp:positionH>
                <wp:positionV relativeFrom="paragraph">
                  <wp:posOffset>1236345</wp:posOffset>
                </wp:positionV>
                <wp:extent cx="3370580" cy="0"/>
                <wp:effectExtent l="38100" t="38100" r="58420" b="95250"/>
                <wp:wrapNone/>
                <wp:docPr id="43904" name="Straight Connector 43904"/>
                <wp:cNvGraphicFramePr/>
                <a:graphic xmlns:a="http://schemas.openxmlformats.org/drawingml/2006/main">
                  <a:graphicData uri="http://schemas.microsoft.com/office/word/2010/wordprocessingShape">
                    <wps:wsp>
                      <wps:cNvCnPr/>
                      <wps:spPr>
                        <a:xfrm flipH="1">
                          <a:off x="0" y="0"/>
                          <a:ext cx="337058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3904"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85pt,97.35pt" to="373.25pt,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" strokecolor="black [3200]" strokeweight="2pt">
                <v:shadow on="t" color="black" opacity="24903f" origin=",.5" offset="0,.55556mm"/>
              </v:line>
            </w:pict>
          </mc:Fallback>
        </mc:AlternateContent>
      </w:r>
      <w:r w:rsidR="00C83DC0" w:rsidRPr="00156679">
        <w:rPr>
          <w:noProof/>
          <w:lang w:val="en-US"/>
        </w:rPr>
        <mc:AlternateContent>
          <mc:Choice Requires="wps">
            <w:drawing>
              <wp:anchor distT="0" distB="0" distL="114300" distR="114300" simplePos="0" relativeHeight="251711488" behindDoc="1" locked="0" layoutInCell="1" allowOverlap="1" wp14:anchorId="3B51FC0C" wp14:editId="533F39B1">
                <wp:simplePos x="0" y="0"/>
                <wp:positionH relativeFrom="column">
                  <wp:posOffset>598170</wp:posOffset>
                </wp:positionH>
                <wp:positionV relativeFrom="paragraph">
                  <wp:posOffset>1512570</wp:posOffset>
                </wp:positionV>
                <wp:extent cx="1414780" cy="911225"/>
                <wp:effectExtent l="0" t="0" r="13970" b="22225"/>
                <wp:wrapNone/>
                <wp:docPr id="67" name="Rounded Rectangle 54"/>
                <wp:cNvGraphicFramePr/>
                <a:graphic xmlns:a="http://schemas.openxmlformats.org/drawingml/2006/main">
                  <a:graphicData uri="http://schemas.microsoft.com/office/word/2010/wordprocessingShape">
                    <wps:wsp>
                      <wps:cNvSpPr/>
                      <wps:spPr>
                        <a:xfrm>
                          <a:off x="0" y="0"/>
                          <a:ext cx="1414780" cy="911225"/>
                        </a:xfrm>
                        <a:prstGeom prst="roundRect">
                          <a:avLst/>
                        </a:prstGeom>
                      </wps:spPr>
                      <wps:style>
                        <a:lnRef idx="2">
                          <a:schemeClr val="dk1"/>
                        </a:lnRef>
                        <a:fillRef idx="1">
                          <a:schemeClr val="lt1"/>
                        </a:fillRef>
                        <a:effectRef idx="0">
                          <a:schemeClr val="dk1"/>
                        </a:effectRef>
                        <a:fontRef idx="minor">
                          <a:schemeClr val="dk1"/>
                        </a:fontRef>
                      </wps:style>
                      <wps:txbx>
                        <w:txbxContent>
                          <w:p w:rsidR="003E6A8F" w:rsidRPr="00B870BB" w:rsidRDefault="003E6A8F" w:rsidP="00D85DE2">
                            <w:pPr>
                              <w:jc w:val="center"/>
                              <w:rPr>
                                <w:bCs/>
                                <w:sz w:val="18"/>
                                <w:szCs w:val="18"/>
                              </w:rPr>
                            </w:pPr>
                            <w:r>
                              <w:rPr>
                                <w:bCs/>
                                <w:sz w:val="18"/>
                                <w:szCs w:val="18"/>
                              </w:rPr>
                              <w:t>PELAYANAN FASILITAS PENUMPANG SESUAI SPM KONDISI EKSISTING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1" style="position:absolute;margin-left:47.1pt;margin-top:119.1pt;width:111.4pt;height:71.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" fillcolor="white [3201]" strokecolor="black [3200]" strokeweight="2pt">
                <v:textbox>
                  <w:txbxContent>
                    <w:p w:rsidR="00163B1B" w:rsidRPr="00B870BB" w:rsidRDefault="00163B1B" w:rsidP="00D85DE2">
                      <w:pPr>
                        <w:jc w:val="center"/>
                        <w:rPr>
                          <w:bCs/>
                          <w:sz w:val="18"/>
                          <w:szCs w:val="18"/>
                        </w:rPr>
                      </w:pPr>
                      <w:r>
                        <w:rPr>
                          <w:bCs/>
                          <w:sz w:val="18"/>
                          <w:szCs w:val="18"/>
                        </w:rPr>
                        <w:t>PELAYANAN FASILITAS PENUMPANG SESUAI SPM KONDISI EKSISTING</w:t>
                      </w:r>
                    </w:p>
                  </w:txbxContent>
                </v:textbox>
              </v:roundrect>
            </w:pict>
          </mc:Fallback>
        </mc:AlternateContent>
      </w:r>
      <w:r w:rsidR="00C83DC0" w:rsidRPr="00F87D52">
        <w:rPr>
          <w:noProof/>
          <w:lang w:val="en-US"/>
        </w:rPr>
        <mc:AlternateContent>
          <mc:Choice Requires="wps">
            <w:drawing>
              <wp:anchor distT="0" distB="0" distL="114300" distR="114300" simplePos="0" relativeHeight="251836416" behindDoc="0" locked="0" layoutInCell="1" allowOverlap="1" wp14:anchorId="3B951344" wp14:editId="6110FAFB">
                <wp:simplePos x="0" y="0"/>
                <wp:positionH relativeFrom="column">
                  <wp:posOffset>1369695</wp:posOffset>
                </wp:positionH>
                <wp:positionV relativeFrom="paragraph">
                  <wp:posOffset>1236345</wp:posOffset>
                </wp:positionV>
                <wp:extent cx="0" cy="219075"/>
                <wp:effectExtent l="95250" t="19050" r="76200" b="85725"/>
                <wp:wrapNone/>
                <wp:docPr id="37" name="Straight Arrow Connector 37"/>
                <wp:cNvGraphicFramePr/>
                <a:graphic xmlns:a="http://schemas.openxmlformats.org/drawingml/2006/main">
                  <a:graphicData uri="http://schemas.microsoft.com/office/word/2010/wordprocessingShape">
                    <wps:wsp>
                      <wps:cNvCnPr/>
                      <wps:spPr>
                        <a:xfrm flipH="1">
                          <a:off x="0" y="0"/>
                          <a:ext cx="0" cy="2190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7" o:spid="_x0000_s1026" type="#_x0000_t32" style="position:absolute;margin-left:107.85pt;margin-top:97.35pt;width:0;height:17.25pt;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" strokecolor="black [3200]" strokeweight="2pt">
                <v:stroke endarrow="block"/>
                <v:shadow on="t" color="black" opacity="24903f" origin=",.5" offset="0,.55556mm"/>
              </v:shape>
            </w:pict>
          </mc:Fallback>
        </mc:AlternateContent>
      </w:r>
      <w:r w:rsidR="00DD0523" w:rsidRPr="000E16EB">
        <w:rPr>
          <w:noProof/>
          <w:lang w:val="en-US"/>
        </w:rPr>
        <mc:AlternateContent>
          <mc:Choice Requires="wps">
            <w:drawing>
              <wp:anchor distT="0" distB="0" distL="114300" distR="114300" simplePos="0" relativeHeight="251762688" behindDoc="0" locked="0" layoutInCell="1" allowOverlap="1" wp14:anchorId="637962DF" wp14:editId="42D2F03C">
                <wp:simplePos x="0" y="0"/>
                <wp:positionH relativeFrom="column">
                  <wp:posOffset>1759585</wp:posOffset>
                </wp:positionH>
                <wp:positionV relativeFrom="paragraph">
                  <wp:posOffset>4349115</wp:posOffset>
                </wp:positionV>
                <wp:extent cx="1057275" cy="333375"/>
                <wp:effectExtent l="0" t="0" r="28575" b="28575"/>
                <wp:wrapNone/>
                <wp:docPr id="14407" name="Flowchart: Terminator 14407"/>
                <wp:cNvGraphicFramePr/>
                <a:graphic xmlns:a="http://schemas.openxmlformats.org/drawingml/2006/main">
                  <a:graphicData uri="http://schemas.microsoft.com/office/word/2010/wordprocessingShape">
                    <wps:wsp>
                      <wps:cNvSpPr/>
                      <wps:spPr>
                        <a:xfrm>
                          <a:off x="0" y="0"/>
                          <a:ext cx="1057275" cy="333375"/>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3E6A8F" w:rsidRPr="007B1B2B" w:rsidRDefault="003E6A8F" w:rsidP="000E16EB">
                            <w:pPr>
                              <w:jc w:val="center"/>
                              <w:rPr>
                                <w:b/>
                                <w:sz w:val="16"/>
                                <w:szCs w:val="18"/>
                              </w:rPr>
                            </w:pPr>
                            <w:r w:rsidRPr="007B1B2B">
                              <w:rPr>
                                <w:b/>
                                <w:sz w:val="16"/>
                                <w:szCs w:val="18"/>
                              </w:rPr>
                              <w:t>SELESAI</w:t>
                            </w:r>
                          </w:p>
                          <w:p w:rsidR="003E6A8F" w:rsidRDefault="003E6A8F" w:rsidP="000E16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Terminator 14407" o:spid="_x0000_s1042" type="#_x0000_t116" style="position:absolute;margin-left:138.55pt;margin-top:342.45pt;width:83.25pt;height:26.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" fillcolor="white [3201]" strokecolor="black [3200]" strokeweight="2pt">
                <v:textbox>
                  <w:txbxContent>
                    <w:p w:rsidR="00163B1B" w:rsidRPr="007B1B2B" w:rsidRDefault="00163B1B" w:rsidP="000E16EB">
                      <w:pPr>
                        <w:jc w:val="center"/>
                        <w:rPr>
                          <w:b/>
                          <w:sz w:val="16"/>
                          <w:szCs w:val="18"/>
                        </w:rPr>
                      </w:pPr>
                      <w:r w:rsidRPr="007B1B2B">
                        <w:rPr>
                          <w:b/>
                          <w:sz w:val="16"/>
                          <w:szCs w:val="18"/>
                        </w:rPr>
                        <w:t>SELESAI</w:t>
                      </w:r>
                    </w:p>
                    <w:p w:rsidR="00163B1B" w:rsidRDefault="00163B1B" w:rsidP="000E16EB">
                      <w:pPr>
                        <w:jc w:val="center"/>
                      </w:pPr>
                    </w:p>
                  </w:txbxContent>
                </v:textbox>
              </v:shape>
            </w:pict>
          </mc:Fallback>
        </mc:AlternateContent>
      </w:r>
      <w:r w:rsidR="00DD0523" w:rsidRPr="000E16EB">
        <w:rPr>
          <w:noProof/>
          <w:lang w:val="en-US"/>
        </w:rPr>
        <mc:AlternateContent>
          <mc:Choice Requires="wps">
            <w:drawing>
              <wp:anchor distT="0" distB="0" distL="114300" distR="114300" simplePos="0" relativeHeight="251764736" behindDoc="0" locked="0" layoutInCell="1" allowOverlap="1" wp14:anchorId="315704DD" wp14:editId="72626EAB">
                <wp:simplePos x="0" y="0"/>
                <wp:positionH relativeFrom="column">
                  <wp:posOffset>2322195</wp:posOffset>
                </wp:positionH>
                <wp:positionV relativeFrom="paragraph">
                  <wp:posOffset>4091940</wp:posOffset>
                </wp:positionV>
                <wp:extent cx="0" cy="188595"/>
                <wp:effectExtent l="95250" t="19050" r="57150" b="97155"/>
                <wp:wrapNone/>
                <wp:docPr id="55" name="Straight Arrow Connector 55"/>
                <wp:cNvGraphicFramePr/>
                <a:graphic xmlns:a="http://schemas.openxmlformats.org/drawingml/2006/main">
                  <a:graphicData uri="http://schemas.microsoft.com/office/word/2010/wordprocessingShape">
                    <wps:wsp>
                      <wps:cNvCnPr/>
                      <wps:spPr>
                        <a:xfrm>
                          <a:off x="0" y="0"/>
                          <a:ext cx="0" cy="18859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55" o:spid="_x0000_s1026" type="#_x0000_t32" style="position:absolute;margin-left:182.85pt;margin-top:322.2pt;width:0;height:14.8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" strokecolor="black [3200]" strokeweight="2pt">
                <v:stroke endarrow="block"/>
                <v:shadow on="t" color="black" opacity="24903f" origin=",.5" offset="0,.55556mm"/>
              </v:shape>
            </w:pict>
          </mc:Fallback>
        </mc:AlternateContent>
      </w:r>
      <w:r w:rsidR="00DD0523" w:rsidRPr="000E16EB">
        <w:rPr>
          <w:noProof/>
          <w:lang w:val="en-US"/>
        </w:rPr>
        <mc:AlternateContent>
          <mc:Choice Requires="wps">
            <w:drawing>
              <wp:anchor distT="0" distB="0" distL="114300" distR="114300" simplePos="0" relativeHeight="251761664" behindDoc="0" locked="0" layoutInCell="1" allowOverlap="1" wp14:anchorId="453C94E6" wp14:editId="40292248">
                <wp:simplePos x="0" y="0"/>
                <wp:positionH relativeFrom="margin">
                  <wp:posOffset>1560195</wp:posOffset>
                </wp:positionH>
                <wp:positionV relativeFrom="paragraph">
                  <wp:posOffset>3720465</wp:posOffset>
                </wp:positionV>
                <wp:extent cx="1653540" cy="342900"/>
                <wp:effectExtent l="0" t="0" r="22860" b="19050"/>
                <wp:wrapNone/>
                <wp:docPr id="14405" name="Rounded Rectangle 5"/>
                <wp:cNvGraphicFramePr/>
                <a:graphic xmlns:a="http://schemas.openxmlformats.org/drawingml/2006/main">
                  <a:graphicData uri="http://schemas.microsoft.com/office/word/2010/wordprocessingShape">
                    <wps:wsp>
                      <wps:cNvSpPr/>
                      <wps:spPr>
                        <a:xfrm>
                          <a:off x="0" y="0"/>
                          <a:ext cx="1653540" cy="3429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3E6A8F" w:rsidRPr="007B1B2B" w:rsidRDefault="003E6A8F" w:rsidP="000E16EB">
                            <w:pPr>
                              <w:jc w:val="center"/>
                              <w:rPr>
                                <w:b/>
                                <w:sz w:val="16"/>
                                <w:szCs w:val="18"/>
                              </w:rPr>
                            </w:pPr>
                            <w:r w:rsidRPr="007B1B2B">
                              <w:rPr>
                                <w:b/>
                                <w:sz w:val="16"/>
                                <w:szCs w:val="18"/>
                              </w:rPr>
                              <w:t>KESIMPULAN DAN 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43" style="position:absolute;margin-left:122.85pt;margin-top:292.95pt;width:130.2pt;height:27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" fillcolor="white [3201]" strokecolor="black [3200]" strokeweight="2pt">
                <v:textbox>
                  <w:txbxContent>
                    <w:p w:rsidR="00163B1B" w:rsidRPr="007B1B2B" w:rsidRDefault="00163B1B" w:rsidP="000E16EB">
                      <w:pPr>
                        <w:jc w:val="center"/>
                        <w:rPr>
                          <w:b/>
                          <w:sz w:val="16"/>
                          <w:szCs w:val="18"/>
                        </w:rPr>
                      </w:pPr>
                      <w:r w:rsidRPr="007B1B2B">
                        <w:rPr>
                          <w:b/>
                          <w:sz w:val="16"/>
                          <w:szCs w:val="18"/>
                        </w:rPr>
                        <w:t>KESIMPULAN DAN SARAN</w:t>
                      </w:r>
                    </w:p>
                  </w:txbxContent>
                </v:textbox>
                <w10:wrap anchorx="margin"/>
              </v:roundrect>
            </w:pict>
          </mc:Fallback>
        </mc:AlternateContent>
      </w:r>
      <w:r w:rsidR="00DD0523" w:rsidRPr="000E16EB">
        <w:rPr>
          <w:noProof/>
          <w:lang w:val="en-US"/>
        </w:rPr>
        <mc:AlternateContent>
          <mc:Choice Requires="wps">
            <w:drawing>
              <wp:anchor distT="0" distB="0" distL="114300" distR="114300" simplePos="0" relativeHeight="251763712" behindDoc="0" locked="0" layoutInCell="1" allowOverlap="1" wp14:anchorId="0514FF20" wp14:editId="118C0F5F">
                <wp:simplePos x="0" y="0"/>
                <wp:positionH relativeFrom="column">
                  <wp:posOffset>2301240</wp:posOffset>
                </wp:positionH>
                <wp:positionV relativeFrom="paragraph">
                  <wp:posOffset>3435350</wp:posOffset>
                </wp:positionV>
                <wp:extent cx="0" cy="283845"/>
                <wp:effectExtent l="95250" t="19050" r="76200" b="97155"/>
                <wp:wrapNone/>
                <wp:docPr id="53" name="Straight Arrow Connector 53"/>
                <wp:cNvGraphicFramePr/>
                <a:graphic xmlns:a="http://schemas.openxmlformats.org/drawingml/2006/main">
                  <a:graphicData uri="http://schemas.microsoft.com/office/word/2010/wordprocessingShape">
                    <wps:wsp>
                      <wps:cNvCnPr/>
                      <wps:spPr>
                        <a:xfrm>
                          <a:off x="0" y="0"/>
                          <a:ext cx="0" cy="28384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53" o:spid="_x0000_s1026" type="#_x0000_t32" style="position:absolute;margin-left:181.2pt;margin-top:270.5pt;width:0;height:22.3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" strokecolor="black [3200]" strokeweight="2pt">
                <v:stroke endarrow="block"/>
                <v:shadow on="t" color="black" opacity="24903f" origin=",.5" offset="0,.55556mm"/>
              </v:shape>
            </w:pict>
          </mc:Fallback>
        </mc:AlternateContent>
      </w:r>
      <w:r w:rsidR="00DD0523" w:rsidRPr="000E16EB">
        <w:rPr>
          <w:noProof/>
          <w:lang w:val="en-US"/>
        </w:rPr>
        <mc:AlternateContent>
          <mc:Choice Requires="wps">
            <w:drawing>
              <wp:anchor distT="0" distB="0" distL="114300" distR="114300" simplePos="0" relativeHeight="251759616" behindDoc="0" locked="0" layoutInCell="1" allowOverlap="1" wp14:anchorId="45367173" wp14:editId="54AB1C9F">
                <wp:simplePos x="0" y="0"/>
                <wp:positionH relativeFrom="margin">
                  <wp:posOffset>1625600</wp:posOffset>
                </wp:positionH>
                <wp:positionV relativeFrom="paragraph">
                  <wp:posOffset>3084195</wp:posOffset>
                </wp:positionV>
                <wp:extent cx="1451610" cy="342900"/>
                <wp:effectExtent l="0" t="0" r="15240" b="19050"/>
                <wp:wrapNone/>
                <wp:docPr id="57" name="Rounded Rectangle 5"/>
                <wp:cNvGraphicFramePr/>
                <a:graphic xmlns:a="http://schemas.openxmlformats.org/drawingml/2006/main">
                  <a:graphicData uri="http://schemas.microsoft.com/office/word/2010/wordprocessingShape">
                    <wps:wsp>
                      <wps:cNvSpPr/>
                      <wps:spPr>
                        <a:xfrm>
                          <a:off x="0" y="0"/>
                          <a:ext cx="1451610" cy="3429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3E6A8F" w:rsidRPr="007B1B2B" w:rsidRDefault="003E6A8F" w:rsidP="000E16EB">
                            <w:pPr>
                              <w:jc w:val="center"/>
                              <w:rPr>
                                <w:b/>
                                <w:sz w:val="16"/>
                                <w:szCs w:val="18"/>
                              </w:rPr>
                            </w:pPr>
                            <w:r w:rsidRPr="007B1B2B">
                              <w:rPr>
                                <w:b/>
                                <w:sz w:val="16"/>
                                <w:szCs w:val="18"/>
                              </w:rPr>
                              <w:t>REKOMENDASI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4" style="position:absolute;margin-left:128pt;margin-top:242.85pt;width:114.3pt;height:27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" fillcolor="white [3201]" strokecolor="black [3200]" strokeweight="2pt">
                <v:textbox>
                  <w:txbxContent>
                    <w:p w:rsidR="00163B1B" w:rsidRPr="007B1B2B" w:rsidRDefault="00163B1B" w:rsidP="000E16EB">
                      <w:pPr>
                        <w:jc w:val="center"/>
                        <w:rPr>
                          <w:b/>
                          <w:sz w:val="16"/>
                          <w:szCs w:val="18"/>
                        </w:rPr>
                      </w:pPr>
                      <w:r w:rsidRPr="007B1B2B">
                        <w:rPr>
                          <w:b/>
                          <w:sz w:val="16"/>
                          <w:szCs w:val="18"/>
                        </w:rPr>
                        <w:t>REKOMENDASI</w:t>
                      </w:r>
                    </w:p>
                  </w:txbxContent>
                </v:textbox>
                <w10:wrap anchorx="margin"/>
              </v:roundrect>
            </w:pict>
          </mc:Fallback>
        </mc:AlternateContent>
      </w:r>
      <w:r w:rsidR="00DD0523" w:rsidRPr="000E16EB">
        <w:rPr>
          <w:noProof/>
          <w:lang w:val="en-US"/>
        </w:rPr>
        <mc:AlternateContent>
          <mc:Choice Requires="wps">
            <w:drawing>
              <wp:anchor distT="0" distB="0" distL="114300" distR="114300" simplePos="0" relativeHeight="251760640" behindDoc="0" locked="0" layoutInCell="1" allowOverlap="1" wp14:anchorId="4375E36B" wp14:editId="1CA249AE">
                <wp:simplePos x="0" y="0"/>
                <wp:positionH relativeFrom="column">
                  <wp:posOffset>2301875</wp:posOffset>
                </wp:positionH>
                <wp:positionV relativeFrom="paragraph">
                  <wp:posOffset>2799080</wp:posOffset>
                </wp:positionV>
                <wp:extent cx="0" cy="283845"/>
                <wp:effectExtent l="95250" t="19050" r="76200" b="97155"/>
                <wp:wrapNone/>
                <wp:docPr id="52" name="Straight Arrow Connector 52"/>
                <wp:cNvGraphicFramePr/>
                <a:graphic xmlns:a="http://schemas.openxmlformats.org/drawingml/2006/main">
                  <a:graphicData uri="http://schemas.microsoft.com/office/word/2010/wordprocessingShape">
                    <wps:wsp>
                      <wps:cNvCnPr/>
                      <wps:spPr>
                        <a:xfrm>
                          <a:off x="0" y="0"/>
                          <a:ext cx="0" cy="28384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52" o:spid="_x0000_s1026" type="#_x0000_t32" style="position:absolute;margin-left:181.25pt;margin-top:220.4pt;width:0;height:22.3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" strokecolor="black [3200]" strokeweight="2pt">
                <v:stroke endarrow="block"/>
                <v:shadow on="t" color="black" opacity="24903f" origin=",.5" offset="0,.55556mm"/>
              </v:shape>
            </w:pict>
          </mc:Fallback>
        </mc:AlternateContent>
      </w:r>
      <w:r w:rsidR="00DD0523" w:rsidRPr="00F87D52">
        <w:rPr>
          <w:noProof/>
          <w:lang w:val="en-US"/>
        </w:rPr>
        <mc:AlternateContent>
          <mc:Choice Requires="wps">
            <w:drawing>
              <wp:anchor distT="0" distB="0" distL="114300" distR="114300" simplePos="0" relativeHeight="251806720" behindDoc="0" locked="0" layoutInCell="1" allowOverlap="1" wp14:anchorId="18F14878" wp14:editId="7B75D62B">
                <wp:simplePos x="0" y="0"/>
                <wp:positionH relativeFrom="column">
                  <wp:posOffset>-713105</wp:posOffset>
                </wp:positionH>
                <wp:positionV relativeFrom="paragraph">
                  <wp:posOffset>635000</wp:posOffset>
                </wp:positionV>
                <wp:extent cx="21590" cy="2125980"/>
                <wp:effectExtent l="57150" t="19050" r="73660" b="83820"/>
                <wp:wrapNone/>
                <wp:docPr id="43926" name="Straight Connector 43926"/>
                <wp:cNvGraphicFramePr/>
                <a:graphic xmlns:a="http://schemas.openxmlformats.org/drawingml/2006/main">
                  <a:graphicData uri="http://schemas.microsoft.com/office/word/2010/wordprocessingShape">
                    <wps:wsp>
                      <wps:cNvCnPr/>
                      <wps:spPr>
                        <a:xfrm flipH="1" flipV="1">
                          <a:off x="0" y="0"/>
                          <a:ext cx="21590" cy="212598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43926" o:spid="_x0000_s1026" style="position:absolute;flip:x y;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15pt,50pt" to="-54.45pt,2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" strokecolor="black [3200]" strokeweight="2pt">
                <v:shadow on="t" color="black" opacity="24903f" origin=",.5" offset="0,.55556mm"/>
              </v:line>
            </w:pict>
          </mc:Fallback>
        </mc:AlternateContent>
      </w:r>
      <w:r w:rsidR="00DD0523" w:rsidRPr="00F87D52">
        <w:rPr>
          <w:noProof/>
          <w:lang w:val="en-US"/>
        </w:rPr>
        <mc:AlternateContent>
          <mc:Choice Requires="wps">
            <w:drawing>
              <wp:anchor distT="0" distB="0" distL="114300" distR="114300" simplePos="0" relativeHeight="251804672" behindDoc="0" locked="0" layoutInCell="1" allowOverlap="1" wp14:anchorId="72A620C3" wp14:editId="6A43BD77">
                <wp:simplePos x="0" y="0"/>
                <wp:positionH relativeFrom="column">
                  <wp:posOffset>-735965</wp:posOffset>
                </wp:positionH>
                <wp:positionV relativeFrom="paragraph">
                  <wp:posOffset>638810</wp:posOffset>
                </wp:positionV>
                <wp:extent cx="902970" cy="0"/>
                <wp:effectExtent l="38100" t="38100" r="49530" b="95250"/>
                <wp:wrapNone/>
                <wp:docPr id="43925" name="Straight Connector 43925"/>
                <wp:cNvGraphicFramePr/>
                <a:graphic xmlns:a="http://schemas.openxmlformats.org/drawingml/2006/main">
                  <a:graphicData uri="http://schemas.microsoft.com/office/word/2010/wordprocessingShape">
                    <wps:wsp>
                      <wps:cNvCnPr/>
                      <wps:spPr>
                        <a:xfrm flipH="1">
                          <a:off x="0" y="0"/>
                          <a:ext cx="90297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3925" o:spid="_x0000_s1026" style="position:absolute;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5pt,50.3pt" to="13.15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" strokecolor="black [3200]" strokeweight="2pt">
                <v:shadow on="t" color="black" opacity="24903f" origin=",.5" offset="0,.55556mm"/>
              </v:line>
            </w:pict>
          </mc:Fallback>
        </mc:AlternateContent>
      </w:r>
      <w:r w:rsidR="00DD0523" w:rsidRPr="00F87D52">
        <w:rPr>
          <w:noProof/>
          <w:lang w:val="en-US"/>
        </w:rPr>
        <mc:AlternateContent>
          <mc:Choice Requires="wps">
            <w:drawing>
              <wp:anchor distT="0" distB="0" distL="114300" distR="114300" simplePos="0" relativeHeight="251808768" behindDoc="0" locked="0" layoutInCell="1" allowOverlap="1" wp14:anchorId="43C87C56" wp14:editId="7D56BD9D">
                <wp:simplePos x="0" y="0"/>
                <wp:positionH relativeFrom="column">
                  <wp:posOffset>-714375</wp:posOffset>
                </wp:positionH>
                <wp:positionV relativeFrom="paragraph">
                  <wp:posOffset>2765425</wp:posOffset>
                </wp:positionV>
                <wp:extent cx="5539105" cy="0"/>
                <wp:effectExtent l="38100" t="38100" r="61595" b="95250"/>
                <wp:wrapNone/>
                <wp:docPr id="43927" name="Straight Connector 43927"/>
                <wp:cNvGraphicFramePr/>
                <a:graphic xmlns:a="http://schemas.openxmlformats.org/drawingml/2006/main">
                  <a:graphicData uri="http://schemas.microsoft.com/office/word/2010/wordprocessingShape">
                    <wps:wsp>
                      <wps:cNvCnPr/>
                      <wps:spPr>
                        <a:xfrm flipH="1">
                          <a:off x="0" y="0"/>
                          <a:ext cx="553910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3927" o:spid="_x0000_s1026" style="position:absolute;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25pt,217.75pt" to="379.9pt,2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" strokecolor="black [3200]" strokeweight="2pt">
                <v:shadow on="t" color="black" opacity="24903f" origin=",.5" offset="0,.55556mm"/>
              </v:line>
            </w:pict>
          </mc:Fallback>
        </mc:AlternateContent>
      </w:r>
      <w:r w:rsidR="00DD0523" w:rsidRPr="00156679">
        <w:rPr>
          <w:noProof/>
          <w:lang w:val="en-US"/>
        </w:rPr>
        <mc:AlternateContent>
          <mc:Choice Requires="wps">
            <w:drawing>
              <wp:anchor distT="0" distB="0" distL="114300" distR="114300" simplePos="0" relativeHeight="251816960" behindDoc="0" locked="0" layoutInCell="1" allowOverlap="1" wp14:anchorId="03B53017" wp14:editId="5902A62A">
                <wp:simplePos x="0" y="0"/>
                <wp:positionH relativeFrom="column">
                  <wp:posOffset>4824095</wp:posOffset>
                </wp:positionH>
                <wp:positionV relativeFrom="paragraph">
                  <wp:posOffset>2350770</wp:posOffset>
                </wp:positionV>
                <wp:extent cx="0" cy="414020"/>
                <wp:effectExtent l="76200" t="19050" r="76200" b="81280"/>
                <wp:wrapNone/>
                <wp:docPr id="43931" name="Straight Connector 43931"/>
                <wp:cNvGraphicFramePr/>
                <a:graphic xmlns:a="http://schemas.openxmlformats.org/drawingml/2006/main">
                  <a:graphicData uri="http://schemas.microsoft.com/office/word/2010/wordprocessingShape">
                    <wps:wsp>
                      <wps:cNvCnPr/>
                      <wps:spPr>
                        <a:xfrm>
                          <a:off x="0" y="0"/>
                          <a:ext cx="0" cy="4140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id="Straight Connector 43931" o:spid="_x0000_s1026" style="position:absolute;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9.85pt,185.1pt" to="379.85pt,2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" strokecolor="black [3200]" strokeweight="3pt">
                <v:shadow on="t" color="black" opacity="22937f" origin=",.5" offset="0,.63889mm"/>
              </v:line>
            </w:pict>
          </mc:Fallback>
        </mc:AlternateContent>
      </w:r>
      <w:r w:rsidR="00DD0523" w:rsidRPr="00156679">
        <w:rPr>
          <w:noProof/>
          <w:lang w:val="en-US"/>
        </w:rPr>
        <mc:AlternateContent>
          <mc:Choice Requires="wps">
            <w:drawing>
              <wp:anchor distT="0" distB="0" distL="114300" distR="114300" simplePos="0" relativeHeight="251739136" behindDoc="1" locked="0" layoutInCell="1" allowOverlap="1" wp14:anchorId="55AD81DB" wp14:editId="7C5B9E46">
                <wp:simplePos x="0" y="0"/>
                <wp:positionH relativeFrom="column">
                  <wp:posOffset>168275</wp:posOffset>
                </wp:positionH>
                <wp:positionV relativeFrom="paragraph">
                  <wp:posOffset>331470</wp:posOffset>
                </wp:positionV>
                <wp:extent cx="1450340" cy="518795"/>
                <wp:effectExtent l="0" t="0" r="16510" b="14605"/>
                <wp:wrapNone/>
                <wp:docPr id="27" name="Rounded Rectangle 54"/>
                <wp:cNvGraphicFramePr/>
                <a:graphic xmlns:a="http://schemas.openxmlformats.org/drawingml/2006/main">
                  <a:graphicData uri="http://schemas.microsoft.com/office/word/2010/wordprocessingShape">
                    <wps:wsp>
                      <wps:cNvSpPr/>
                      <wps:spPr>
                        <a:xfrm>
                          <a:off x="0" y="0"/>
                          <a:ext cx="1450340" cy="518795"/>
                        </a:xfrm>
                        <a:prstGeom prst="roundRect">
                          <a:avLst/>
                        </a:prstGeom>
                      </wps:spPr>
                      <wps:style>
                        <a:lnRef idx="2">
                          <a:schemeClr val="dk1"/>
                        </a:lnRef>
                        <a:fillRef idx="1">
                          <a:schemeClr val="lt1"/>
                        </a:fillRef>
                        <a:effectRef idx="0">
                          <a:schemeClr val="dk1"/>
                        </a:effectRef>
                        <a:fontRef idx="minor">
                          <a:schemeClr val="dk1"/>
                        </a:fontRef>
                      </wps:style>
                      <wps:txbx>
                        <w:txbxContent>
                          <w:p w:rsidR="003E6A8F" w:rsidRPr="007B1B2B" w:rsidRDefault="003E6A8F" w:rsidP="002E47C0">
                            <w:pPr>
                              <w:jc w:val="center"/>
                              <w:rPr>
                                <w:bCs/>
                                <w:sz w:val="16"/>
                                <w:szCs w:val="18"/>
                                <w:lang w:val="en-US"/>
                              </w:rPr>
                            </w:pPr>
                            <w:r>
                              <w:rPr>
                                <w:bCs/>
                                <w:sz w:val="16"/>
                                <w:szCs w:val="18"/>
                                <w:lang w:val="en-US"/>
                              </w:rPr>
                              <w:t xml:space="preserve">PENENTUAN STANDAR KESELAMATAN KAPAL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5" style="position:absolute;margin-left:13.25pt;margin-top:26.1pt;width:114.2pt;height:40.8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" fillcolor="white [3201]" strokecolor="black [3200]" strokeweight="2pt">
                <v:textbox>
                  <w:txbxContent>
                    <w:p w:rsidR="00163B1B" w:rsidRPr="007B1B2B" w:rsidRDefault="00163B1B" w:rsidP="002E47C0">
                      <w:pPr>
                        <w:jc w:val="center"/>
                        <w:rPr>
                          <w:bCs/>
                          <w:sz w:val="16"/>
                          <w:szCs w:val="18"/>
                          <w:lang w:val="en-US"/>
                        </w:rPr>
                      </w:pPr>
                      <w:r>
                        <w:rPr>
                          <w:bCs/>
                          <w:sz w:val="16"/>
                          <w:szCs w:val="18"/>
                          <w:lang w:val="en-US"/>
                        </w:rPr>
                        <w:t xml:space="preserve">PENENTUAN STANDAR KESELAMATAN KAPAL </w:t>
                      </w:r>
                    </w:p>
                  </w:txbxContent>
                </v:textbox>
              </v:roundrect>
            </w:pict>
          </mc:Fallback>
        </mc:AlternateContent>
      </w:r>
      <w:r w:rsidR="00DD0523" w:rsidRPr="00F87D52">
        <w:rPr>
          <w:noProof/>
          <w:lang w:val="en-US"/>
        </w:rPr>
        <mc:AlternateContent>
          <mc:Choice Requires="wps">
            <w:drawing>
              <wp:anchor distT="0" distB="0" distL="114300" distR="114300" simplePos="0" relativeHeight="251747328" behindDoc="0" locked="0" layoutInCell="1" allowOverlap="1" wp14:anchorId="61D3DCF6" wp14:editId="17D0BB30">
                <wp:simplePos x="0" y="0"/>
                <wp:positionH relativeFrom="column">
                  <wp:posOffset>3949700</wp:posOffset>
                </wp:positionH>
                <wp:positionV relativeFrom="paragraph">
                  <wp:posOffset>169545</wp:posOffset>
                </wp:positionV>
                <wp:extent cx="0" cy="1075690"/>
                <wp:effectExtent l="57150" t="19050" r="76200" b="86360"/>
                <wp:wrapNone/>
                <wp:docPr id="31" name="Straight Connector 31"/>
                <wp:cNvGraphicFramePr/>
                <a:graphic xmlns:a="http://schemas.openxmlformats.org/drawingml/2006/main">
                  <a:graphicData uri="http://schemas.microsoft.com/office/word/2010/wordprocessingShape">
                    <wps:wsp>
                      <wps:cNvCnPr/>
                      <wps:spPr>
                        <a:xfrm flipH="1" flipV="1">
                          <a:off x="0" y="0"/>
                          <a:ext cx="0" cy="107569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pt,13.35pt" to="311pt,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" strokecolor="black [3200]" strokeweight="2pt">
                <v:shadow on="t" color="black" opacity="24903f" origin=",.5" offset="0,.55556mm"/>
              </v:line>
            </w:pict>
          </mc:Fallback>
        </mc:AlternateContent>
      </w:r>
      <w:r w:rsidR="00DD0523" w:rsidRPr="00F87D52">
        <w:rPr>
          <w:noProof/>
          <w:lang w:val="en-US"/>
        </w:rPr>
        <mc:AlternateContent>
          <mc:Choice Requires="wps">
            <w:drawing>
              <wp:anchor distT="0" distB="0" distL="114300" distR="114300" simplePos="0" relativeHeight="251737088" behindDoc="0" locked="0" layoutInCell="1" allowOverlap="1" wp14:anchorId="3DA9D08B" wp14:editId="36B22F80">
                <wp:simplePos x="0" y="0"/>
                <wp:positionH relativeFrom="column">
                  <wp:posOffset>933450</wp:posOffset>
                </wp:positionH>
                <wp:positionV relativeFrom="paragraph">
                  <wp:posOffset>-640080</wp:posOffset>
                </wp:positionV>
                <wp:extent cx="2963545" cy="12065"/>
                <wp:effectExtent l="38100" t="38100" r="65405" b="83185"/>
                <wp:wrapNone/>
                <wp:docPr id="26" name="Straight Connector 26"/>
                <wp:cNvGraphicFramePr/>
                <a:graphic xmlns:a="http://schemas.openxmlformats.org/drawingml/2006/main">
                  <a:graphicData uri="http://schemas.microsoft.com/office/word/2010/wordprocessingShape">
                    <wps:wsp>
                      <wps:cNvCnPr/>
                      <wps:spPr>
                        <a:xfrm flipH="1">
                          <a:off x="0" y="0"/>
                          <a:ext cx="2963545" cy="1206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50.4pt" to="306.8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" strokecolor="black [3200]" strokeweight="2pt">
                <v:shadow on="t" color="black" opacity="24903f" origin=",.5" offset="0,.55556mm"/>
              </v:line>
            </w:pict>
          </mc:Fallback>
        </mc:AlternateContent>
      </w:r>
      <w:r w:rsidR="00DD0523" w:rsidRPr="00F87D52">
        <w:rPr>
          <w:noProof/>
          <w:lang w:val="en-US"/>
        </w:rPr>
        <mc:AlternateContent>
          <mc:Choice Requires="wps">
            <w:drawing>
              <wp:anchor distT="0" distB="0" distL="114300" distR="114300" simplePos="0" relativeHeight="251735040" behindDoc="0" locked="0" layoutInCell="1" allowOverlap="1" wp14:anchorId="6CD51485" wp14:editId="4581160C">
                <wp:simplePos x="0" y="0"/>
                <wp:positionH relativeFrom="margin">
                  <wp:posOffset>255905</wp:posOffset>
                </wp:positionH>
                <wp:positionV relativeFrom="paragraph">
                  <wp:posOffset>-454660</wp:posOffset>
                </wp:positionV>
                <wp:extent cx="1207770" cy="443865"/>
                <wp:effectExtent l="0" t="0" r="11430" b="13335"/>
                <wp:wrapNone/>
                <wp:docPr id="25" name="Rectangle 25"/>
                <wp:cNvGraphicFramePr/>
                <a:graphic xmlns:a="http://schemas.openxmlformats.org/drawingml/2006/main">
                  <a:graphicData uri="http://schemas.microsoft.com/office/word/2010/wordprocessingShape">
                    <wps:wsp>
                      <wps:cNvSpPr/>
                      <wps:spPr>
                        <a:xfrm>
                          <a:off x="0" y="0"/>
                          <a:ext cx="1207770" cy="443865"/>
                        </a:xfrm>
                        <a:prstGeom prst="rect">
                          <a:avLst/>
                        </a:prstGeom>
                        <a:ln/>
                      </wps:spPr>
                      <wps:style>
                        <a:lnRef idx="2">
                          <a:schemeClr val="dk1"/>
                        </a:lnRef>
                        <a:fillRef idx="1">
                          <a:schemeClr val="lt1"/>
                        </a:fillRef>
                        <a:effectRef idx="0">
                          <a:schemeClr val="dk1"/>
                        </a:effectRef>
                        <a:fontRef idx="minor">
                          <a:schemeClr val="dk1"/>
                        </a:fontRef>
                      </wps:style>
                      <wps:txbx>
                        <w:txbxContent>
                          <w:p w:rsidR="003E6A8F" w:rsidRPr="0054026E" w:rsidRDefault="003E6A8F" w:rsidP="00B13BCB">
                            <w:pPr>
                              <w:jc w:val="center"/>
                              <w:rPr>
                                <w:b/>
                                <w:sz w:val="18"/>
                                <w:szCs w:val="18"/>
                              </w:rPr>
                            </w:pPr>
                            <w:r>
                              <w:rPr>
                                <w:b/>
                                <w:sz w:val="18"/>
                                <w:szCs w:val="18"/>
                              </w:rPr>
                              <w:t xml:space="preserve">ANALISIS </w:t>
                            </w:r>
                            <w:r w:rsidRPr="0054026E">
                              <w:rPr>
                                <w:b/>
                                <w:sz w:val="18"/>
                                <w:szCs w:val="18"/>
                              </w:rPr>
                              <w:t>SARANA</w:t>
                            </w:r>
                          </w:p>
                          <w:p w:rsidR="003E6A8F" w:rsidRPr="0054026E" w:rsidRDefault="003E6A8F" w:rsidP="00B13BCB">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46" style="position:absolute;margin-left:20.15pt;margin-top:-35.8pt;width:95.1pt;height:34.9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" fillcolor="white [3201]" strokecolor="black [3200]" strokeweight="2pt">
                <v:textbox>
                  <w:txbxContent>
                    <w:p w:rsidR="00163B1B" w:rsidRPr="0054026E" w:rsidRDefault="00163B1B" w:rsidP="00B13BCB">
                      <w:pPr>
                        <w:jc w:val="center"/>
                        <w:rPr>
                          <w:b/>
                          <w:sz w:val="18"/>
                          <w:szCs w:val="18"/>
                        </w:rPr>
                      </w:pPr>
                      <w:r>
                        <w:rPr>
                          <w:b/>
                          <w:sz w:val="18"/>
                          <w:szCs w:val="18"/>
                        </w:rPr>
                        <w:t xml:space="preserve">ANALISIS </w:t>
                      </w:r>
                      <w:r w:rsidRPr="0054026E">
                        <w:rPr>
                          <w:b/>
                          <w:sz w:val="18"/>
                          <w:szCs w:val="18"/>
                        </w:rPr>
                        <w:t>SARANA</w:t>
                      </w:r>
                    </w:p>
                    <w:p w:rsidR="00163B1B" w:rsidRPr="0054026E" w:rsidRDefault="00163B1B" w:rsidP="00B13BCB">
                      <w:pPr>
                        <w:rPr>
                          <w:sz w:val="18"/>
                          <w:szCs w:val="18"/>
                        </w:rPr>
                      </w:pPr>
                    </w:p>
                  </w:txbxContent>
                </v:textbox>
                <w10:wrap anchorx="margin"/>
              </v:rect>
            </w:pict>
          </mc:Fallback>
        </mc:AlternateContent>
      </w:r>
      <w:r w:rsidR="00DD0523" w:rsidRPr="00F87D52">
        <w:rPr>
          <w:noProof/>
          <w:lang w:val="en-US"/>
        </w:rPr>
        <mc:AlternateContent>
          <mc:Choice Requires="wps">
            <w:drawing>
              <wp:anchor distT="0" distB="0" distL="114300" distR="114300" simplePos="0" relativeHeight="251684864" behindDoc="0" locked="0" layoutInCell="1" allowOverlap="1" wp14:anchorId="04379B36" wp14:editId="644A19B7">
                <wp:simplePos x="0" y="0"/>
                <wp:positionH relativeFrom="margin">
                  <wp:posOffset>3408680</wp:posOffset>
                </wp:positionH>
                <wp:positionV relativeFrom="paragraph">
                  <wp:posOffset>-418465</wp:posOffset>
                </wp:positionV>
                <wp:extent cx="1207770" cy="443865"/>
                <wp:effectExtent l="0" t="0" r="11430" b="13335"/>
                <wp:wrapNone/>
                <wp:docPr id="41" name="Rectangle 41"/>
                <wp:cNvGraphicFramePr/>
                <a:graphic xmlns:a="http://schemas.openxmlformats.org/drawingml/2006/main">
                  <a:graphicData uri="http://schemas.microsoft.com/office/word/2010/wordprocessingShape">
                    <wps:wsp>
                      <wps:cNvSpPr/>
                      <wps:spPr>
                        <a:xfrm>
                          <a:off x="0" y="0"/>
                          <a:ext cx="1207770" cy="443865"/>
                        </a:xfrm>
                        <a:prstGeom prst="rect">
                          <a:avLst/>
                        </a:prstGeom>
                        <a:ln/>
                      </wps:spPr>
                      <wps:style>
                        <a:lnRef idx="2">
                          <a:schemeClr val="dk1"/>
                        </a:lnRef>
                        <a:fillRef idx="1">
                          <a:schemeClr val="lt1"/>
                        </a:fillRef>
                        <a:effectRef idx="0">
                          <a:schemeClr val="dk1"/>
                        </a:effectRef>
                        <a:fontRef idx="minor">
                          <a:schemeClr val="dk1"/>
                        </a:fontRef>
                      </wps:style>
                      <wps:txbx>
                        <w:txbxContent>
                          <w:p w:rsidR="003E6A8F" w:rsidRPr="0054026E" w:rsidRDefault="003E6A8F" w:rsidP="00D85DE2">
                            <w:pPr>
                              <w:jc w:val="center"/>
                              <w:rPr>
                                <w:b/>
                                <w:sz w:val="18"/>
                                <w:szCs w:val="18"/>
                              </w:rPr>
                            </w:pPr>
                            <w:r w:rsidRPr="0054026E">
                              <w:rPr>
                                <w:b/>
                                <w:sz w:val="18"/>
                                <w:szCs w:val="18"/>
                              </w:rPr>
                              <w:t>ANALISIS PRASARANA</w:t>
                            </w:r>
                          </w:p>
                          <w:p w:rsidR="003E6A8F" w:rsidRPr="0054026E" w:rsidRDefault="003E6A8F" w:rsidP="00D85DE2">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47" style="position:absolute;margin-left:268.4pt;margin-top:-32.95pt;width:95.1pt;height:34.9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" fillcolor="white [3201]" strokecolor="black [3200]" strokeweight="2pt">
                <v:textbox>
                  <w:txbxContent>
                    <w:p w:rsidR="00163B1B" w:rsidRPr="0054026E" w:rsidRDefault="00163B1B" w:rsidP="00D85DE2">
                      <w:pPr>
                        <w:jc w:val="center"/>
                        <w:rPr>
                          <w:b/>
                          <w:sz w:val="18"/>
                          <w:szCs w:val="18"/>
                        </w:rPr>
                      </w:pPr>
                      <w:r w:rsidRPr="0054026E">
                        <w:rPr>
                          <w:b/>
                          <w:sz w:val="18"/>
                          <w:szCs w:val="18"/>
                        </w:rPr>
                        <w:t>ANALISIS PRASARANA</w:t>
                      </w:r>
                    </w:p>
                    <w:p w:rsidR="00163B1B" w:rsidRPr="0054026E" w:rsidRDefault="00163B1B" w:rsidP="00D85DE2">
                      <w:pPr>
                        <w:rPr>
                          <w:sz w:val="18"/>
                          <w:szCs w:val="18"/>
                        </w:rPr>
                      </w:pPr>
                    </w:p>
                  </w:txbxContent>
                </v:textbox>
                <w10:wrap anchorx="margin"/>
              </v:rect>
            </w:pict>
          </mc:Fallback>
        </mc:AlternateContent>
      </w:r>
      <w:r w:rsidR="00DD0523" w:rsidRPr="00F87D52">
        <w:rPr>
          <w:noProof/>
          <w:lang w:val="en-US"/>
        </w:rPr>
        <mc:AlternateContent>
          <mc:Choice Requires="wps">
            <w:drawing>
              <wp:anchor distT="0" distB="0" distL="114300" distR="114300" simplePos="0" relativeHeight="251741184" behindDoc="0" locked="0" layoutInCell="1" allowOverlap="1" wp14:anchorId="09C97D0A" wp14:editId="11CEB044">
                <wp:simplePos x="0" y="0"/>
                <wp:positionH relativeFrom="column">
                  <wp:posOffset>933450</wp:posOffset>
                </wp:positionH>
                <wp:positionV relativeFrom="paragraph">
                  <wp:posOffset>22225</wp:posOffset>
                </wp:positionV>
                <wp:extent cx="0" cy="283210"/>
                <wp:effectExtent l="95250" t="19050" r="76200" b="97790"/>
                <wp:wrapNone/>
                <wp:docPr id="28" name="Straight Arrow Connector 28"/>
                <wp:cNvGraphicFramePr/>
                <a:graphic xmlns:a="http://schemas.openxmlformats.org/drawingml/2006/main">
                  <a:graphicData uri="http://schemas.microsoft.com/office/word/2010/wordprocessingShape">
                    <wps:wsp>
                      <wps:cNvCnPr/>
                      <wps:spPr>
                        <a:xfrm>
                          <a:off x="0" y="0"/>
                          <a:ext cx="0" cy="28321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28" o:spid="_x0000_s1026" type="#_x0000_t32" style="position:absolute;margin-left:73.5pt;margin-top:1.75pt;width:0;height:22.3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" strokecolor="black [3200]" strokeweight="2pt">
                <v:stroke endarrow="block"/>
                <v:shadow on="t" color="black" opacity="24903f" origin=",.5" offset="0,.55556mm"/>
              </v:shape>
            </w:pict>
          </mc:Fallback>
        </mc:AlternateContent>
      </w:r>
      <w:r w:rsidR="00DD0523" w:rsidRPr="00156679">
        <w:rPr>
          <w:noProof/>
          <w:lang w:val="en-US"/>
        </w:rPr>
        <mc:AlternateContent>
          <mc:Choice Requires="wps">
            <w:drawing>
              <wp:anchor distT="0" distB="0" distL="114300" distR="114300" simplePos="0" relativeHeight="251743232" behindDoc="0" locked="0" layoutInCell="1" allowOverlap="1" wp14:anchorId="414CED0E" wp14:editId="3F2F0F72">
                <wp:simplePos x="0" y="0"/>
                <wp:positionH relativeFrom="column">
                  <wp:posOffset>933450</wp:posOffset>
                </wp:positionH>
                <wp:positionV relativeFrom="paragraph">
                  <wp:posOffset>-640080</wp:posOffset>
                </wp:positionV>
                <wp:extent cx="0" cy="188595"/>
                <wp:effectExtent l="76200" t="19050" r="76200" b="78105"/>
                <wp:wrapNone/>
                <wp:docPr id="29" name="Straight Connector 29"/>
                <wp:cNvGraphicFramePr/>
                <a:graphic xmlns:a="http://schemas.openxmlformats.org/drawingml/2006/main">
                  <a:graphicData uri="http://schemas.microsoft.com/office/word/2010/wordprocessingShape">
                    <wps:wsp>
                      <wps:cNvCnPr/>
                      <wps:spPr>
                        <a:xfrm>
                          <a:off x="0" y="0"/>
                          <a:ext cx="0" cy="18859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id="Straight Connector 29" o:spid="_x0000_s1026" style="position:absolute;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5pt,-50.4pt" to="73.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" strokecolor="black [3200]" strokeweight="3pt">
                <v:shadow on="t" color="black" opacity="22937f" origin=",.5" offset="0,.63889mm"/>
              </v:line>
            </w:pict>
          </mc:Fallback>
        </mc:AlternateContent>
      </w:r>
      <w:r w:rsidR="007B1B2B" w:rsidRPr="00156679">
        <w:rPr>
          <w:noProof/>
          <w:lang w:val="en-US"/>
        </w:rPr>
        <mc:AlternateContent>
          <mc:Choice Requires="wps">
            <w:drawing>
              <wp:anchor distT="0" distB="0" distL="114300" distR="114300" simplePos="0" relativeHeight="251745280" behindDoc="0" locked="0" layoutInCell="1" allowOverlap="1" wp14:anchorId="0B706EB2" wp14:editId="735353D0">
                <wp:simplePos x="0" y="0"/>
                <wp:positionH relativeFrom="column">
                  <wp:posOffset>3891280</wp:posOffset>
                </wp:positionH>
                <wp:positionV relativeFrom="paragraph">
                  <wp:posOffset>-633730</wp:posOffset>
                </wp:positionV>
                <wp:extent cx="0" cy="188595"/>
                <wp:effectExtent l="76200" t="19050" r="76200" b="78105"/>
                <wp:wrapNone/>
                <wp:docPr id="30" name="Straight Connector 30"/>
                <wp:cNvGraphicFramePr/>
                <a:graphic xmlns:a="http://schemas.openxmlformats.org/drawingml/2006/main">
                  <a:graphicData uri="http://schemas.microsoft.com/office/word/2010/wordprocessingShape">
                    <wps:wsp>
                      <wps:cNvCnPr/>
                      <wps:spPr>
                        <a:xfrm>
                          <a:off x="0" y="0"/>
                          <a:ext cx="0" cy="18859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id="Straight Connector 30" o:spid="_x0000_s1026" style="position:absolute;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6.4pt,-49.9pt" to="306.4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" strokecolor="black [3200]" strokeweight="3pt">
                <v:shadow on="t" color="black" opacity="22937f" origin=",.5" offset="0,.63889mm"/>
              </v:line>
            </w:pict>
          </mc:Fallback>
        </mc:AlternateContent>
      </w:r>
      <w:r w:rsidR="000E16EB">
        <w:br w:type="page"/>
      </w:r>
    </w:p>
    <w:p w:rsidR="00D85DE2" w:rsidRPr="00133655" w:rsidRDefault="00C3588E" w:rsidP="009555B3">
      <w:pPr>
        <w:pStyle w:val="Heading2"/>
        <w:jc w:val="both"/>
        <w:rPr>
          <w:rFonts w:ascii="Tahoma" w:hAnsi="Tahoma" w:cs="Tahoma"/>
          <w:color w:val="auto"/>
          <w:sz w:val="22"/>
        </w:rPr>
      </w:pPr>
      <w:bookmarkStart w:id="146" w:name="_Toc111980008"/>
      <w:r>
        <w:rPr>
          <w:rFonts w:ascii="Tahoma" w:hAnsi="Tahoma" w:cs="Tahoma"/>
          <w:color w:val="auto"/>
          <w:sz w:val="22"/>
        </w:rPr>
        <w:t>4</w:t>
      </w:r>
      <w:r w:rsidR="00D97A4D">
        <w:rPr>
          <w:rFonts w:ascii="Tahoma" w:hAnsi="Tahoma" w:cs="Tahoma"/>
          <w:color w:val="auto"/>
          <w:sz w:val="22"/>
        </w:rPr>
        <w:t>.</w:t>
      </w:r>
      <w:r w:rsidR="005364D3">
        <w:rPr>
          <w:rFonts w:ascii="Tahoma" w:hAnsi="Tahoma" w:cs="Tahoma"/>
          <w:color w:val="auto"/>
          <w:sz w:val="22"/>
        </w:rPr>
        <w:t>4</w:t>
      </w:r>
      <w:r w:rsidR="00D85DE2" w:rsidRPr="00133655">
        <w:rPr>
          <w:rFonts w:ascii="Tahoma" w:hAnsi="Tahoma" w:cs="Tahoma"/>
          <w:color w:val="auto"/>
          <w:sz w:val="22"/>
        </w:rPr>
        <w:t xml:space="preserve"> Metode Analisis Data</w:t>
      </w:r>
      <w:bookmarkEnd w:id="146"/>
    </w:p>
    <w:p w:rsidR="00D85DE2" w:rsidRPr="001272CE" w:rsidRDefault="00C3588E" w:rsidP="004250B8">
      <w:pPr>
        <w:pStyle w:val="Heading3"/>
        <w:jc w:val="both"/>
        <w:rPr>
          <w:rFonts w:ascii="Tahoma" w:hAnsi="Tahoma" w:cs="Tahoma"/>
          <w:b w:val="0"/>
          <w:color w:val="auto"/>
        </w:rPr>
      </w:pPr>
      <w:bookmarkStart w:id="147" w:name="_Toc111980009"/>
      <w:r>
        <w:rPr>
          <w:rFonts w:ascii="Tahoma" w:hAnsi="Tahoma" w:cs="Tahoma"/>
          <w:b w:val="0"/>
          <w:color w:val="auto"/>
        </w:rPr>
        <w:t>4</w:t>
      </w:r>
      <w:r w:rsidR="005364D3" w:rsidRPr="001272CE">
        <w:rPr>
          <w:rFonts w:ascii="Tahoma" w:hAnsi="Tahoma" w:cs="Tahoma"/>
          <w:b w:val="0"/>
          <w:color w:val="auto"/>
        </w:rPr>
        <w:t>.4.</w:t>
      </w:r>
      <w:r w:rsidR="00D85DE2" w:rsidRPr="001272CE">
        <w:rPr>
          <w:rFonts w:ascii="Tahoma" w:hAnsi="Tahoma" w:cs="Tahoma"/>
          <w:b w:val="0"/>
          <w:color w:val="auto"/>
        </w:rPr>
        <w:t>1 Analisis Pengembangan Fasilitas Pelabuhan</w:t>
      </w:r>
      <w:bookmarkEnd w:id="147"/>
    </w:p>
    <w:p w:rsidR="009555B3" w:rsidRPr="001272CE" w:rsidRDefault="009555B3" w:rsidP="009555B3"/>
    <w:p w:rsidR="00D85DE2" w:rsidRPr="001272CE" w:rsidRDefault="00D85DE2" w:rsidP="00785F1E">
      <w:pPr>
        <w:spacing w:line="360" w:lineRule="auto"/>
        <w:ind w:left="630" w:firstLine="810"/>
        <w:jc w:val="both"/>
      </w:pPr>
      <w:r w:rsidRPr="001272CE">
        <w:t>Fasilitas daratan pelabuhan dibutuhkan sebagai ruang atau tempat untuk penumpang maupun pengantar dan penjemput melakukan mobilisasi kegiatan dari mulai turun kapal hingga berkelanjut ke moda transportasi lain sehingga dibutuhkan suatu fasilitas darat.</w:t>
      </w:r>
    </w:p>
    <w:p w:rsidR="00D85DE2" w:rsidRPr="001272CE" w:rsidRDefault="00D85DE2" w:rsidP="00785F1E">
      <w:pPr>
        <w:spacing w:line="360" w:lineRule="auto"/>
        <w:ind w:left="630" w:firstLine="810"/>
        <w:jc w:val="both"/>
        <w:rPr>
          <w:rFonts w:eastAsia="Calibri"/>
        </w:rPr>
      </w:pPr>
      <w:r w:rsidRPr="001272CE">
        <w:rPr>
          <w:rFonts w:eastAsia="Calibri"/>
        </w:rPr>
        <w:t>Adapun perhitugan yang terdapat pada lampiran</w:t>
      </w:r>
      <w:r w:rsidRPr="001272CE">
        <w:rPr>
          <w:rFonts w:eastAsia="Calibri"/>
          <w:lang w:val="id-ID"/>
        </w:rPr>
        <w:t xml:space="preserve"> II</w:t>
      </w:r>
      <w:r w:rsidRPr="001272CE">
        <w:rPr>
          <w:rFonts w:eastAsia="Calibri"/>
        </w:rPr>
        <w:t xml:space="preserve"> K</w:t>
      </w:r>
      <w:r w:rsidRPr="001272CE">
        <w:rPr>
          <w:rFonts w:eastAsia="Calibri"/>
          <w:lang w:val="id-ID"/>
        </w:rPr>
        <w:t>eputusan Menteri Perhubungan</w:t>
      </w:r>
      <w:r w:rsidRPr="001272CE">
        <w:rPr>
          <w:rFonts w:eastAsia="Calibri"/>
        </w:rPr>
        <w:t xml:space="preserve"> Nomor 52 Tahun 2004 </w:t>
      </w:r>
      <w:r w:rsidRPr="001272CE">
        <w:rPr>
          <w:rFonts w:eastAsia="Calibri"/>
          <w:lang w:val="id-ID"/>
        </w:rPr>
        <w:t xml:space="preserve">tentang Penyelenggaraan Pelabuhan Penyeberangan </w:t>
      </w:r>
      <w:r w:rsidRPr="001272CE">
        <w:rPr>
          <w:rFonts w:eastAsia="Calibri"/>
        </w:rPr>
        <w:t xml:space="preserve">ini </w:t>
      </w:r>
      <w:r w:rsidRPr="001272CE">
        <w:rPr>
          <w:rFonts w:eastAsia="Calibri"/>
          <w:lang w:val="id-ID"/>
        </w:rPr>
        <w:t xml:space="preserve">yakni, </w:t>
      </w:r>
      <w:r w:rsidRPr="001272CE">
        <w:rPr>
          <w:rFonts w:eastAsia="Calibri"/>
        </w:rPr>
        <w:t xml:space="preserve">sebagai dasar </w:t>
      </w:r>
      <w:r w:rsidRPr="001272CE">
        <w:rPr>
          <w:rFonts w:eastAsia="Calibri"/>
          <w:lang w:val="id-ID"/>
        </w:rPr>
        <w:t>untuk</w:t>
      </w:r>
      <w:r w:rsidRPr="001272CE">
        <w:rPr>
          <w:rFonts w:eastAsia="Calibri"/>
        </w:rPr>
        <w:t xml:space="preserve"> </w:t>
      </w:r>
      <w:r w:rsidRPr="001272CE">
        <w:rPr>
          <w:rFonts w:eastAsia="Calibri"/>
          <w:lang w:val="id-ID"/>
        </w:rPr>
        <w:t>meng</w:t>
      </w:r>
      <w:r w:rsidRPr="001272CE">
        <w:rPr>
          <w:rFonts w:eastAsia="Calibri"/>
        </w:rPr>
        <w:t xml:space="preserve">analisa kebutuhan kegiatan pelayanan jasa </w:t>
      </w:r>
      <w:r w:rsidRPr="001272CE">
        <w:rPr>
          <w:rFonts w:eastAsia="Calibri"/>
          <w:lang w:val="id-ID"/>
        </w:rPr>
        <w:t xml:space="preserve">Pelabuhan Penyeberangan sebagai berikut </w:t>
      </w:r>
      <w:r w:rsidRPr="001272CE">
        <w:rPr>
          <w:rFonts w:eastAsia="Calibri"/>
        </w:rPr>
        <w:t>:</w:t>
      </w:r>
    </w:p>
    <w:p w:rsidR="00D85DE2" w:rsidRPr="001272CE" w:rsidRDefault="00C3588E" w:rsidP="004250B8">
      <w:pPr>
        <w:pStyle w:val="Heading4"/>
        <w:spacing w:line="240" w:lineRule="auto"/>
        <w:jc w:val="both"/>
        <w:rPr>
          <w:rFonts w:ascii="Tahoma" w:eastAsia="Calibri" w:hAnsi="Tahoma" w:cs="Tahoma"/>
          <w:b w:val="0"/>
          <w:i w:val="0"/>
          <w:color w:val="auto"/>
        </w:rPr>
      </w:pPr>
      <w:r>
        <w:rPr>
          <w:rFonts w:ascii="Tahoma" w:eastAsia="Calibri" w:hAnsi="Tahoma" w:cs="Tahoma"/>
          <w:b w:val="0"/>
          <w:i w:val="0"/>
          <w:color w:val="auto"/>
        </w:rPr>
        <w:t>4</w:t>
      </w:r>
      <w:r w:rsidR="00B85CC5" w:rsidRPr="001272CE">
        <w:rPr>
          <w:rFonts w:ascii="Tahoma" w:eastAsia="Calibri" w:hAnsi="Tahoma" w:cs="Tahoma"/>
          <w:b w:val="0"/>
          <w:i w:val="0"/>
          <w:color w:val="auto"/>
        </w:rPr>
        <w:t>.</w:t>
      </w:r>
      <w:r w:rsidR="00301544" w:rsidRPr="001272CE">
        <w:rPr>
          <w:rFonts w:ascii="Tahoma" w:eastAsia="Calibri" w:hAnsi="Tahoma" w:cs="Tahoma"/>
          <w:b w:val="0"/>
          <w:i w:val="0"/>
          <w:color w:val="auto"/>
        </w:rPr>
        <w:t>1.1</w:t>
      </w:r>
      <w:r w:rsidR="00D85DE2" w:rsidRPr="001272CE">
        <w:rPr>
          <w:rFonts w:ascii="Tahoma" w:eastAsia="Calibri" w:hAnsi="Tahoma" w:cs="Tahoma"/>
          <w:b w:val="0"/>
          <w:i w:val="0"/>
          <w:color w:val="auto"/>
        </w:rPr>
        <w:t xml:space="preserve"> Luas Area Ruang Tunggu (a</w:t>
      </w:r>
      <w:r w:rsidR="00D85DE2" w:rsidRPr="001272CE">
        <w:rPr>
          <w:rFonts w:ascii="Tahoma" w:eastAsia="Calibri" w:hAnsi="Tahoma" w:cs="Tahoma"/>
          <w:b w:val="0"/>
          <w:i w:val="0"/>
          <w:color w:val="auto"/>
          <w:vertAlign w:val="subscript"/>
        </w:rPr>
        <w:t>1</w:t>
      </w:r>
      <w:r w:rsidR="00D85DE2" w:rsidRPr="001272CE">
        <w:rPr>
          <w:rFonts w:ascii="Tahoma" w:eastAsia="Calibri" w:hAnsi="Tahoma" w:cs="Tahoma"/>
          <w:b w:val="0"/>
          <w:i w:val="0"/>
          <w:color w:val="auto"/>
        </w:rPr>
        <w:t>)</w:t>
      </w:r>
    </w:p>
    <w:p w:rsidR="009555B3" w:rsidRPr="001272CE" w:rsidRDefault="009555B3" w:rsidP="009555B3">
      <w:pPr>
        <w:rPr>
          <w:lang w:val="en-US"/>
        </w:rPr>
      </w:pPr>
    </w:p>
    <w:p w:rsidR="00D85DE2" w:rsidRPr="001B17DB" w:rsidRDefault="00D85DE2" w:rsidP="00785F1E">
      <w:pPr>
        <w:spacing w:line="360" w:lineRule="auto"/>
        <w:ind w:left="720" w:firstLine="720"/>
        <w:jc w:val="both"/>
      </w:pPr>
      <w:r w:rsidRPr="001B17DB">
        <w:t>Untuk mencari luasan ruang tunggu pada area pelabuhan penyeberangan dapat menggunakan rumusan Lampiran II KM Perhubungan No. 52 Tahun 2004 sebagai berikut :</w:t>
      </w:r>
    </w:p>
    <w:p w:rsidR="00D85DE2" w:rsidRPr="001B17DB" w:rsidRDefault="00D85DE2" w:rsidP="00D85DE2">
      <w:pPr>
        <w:pStyle w:val="ListParagraph"/>
        <w:spacing w:line="360" w:lineRule="auto"/>
        <w:ind w:left="1440"/>
        <w:jc w:val="both"/>
        <w:rPr>
          <w:b/>
        </w:rPr>
      </w:pPr>
      <w:r w:rsidRPr="001B17DB">
        <w:rPr>
          <w:noProof/>
          <w:lang w:val="en-US"/>
        </w:rPr>
        <mc:AlternateContent>
          <mc:Choice Requires="wps">
            <w:drawing>
              <wp:anchor distT="0" distB="0" distL="114300" distR="114300" simplePos="0" relativeHeight="251719680" behindDoc="0" locked="0" layoutInCell="1" allowOverlap="1" wp14:anchorId="5EC358C2" wp14:editId="0730F09C">
                <wp:simplePos x="0" y="0"/>
                <wp:positionH relativeFrom="margin">
                  <wp:posOffset>2160270</wp:posOffset>
                </wp:positionH>
                <wp:positionV relativeFrom="paragraph">
                  <wp:posOffset>8890</wp:posOffset>
                </wp:positionV>
                <wp:extent cx="1704975" cy="400050"/>
                <wp:effectExtent l="0" t="0" r="28575" b="19050"/>
                <wp:wrapNone/>
                <wp:docPr id="122" name="Rectangle: Rounded Corners 122"/>
                <wp:cNvGraphicFramePr/>
                <a:graphic xmlns:a="http://schemas.openxmlformats.org/drawingml/2006/main">
                  <a:graphicData uri="http://schemas.microsoft.com/office/word/2010/wordprocessingShape">
                    <wps:wsp>
                      <wps:cNvSpPr/>
                      <wps:spPr>
                        <a:xfrm>
                          <a:off x="0" y="0"/>
                          <a:ext cx="1704975" cy="400050"/>
                        </a:xfrm>
                        <a:prstGeom prst="roundRect">
                          <a:avLst/>
                        </a:prstGeom>
                      </wps:spPr>
                      <wps:style>
                        <a:lnRef idx="2">
                          <a:schemeClr val="dk1"/>
                        </a:lnRef>
                        <a:fillRef idx="1">
                          <a:schemeClr val="lt1"/>
                        </a:fillRef>
                        <a:effectRef idx="0">
                          <a:schemeClr val="dk1"/>
                        </a:effectRef>
                        <a:fontRef idx="minor">
                          <a:schemeClr val="dk1"/>
                        </a:fontRef>
                      </wps:style>
                      <wps:txbx>
                        <w:txbxContent>
                          <w:p w:rsidR="003E6A8F" w:rsidRPr="001B17DB" w:rsidRDefault="003E6A8F" w:rsidP="00D85DE2">
                            <w:pPr>
                              <w:rPr>
                                <w:sz w:val="24"/>
                              </w:rPr>
                            </w:pPr>
                            <w:r w:rsidRPr="001B17DB">
                              <w:rPr>
                                <w:sz w:val="24"/>
                              </w:rPr>
                              <w:t>α₁ = α . n . N . x . y</w:t>
                            </w:r>
                          </w:p>
                          <w:p w:rsidR="003E6A8F" w:rsidRDefault="003E6A8F" w:rsidP="00D85D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22" o:spid="_x0000_s1048" style="position:absolute;left:0;text-align:left;margin-left:170.1pt;margin-top:.7pt;width:134.25pt;height:31.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" fillcolor="white [3201]" strokecolor="black [3200]" strokeweight="2pt">
                <v:textbox>
                  <w:txbxContent>
                    <w:p w:rsidR="00163B1B" w:rsidRPr="001B17DB" w:rsidRDefault="00163B1B" w:rsidP="00D85DE2">
                      <w:pPr>
                        <w:rPr>
                          <w:sz w:val="24"/>
                        </w:rPr>
                      </w:pPr>
                      <w:r w:rsidRPr="001B17DB">
                        <w:rPr>
                          <w:sz w:val="24"/>
                        </w:rPr>
                        <w:t>α₁ = α . n . N . x . y</w:t>
                      </w:r>
                    </w:p>
                    <w:p w:rsidR="00163B1B" w:rsidRDefault="00163B1B" w:rsidP="00D85DE2">
                      <w:pPr>
                        <w:jc w:val="center"/>
                      </w:pPr>
                    </w:p>
                  </w:txbxContent>
                </v:textbox>
                <w10:wrap anchorx="margin"/>
              </v:roundrect>
            </w:pict>
          </mc:Fallback>
        </mc:AlternateContent>
      </w:r>
    </w:p>
    <w:p w:rsidR="00D85DE2" w:rsidRPr="001B17DB" w:rsidRDefault="00D85DE2" w:rsidP="00D85DE2">
      <w:pPr>
        <w:pStyle w:val="ListParagraph"/>
        <w:spacing w:line="360" w:lineRule="auto"/>
        <w:ind w:left="1440"/>
        <w:jc w:val="both"/>
        <w:rPr>
          <w:b/>
        </w:rPr>
      </w:pPr>
    </w:p>
    <w:p w:rsidR="00D85DE2" w:rsidRPr="001B17DB" w:rsidRDefault="00D85DE2" w:rsidP="00D85DE2">
      <w:pPr>
        <w:tabs>
          <w:tab w:val="left" w:pos="720"/>
          <w:tab w:val="left" w:pos="1080"/>
          <w:tab w:val="left" w:pos="1620"/>
          <w:tab w:val="left" w:pos="1800"/>
          <w:tab w:val="left" w:pos="2410"/>
          <w:tab w:val="left" w:pos="3240"/>
        </w:tabs>
        <w:spacing w:line="360" w:lineRule="auto"/>
        <w:ind w:left="360" w:firstLine="916"/>
        <w:jc w:val="both"/>
        <w:rPr>
          <w:iCs/>
        </w:rPr>
      </w:pPr>
      <w:r w:rsidRPr="001B17DB">
        <w:tab/>
      </w:r>
      <w:r w:rsidRPr="001B17DB">
        <w:tab/>
      </w:r>
      <w:r w:rsidRPr="001B17DB">
        <w:rPr>
          <w:iCs/>
        </w:rPr>
        <w:tab/>
      </w:r>
      <w:r w:rsidRPr="001B17DB">
        <w:rPr>
          <w:iCs/>
          <w:sz w:val="20"/>
          <w:szCs w:val="20"/>
        </w:rPr>
        <w:t xml:space="preserve">Sumber : </w:t>
      </w:r>
      <w:r w:rsidRPr="001B17DB">
        <w:rPr>
          <w:rFonts w:eastAsia="Calibri"/>
          <w:iCs/>
          <w:sz w:val="20"/>
          <w:szCs w:val="20"/>
        </w:rPr>
        <w:t>KM. Perhubungan Nomor 52 Tahun 2004</w:t>
      </w:r>
    </w:p>
    <w:p w:rsidR="00D85DE2" w:rsidRPr="001B17DB" w:rsidRDefault="00D85DE2" w:rsidP="00785F1E">
      <w:pPr>
        <w:tabs>
          <w:tab w:val="left" w:pos="720"/>
          <w:tab w:val="left" w:pos="1418"/>
          <w:tab w:val="left" w:pos="2410"/>
          <w:tab w:val="left" w:pos="2552"/>
          <w:tab w:val="left" w:pos="2880"/>
          <w:tab w:val="left" w:pos="3240"/>
        </w:tabs>
        <w:spacing w:line="360" w:lineRule="auto"/>
        <w:ind w:left="720"/>
        <w:jc w:val="both"/>
      </w:pPr>
      <w:r w:rsidRPr="001B17DB">
        <w:t>Keterangan :</w:t>
      </w:r>
      <w:r w:rsidRPr="001B17DB">
        <w:tab/>
      </w:r>
    </w:p>
    <w:p w:rsidR="00D85DE2" w:rsidRPr="001B17DB" w:rsidRDefault="00D85DE2" w:rsidP="00785F1E">
      <w:pPr>
        <w:tabs>
          <w:tab w:val="left" w:pos="720"/>
          <w:tab w:val="left" w:pos="1080"/>
          <w:tab w:val="left" w:pos="1134"/>
          <w:tab w:val="left" w:pos="1418"/>
          <w:tab w:val="left" w:pos="1800"/>
        </w:tabs>
        <w:spacing w:line="360" w:lineRule="auto"/>
        <w:ind w:left="720"/>
        <w:jc w:val="both"/>
      </w:pPr>
      <w:r>
        <w:t>α₁</w:t>
      </w:r>
      <w:r>
        <w:tab/>
      </w:r>
      <w:r w:rsidRPr="001B17DB">
        <w:t>= Luas ruang tunggu (m</w:t>
      </w:r>
      <w:r w:rsidRPr="001B17DB">
        <w:rPr>
          <w:vertAlign w:val="superscript"/>
        </w:rPr>
        <w:t>2</w:t>
      </w:r>
      <w:r w:rsidRPr="001B17DB">
        <w:t>)</w:t>
      </w:r>
    </w:p>
    <w:p w:rsidR="00D85DE2" w:rsidRPr="001B17DB" w:rsidRDefault="00D85DE2" w:rsidP="00785F1E">
      <w:pPr>
        <w:tabs>
          <w:tab w:val="left" w:pos="720"/>
          <w:tab w:val="left" w:pos="1080"/>
          <w:tab w:val="left" w:pos="1134"/>
          <w:tab w:val="left" w:pos="1418"/>
        </w:tabs>
        <w:spacing w:line="360" w:lineRule="auto"/>
        <w:ind w:left="720"/>
        <w:jc w:val="both"/>
      </w:pPr>
      <w:r>
        <w:t>α</w:t>
      </w:r>
      <w:r>
        <w:tab/>
      </w:r>
      <w:r w:rsidRPr="001B17DB">
        <w:t>= Luas Area yang dibutuhkan untuk 1 orang (1,2 m</w:t>
      </w:r>
      <w:r w:rsidRPr="001B17DB">
        <w:rPr>
          <w:vertAlign w:val="superscript"/>
        </w:rPr>
        <w:t>2</w:t>
      </w:r>
      <w:r w:rsidRPr="001B17DB">
        <w:t>/orang)</w:t>
      </w:r>
    </w:p>
    <w:p w:rsidR="00D85DE2" w:rsidRPr="001B17DB" w:rsidRDefault="00785F1E" w:rsidP="00785F1E">
      <w:pPr>
        <w:tabs>
          <w:tab w:val="left" w:pos="1134"/>
          <w:tab w:val="left" w:pos="1843"/>
        </w:tabs>
        <w:spacing w:line="360" w:lineRule="auto"/>
        <w:ind w:left="720"/>
        <w:jc w:val="both"/>
      </w:pPr>
      <w:r>
        <w:t>n</w:t>
      </w:r>
      <w:r>
        <w:tab/>
      </w:r>
      <w:r w:rsidR="00D85DE2" w:rsidRPr="001B17DB">
        <w:t>= Jumlah Penumpang dalam Satu Kapal.</w:t>
      </w:r>
    </w:p>
    <w:p w:rsidR="00D85DE2" w:rsidRPr="001B17DB" w:rsidRDefault="00785F1E" w:rsidP="00785F1E">
      <w:pPr>
        <w:tabs>
          <w:tab w:val="left" w:pos="720"/>
          <w:tab w:val="left" w:pos="1080"/>
          <w:tab w:val="left" w:pos="1134"/>
          <w:tab w:val="left" w:pos="2880"/>
          <w:tab w:val="left" w:pos="3240"/>
        </w:tabs>
        <w:spacing w:line="360" w:lineRule="auto"/>
        <w:jc w:val="both"/>
      </w:pPr>
      <w:r>
        <w:tab/>
      </w:r>
      <w:r w:rsidR="00D85DE2">
        <w:t>N</w:t>
      </w:r>
      <w:r w:rsidR="00D85DE2">
        <w:tab/>
      </w:r>
      <w:r w:rsidR="00D85DE2">
        <w:tab/>
      </w:r>
      <w:r w:rsidR="00D85DE2" w:rsidRPr="001B17DB">
        <w:t>= Jumlah Kapal Datang/ Berangkat pada saat yang bersamaan.</w:t>
      </w:r>
    </w:p>
    <w:p w:rsidR="00D85DE2" w:rsidRPr="001B17DB" w:rsidRDefault="00D85DE2" w:rsidP="00785F1E">
      <w:pPr>
        <w:tabs>
          <w:tab w:val="left" w:pos="720"/>
          <w:tab w:val="left" w:pos="1080"/>
          <w:tab w:val="left" w:pos="1134"/>
          <w:tab w:val="left" w:pos="1418"/>
          <w:tab w:val="left" w:pos="2880"/>
          <w:tab w:val="left" w:pos="3240"/>
        </w:tabs>
        <w:spacing w:line="360" w:lineRule="auto"/>
        <w:ind w:left="720"/>
        <w:jc w:val="both"/>
      </w:pPr>
      <w:r>
        <w:t>X</w:t>
      </w:r>
      <w:r>
        <w:tab/>
      </w:r>
      <w:r>
        <w:tab/>
      </w:r>
      <w:r w:rsidRPr="001B17DB">
        <w:t>= Rasio Konsentrasi (1.0)</w:t>
      </w:r>
    </w:p>
    <w:p w:rsidR="00D85DE2" w:rsidRDefault="00D85DE2" w:rsidP="00785F1E">
      <w:pPr>
        <w:tabs>
          <w:tab w:val="left" w:pos="720"/>
          <w:tab w:val="left" w:pos="1080"/>
          <w:tab w:val="left" w:pos="1134"/>
          <w:tab w:val="left" w:pos="1418"/>
          <w:tab w:val="left" w:pos="2880"/>
          <w:tab w:val="left" w:pos="3240"/>
        </w:tabs>
        <w:spacing w:line="360" w:lineRule="auto"/>
        <w:ind w:left="720"/>
        <w:jc w:val="both"/>
      </w:pPr>
      <w:r>
        <w:t>Y</w:t>
      </w:r>
      <w:r>
        <w:tab/>
      </w:r>
      <w:r>
        <w:tab/>
      </w:r>
      <w:r w:rsidRPr="001B17DB">
        <w:t>= Rata-rata Fluktuasi (1,2)</w:t>
      </w:r>
    </w:p>
    <w:p w:rsidR="00D85DE2" w:rsidRPr="001272CE" w:rsidRDefault="00C3588E" w:rsidP="004250B8">
      <w:pPr>
        <w:pStyle w:val="Heading4"/>
        <w:spacing w:line="240" w:lineRule="auto"/>
        <w:jc w:val="both"/>
        <w:rPr>
          <w:rFonts w:ascii="Tahoma" w:hAnsi="Tahoma" w:cs="Tahoma"/>
          <w:b w:val="0"/>
          <w:i w:val="0"/>
          <w:color w:val="auto"/>
        </w:rPr>
      </w:pPr>
      <w:r>
        <w:rPr>
          <w:rFonts w:ascii="Tahoma" w:hAnsi="Tahoma" w:cs="Tahoma"/>
          <w:b w:val="0"/>
          <w:i w:val="0"/>
          <w:color w:val="auto"/>
        </w:rPr>
        <w:t>4</w:t>
      </w:r>
      <w:r w:rsidR="00B85CC5" w:rsidRPr="001272CE">
        <w:rPr>
          <w:rFonts w:ascii="Tahoma" w:hAnsi="Tahoma" w:cs="Tahoma"/>
          <w:b w:val="0"/>
          <w:i w:val="0"/>
          <w:color w:val="auto"/>
        </w:rPr>
        <w:t>.</w:t>
      </w:r>
      <w:r w:rsidR="00301544" w:rsidRPr="001272CE">
        <w:rPr>
          <w:rFonts w:ascii="Tahoma" w:hAnsi="Tahoma" w:cs="Tahoma"/>
          <w:b w:val="0"/>
          <w:i w:val="0"/>
          <w:color w:val="auto"/>
        </w:rPr>
        <w:t>1.2</w:t>
      </w:r>
      <w:r w:rsidR="00D85DE2" w:rsidRPr="001272CE">
        <w:rPr>
          <w:rFonts w:ascii="Tahoma" w:hAnsi="Tahoma" w:cs="Tahoma"/>
          <w:b w:val="0"/>
          <w:i w:val="0"/>
          <w:color w:val="auto"/>
        </w:rPr>
        <w:t xml:space="preserve"> Luas Area Ruang Kantin/Kios (a</w:t>
      </w:r>
      <w:r w:rsidR="00D85DE2" w:rsidRPr="001272CE">
        <w:rPr>
          <w:rFonts w:ascii="Tahoma" w:hAnsi="Tahoma" w:cs="Tahoma"/>
          <w:b w:val="0"/>
          <w:i w:val="0"/>
          <w:color w:val="auto"/>
          <w:vertAlign w:val="subscript"/>
        </w:rPr>
        <w:t>2</w:t>
      </w:r>
      <w:r w:rsidR="00D85DE2" w:rsidRPr="001272CE">
        <w:rPr>
          <w:rFonts w:ascii="Tahoma" w:hAnsi="Tahoma" w:cs="Tahoma"/>
          <w:b w:val="0"/>
          <w:i w:val="0"/>
          <w:color w:val="auto"/>
        </w:rPr>
        <w:t>)</w:t>
      </w:r>
    </w:p>
    <w:p w:rsidR="009555B3" w:rsidRPr="001272CE" w:rsidRDefault="009555B3" w:rsidP="001272CE">
      <w:pPr>
        <w:ind w:firstLine="720"/>
        <w:rPr>
          <w:lang w:val="en-US"/>
        </w:rPr>
      </w:pPr>
    </w:p>
    <w:p w:rsidR="00D85DE2" w:rsidRPr="001B17DB" w:rsidRDefault="00D85DE2" w:rsidP="00785F1E">
      <w:pPr>
        <w:spacing w:line="360" w:lineRule="auto"/>
        <w:ind w:left="630" w:firstLine="720"/>
        <w:jc w:val="both"/>
      </w:pPr>
      <w:r w:rsidRPr="001B17DB">
        <w:t>Untuk mencari luasan ruang Kantin pada area pelabuhan penyeberangan dapat menggunakan rumusan Lampiran II KM No. 52 Tahun 2004 sebagai berikut :</w:t>
      </w:r>
    </w:p>
    <w:p w:rsidR="00D85DE2" w:rsidRPr="00671A7D" w:rsidRDefault="00D85DE2" w:rsidP="00671A7D">
      <w:pPr>
        <w:spacing w:line="360" w:lineRule="auto"/>
        <w:jc w:val="both"/>
        <w:rPr>
          <w:lang w:val="en-US"/>
        </w:rPr>
      </w:pPr>
      <w:r w:rsidRPr="001B17DB">
        <w:rPr>
          <w:noProof/>
          <w:lang w:val="en-US"/>
        </w:rPr>
        <mc:AlternateContent>
          <mc:Choice Requires="wps">
            <w:drawing>
              <wp:anchor distT="0" distB="0" distL="114300" distR="114300" simplePos="0" relativeHeight="251720704" behindDoc="0" locked="0" layoutInCell="1" allowOverlap="1" wp14:anchorId="7B8B33E3" wp14:editId="2652738B">
                <wp:simplePos x="0" y="0"/>
                <wp:positionH relativeFrom="margin">
                  <wp:align>center</wp:align>
                </wp:positionH>
                <wp:positionV relativeFrom="paragraph">
                  <wp:posOffset>163401</wp:posOffset>
                </wp:positionV>
                <wp:extent cx="1285875" cy="390525"/>
                <wp:effectExtent l="0" t="0" r="28575" b="28575"/>
                <wp:wrapNone/>
                <wp:docPr id="123" name="Rectangle: Rounded Corners 123"/>
                <wp:cNvGraphicFramePr/>
                <a:graphic xmlns:a="http://schemas.openxmlformats.org/drawingml/2006/main">
                  <a:graphicData uri="http://schemas.microsoft.com/office/word/2010/wordprocessingShape">
                    <wps:wsp>
                      <wps:cNvSpPr/>
                      <wps:spPr>
                        <a:xfrm>
                          <a:off x="0" y="0"/>
                          <a:ext cx="1285875" cy="390525"/>
                        </a:xfrm>
                        <a:prstGeom prst="roundRect">
                          <a:avLst/>
                        </a:prstGeom>
                      </wps:spPr>
                      <wps:style>
                        <a:lnRef idx="2">
                          <a:schemeClr val="dk1"/>
                        </a:lnRef>
                        <a:fillRef idx="1">
                          <a:schemeClr val="lt1"/>
                        </a:fillRef>
                        <a:effectRef idx="0">
                          <a:schemeClr val="dk1"/>
                        </a:effectRef>
                        <a:fontRef idx="minor">
                          <a:schemeClr val="dk1"/>
                        </a:fontRef>
                      </wps:style>
                      <wps:txbx>
                        <w:txbxContent>
                          <w:p w:rsidR="003E6A8F" w:rsidRPr="001B17DB" w:rsidRDefault="003E6A8F" w:rsidP="00D85DE2">
                            <w:pPr>
                              <w:rPr>
                                <w:sz w:val="24"/>
                              </w:rPr>
                            </w:pPr>
                            <w:r w:rsidRPr="001B17DB">
                              <w:rPr>
                                <w:sz w:val="24"/>
                              </w:rPr>
                              <w:t>α₂ = 15% x α₁</w:t>
                            </w:r>
                          </w:p>
                          <w:p w:rsidR="003E6A8F" w:rsidRDefault="003E6A8F" w:rsidP="00D85D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23" o:spid="_x0000_s1049" style="position:absolute;left:0;text-align:left;margin-left:0;margin-top:12.85pt;width:101.25pt;height:30.75pt;z-index:251720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" fillcolor="white [3201]" strokecolor="black [3200]" strokeweight="2pt">
                <v:textbox>
                  <w:txbxContent>
                    <w:p w:rsidR="00163B1B" w:rsidRPr="001B17DB" w:rsidRDefault="00163B1B" w:rsidP="00D85DE2">
                      <w:pPr>
                        <w:rPr>
                          <w:sz w:val="24"/>
                        </w:rPr>
                      </w:pPr>
                      <w:r w:rsidRPr="001B17DB">
                        <w:rPr>
                          <w:sz w:val="24"/>
                        </w:rPr>
                        <w:t>α₂ = 15% x α₁</w:t>
                      </w:r>
                    </w:p>
                    <w:p w:rsidR="00163B1B" w:rsidRDefault="00163B1B" w:rsidP="00D85DE2">
                      <w:pPr>
                        <w:jc w:val="center"/>
                      </w:pPr>
                    </w:p>
                  </w:txbxContent>
                </v:textbox>
                <w10:wrap anchorx="margin"/>
              </v:roundrect>
            </w:pict>
          </mc:Fallback>
        </mc:AlternateContent>
      </w:r>
    </w:p>
    <w:p w:rsidR="00D85DE2" w:rsidRPr="001B17DB" w:rsidRDefault="00D85DE2" w:rsidP="00D85DE2">
      <w:pPr>
        <w:tabs>
          <w:tab w:val="left" w:pos="1560"/>
          <w:tab w:val="left" w:pos="1843"/>
          <w:tab w:val="left" w:pos="6379"/>
          <w:tab w:val="left" w:pos="6705"/>
        </w:tabs>
        <w:spacing w:line="360" w:lineRule="auto"/>
        <w:ind w:left="360" w:hanging="76"/>
        <w:jc w:val="both"/>
        <w:rPr>
          <w:iCs/>
          <w:sz w:val="20"/>
          <w:szCs w:val="20"/>
        </w:rPr>
      </w:pPr>
      <w:r w:rsidRPr="001B17DB">
        <w:t xml:space="preserve">    </w:t>
      </w:r>
    </w:p>
    <w:p w:rsidR="00D85DE2" w:rsidRPr="001272CE" w:rsidRDefault="00C3588E" w:rsidP="004250B8">
      <w:pPr>
        <w:pStyle w:val="Heading4"/>
        <w:spacing w:line="240" w:lineRule="auto"/>
        <w:rPr>
          <w:rFonts w:ascii="Tahoma" w:hAnsi="Tahoma" w:cs="Tahoma"/>
          <w:b w:val="0"/>
          <w:i w:val="0"/>
          <w:color w:val="auto"/>
        </w:rPr>
      </w:pPr>
      <w:r>
        <w:rPr>
          <w:rFonts w:ascii="Tahoma" w:hAnsi="Tahoma" w:cs="Tahoma"/>
          <w:b w:val="0"/>
          <w:i w:val="0"/>
          <w:color w:val="auto"/>
        </w:rPr>
        <w:t>4</w:t>
      </w:r>
      <w:r w:rsidR="00B85CC5" w:rsidRPr="001272CE">
        <w:rPr>
          <w:rFonts w:ascii="Tahoma" w:hAnsi="Tahoma" w:cs="Tahoma"/>
          <w:b w:val="0"/>
          <w:i w:val="0"/>
          <w:color w:val="auto"/>
        </w:rPr>
        <w:t>.</w:t>
      </w:r>
      <w:r w:rsidR="00301544" w:rsidRPr="001272CE">
        <w:rPr>
          <w:rFonts w:ascii="Tahoma" w:hAnsi="Tahoma" w:cs="Tahoma"/>
          <w:b w:val="0"/>
          <w:i w:val="0"/>
          <w:color w:val="auto"/>
        </w:rPr>
        <w:t>1.3</w:t>
      </w:r>
      <w:r w:rsidR="00D85DE2" w:rsidRPr="001272CE">
        <w:rPr>
          <w:rFonts w:ascii="Tahoma" w:hAnsi="Tahoma" w:cs="Tahoma"/>
          <w:b w:val="0"/>
          <w:i w:val="0"/>
          <w:color w:val="auto"/>
        </w:rPr>
        <w:t xml:space="preserve"> Luas Area Ruang Administrasi (a</w:t>
      </w:r>
      <w:r w:rsidR="00D85DE2" w:rsidRPr="001272CE">
        <w:rPr>
          <w:rFonts w:ascii="Tahoma" w:hAnsi="Tahoma" w:cs="Tahoma"/>
          <w:b w:val="0"/>
          <w:i w:val="0"/>
          <w:color w:val="auto"/>
          <w:vertAlign w:val="subscript"/>
        </w:rPr>
        <w:t>3</w:t>
      </w:r>
      <w:r w:rsidR="00D85DE2" w:rsidRPr="001272CE">
        <w:rPr>
          <w:rFonts w:ascii="Tahoma" w:hAnsi="Tahoma" w:cs="Tahoma"/>
          <w:b w:val="0"/>
          <w:i w:val="0"/>
          <w:color w:val="auto"/>
        </w:rPr>
        <w:t>)</w:t>
      </w:r>
    </w:p>
    <w:p w:rsidR="009555B3" w:rsidRPr="001272CE" w:rsidRDefault="009555B3" w:rsidP="009555B3">
      <w:pPr>
        <w:rPr>
          <w:lang w:val="en-US"/>
        </w:rPr>
      </w:pPr>
    </w:p>
    <w:p w:rsidR="00D85DE2" w:rsidRPr="001272CE" w:rsidRDefault="00D85DE2" w:rsidP="00785F1E">
      <w:pPr>
        <w:tabs>
          <w:tab w:val="left" w:pos="90"/>
          <w:tab w:val="left" w:pos="720"/>
        </w:tabs>
        <w:spacing w:line="360" w:lineRule="auto"/>
        <w:ind w:left="630" w:firstLine="720"/>
        <w:jc w:val="both"/>
      </w:pPr>
      <w:r w:rsidRPr="001272CE">
        <w:t xml:space="preserve">Untuk mencari luasan ruang Administrasi pada area pelabuhan penyeberangan dapat menggunakan rumusan Lampiran II KM No. 52 Tahun 2004 sebagai berikut </w:t>
      </w:r>
    </w:p>
    <w:p w:rsidR="00D85DE2" w:rsidRPr="001272CE" w:rsidRDefault="00D85DE2" w:rsidP="00D85DE2">
      <w:pPr>
        <w:tabs>
          <w:tab w:val="left" w:pos="720"/>
          <w:tab w:val="left" w:pos="1080"/>
          <w:tab w:val="left" w:pos="1440"/>
          <w:tab w:val="left" w:pos="1800"/>
        </w:tabs>
        <w:spacing w:line="360" w:lineRule="auto"/>
        <w:ind w:left="1560"/>
        <w:jc w:val="both"/>
      </w:pPr>
      <w:r w:rsidRPr="001272CE">
        <w:rPr>
          <w:noProof/>
          <w:lang w:val="en-US"/>
        </w:rPr>
        <mc:AlternateContent>
          <mc:Choice Requires="wps">
            <w:drawing>
              <wp:anchor distT="0" distB="0" distL="114300" distR="114300" simplePos="0" relativeHeight="251721728" behindDoc="0" locked="0" layoutInCell="1" allowOverlap="1" wp14:anchorId="44275A83" wp14:editId="34C82437">
                <wp:simplePos x="0" y="0"/>
                <wp:positionH relativeFrom="page">
                  <wp:posOffset>3257549</wp:posOffset>
                </wp:positionH>
                <wp:positionV relativeFrom="paragraph">
                  <wp:posOffset>64135</wp:posOffset>
                </wp:positionV>
                <wp:extent cx="1323975" cy="371475"/>
                <wp:effectExtent l="0" t="0" r="28575" b="28575"/>
                <wp:wrapNone/>
                <wp:docPr id="124" name="Rectangle: Rounded Corners 124"/>
                <wp:cNvGraphicFramePr/>
                <a:graphic xmlns:a="http://schemas.openxmlformats.org/drawingml/2006/main">
                  <a:graphicData uri="http://schemas.microsoft.com/office/word/2010/wordprocessingShape">
                    <wps:wsp>
                      <wps:cNvSpPr/>
                      <wps:spPr>
                        <a:xfrm>
                          <a:off x="0" y="0"/>
                          <a:ext cx="1323975" cy="371475"/>
                        </a:xfrm>
                        <a:prstGeom prst="roundRect">
                          <a:avLst/>
                        </a:prstGeom>
                      </wps:spPr>
                      <wps:style>
                        <a:lnRef idx="2">
                          <a:schemeClr val="dk1"/>
                        </a:lnRef>
                        <a:fillRef idx="1">
                          <a:schemeClr val="lt1"/>
                        </a:fillRef>
                        <a:effectRef idx="0">
                          <a:schemeClr val="dk1"/>
                        </a:effectRef>
                        <a:fontRef idx="minor">
                          <a:schemeClr val="dk1"/>
                        </a:fontRef>
                      </wps:style>
                      <wps:txbx>
                        <w:txbxContent>
                          <w:p w:rsidR="003E6A8F" w:rsidRPr="00064A18" w:rsidRDefault="003E6A8F" w:rsidP="00D85DE2">
                            <w:pPr>
                              <w:rPr>
                                <w:sz w:val="24"/>
                              </w:rPr>
                            </w:pPr>
                            <w:r w:rsidRPr="00064A18">
                              <w:rPr>
                                <w:sz w:val="24"/>
                              </w:rPr>
                              <w:t>α₃ = 15% x α₁</w:t>
                            </w:r>
                          </w:p>
                          <w:p w:rsidR="003E6A8F" w:rsidRDefault="003E6A8F" w:rsidP="00D85D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24" o:spid="_x0000_s1050" style="position:absolute;left:0;text-align:left;margin-left:256.5pt;margin-top:5.05pt;width:104.25pt;height:29.2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" fillcolor="white [3201]" strokecolor="black [3200]" strokeweight="2pt">
                <v:textbox>
                  <w:txbxContent>
                    <w:p w:rsidR="00163B1B" w:rsidRPr="00064A18" w:rsidRDefault="00163B1B" w:rsidP="00D85DE2">
                      <w:pPr>
                        <w:rPr>
                          <w:sz w:val="24"/>
                        </w:rPr>
                      </w:pPr>
                      <w:r w:rsidRPr="00064A18">
                        <w:rPr>
                          <w:sz w:val="24"/>
                        </w:rPr>
                        <w:t>α₃ = 15% x α₁</w:t>
                      </w:r>
                    </w:p>
                    <w:p w:rsidR="00163B1B" w:rsidRDefault="00163B1B" w:rsidP="00D85DE2">
                      <w:pPr>
                        <w:jc w:val="center"/>
                      </w:pPr>
                    </w:p>
                  </w:txbxContent>
                </v:textbox>
                <w10:wrap anchorx="page"/>
              </v:roundrect>
            </w:pict>
          </mc:Fallback>
        </mc:AlternateContent>
      </w:r>
      <w:r w:rsidRPr="001272CE">
        <w:tab/>
      </w:r>
      <w:r w:rsidRPr="001272CE">
        <w:tab/>
      </w:r>
      <w:r w:rsidRPr="001272CE">
        <w:tab/>
      </w:r>
    </w:p>
    <w:p w:rsidR="00D85DE2" w:rsidRPr="001272CE" w:rsidRDefault="00D85DE2" w:rsidP="00D85DE2">
      <w:pPr>
        <w:tabs>
          <w:tab w:val="left" w:pos="6570"/>
        </w:tabs>
        <w:spacing w:line="360" w:lineRule="auto"/>
        <w:ind w:left="1843" w:hanging="850"/>
        <w:jc w:val="both"/>
        <w:rPr>
          <w:i/>
          <w:sz w:val="20"/>
        </w:rPr>
      </w:pPr>
      <w:r w:rsidRPr="001272CE">
        <w:rPr>
          <w:i/>
          <w:sz w:val="20"/>
        </w:rPr>
        <w:tab/>
      </w:r>
    </w:p>
    <w:p w:rsidR="00D85DE2" w:rsidRPr="001272CE" w:rsidRDefault="00D85DE2" w:rsidP="00D85DE2">
      <w:pPr>
        <w:tabs>
          <w:tab w:val="left" w:pos="6570"/>
        </w:tabs>
        <w:spacing w:line="360" w:lineRule="auto"/>
        <w:ind w:left="1843" w:hanging="850"/>
        <w:jc w:val="center"/>
        <w:rPr>
          <w:rFonts w:eastAsia="Calibri"/>
          <w:iCs/>
          <w:sz w:val="20"/>
          <w:szCs w:val="20"/>
        </w:rPr>
      </w:pPr>
      <w:r w:rsidRPr="001272CE">
        <w:rPr>
          <w:iCs/>
          <w:sz w:val="20"/>
          <w:szCs w:val="20"/>
        </w:rPr>
        <w:t xml:space="preserve">Sumber : </w:t>
      </w:r>
      <w:r w:rsidRPr="001272CE">
        <w:rPr>
          <w:rFonts w:eastAsia="Calibri"/>
          <w:iCs/>
          <w:sz w:val="20"/>
          <w:szCs w:val="20"/>
        </w:rPr>
        <w:t>KM. Perhubungan Nomor 52 Tahun 2004</w:t>
      </w:r>
    </w:p>
    <w:p w:rsidR="00D85DE2" w:rsidRPr="001272CE" w:rsidRDefault="00C3588E" w:rsidP="004250B8">
      <w:pPr>
        <w:pStyle w:val="Heading4"/>
        <w:spacing w:line="240" w:lineRule="auto"/>
        <w:jc w:val="both"/>
        <w:rPr>
          <w:rFonts w:ascii="Tahoma" w:eastAsia="Calibri" w:hAnsi="Tahoma" w:cs="Tahoma"/>
          <w:b w:val="0"/>
          <w:i w:val="0"/>
          <w:color w:val="auto"/>
        </w:rPr>
      </w:pPr>
      <w:r>
        <w:rPr>
          <w:rFonts w:ascii="Tahoma" w:eastAsia="Calibri" w:hAnsi="Tahoma" w:cs="Tahoma"/>
          <w:b w:val="0"/>
          <w:i w:val="0"/>
          <w:color w:val="auto"/>
        </w:rPr>
        <w:t>4</w:t>
      </w:r>
      <w:r w:rsidR="00B85CC5" w:rsidRPr="001272CE">
        <w:rPr>
          <w:rFonts w:ascii="Tahoma" w:eastAsia="Calibri" w:hAnsi="Tahoma" w:cs="Tahoma"/>
          <w:b w:val="0"/>
          <w:i w:val="0"/>
          <w:color w:val="auto"/>
        </w:rPr>
        <w:t>.</w:t>
      </w:r>
      <w:r w:rsidR="00301544" w:rsidRPr="001272CE">
        <w:rPr>
          <w:rFonts w:ascii="Tahoma" w:eastAsia="Calibri" w:hAnsi="Tahoma" w:cs="Tahoma"/>
          <w:b w:val="0"/>
          <w:i w:val="0"/>
          <w:color w:val="auto"/>
        </w:rPr>
        <w:t>1.</w:t>
      </w:r>
      <w:r w:rsidR="001272CE" w:rsidRPr="001272CE">
        <w:rPr>
          <w:rFonts w:ascii="Tahoma" w:eastAsia="Calibri" w:hAnsi="Tahoma" w:cs="Tahoma"/>
          <w:b w:val="0"/>
          <w:i w:val="0"/>
          <w:color w:val="auto"/>
        </w:rPr>
        <w:t>4</w:t>
      </w:r>
      <w:r w:rsidR="00D85DE2" w:rsidRPr="001272CE">
        <w:rPr>
          <w:rFonts w:ascii="Tahoma" w:eastAsia="Calibri" w:hAnsi="Tahoma" w:cs="Tahoma"/>
          <w:b w:val="0"/>
          <w:i w:val="0"/>
          <w:color w:val="auto"/>
        </w:rPr>
        <w:t xml:space="preserve"> Luas Area Ruang Utilitas (a</w:t>
      </w:r>
      <w:r w:rsidR="00D85DE2" w:rsidRPr="001272CE">
        <w:rPr>
          <w:rFonts w:ascii="Tahoma" w:eastAsia="Calibri" w:hAnsi="Tahoma" w:cs="Tahoma"/>
          <w:b w:val="0"/>
          <w:i w:val="0"/>
          <w:color w:val="auto"/>
          <w:vertAlign w:val="subscript"/>
        </w:rPr>
        <w:t>4</w:t>
      </w:r>
      <w:r w:rsidR="00D85DE2" w:rsidRPr="001272CE">
        <w:rPr>
          <w:rFonts w:ascii="Tahoma" w:eastAsia="Calibri" w:hAnsi="Tahoma" w:cs="Tahoma"/>
          <w:b w:val="0"/>
          <w:i w:val="0"/>
          <w:color w:val="auto"/>
        </w:rPr>
        <w:t>)</w:t>
      </w:r>
    </w:p>
    <w:p w:rsidR="009555B3" w:rsidRPr="001272CE" w:rsidRDefault="009555B3" w:rsidP="009555B3">
      <w:pPr>
        <w:rPr>
          <w:lang w:val="en-US"/>
        </w:rPr>
      </w:pPr>
    </w:p>
    <w:p w:rsidR="00D85DE2" w:rsidRPr="001272CE" w:rsidRDefault="00D85DE2" w:rsidP="00785F1E">
      <w:pPr>
        <w:spacing w:line="360" w:lineRule="auto"/>
        <w:ind w:left="630" w:firstLine="720"/>
        <w:jc w:val="both"/>
        <w:rPr>
          <w:rFonts w:eastAsia="Calibri"/>
        </w:rPr>
      </w:pPr>
      <w:r w:rsidRPr="001272CE">
        <w:t>Untuk mencari luasan ruang Utilitas pada area</w:t>
      </w:r>
      <w:r w:rsidR="00633080" w:rsidRPr="001272CE">
        <w:t xml:space="preserve"> pelabuhan penyeberangan dapat </w:t>
      </w:r>
      <w:r w:rsidRPr="001272CE">
        <w:t>menggunakan rumusan Lampiran II KM No. 52 Tahun 2004 sebagai berikut :</w:t>
      </w:r>
    </w:p>
    <w:p w:rsidR="00D85DE2" w:rsidRPr="001272CE" w:rsidRDefault="00AD77AC" w:rsidP="00D85DE2">
      <w:pPr>
        <w:tabs>
          <w:tab w:val="left" w:pos="720"/>
          <w:tab w:val="left" w:pos="1080"/>
          <w:tab w:val="left" w:pos="1440"/>
          <w:tab w:val="left" w:pos="1800"/>
        </w:tabs>
        <w:spacing w:line="360" w:lineRule="auto"/>
        <w:ind w:left="357" w:hanging="357"/>
        <w:jc w:val="both"/>
      </w:pPr>
      <w:r w:rsidRPr="001272CE">
        <w:rPr>
          <w:noProof/>
          <w:lang w:val="en-US"/>
        </w:rPr>
        <mc:AlternateContent>
          <mc:Choice Requires="wps">
            <w:drawing>
              <wp:anchor distT="0" distB="0" distL="114300" distR="114300" simplePos="0" relativeHeight="251722752" behindDoc="0" locked="0" layoutInCell="1" allowOverlap="1" wp14:anchorId="7D221689" wp14:editId="1FC78DB1">
                <wp:simplePos x="0" y="0"/>
                <wp:positionH relativeFrom="page">
                  <wp:posOffset>3162300</wp:posOffset>
                </wp:positionH>
                <wp:positionV relativeFrom="paragraph">
                  <wp:posOffset>4445</wp:posOffset>
                </wp:positionV>
                <wp:extent cx="2124075" cy="381000"/>
                <wp:effectExtent l="0" t="0" r="28575" b="19050"/>
                <wp:wrapNone/>
                <wp:docPr id="125" name="Rectangle: Rounded Corners 125"/>
                <wp:cNvGraphicFramePr/>
                <a:graphic xmlns:a="http://schemas.openxmlformats.org/drawingml/2006/main">
                  <a:graphicData uri="http://schemas.microsoft.com/office/word/2010/wordprocessingShape">
                    <wps:wsp>
                      <wps:cNvSpPr/>
                      <wps:spPr>
                        <a:xfrm>
                          <a:off x="0" y="0"/>
                          <a:ext cx="2124075" cy="381000"/>
                        </a:xfrm>
                        <a:prstGeom prst="roundRect">
                          <a:avLst/>
                        </a:prstGeom>
                      </wps:spPr>
                      <wps:style>
                        <a:lnRef idx="2">
                          <a:schemeClr val="dk1"/>
                        </a:lnRef>
                        <a:fillRef idx="1">
                          <a:schemeClr val="lt1"/>
                        </a:fillRef>
                        <a:effectRef idx="0">
                          <a:schemeClr val="dk1"/>
                        </a:effectRef>
                        <a:fontRef idx="minor">
                          <a:schemeClr val="dk1"/>
                        </a:fontRef>
                      </wps:style>
                      <wps:txbx>
                        <w:txbxContent>
                          <w:p w:rsidR="003E6A8F" w:rsidRPr="00064A18" w:rsidRDefault="003E6A8F" w:rsidP="00D85DE2">
                            <w:pPr>
                              <w:rPr>
                                <w:sz w:val="24"/>
                              </w:rPr>
                            </w:pPr>
                            <w:r w:rsidRPr="00064A18">
                              <w:rPr>
                                <w:sz w:val="24"/>
                              </w:rPr>
                              <w:t>α₄ = 25% x (α₁+ α₂+ α₃)</w:t>
                            </w:r>
                          </w:p>
                          <w:p w:rsidR="003E6A8F" w:rsidRDefault="003E6A8F" w:rsidP="00D85D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25" o:spid="_x0000_s1051" style="position:absolute;left:0;text-align:left;margin-left:249pt;margin-top:.35pt;width:167.25pt;height:30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" fillcolor="white [3201]" strokecolor="black [3200]" strokeweight="2pt">
                <v:textbox>
                  <w:txbxContent>
                    <w:p w:rsidR="00163B1B" w:rsidRPr="00064A18" w:rsidRDefault="00163B1B" w:rsidP="00D85DE2">
                      <w:pPr>
                        <w:rPr>
                          <w:sz w:val="24"/>
                        </w:rPr>
                      </w:pPr>
                      <w:r w:rsidRPr="00064A18">
                        <w:rPr>
                          <w:sz w:val="24"/>
                        </w:rPr>
                        <w:t>α₄ = 25% x (α₁+ α₂+ α₃)</w:t>
                      </w:r>
                    </w:p>
                    <w:p w:rsidR="00163B1B" w:rsidRDefault="00163B1B" w:rsidP="00D85DE2">
                      <w:pPr>
                        <w:jc w:val="center"/>
                      </w:pPr>
                    </w:p>
                  </w:txbxContent>
                </v:textbox>
                <w10:wrap anchorx="page"/>
              </v:roundrect>
            </w:pict>
          </mc:Fallback>
        </mc:AlternateContent>
      </w:r>
      <w:r w:rsidR="00D85DE2" w:rsidRPr="001272CE">
        <w:tab/>
      </w:r>
      <w:r w:rsidR="00D85DE2" w:rsidRPr="001272CE">
        <w:tab/>
      </w:r>
    </w:p>
    <w:p w:rsidR="00D85DE2" w:rsidRPr="001272CE" w:rsidRDefault="00D85DE2" w:rsidP="00D85DE2">
      <w:pPr>
        <w:tabs>
          <w:tab w:val="left" w:pos="720"/>
          <w:tab w:val="left" w:pos="1080"/>
          <w:tab w:val="left" w:pos="1440"/>
          <w:tab w:val="left" w:pos="1800"/>
        </w:tabs>
        <w:spacing w:line="360" w:lineRule="auto"/>
        <w:ind w:left="357" w:hanging="357"/>
        <w:jc w:val="both"/>
      </w:pPr>
      <w:r w:rsidRPr="001272CE">
        <w:tab/>
      </w:r>
      <w:r w:rsidRPr="001272CE">
        <w:tab/>
      </w:r>
      <w:r w:rsidRPr="001272CE">
        <w:tab/>
      </w:r>
      <w:r w:rsidRPr="001272CE">
        <w:tab/>
      </w:r>
      <w:r w:rsidRPr="001272CE">
        <w:tab/>
      </w:r>
    </w:p>
    <w:p w:rsidR="00D85DE2" w:rsidRPr="001272CE" w:rsidRDefault="00D85DE2" w:rsidP="00D85DE2">
      <w:pPr>
        <w:tabs>
          <w:tab w:val="left" w:pos="720"/>
          <w:tab w:val="left" w:pos="1080"/>
          <w:tab w:val="left" w:pos="1440"/>
          <w:tab w:val="left" w:pos="1800"/>
        </w:tabs>
        <w:spacing w:line="360" w:lineRule="auto"/>
        <w:ind w:left="357" w:hanging="357"/>
        <w:jc w:val="center"/>
        <w:rPr>
          <w:rFonts w:eastAsia="Calibri"/>
          <w:iCs/>
          <w:sz w:val="20"/>
          <w:szCs w:val="20"/>
        </w:rPr>
      </w:pPr>
      <w:r w:rsidRPr="001272CE">
        <w:rPr>
          <w:iCs/>
          <w:sz w:val="20"/>
          <w:szCs w:val="20"/>
        </w:rPr>
        <w:t xml:space="preserve">Sumber : </w:t>
      </w:r>
      <w:r w:rsidRPr="001272CE">
        <w:rPr>
          <w:rFonts w:eastAsia="Calibri"/>
          <w:iCs/>
          <w:sz w:val="20"/>
          <w:szCs w:val="20"/>
        </w:rPr>
        <w:t>KM. Perhubungan Nomor 52 Tahun 2004</w:t>
      </w:r>
    </w:p>
    <w:p w:rsidR="00D85DE2" w:rsidRPr="001272CE" w:rsidRDefault="00C3588E" w:rsidP="004250B8">
      <w:pPr>
        <w:pStyle w:val="Heading4"/>
        <w:spacing w:line="240" w:lineRule="auto"/>
        <w:jc w:val="both"/>
        <w:rPr>
          <w:rFonts w:ascii="Tahoma" w:eastAsia="Calibri" w:hAnsi="Tahoma" w:cs="Tahoma"/>
          <w:b w:val="0"/>
          <w:i w:val="0"/>
          <w:color w:val="auto"/>
        </w:rPr>
      </w:pPr>
      <w:r>
        <w:rPr>
          <w:rFonts w:ascii="Tahoma" w:eastAsia="Calibri" w:hAnsi="Tahoma" w:cs="Tahoma"/>
          <w:b w:val="0"/>
          <w:i w:val="0"/>
          <w:color w:val="auto"/>
        </w:rPr>
        <w:t>4</w:t>
      </w:r>
      <w:r w:rsidR="00B85CC5" w:rsidRPr="001272CE">
        <w:rPr>
          <w:rFonts w:ascii="Tahoma" w:eastAsia="Calibri" w:hAnsi="Tahoma" w:cs="Tahoma"/>
          <w:b w:val="0"/>
          <w:i w:val="0"/>
          <w:color w:val="auto"/>
        </w:rPr>
        <w:t>.</w:t>
      </w:r>
      <w:r w:rsidR="001272CE" w:rsidRPr="001272CE">
        <w:rPr>
          <w:rFonts w:ascii="Tahoma" w:eastAsia="Calibri" w:hAnsi="Tahoma" w:cs="Tahoma"/>
          <w:b w:val="0"/>
          <w:i w:val="0"/>
          <w:color w:val="auto"/>
        </w:rPr>
        <w:t>1.5</w:t>
      </w:r>
      <w:r w:rsidR="00D85DE2" w:rsidRPr="001272CE">
        <w:rPr>
          <w:rFonts w:ascii="Tahoma" w:eastAsia="Calibri" w:hAnsi="Tahoma" w:cs="Tahoma"/>
          <w:b w:val="0"/>
          <w:i w:val="0"/>
          <w:color w:val="auto"/>
        </w:rPr>
        <w:t xml:space="preserve"> Luas Area Ruang Publik (a</w:t>
      </w:r>
      <w:r w:rsidR="00D85DE2" w:rsidRPr="001272CE">
        <w:rPr>
          <w:rFonts w:ascii="Tahoma" w:eastAsia="Calibri" w:hAnsi="Tahoma" w:cs="Tahoma"/>
          <w:b w:val="0"/>
          <w:i w:val="0"/>
          <w:color w:val="auto"/>
          <w:vertAlign w:val="subscript"/>
        </w:rPr>
        <w:t>5</w:t>
      </w:r>
      <w:r w:rsidR="00D85DE2" w:rsidRPr="001272CE">
        <w:rPr>
          <w:rFonts w:ascii="Tahoma" w:eastAsia="Calibri" w:hAnsi="Tahoma" w:cs="Tahoma"/>
          <w:b w:val="0"/>
          <w:i w:val="0"/>
          <w:color w:val="auto"/>
        </w:rPr>
        <w:t>)</w:t>
      </w:r>
    </w:p>
    <w:p w:rsidR="009555B3" w:rsidRPr="009555B3" w:rsidRDefault="009555B3" w:rsidP="009555B3">
      <w:pPr>
        <w:rPr>
          <w:lang w:val="en-US"/>
        </w:rPr>
      </w:pPr>
    </w:p>
    <w:p w:rsidR="00D85DE2" w:rsidRPr="00064A18" w:rsidRDefault="00D85DE2" w:rsidP="00785F1E">
      <w:pPr>
        <w:spacing w:line="360" w:lineRule="auto"/>
        <w:ind w:left="630" w:firstLine="720"/>
        <w:jc w:val="both"/>
        <w:rPr>
          <w:rFonts w:eastAsia="Calibri"/>
          <w:b/>
        </w:rPr>
      </w:pPr>
      <w:r w:rsidRPr="00064A18">
        <w:rPr>
          <w:noProof/>
          <w:lang w:val="en-US"/>
        </w:rPr>
        <mc:AlternateContent>
          <mc:Choice Requires="wps">
            <w:drawing>
              <wp:anchor distT="0" distB="0" distL="114300" distR="114300" simplePos="0" relativeHeight="251723776" behindDoc="0" locked="0" layoutInCell="1" allowOverlap="1" wp14:anchorId="459385F5" wp14:editId="4786ECDB">
                <wp:simplePos x="0" y="0"/>
                <wp:positionH relativeFrom="page">
                  <wp:posOffset>2711302</wp:posOffset>
                </wp:positionH>
                <wp:positionV relativeFrom="paragraph">
                  <wp:posOffset>730250</wp:posOffset>
                </wp:positionV>
                <wp:extent cx="2487546" cy="435654"/>
                <wp:effectExtent l="0" t="0" r="27305" b="21590"/>
                <wp:wrapNone/>
                <wp:docPr id="17" name="Rectangle: Rounded Corners 17"/>
                <wp:cNvGraphicFramePr/>
                <a:graphic xmlns:a="http://schemas.openxmlformats.org/drawingml/2006/main">
                  <a:graphicData uri="http://schemas.microsoft.com/office/word/2010/wordprocessingShape">
                    <wps:wsp>
                      <wps:cNvSpPr/>
                      <wps:spPr>
                        <a:xfrm>
                          <a:off x="0" y="0"/>
                          <a:ext cx="2487546" cy="435654"/>
                        </a:xfrm>
                        <a:prstGeom prst="roundRect">
                          <a:avLst/>
                        </a:prstGeom>
                      </wps:spPr>
                      <wps:style>
                        <a:lnRef idx="2">
                          <a:schemeClr val="dk1"/>
                        </a:lnRef>
                        <a:fillRef idx="1">
                          <a:schemeClr val="lt1"/>
                        </a:fillRef>
                        <a:effectRef idx="0">
                          <a:schemeClr val="dk1"/>
                        </a:effectRef>
                        <a:fontRef idx="minor">
                          <a:schemeClr val="dk1"/>
                        </a:fontRef>
                      </wps:style>
                      <wps:txbx>
                        <w:txbxContent>
                          <w:p w:rsidR="003E6A8F" w:rsidRPr="00064A18" w:rsidRDefault="003E6A8F" w:rsidP="00D85DE2">
                            <w:pPr>
                              <w:rPr>
                                <w:sz w:val="24"/>
                              </w:rPr>
                            </w:pPr>
                            <w:r w:rsidRPr="00064A18">
                              <w:rPr>
                                <w:sz w:val="24"/>
                              </w:rPr>
                              <w:t>α₅ = 10% x (α₁+ α₂+ α₃ + α₄)</w:t>
                            </w:r>
                          </w:p>
                          <w:p w:rsidR="003E6A8F" w:rsidRDefault="003E6A8F" w:rsidP="00D85D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7" o:spid="_x0000_s1052" style="position:absolute;left:0;text-align:left;margin-left:213.5pt;margin-top:57.5pt;width:195.85pt;height:34.3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" fillcolor="white [3201]" strokecolor="black [3200]" strokeweight="2pt">
                <v:textbox>
                  <w:txbxContent>
                    <w:p w:rsidR="00163B1B" w:rsidRPr="00064A18" w:rsidRDefault="00163B1B" w:rsidP="00D85DE2">
                      <w:pPr>
                        <w:rPr>
                          <w:sz w:val="24"/>
                        </w:rPr>
                      </w:pPr>
                      <w:r w:rsidRPr="00064A18">
                        <w:rPr>
                          <w:sz w:val="24"/>
                        </w:rPr>
                        <w:t>α₅ = 10% x (α₁+ α₂+ α₃ + α₄)</w:t>
                      </w:r>
                    </w:p>
                    <w:p w:rsidR="00163B1B" w:rsidRDefault="00163B1B" w:rsidP="00D85DE2">
                      <w:pPr>
                        <w:jc w:val="center"/>
                      </w:pPr>
                    </w:p>
                  </w:txbxContent>
                </v:textbox>
                <w10:wrap anchorx="page"/>
              </v:roundrect>
            </w:pict>
          </mc:Fallback>
        </mc:AlternateContent>
      </w:r>
      <w:r w:rsidRPr="00064A18">
        <w:t>Untuk mencari luasan ruang Publik pada area pelabuhan penyeberangan dapat menggunakan rumusan Lampiran II KM No. 52 Tahun 2004 sebagai berikut :</w:t>
      </w:r>
    </w:p>
    <w:p w:rsidR="00D85DE2" w:rsidRPr="00064A18" w:rsidRDefault="00D85DE2" w:rsidP="00D85DE2">
      <w:pPr>
        <w:tabs>
          <w:tab w:val="left" w:pos="720"/>
          <w:tab w:val="left" w:pos="1080"/>
          <w:tab w:val="left" w:pos="1440"/>
          <w:tab w:val="left" w:pos="1800"/>
        </w:tabs>
        <w:spacing w:line="360" w:lineRule="auto"/>
        <w:ind w:left="1560"/>
        <w:jc w:val="both"/>
      </w:pPr>
    </w:p>
    <w:p w:rsidR="00D85DE2" w:rsidRPr="00064A18" w:rsidRDefault="00D85DE2" w:rsidP="00D85DE2">
      <w:pPr>
        <w:tabs>
          <w:tab w:val="left" w:pos="720"/>
          <w:tab w:val="left" w:pos="1080"/>
          <w:tab w:val="left" w:pos="1440"/>
          <w:tab w:val="left" w:pos="1800"/>
        </w:tabs>
        <w:spacing w:line="360" w:lineRule="auto"/>
        <w:ind w:left="360" w:hanging="360"/>
        <w:jc w:val="both"/>
      </w:pPr>
      <w:r w:rsidRPr="00064A18">
        <w:tab/>
      </w:r>
      <w:r w:rsidRPr="00064A18">
        <w:tab/>
      </w:r>
    </w:p>
    <w:p w:rsidR="00D85DE2" w:rsidRDefault="00D85DE2" w:rsidP="00D85DE2">
      <w:pPr>
        <w:spacing w:line="360" w:lineRule="auto"/>
        <w:jc w:val="center"/>
        <w:rPr>
          <w:rFonts w:eastAsia="Calibri"/>
          <w:iCs/>
          <w:sz w:val="20"/>
          <w:szCs w:val="20"/>
        </w:rPr>
      </w:pPr>
      <w:r w:rsidRPr="00064A18">
        <w:rPr>
          <w:iCs/>
          <w:sz w:val="20"/>
          <w:szCs w:val="20"/>
        </w:rPr>
        <w:t xml:space="preserve">Sumber : </w:t>
      </w:r>
      <w:r w:rsidRPr="00064A18">
        <w:rPr>
          <w:rFonts w:eastAsia="Calibri"/>
          <w:iCs/>
          <w:sz w:val="20"/>
          <w:szCs w:val="20"/>
        </w:rPr>
        <w:t>KM. Perhubungan Nomor 52 Tahun 2004</w:t>
      </w:r>
    </w:p>
    <w:p w:rsidR="00D85DE2" w:rsidRPr="001272CE" w:rsidRDefault="00C3588E" w:rsidP="004250B8">
      <w:pPr>
        <w:pStyle w:val="Heading4"/>
        <w:spacing w:line="240" w:lineRule="auto"/>
        <w:jc w:val="both"/>
        <w:rPr>
          <w:rFonts w:ascii="Tahoma" w:hAnsi="Tahoma" w:cs="Tahoma"/>
          <w:b w:val="0"/>
          <w:i w:val="0"/>
          <w:color w:val="auto"/>
        </w:rPr>
      </w:pPr>
      <w:r>
        <w:rPr>
          <w:rFonts w:ascii="Tahoma" w:hAnsi="Tahoma" w:cs="Tahoma"/>
          <w:b w:val="0"/>
          <w:i w:val="0"/>
          <w:color w:val="auto"/>
        </w:rPr>
        <w:t>4</w:t>
      </w:r>
      <w:r w:rsidR="00B85CC5" w:rsidRPr="001272CE">
        <w:rPr>
          <w:rFonts w:ascii="Tahoma" w:hAnsi="Tahoma" w:cs="Tahoma"/>
          <w:b w:val="0"/>
          <w:i w:val="0"/>
          <w:color w:val="auto"/>
        </w:rPr>
        <w:t>.</w:t>
      </w:r>
      <w:r w:rsidR="001272CE" w:rsidRPr="001272CE">
        <w:rPr>
          <w:rFonts w:ascii="Tahoma" w:hAnsi="Tahoma" w:cs="Tahoma"/>
          <w:b w:val="0"/>
          <w:i w:val="0"/>
          <w:color w:val="auto"/>
        </w:rPr>
        <w:t>1.6</w:t>
      </w:r>
      <w:r w:rsidR="00D85DE2" w:rsidRPr="001272CE">
        <w:rPr>
          <w:rFonts w:ascii="Tahoma" w:hAnsi="Tahoma" w:cs="Tahoma"/>
          <w:b w:val="0"/>
          <w:i w:val="0"/>
          <w:color w:val="auto"/>
        </w:rPr>
        <w:t xml:space="preserve"> Luas Total Area Gedung Terminal (A)</w:t>
      </w:r>
    </w:p>
    <w:p w:rsidR="009555B3" w:rsidRPr="001272CE" w:rsidRDefault="009555B3" w:rsidP="009555B3">
      <w:pPr>
        <w:rPr>
          <w:lang w:val="en-US"/>
        </w:rPr>
      </w:pPr>
    </w:p>
    <w:p w:rsidR="00D85DE2" w:rsidRPr="006D12E4" w:rsidRDefault="00D85DE2" w:rsidP="00785F1E">
      <w:pPr>
        <w:spacing w:line="360" w:lineRule="auto"/>
        <w:ind w:left="630" w:firstLine="720"/>
        <w:jc w:val="both"/>
        <w:rPr>
          <w:b/>
        </w:rPr>
      </w:pPr>
      <w:r w:rsidRPr="006D12E4">
        <w:t>Sehingga Luas Total Area Gedung Terminal (m²) yang sudah disesuaikan dengan luas area ruangan lainnya maka didapatkan :</w:t>
      </w:r>
    </w:p>
    <w:p w:rsidR="00D85DE2" w:rsidRPr="006D12E4" w:rsidRDefault="00AD77AC" w:rsidP="00D85DE2">
      <w:pPr>
        <w:tabs>
          <w:tab w:val="left" w:pos="720"/>
          <w:tab w:val="left" w:pos="1080"/>
          <w:tab w:val="left" w:pos="1440"/>
        </w:tabs>
        <w:spacing w:line="360" w:lineRule="auto"/>
        <w:jc w:val="both"/>
      </w:pPr>
      <w:r w:rsidRPr="006D12E4">
        <w:rPr>
          <w:noProof/>
          <w:lang w:val="en-US"/>
        </w:rPr>
        <mc:AlternateContent>
          <mc:Choice Requires="wps">
            <w:drawing>
              <wp:anchor distT="0" distB="0" distL="114300" distR="114300" simplePos="0" relativeHeight="251724800" behindDoc="0" locked="0" layoutInCell="1" allowOverlap="1" wp14:anchorId="1E397A22" wp14:editId="1E0F2566">
                <wp:simplePos x="0" y="0"/>
                <wp:positionH relativeFrom="page">
                  <wp:posOffset>3000375</wp:posOffset>
                </wp:positionH>
                <wp:positionV relativeFrom="paragraph">
                  <wp:posOffset>1906</wp:posOffset>
                </wp:positionV>
                <wp:extent cx="2286000" cy="533400"/>
                <wp:effectExtent l="0" t="0" r="19050" b="19050"/>
                <wp:wrapNone/>
                <wp:docPr id="126" name="Rectangle: Rounded Corners 126"/>
                <wp:cNvGraphicFramePr/>
                <a:graphic xmlns:a="http://schemas.openxmlformats.org/drawingml/2006/main">
                  <a:graphicData uri="http://schemas.microsoft.com/office/word/2010/wordprocessingShape">
                    <wps:wsp>
                      <wps:cNvSpPr/>
                      <wps:spPr>
                        <a:xfrm>
                          <a:off x="0" y="0"/>
                          <a:ext cx="2286000" cy="533400"/>
                        </a:xfrm>
                        <a:prstGeom prst="roundRect">
                          <a:avLst/>
                        </a:prstGeom>
                      </wps:spPr>
                      <wps:style>
                        <a:lnRef idx="2">
                          <a:schemeClr val="dk1"/>
                        </a:lnRef>
                        <a:fillRef idx="1">
                          <a:schemeClr val="lt1"/>
                        </a:fillRef>
                        <a:effectRef idx="0">
                          <a:schemeClr val="dk1"/>
                        </a:effectRef>
                        <a:fontRef idx="minor">
                          <a:schemeClr val="dk1"/>
                        </a:fontRef>
                      </wps:style>
                      <wps:txbx>
                        <w:txbxContent>
                          <w:p w:rsidR="003E6A8F" w:rsidRPr="006D12E4" w:rsidRDefault="003E6A8F" w:rsidP="00D85DE2">
                            <w:pPr>
                              <w:rPr>
                                <w:sz w:val="24"/>
                              </w:rPr>
                            </w:pPr>
                            <w:r w:rsidRPr="006D12E4">
                              <w:rPr>
                                <w:sz w:val="24"/>
                              </w:rPr>
                              <w:t>A = α₁+ α₂+ α₃ + α₄ +</w:t>
                            </w:r>
                            <w:r>
                              <w:rPr>
                                <w:sz w:val="24"/>
                              </w:rPr>
                              <w:t xml:space="preserve"> </w:t>
                            </w:r>
                            <w:r w:rsidRPr="006D12E4">
                              <w:rPr>
                                <w:sz w:val="24"/>
                              </w:rPr>
                              <w:t xml:space="preserve"> α₅</w:t>
                            </w:r>
                          </w:p>
                          <w:p w:rsidR="003E6A8F" w:rsidRDefault="003E6A8F" w:rsidP="00D85D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26" o:spid="_x0000_s1053" style="position:absolute;left:0;text-align:left;margin-left:236.25pt;margin-top:.15pt;width:180pt;height:42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" fillcolor="white [3201]" strokecolor="black [3200]" strokeweight="2pt">
                <v:textbox>
                  <w:txbxContent>
                    <w:p w:rsidR="00163B1B" w:rsidRPr="006D12E4" w:rsidRDefault="00163B1B" w:rsidP="00D85DE2">
                      <w:pPr>
                        <w:rPr>
                          <w:sz w:val="24"/>
                        </w:rPr>
                      </w:pPr>
                      <w:r w:rsidRPr="006D12E4">
                        <w:rPr>
                          <w:sz w:val="24"/>
                        </w:rPr>
                        <w:t>A = α₁+ α₂+ α₃ + α₄ +</w:t>
                      </w:r>
                      <w:r>
                        <w:rPr>
                          <w:sz w:val="24"/>
                        </w:rPr>
                        <w:t xml:space="preserve"> </w:t>
                      </w:r>
                      <w:r w:rsidRPr="006D12E4">
                        <w:rPr>
                          <w:sz w:val="24"/>
                        </w:rPr>
                        <w:t xml:space="preserve"> α₅</w:t>
                      </w:r>
                    </w:p>
                    <w:p w:rsidR="00163B1B" w:rsidRDefault="00163B1B" w:rsidP="00D85DE2">
                      <w:pPr>
                        <w:jc w:val="center"/>
                      </w:pPr>
                    </w:p>
                  </w:txbxContent>
                </v:textbox>
                <w10:wrap anchorx="page"/>
              </v:roundrect>
            </w:pict>
          </mc:Fallback>
        </mc:AlternateContent>
      </w:r>
    </w:p>
    <w:p w:rsidR="00633080" w:rsidRDefault="00633080" w:rsidP="00D85DE2">
      <w:pPr>
        <w:spacing w:line="360" w:lineRule="auto"/>
        <w:ind w:left="414" w:firstLine="1854"/>
        <w:jc w:val="both"/>
        <w:rPr>
          <w:iCs/>
          <w:sz w:val="20"/>
          <w:szCs w:val="20"/>
        </w:rPr>
      </w:pPr>
    </w:p>
    <w:p w:rsidR="00D85DE2" w:rsidRPr="006D12E4" w:rsidRDefault="00D85DE2" w:rsidP="00785F1E">
      <w:pPr>
        <w:spacing w:line="360" w:lineRule="auto"/>
        <w:ind w:left="630"/>
        <w:jc w:val="both"/>
      </w:pPr>
      <w:r w:rsidRPr="006D12E4">
        <w:t>Keterangan :</w:t>
      </w:r>
    </w:p>
    <w:p w:rsidR="00D85DE2" w:rsidRPr="006D12E4" w:rsidRDefault="00785F1E" w:rsidP="00785F1E">
      <w:pPr>
        <w:pStyle w:val="ListParagraph"/>
        <w:spacing w:line="360" w:lineRule="auto"/>
        <w:ind w:left="630" w:firstLine="0"/>
        <w:jc w:val="both"/>
      </w:pPr>
      <w:r>
        <w:t>α₁</w:t>
      </w:r>
      <w:r>
        <w:tab/>
      </w:r>
      <w:r w:rsidR="00D85DE2" w:rsidRPr="006D12E4">
        <w:t>= Luas Area Ruang Tunggu</w:t>
      </w:r>
    </w:p>
    <w:p w:rsidR="00D85DE2" w:rsidRPr="006D12E4" w:rsidRDefault="00D85DE2" w:rsidP="00785F1E">
      <w:pPr>
        <w:pStyle w:val="ListParagraph"/>
        <w:spacing w:line="360" w:lineRule="auto"/>
        <w:ind w:left="630" w:firstLine="0"/>
        <w:jc w:val="both"/>
      </w:pPr>
      <w:r w:rsidRPr="006D12E4">
        <w:t xml:space="preserve">α₂ </w:t>
      </w:r>
      <w:r w:rsidR="00785F1E">
        <w:tab/>
      </w:r>
      <w:r w:rsidRPr="006D12E4">
        <w:t>= Luas Area Ruang Kantin/kios</w:t>
      </w:r>
    </w:p>
    <w:p w:rsidR="00D85DE2" w:rsidRPr="006D12E4" w:rsidRDefault="00D85DE2" w:rsidP="00785F1E">
      <w:pPr>
        <w:pStyle w:val="ListParagraph"/>
        <w:spacing w:line="360" w:lineRule="auto"/>
        <w:ind w:left="630" w:firstLine="0"/>
        <w:jc w:val="both"/>
      </w:pPr>
      <w:r w:rsidRPr="006D12E4">
        <w:t xml:space="preserve">α₃ </w:t>
      </w:r>
      <w:r>
        <w:tab/>
      </w:r>
      <w:r w:rsidRPr="006D12E4">
        <w:t>= Luas Area Ruang Administrasi</w:t>
      </w:r>
    </w:p>
    <w:p w:rsidR="00D85DE2" w:rsidRPr="006D12E4" w:rsidRDefault="00D85DE2" w:rsidP="00785F1E">
      <w:pPr>
        <w:pStyle w:val="ListParagraph"/>
        <w:spacing w:line="360" w:lineRule="auto"/>
        <w:ind w:left="630" w:firstLine="0"/>
        <w:jc w:val="both"/>
      </w:pPr>
      <w:r w:rsidRPr="006D12E4">
        <w:t xml:space="preserve">α₄ </w:t>
      </w:r>
      <w:r>
        <w:tab/>
      </w:r>
      <w:r w:rsidRPr="006D12E4">
        <w:t>= Luas Area Ruang Utilias</w:t>
      </w:r>
    </w:p>
    <w:p w:rsidR="00D85DE2" w:rsidRDefault="00D85DE2" w:rsidP="009A01A5">
      <w:pPr>
        <w:spacing w:line="360" w:lineRule="auto"/>
        <w:ind w:left="630"/>
        <w:jc w:val="both"/>
      </w:pPr>
      <w:r w:rsidRPr="006D12E4">
        <w:t xml:space="preserve">α₅ </w:t>
      </w:r>
      <w:r>
        <w:tab/>
      </w:r>
      <w:r w:rsidRPr="006D12E4">
        <w:t>= Luas Area Ruang Publik</w:t>
      </w:r>
    </w:p>
    <w:p w:rsidR="00D85DE2" w:rsidRDefault="00D85DE2" w:rsidP="00AD77AC">
      <w:pPr>
        <w:spacing w:line="360" w:lineRule="auto"/>
        <w:jc w:val="both"/>
      </w:pPr>
    </w:p>
    <w:p w:rsidR="00D85DE2" w:rsidRPr="001272CE" w:rsidRDefault="00C3588E" w:rsidP="004250B8">
      <w:pPr>
        <w:pStyle w:val="Heading4"/>
        <w:spacing w:line="240" w:lineRule="auto"/>
        <w:jc w:val="both"/>
        <w:rPr>
          <w:rFonts w:ascii="Tahoma" w:hAnsi="Tahoma" w:cs="Tahoma"/>
          <w:b w:val="0"/>
          <w:i w:val="0"/>
          <w:color w:val="auto"/>
        </w:rPr>
      </w:pPr>
      <w:r>
        <w:rPr>
          <w:rFonts w:ascii="Tahoma" w:hAnsi="Tahoma" w:cs="Tahoma"/>
          <w:b w:val="0"/>
          <w:i w:val="0"/>
          <w:color w:val="auto"/>
        </w:rPr>
        <w:t>4</w:t>
      </w:r>
      <w:r w:rsidR="00B85CC5" w:rsidRPr="001272CE">
        <w:rPr>
          <w:rFonts w:ascii="Tahoma" w:hAnsi="Tahoma" w:cs="Tahoma"/>
          <w:b w:val="0"/>
          <w:i w:val="0"/>
          <w:color w:val="auto"/>
        </w:rPr>
        <w:t>.</w:t>
      </w:r>
      <w:r w:rsidR="001272CE" w:rsidRPr="001272CE">
        <w:rPr>
          <w:rFonts w:ascii="Tahoma" w:hAnsi="Tahoma" w:cs="Tahoma"/>
          <w:b w:val="0"/>
          <w:i w:val="0"/>
          <w:color w:val="auto"/>
        </w:rPr>
        <w:t>1.7</w:t>
      </w:r>
      <w:r w:rsidR="00D85DE2" w:rsidRPr="001272CE">
        <w:rPr>
          <w:rFonts w:ascii="Tahoma" w:hAnsi="Tahoma" w:cs="Tahoma"/>
          <w:b w:val="0"/>
          <w:i w:val="0"/>
          <w:color w:val="auto"/>
        </w:rPr>
        <w:t xml:space="preserve"> Area Parkir Kendaraan Antar Jemput</w:t>
      </w:r>
    </w:p>
    <w:p w:rsidR="009555B3" w:rsidRPr="001272CE" w:rsidRDefault="009555B3" w:rsidP="009555B3">
      <w:pPr>
        <w:rPr>
          <w:lang w:val="en-US"/>
        </w:rPr>
      </w:pPr>
    </w:p>
    <w:p w:rsidR="00D85DE2" w:rsidRDefault="00D85DE2" w:rsidP="00AD77AC">
      <w:pPr>
        <w:spacing w:line="360" w:lineRule="auto"/>
        <w:ind w:left="414" w:firstLine="2016"/>
        <w:jc w:val="both"/>
      </w:pPr>
      <w:r w:rsidRPr="005A250E">
        <w:rPr>
          <w:noProof/>
          <w:lang w:val="en-US"/>
        </w:rPr>
        <mc:AlternateContent>
          <mc:Choice Requires="wps">
            <w:drawing>
              <wp:anchor distT="0" distB="0" distL="114300" distR="114300" simplePos="0" relativeHeight="251725824" behindDoc="0" locked="0" layoutInCell="1" allowOverlap="1" wp14:anchorId="461A72A0" wp14:editId="7FAC4348">
                <wp:simplePos x="0" y="0"/>
                <wp:positionH relativeFrom="margin">
                  <wp:posOffset>1674495</wp:posOffset>
                </wp:positionH>
                <wp:positionV relativeFrom="paragraph">
                  <wp:posOffset>227330</wp:posOffset>
                </wp:positionV>
                <wp:extent cx="2276475" cy="504825"/>
                <wp:effectExtent l="0" t="0" r="28575" b="28575"/>
                <wp:wrapNone/>
                <wp:docPr id="8" name="Rectangle: Rounded Corners 43552"/>
                <wp:cNvGraphicFramePr/>
                <a:graphic xmlns:a="http://schemas.openxmlformats.org/drawingml/2006/main">
                  <a:graphicData uri="http://schemas.microsoft.com/office/word/2010/wordprocessingShape">
                    <wps:wsp>
                      <wps:cNvSpPr/>
                      <wps:spPr>
                        <a:xfrm>
                          <a:off x="0" y="0"/>
                          <a:ext cx="2276475" cy="504825"/>
                        </a:xfrm>
                        <a:prstGeom prst="roundRect">
                          <a:avLst/>
                        </a:prstGeom>
                      </wps:spPr>
                      <wps:style>
                        <a:lnRef idx="2">
                          <a:schemeClr val="dk1"/>
                        </a:lnRef>
                        <a:fillRef idx="1">
                          <a:schemeClr val="lt1"/>
                        </a:fillRef>
                        <a:effectRef idx="0">
                          <a:schemeClr val="dk1"/>
                        </a:effectRef>
                        <a:fontRef idx="minor">
                          <a:schemeClr val="dk1"/>
                        </a:fontRef>
                      </wps:style>
                      <wps:txbx>
                        <w:txbxContent>
                          <w:p w:rsidR="003E6A8F" w:rsidRPr="005A250E" w:rsidRDefault="003E6A8F" w:rsidP="00D85DE2">
                            <w:pPr>
                              <w:rPr>
                                <w:sz w:val="24"/>
                              </w:rPr>
                            </w:pPr>
                            <w:r w:rsidRPr="005A250E">
                              <w:rPr>
                                <w:sz w:val="24"/>
                              </w:rPr>
                              <w:t xml:space="preserve">A = α . n₁ . N . x . Y . z . </w:t>
                            </w:r>
                            <m:oMath>
                              <m:f>
                                <m:fPr>
                                  <m:ctrlPr>
                                    <w:rPr>
                                      <w:rFonts w:ascii="Cambria Math" w:hAnsi="Cambria Math"/>
                                      <w:i/>
                                      <w:sz w:val="24"/>
                                    </w:rPr>
                                  </m:ctrlPr>
                                </m:fPr>
                                <m:num>
                                  <m:r>
                                    <w:rPr>
                                      <w:rFonts w:ascii="Cambria Math" w:hAnsi="Cambria Math"/>
                                      <w:sz w:val="24"/>
                                    </w:rPr>
                                    <m:t>1</m:t>
                                  </m:r>
                                </m:num>
                                <m:den>
                                  <m:r>
                                    <w:rPr>
                                      <w:rFonts w:ascii="Cambria Math" w:hAnsi="Cambria Math"/>
                                      <w:sz w:val="24"/>
                                    </w:rPr>
                                    <m:t>n²</m:t>
                                  </m:r>
                                </m:den>
                              </m:f>
                            </m:oMath>
                          </w:p>
                          <w:p w:rsidR="003E6A8F" w:rsidRDefault="003E6A8F" w:rsidP="00D85D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43552" o:spid="_x0000_s1054" style="position:absolute;left:0;text-align:left;margin-left:131.85pt;margin-top:17.9pt;width:179.25pt;height:39.7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" fillcolor="white [3201]" strokecolor="black [3200]" strokeweight="2pt">
                <v:textbox>
                  <w:txbxContent>
                    <w:p w:rsidR="00163B1B" w:rsidRPr="005A250E" w:rsidRDefault="00163B1B" w:rsidP="00D85DE2">
                      <w:pPr>
                        <w:rPr>
                          <w:sz w:val="24"/>
                        </w:rPr>
                      </w:pPr>
                      <w:r w:rsidRPr="005A250E">
                        <w:rPr>
                          <w:sz w:val="24"/>
                        </w:rPr>
                        <w:t xml:space="preserve">A = α . n₁ . N . x . Y . z . </w:t>
                      </w:r>
                      <m:oMath>
                        <m:f>
                          <m:fPr>
                            <m:ctrlPr>
                              <w:rPr>
                                <w:rFonts w:ascii="Cambria Math" w:hAnsi="Cambria Math"/>
                                <w:i/>
                                <w:sz w:val="24"/>
                              </w:rPr>
                            </m:ctrlPr>
                          </m:fPr>
                          <m:num>
                            <m:r>
                              <w:rPr>
                                <w:rFonts w:ascii="Cambria Math" w:hAnsi="Cambria Math"/>
                                <w:sz w:val="24"/>
                              </w:rPr>
                              <m:t>1</m:t>
                            </m:r>
                          </m:num>
                          <m:den>
                            <m:r>
                              <w:rPr>
                                <w:rFonts w:ascii="Cambria Math" w:hAnsi="Cambria Math"/>
                                <w:sz w:val="24"/>
                              </w:rPr>
                              <m:t>n²</m:t>
                            </m:r>
                          </m:den>
                        </m:f>
                      </m:oMath>
                    </w:p>
                    <w:p w:rsidR="00163B1B" w:rsidRDefault="00163B1B" w:rsidP="00D85DE2">
                      <w:pPr>
                        <w:jc w:val="center"/>
                      </w:pPr>
                    </w:p>
                  </w:txbxContent>
                </v:textbox>
                <w10:wrap anchorx="margin"/>
              </v:roundrect>
            </w:pict>
          </mc:Fallback>
        </mc:AlternateContent>
      </w:r>
      <w:r w:rsidR="00AD77AC">
        <w:t xml:space="preserve"> </w:t>
      </w:r>
      <w:r w:rsidRPr="005A250E">
        <w:t>Lapangan parkir yang menunggu penumpang :</w:t>
      </w:r>
    </w:p>
    <w:p w:rsidR="00D85DE2" w:rsidRPr="005A250E" w:rsidRDefault="00D85DE2" w:rsidP="00D85DE2">
      <w:pPr>
        <w:spacing w:line="360" w:lineRule="auto"/>
        <w:jc w:val="both"/>
        <w:rPr>
          <w:b/>
        </w:rPr>
      </w:pPr>
    </w:p>
    <w:p w:rsidR="00633080" w:rsidRDefault="00633080" w:rsidP="00D85DE2">
      <w:pPr>
        <w:tabs>
          <w:tab w:val="left" w:pos="6675"/>
        </w:tabs>
        <w:spacing w:line="360" w:lineRule="auto"/>
        <w:jc w:val="center"/>
        <w:rPr>
          <w:iCs/>
          <w:sz w:val="20"/>
          <w:szCs w:val="20"/>
        </w:rPr>
      </w:pPr>
    </w:p>
    <w:p w:rsidR="003B3788" w:rsidRDefault="003B3788" w:rsidP="00D85DE2">
      <w:pPr>
        <w:tabs>
          <w:tab w:val="left" w:pos="6675"/>
        </w:tabs>
        <w:spacing w:line="360" w:lineRule="auto"/>
        <w:jc w:val="center"/>
        <w:rPr>
          <w:iCs/>
          <w:sz w:val="20"/>
          <w:szCs w:val="20"/>
        </w:rPr>
      </w:pPr>
    </w:p>
    <w:p w:rsidR="00D85DE2" w:rsidRPr="005A250E" w:rsidRDefault="00D85DE2" w:rsidP="00D85DE2">
      <w:pPr>
        <w:tabs>
          <w:tab w:val="left" w:pos="6675"/>
        </w:tabs>
        <w:spacing w:line="360" w:lineRule="auto"/>
        <w:jc w:val="center"/>
      </w:pPr>
      <w:r w:rsidRPr="005A250E">
        <w:rPr>
          <w:iCs/>
          <w:sz w:val="20"/>
          <w:szCs w:val="20"/>
        </w:rPr>
        <w:t xml:space="preserve">Sumber : </w:t>
      </w:r>
      <w:r w:rsidRPr="005A250E">
        <w:rPr>
          <w:rFonts w:eastAsia="Calibri"/>
          <w:iCs/>
          <w:sz w:val="20"/>
          <w:szCs w:val="20"/>
        </w:rPr>
        <w:t>KM. Perhubungan Nomor 52 Tahun 2004</w:t>
      </w:r>
    </w:p>
    <w:p w:rsidR="00D85DE2" w:rsidRPr="005A250E" w:rsidRDefault="00D85DE2" w:rsidP="009A01A5">
      <w:pPr>
        <w:tabs>
          <w:tab w:val="left" w:pos="990"/>
          <w:tab w:val="left" w:pos="1620"/>
        </w:tabs>
        <w:spacing w:line="360" w:lineRule="auto"/>
        <w:ind w:left="630"/>
        <w:jc w:val="both"/>
      </w:pPr>
      <w:r w:rsidRPr="005A250E">
        <w:t>Keterangan :</w:t>
      </w:r>
    </w:p>
    <w:p w:rsidR="00D85DE2" w:rsidRDefault="00D85DE2" w:rsidP="009A01A5">
      <w:pPr>
        <w:tabs>
          <w:tab w:val="left" w:pos="1418"/>
        </w:tabs>
        <w:spacing w:line="360" w:lineRule="auto"/>
        <w:ind w:left="630"/>
        <w:jc w:val="both"/>
        <w:rPr>
          <w:vertAlign w:val="superscript"/>
        </w:rPr>
      </w:pPr>
      <w:r>
        <w:t xml:space="preserve">A </w:t>
      </w:r>
      <w:r>
        <w:tab/>
      </w:r>
      <w:r w:rsidRPr="005A250E">
        <w:t>= Luas Total Areal Parkir untuk kendaraan Antar/Jemput.</w:t>
      </w:r>
    </w:p>
    <w:p w:rsidR="00D85DE2" w:rsidRPr="005A250E" w:rsidRDefault="003B3788" w:rsidP="009A01A5">
      <w:pPr>
        <w:tabs>
          <w:tab w:val="left" w:pos="1418"/>
        </w:tabs>
        <w:spacing w:line="360" w:lineRule="auto"/>
        <w:ind w:left="630"/>
        <w:jc w:val="both"/>
        <w:rPr>
          <w:vertAlign w:val="superscript"/>
        </w:rPr>
      </w:pPr>
      <w:r>
        <w:t>a</w:t>
      </w:r>
      <w:r w:rsidR="00D85DE2">
        <w:tab/>
      </w:r>
      <w:r w:rsidR="00D85DE2" w:rsidRPr="005A250E">
        <w:t>= Luas Areal yang dibutuhkan untuk satu unit kendaraan.</w:t>
      </w:r>
    </w:p>
    <w:p w:rsidR="00D85DE2" w:rsidRPr="005A250E" w:rsidRDefault="00D85DE2" w:rsidP="009A01A5">
      <w:pPr>
        <w:tabs>
          <w:tab w:val="left" w:pos="1134"/>
          <w:tab w:val="left" w:pos="1620"/>
        </w:tabs>
        <w:spacing w:line="360" w:lineRule="auto"/>
        <w:ind w:left="630"/>
        <w:jc w:val="both"/>
      </w:pPr>
      <w:r w:rsidRPr="005A250E">
        <w:t>n</w:t>
      </w:r>
      <w:r w:rsidRPr="005A250E">
        <w:rPr>
          <w:vertAlign w:val="subscript"/>
        </w:rPr>
        <w:t>1</w:t>
      </w:r>
      <w:r w:rsidR="009A01A5">
        <w:t xml:space="preserve">    </w:t>
      </w:r>
      <w:r>
        <w:tab/>
      </w:r>
      <w:r w:rsidR="009A01A5">
        <w:t xml:space="preserve">    </w:t>
      </w:r>
      <w:r w:rsidRPr="005A250E">
        <w:t>= Jumlah penumpang dalam satu kapal</w:t>
      </w:r>
    </w:p>
    <w:p w:rsidR="00D85DE2" w:rsidRPr="005A250E" w:rsidRDefault="00D85DE2" w:rsidP="009A01A5">
      <w:pPr>
        <w:spacing w:line="360" w:lineRule="auto"/>
        <w:ind w:left="630"/>
        <w:jc w:val="both"/>
      </w:pPr>
      <w:r w:rsidRPr="005A250E">
        <w:t>n</w:t>
      </w:r>
      <w:r w:rsidRPr="005A250E">
        <w:rPr>
          <w:vertAlign w:val="subscript"/>
        </w:rPr>
        <w:t>2</w:t>
      </w:r>
      <w:r>
        <w:rPr>
          <w:vertAlign w:val="subscript"/>
        </w:rPr>
        <w:tab/>
      </w:r>
      <w:r w:rsidRPr="005A250E">
        <w:t>= Jumlah penumpang dalam satu Kendaraan</w:t>
      </w:r>
    </w:p>
    <w:p w:rsidR="00D85DE2" w:rsidRPr="005A250E" w:rsidRDefault="00D85DE2" w:rsidP="009A01A5">
      <w:pPr>
        <w:spacing w:line="360" w:lineRule="auto"/>
        <w:ind w:left="630"/>
        <w:jc w:val="both"/>
      </w:pPr>
      <w:r w:rsidRPr="005A250E">
        <w:t>N</w:t>
      </w:r>
      <w:r>
        <w:t xml:space="preserve"> </w:t>
      </w:r>
      <w:r w:rsidRPr="005A250E">
        <w:tab/>
        <w:t>= Jumlah kapal Datang/Berangkat Pada Saat bersamaan.</w:t>
      </w:r>
    </w:p>
    <w:p w:rsidR="00D85DE2" w:rsidRPr="005A250E" w:rsidRDefault="00D85DE2" w:rsidP="009A01A5">
      <w:pPr>
        <w:spacing w:line="360" w:lineRule="auto"/>
        <w:ind w:left="630"/>
        <w:jc w:val="both"/>
      </w:pPr>
      <w:r w:rsidRPr="005A250E">
        <w:t>X</w:t>
      </w:r>
      <w:r>
        <w:tab/>
      </w:r>
      <w:r w:rsidRPr="005A250E">
        <w:t>= Rata-rata Pemanfaatan (1,0)</w:t>
      </w:r>
    </w:p>
    <w:p w:rsidR="00D85DE2" w:rsidRPr="005A250E" w:rsidRDefault="00D85DE2" w:rsidP="009A01A5">
      <w:pPr>
        <w:spacing w:line="360" w:lineRule="auto"/>
        <w:ind w:left="630"/>
        <w:jc w:val="both"/>
      </w:pPr>
      <w:r w:rsidRPr="005A250E">
        <w:t>Y</w:t>
      </w:r>
      <w:r>
        <w:tab/>
      </w:r>
      <w:r w:rsidRPr="005A250E">
        <w:t>= Ratio konsentrasi lonjakan penumpang (1,0)</w:t>
      </w:r>
    </w:p>
    <w:p w:rsidR="009A01A5" w:rsidRDefault="00D85DE2" w:rsidP="009A01A5">
      <w:pPr>
        <w:spacing w:line="360" w:lineRule="auto"/>
        <w:ind w:left="630"/>
        <w:jc w:val="both"/>
      </w:pPr>
      <w:r w:rsidRPr="005A250E">
        <w:t>Z</w:t>
      </w:r>
      <w:r>
        <w:tab/>
      </w:r>
      <w:r w:rsidRPr="005A250E">
        <w:t>= Rata-rata Pemanfaatan (1,0 : Seluruh penumpang  meninggalkan terminal dengan kendaraan)</w:t>
      </w:r>
    </w:p>
    <w:p w:rsidR="00D85DE2" w:rsidRPr="00254830" w:rsidRDefault="00D85DE2" w:rsidP="00D85DE2">
      <w:pPr>
        <w:pStyle w:val="Caption"/>
        <w:keepNext/>
        <w:jc w:val="center"/>
        <w:rPr>
          <w:b w:val="0"/>
          <w:color w:val="auto"/>
          <w:sz w:val="22"/>
        </w:rPr>
      </w:pPr>
      <w:bookmarkStart w:id="148" w:name="_Toc106258623"/>
      <w:bookmarkStart w:id="149" w:name="_Toc106441664"/>
      <w:bookmarkStart w:id="150" w:name="_Toc109165234"/>
      <w:bookmarkStart w:id="151" w:name="_Toc110965635"/>
      <w:r w:rsidRPr="00254830">
        <w:rPr>
          <w:b w:val="0"/>
          <w:color w:val="auto"/>
          <w:sz w:val="22"/>
        </w:rPr>
        <w:t xml:space="preserve">Tabel IV. </w:t>
      </w:r>
      <w:r w:rsidRPr="00254830">
        <w:rPr>
          <w:b w:val="0"/>
          <w:color w:val="auto"/>
          <w:sz w:val="22"/>
        </w:rPr>
        <w:fldChar w:fldCharType="begin"/>
      </w:r>
      <w:r w:rsidRPr="00254830">
        <w:rPr>
          <w:b w:val="0"/>
          <w:color w:val="auto"/>
          <w:sz w:val="22"/>
        </w:rPr>
        <w:instrText xml:space="preserve"> SEQ Tabel_IV. \* ARABIC </w:instrText>
      </w:r>
      <w:r w:rsidRPr="00254830">
        <w:rPr>
          <w:b w:val="0"/>
          <w:color w:val="auto"/>
          <w:sz w:val="22"/>
        </w:rPr>
        <w:fldChar w:fldCharType="separate"/>
      </w:r>
      <w:r w:rsidR="00163B1B">
        <w:rPr>
          <w:b w:val="0"/>
          <w:noProof/>
          <w:color w:val="auto"/>
          <w:sz w:val="22"/>
        </w:rPr>
        <w:t>1</w:t>
      </w:r>
      <w:r w:rsidRPr="00254830">
        <w:rPr>
          <w:b w:val="0"/>
          <w:color w:val="auto"/>
          <w:sz w:val="22"/>
        </w:rPr>
        <w:fldChar w:fldCharType="end"/>
      </w:r>
      <w:r w:rsidRPr="00254830">
        <w:rPr>
          <w:b w:val="0"/>
          <w:color w:val="auto"/>
          <w:sz w:val="22"/>
        </w:rPr>
        <w:t xml:space="preserve"> Penentuan Satuan Ruang Parkrir</w:t>
      </w:r>
      <w:bookmarkEnd w:id="148"/>
      <w:bookmarkEnd w:id="149"/>
      <w:bookmarkEnd w:id="150"/>
      <w:bookmarkEnd w:id="151"/>
    </w:p>
    <w:tbl>
      <w:tblPr>
        <w:tblW w:w="810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3620"/>
        <w:gridCol w:w="3623"/>
      </w:tblGrid>
      <w:tr w:rsidR="00D85DE2" w:rsidRPr="004E6BF2" w:rsidTr="00195AF4">
        <w:trPr>
          <w:trHeight w:val="539"/>
        </w:trPr>
        <w:tc>
          <w:tcPr>
            <w:tcW w:w="857" w:type="dxa"/>
            <w:shd w:val="clear" w:color="auto" w:fill="4F81BD" w:themeFill="accent1"/>
            <w:vAlign w:val="center"/>
          </w:tcPr>
          <w:p w:rsidR="00D85DE2" w:rsidRPr="00195AF4" w:rsidRDefault="00D85DE2" w:rsidP="00E53241">
            <w:pPr>
              <w:jc w:val="center"/>
              <w:rPr>
                <w:b/>
              </w:rPr>
            </w:pPr>
            <w:r w:rsidRPr="00195AF4">
              <w:rPr>
                <w:b/>
              </w:rPr>
              <w:t>No.</w:t>
            </w:r>
          </w:p>
        </w:tc>
        <w:tc>
          <w:tcPr>
            <w:tcW w:w="3620" w:type="dxa"/>
            <w:shd w:val="clear" w:color="auto" w:fill="4F81BD" w:themeFill="accent1"/>
            <w:vAlign w:val="center"/>
          </w:tcPr>
          <w:p w:rsidR="00D85DE2" w:rsidRPr="00195AF4" w:rsidRDefault="00D85DE2" w:rsidP="00E53241">
            <w:pPr>
              <w:jc w:val="center"/>
              <w:rPr>
                <w:b/>
              </w:rPr>
            </w:pPr>
            <w:r w:rsidRPr="00195AF4">
              <w:rPr>
                <w:b/>
              </w:rPr>
              <w:t>Jenis Kendaraan</w:t>
            </w:r>
          </w:p>
        </w:tc>
        <w:tc>
          <w:tcPr>
            <w:tcW w:w="3623" w:type="dxa"/>
            <w:shd w:val="clear" w:color="auto" w:fill="4F81BD" w:themeFill="accent1"/>
            <w:vAlign w:val="center"/>
          </w:tcPr>
          <w:p w:rsidR="00D85DE2" w:rsidRPr="00195AF4" w:rsidRDefault="00D85DE2" w:rsidP="00E53241">
            <w:pPr>
              <w:jc w:val="center"/>
              <w:rPr>
                <w:b/>
              </w:rPr>
            </w:pPr>
            <w:r w:rsidRPr="00195AF4">
              <w:rPr>
                <w:b/>
              </w:rPr>
              <w:t>Satuan Ruang Parkir (SRP) dalam m²</w:t>
            </w:r>
          </w:p>
        </w:tc>
      </w:tr>
      <w:tr w:rsidR="00D85DE2" w:rsidRPr="004E6BF2" w:rsidTr="00195AF4">
        <w:trPr>
          <w:trHeight w:val="1061"/>
        </w:trPr>
        <w:tc>
          <w:tcPr>
            <w:tcW w:w="857" w:type="dxa"/>
            <w:vAlign w:val="center"/>
          </w:tcPr>
          <w:p w:rsidR="00D85DE2" w:rsidRPr="004E6BF2" w:rsidRDefault="00D85DE2" w:rsidP="00E53241">
            <w:pPr>
              <w:jc w:val="center"/>
            </w:pPr>
            <w:r w:rsidRPr="004E6BF2">
              <w:t>1.</w:t>
            </w:r>
          </w:p>
        </w:tc>
        <w:tc>
          <w:tcPr>
            <w:tcW w:w="3620" w:type="dxa"/>
            <w:vAlign w:val="center"/>
          </w:tcPr>
          <w:p w:rsidR="00D85DE2" w:rsidRPr="004E6BF2" w:rsidRDefault="00195AF4" w:rsidP="009A01A5">
            <w:pPr>
              <w:ind w:left="205"/>
              <w:jc w:val="both"/>
            </w:pPr>
            <w:r>
              <w:t xml:space="preserve">   a. </w:t>
            </w:r>
            <w:r w:rsidR="00D85DE2" w:rsidRPr="004E6BF2">
              <w:t>Mobil Penumpang Gol I</w:t>
            </w:r>
          </w:p>
          <w:p w:rsidR="00D85DE2" w:rsidRPr="004E6BF2" w:rsidRDefault="00195AF4" w:rsidP="009A01A5">
            <w:pPr>
              <w:ind w:left="205"/>
              <w:jc w:val="both"/>
            </w:pPr>
            <w:r>
              <w:t xml:space="preserve">   b. </w:t>
            </w:r>
            <w:r w:rsidR="00D85DE2" w:rsidRPr="004E6BF2">
              <w:t>Mobil Penumpang Gol II</w:t>
            </w:r>
          </w:p>
          <w:p w:rsidR="00D85DE2" w:rsidRPr="004E6BF2" w:rsidRDefault="00195AF4" w:rsidP="009A01A5">
            <w:pPr>
              <w:ind w:left="205"/>
              <w:jc w:val="both"/>
            </w:pPr>
            <w:r>
              <w:t xml:space="preserve">   </w:t>
            </w:r>
            <w:r w:rsidR="00D85DE2" w:rsidRPr="004E6BF2">
              <w:t>c. Mobil Penumpang Gol III</w:t>
            </w:r>
          </w:p>
        </w:tc>
        <w:tc>
          <w:tcPr>
            <w:tcW w:w="3623" w:type="dxa"/>
            <w:vAlign w:val="center"/>
          </w:tcPr>
          <w:p w:rsidR="00D85DE2" w:rsidRPr="004E6BF2" w:rsidRDefault="00D85DE2" w:rsidP="009A01A5">
            <w:pPr>
              <w:ind w:left="275"/>
            </w:pPr>
            <w:r w:rsidRPr="004E6BF2">
              <w:t>2,30 x 5,00</w:t>
            </w:r>
          </w:p>
          <w:p w:rsidR="00D85DE2" w:rsidRPr="004E6BF2" w:rsidRDefault="00D85DE2" w:rsidP="009A01A5">
            <w:pPr>
              <w:ind w:left="275"/>
            </w:pPr>
            <w:r w:rsidRPr="004E6BF2">
              <w:t>2,50 x 5,00</w:t>
            </w:r>
          </w:p>
          <w:p w:rsidR="00D85DE2" w:rsidRPr="004E6BF2" w:rsidRDefault="00D85DE2" w:rsidP="009A01A5">
            <w:pPr>
              <w:ind w:left="275"/>
            </w:pPr>
            <w:r w:rsidRPr="004E6BF2">
              <w:t>3,00 x 5,00</w:t>
            </w:r>
          </w:p>
        </w:tc>
      </w:tr>
      <w:tr w:rsidR="00D85DE2" w:rsidRPr="004E6BF2" w:rsidTr="00195AF4">
        <w:trPr>
          <w:trHeight w:val="359"/>
        </w:trPr>
        <w:tc>
          <w:tcPr>
            <w:tcW w:w="857" w:type="dxa"/>
            <w:vAlign w:val="center"/>
          </w:tcPr>
          <w:p w:rsidR="00D85DE2" w:rsidRPr="004E6BF2" w:rsidRDefault="00D85DE2" w:rsidP="00E53241">
            <w:pPr>
              <w:jc w:val="center"/>
            </w:pPr>
            <w:r w:rsidRPr="004E6BF2">
              <w:t>2.</w:t>
            </w:r>
          </w:p>
        </w:tc>
        <w:tc>
          <w:tcPr>
            <w:tcW w:w="3620" w:type="dxa"/>
            <w:vAlign w:val="center"/>
          </w:tcPr>
          <w:p w:rsidR="00D85DE2" w:rsidRPr="004E6BF2" w:rsidRDefault="00D85DE2" w:rsidP="009A01A5">
            <w:pPr>
              <w:ind w:left="205"/>
              <w:jc w:val="both"/>
            </w:pPr>
            <w:r w:rsidRPr="004E6BF2">
              <w:t>Bus/Truk</w:t>
            </w:r>
          </w:p>
        </w:tc>
        <w:tc>
          <w:tcPr>
            <w:tcW w:w="3623" w:type="dxa"/>
            <w:vAlign w:val="center"/>
          </w:tcPr>
          <w:p w:rsidR="00D85DE2" w:rsidRPr="004E6BF2" w:rsidRDefault="00D85DE2" w:rsidP="009A01A5">
            <w:pPr>
              <w:ind w:left="275"/>
            </w:pPr>
            <w:r w:rsidRPr="004E6BF2">
              <w:t>3,40 x 12,50</w:t>
            </w:r>
          </w:p>
        </w:tc>
      </w:tr>
      <w:tr w:rsidR="00D85DE2" w:rsidRPr="004E6BF2" w:rsidTr="00195AF4">
        <w:trPr>
          <w:trHeight w:val="431"/>
        </w:trPr>
        <w:tc>
          <w:tcPr>
            <w:tcW w:w="857" w:type="dxa"/>
            <w:vAlign w:val="center"/>
          </w:tcPr>
          <w:p w:rsidR="00D85DE2" w:rsidRPr="004E6BF2" w:rsidRDefault="00D85DE2" w:rsidP="00E53241">
            <w:pPr>
              <w:jc w:val="center"/>
            </w:pPr>
            <w:r w:rsidRPr="004E6BF2">
              <w:t>3.</w:t>
            </w:r>
          </w:p>
        </w:tc>
        <w:tc>
          <w:tcPr>
            <w:tcW w:w="3620" w:type="dxa"/>
            <w:vAlign w:val="center"/>
          </w:tcPr>
          <w:p w:rsidR="00D85DE2" w:rsidRPr="004E6BF2" w:rsidRDefault="00D85DE2" w:rsidP="009A01A5">
            <w:pPr>
              <w:ind w:left="205"/>
              <w:jc w:val="both"/>
            </w:pPr>
            <w:r w:rsidRPr="004E6BF2">
              <w:t>Sepeda Motor</w:t>
            </w:r>
          </w:p>
        </w:tc>
        <w:tc>
          <w:tcPr>
            <w:tcW w:w="3623" w:type="dxa"/>
            <w:vAlign w:val="center"/>
          </w:tcPr>
          <w:p w:rsidR="00D85DE2" w:rsidRPr="004E6BF2" w:rsidRDefault="00D85DE2" w:rsidP="009A01A5">
            <w:pPr>
              <w:ind w:left="275"/>
            </w:pPr>
            <w:r w:rsidRPr="004E6BF2">
              <w:t>0,8 x 1,80</w:t>
            </w:r>
          </w:p>
        </w:tc>
      </w:tr>
    </w:tbl>
    <w:p w:rsidR="00D85DE2" w:rsidRPr="000C4163" w:rsidRDefault="00D85DE2" w:rsidP="00D85DE2">
      <w:pPr>
        <w:ind w:left="284"/>
        <w:jc w:val="center"/>
        <w:rPr>
          <w:sz w:val="20"/>
          <w:szCs w:val="20"/>
        </w:rPr>
      </w:pPr>
      <w:r w:rsidRPr="000C4163">
        <w:rPr>
          <w:sz w:val="20"/>
          <w:szCs w:val="20"/>
        </w:rPr>
        <w:t>Sumber : Dirjen Perhubungan Darat Tahun 1998, Pedoman Perencanaan dan Pengoperasian Fasilitas Parkir</w:t>
      </w:r>
    </w:p>
    <w:p w:rsidR="005364D3" w:rsidRPr="001272CE" w:rsidRDefault="00C3588E" w:rsidP="005364D3">
      <w:pPr>
        <w:pStyle w:val="Heading3"/>
        <w:jc w:val="both"/>
        <w:rPr>
          <w:rFonts w:ascii="Tahoma" w:hAnsi="Tahoma" w:cs="Tahoma"/>
          <w:b w:val="0"/>
          <w:color w:val="auto"/>
        </w:rPr>
      </w:pPr>
      <w:bookmarkStart w:id="152" w:name="_Toc111980010"/>
      <w:r>
        <w:rPr>
          <w:rFonts w:ascii="Tahoma" w:hAnsi="Tahoma" w:cs="Tahoma"/>
          <w:b w:val="0"/>
          <w:color w:val="auto"/>
        </w:rPr>
        <w:t>4</w:t>
      </w:r>
      <w:r w:rsidR="00301544" w:rsidRPr="001272CE">
        <w:rPr>
          <w:rFonts w:ascii="Tahoma" w:hAnsi="Tahoma" w:cs="Tahoma"/>
          <w:b w:val="0"/>
          <w:color w:val="auto"/>
        </w:rPr>
        <w:t>.4.</w:t>
      </w:r>
      <w:r w:rsidR="005364D3" w:rsidRPr="001272CE">
        <w:rPr>
          <w:rFonts w:ascii="Tahoma" w:hAnsi="Tahoma" w:cs="Tahoma"/>
          <w:b w:val="0"/>
          <w:color w:val="auto"/>
        </w:rPr>
        <w:t>2 Analisis Pelayanan Fasilitas Penumpang</w:t>
      </w:r>
      <w:bookmarkEnd w:id="152"/>
      <w:r w:rsidR="005364D3" w:rsidRPr="001272CE">
        <w:rPr>
          <w:rFonts w:ascii="Tahoma" w:hAnsi="Tahoma" w:cs="Tahoma"/>
          <w:b w:val="0"/>
          <w:color w:val="auto"/>
        </w:rPr>
        <w:t xml:space="preserve"> </w:t>
      </w:r>
    </w:p>
    <w:p w:rsidR="005364D3" w:rsidRPr="001272CE" w:rsidRDefault="005364D3" w:rsidP="005364D3"/>
    <w:p w:rsidR="005364D3" w:rsidRDefault="005364D3" w:rsidP="009A01A5">
      <w:pPr>
        <w:spacing w:line="360" w:lineRule="auto"/>
        <w:ind w:left="630" w:firstLine="810"/>
        <w:jc w:val="both"/>
      </w:pPr>
      <w:r w:rsidRPr="00273248">
        <w:t xml:space="preserve">Metode yang digunakan adalah penilaian </w:t>
      </w:r>
      <w:r w:rsidR="00370462">
        <w:t>dengan menggunakan teknik skor likert</w:t>
      </w:r>
      <w:r w:rsidRPr="00273248">
        <w:t xml:space="preserve"> terhadap kinerja fasilitas existing di </w:t>
      </w:r>
      <w:r w:rsidR="00370462">
        <w:t xml:space="preserve">Dermaga Wisata Kalimas Calaca </w:t>
      </w:r>
      <w:r w:rsidRPr="00273248">
        <w:t xml:space="preserve"> yang dibandingkan dengan PM 39 Tahun 2015 tentang SPM Angkutan Penyeberangan</w:t>
      </w:r>
      <w:r w:rsidR="00370462">
        <w:t xml:space="preserve"> oleh para pengguna jasa</w:t>
      </w:r>
      <w:r w:rsidRPr="00273248">
        <w:t>. Dengan demikian diharapkan ada kenaikan pada pelayanan fasilitas yang akan disediakan.</w:t>
      </w:r>
    </w:p>
    <w:p w:rsidR="009A01A5" w:rsidRPr="00273248" w:rsidRDefault="009A01A5" w:rsidP="009A01A5">
      <w:pPr>
        <w:spacing w:line="360" w:lineRule="auto"/>
        <w:ind w:left="630" w:firstLine="810"/>
        <w:jc w:val="both"/>
      </w:pPr>
    </w:p>
    <w:p w:rsidR="005364D3" w:rsidRPr="00F50113" w:rsidRDefault="005364D3" w:rsidP="005364D3">
      <w:pPr>
        <w:pStyle w:val="Caption"/>
        <w:keepNext/>
        <w:jc w:val="center"/>
        <w:rPr>
          <w:b w:val="0"/>
          <w:color w:val="auto"/>
          <w:sz w:val="22"/>
        </w:rPr>
      </w:pPr>
      <w:bookmarkStart w:id="153" w:name="_Toc106258624"/>
      <w:bookmarkStart w:id="154" w:name="_Toc106441665"/>
      <w:bookmarkStart w:id="155" w:name="_Toc109165235"/>
      <w:bookmarkStart w:id="156" w:name="_Toc110965636"/>
      <w:r w:rsidRPr="00F50113">
        <w:rPr>
          <w:b w:val="0"/>
          <w:color w:val="auto"/>
          <w:sz w:val="22"/>
        </w:rPr>
        <w:t xml:space="preserve">Tabel IV. </w:t>
      </w:r>
      <w:r w:rsidRPr="00F50113">
        <w:rPr>
          <w:b w:val="0"/>
          <w:color w:val="auto"/>
          <w:sz w:val="22"/>
        </w:rPr>
        <w:fldChar w:fldCharType="begin"/>
      </w:r>
      <w:r w:rsidRPr="00F50113">
        <w:rPr>
          <w:b w:val="0"/>
          <w:color w:val="auto"/>
          <w:sz w:val="22"/>
        </w:rPr>
        <w:instrText xml:space="preserve"> SEQ Tabel_IV. \* ARABIC </w:instrText>
      </w:r>
      <w:r w:rsidRPr="00F50113">
        <w:rPr>
          <w:b w:val="0"/>
          <w:color w:val="auto"/>
          <w:sz w:val="22"/>
        </w:rPr>
        <w:fldChar w:fldCharType="separate"/>
      </w:r>
      <w:r w:rsidR="00163B1B">
        <w:rPr>
          <w:b w:val="0"/>
          <w:noProof/>
          <w:color w:val="auto"/>
          <w:sz w:val="22"/>
        </w:rPr>
        <w:t>2</w:t>
      </w:r>
      <w:r w:rsidRPr="00F50113">
        <w:rPr>
          <w:b w:val="0"/>
          <w:color w:val="auto"/>
          <w:sz w:val="22"/>
        </w:rPr>
        <w:fldChar w:fldCharType="end"/>
      </w:r>
      <w:r w:rsidRPr="00F50113">
        <w:rPr>
          <w:b w:val="0"/>
          <w:color w:val="auto"/>
          <w:sz w:val="22"/>
        </w:rPr>
        <w:t xml:space="preserve"> PM 39 Tahun 2015 tentang Standar Pelayanan Minimum Angkutan Penyeberangan</w:t>
      </w:r>
      <w:bookmarkEnd w:id="153"/>
      <w:bookmarkEnd w:id="154"/>
      <w:bookmarkEnd w:id="155"/>
      <w:bookmarkEnd w:id="156"/>
    </w:p>
    <w:tbl>
      <w:tblPr>
        <w:tblW w:w="91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845"/>
        <w:gridCol w:w="2706"/>
        <w:gridCol w:w="1569"/>
        <w:gridCol w:w="2340"/>
      </w:tblGrid>
      <w:tr w:rsidR="005364D3" w:rsidRPr="00273248" w:rsidTr="00F50113">
        <w:trPr>
          <w:trHeight w:val="143"/>
          <w:tblHeader/>
        </w:trPr>
        <w:tc>
          <w:tcPr>
            <w:tcW w:w="720" w:type="dxa"/>
            <w:shd w:val="clear" w:color="auto" w:fill="4F81BD" w:themeFill="accent1"/>
            <w:vAlign w:val="center"/>
          </w:tcPr>
          <w:p w:rsidR="005364D3" w:rsidRPr="00273248" w:rsidRDefault="005364D3" w:rsidP="0020536E">
            <w:pPr>
              <w:pStyle w:val="ListParagraph"/>
              <w:ind w:left="0"/>
              <w:jc w:val="center"/>
              <w:rPr>
                <w:b/>
              </w:rPr>
            </w:pPr>
            <w:r w:rsidRPr="00273248">
              <w:rPr>
                <w:b/>
              </w:rPr>
              <w:t>No</w:t>
            </w:r>
          </w:p>
        </w:tc>
        <w:tc>
          <w:tcPr>
            <w:tcW w:w="1845" w:type="dxa"/>
            <w:shd w:val="clear" w:color="auto" w:fill="4F81BD" w:themeFill="accent1"/>
            <w:vAlign w:val="center"/>
          </w:tcPr>
          <w:p w:rsidR="005364D3" w:rsidRPr="00273248" w:rsidRDefault="00F50113" w:rsidP="00F50113">
            <w:pPr>
              <w:pStyle w:val="ListParagraph"/>
              <w:ind w:left="0"/>
              <w:jc w:val="center"/>
              <w:rPr>
                <w:b/>
              </w:rPr>
            </w:pPr>
            <w:r>
              <w:rPr>
                <w:b/>
              </w:rPr>
              <w:t xml:space="preserve">    </w:t>
            </w:r>
            <w:r w:rsidR="005364D3">
              <w:rPr>
                <w:b/>
              </w:rPr>
              <w:t>Jenis Pelayanan</w:t>
            </w:r>
          </w:p>
        </w:tc>
        <w:tc>
          <w:tcPr>
            <w:tcW w:w="2706" w:type="dxa"/>
            <w:shd w:val="clear" w:color="auto" w:fill="4F81BD" w:themeFill="accent1"/>
            <w:vAlign w:val="center"/>
          </w:tcPr>
          <w:p w:rsidR="005364D3" w:rsidRPr="00273248" w:rsidRDefault="005364D3" w:rsidP="0020536E">
            <w:pPr>
              <w:pStyle w:val="ListParagraph"/>
              <w:ind w:left="0"/>
              <w:jc w:val="center"/>
              <w:rPr>
                <w:b/>
              </w:rPr>
            </w:pPr>
            <w:r w:rsidRPr="00273248">
              <w:rPr>
                <w:b/>
              </w:rPr>
              <w:t>Uraian</w:t>
            </w:r>
          </w:p>
        </w:tc>
        <w:tc>
          <w:tcPr>
            <w:tcW w:w="1569" w:type="dxa"/>
            <w:shd w:val="clear" w:color="auto" w:fill="4F81BD" w:themeFill="accent1"/>
            <w:vAlign w:val="center"/>
          </w:tcPr>
          <w:p w:rsidR="005364D3" w:rsidRPr="00273248" w:rsidRDefault="005364D3" w:rsidP="0020536E">
            <w:pPr>
              <w:pStyle w:val="ListParagraph"/>
              <w:ind w:left="0"/>
              <w:jc w:val="center"/>
              <w:rPr>
                <w:b/>
              </w:rPr>
            </w:pPr>
            <w:r w:rsidRPr="00273248">
              <w:rPr>
                <w:b/>
              </w:rPr>
              <w:t>Indikator</w:t>
            </w:r>
          </w:p>
        </w:tc>
        <w:tc>
          <w:tcPr>
            <w:tcW w:w="2340" w:type="dxa"/>
            <w:shd w:val="clear" w:color="auto" w:fill="4F81BD" w:themeFill="accent1"/>
            <w:vAlign w:val="center"/>
          </w:tcPr>
          <w:p w:rsidR="005364D3" w:rsidRPr="00273248" w:rsidRDefault="005364D3" w:rsidP="0020536E">
            <w:pPr>
              <w:pStyle w:val="ListParagraph"/>
              <w:ind w:left="0"/>
              <w:jc w:val="center"/>
              <w:rPr>
                <w:b/>
              </w:rPr>
            </w:pPr>
            <w:r w:rsidRPr="00273248">
              <w:rPr>
                <w:b/>
              </w:rPr>
              <w:t>Tolak Ukur</w:t>
            </w:r>
          </w:p>
        </w:tc>
      </w:tr>
      <w:tr w:rsidR="005364D3" w:rsidRPr="00273248" w:rsidTr="0020536E">
        <w:trPr>
          <w:trHeight w:val="143"/>
        </w:trPr>
        <w:tc>
          <w:tcPr>
            <w:tcW w:w="720" w:type="dxa"/>
            <w:shd w:val="clear" w:color="auto" w:fill="EEECE1" w:themeFill="background2"/>
            <w:vAlign w:val="center"/>
          </w:tcPr>
          <w:p w:rsidR="005364D3" w:rsidRPr="00273248" w:rsidRDefault="005364D3" w:rsidP="0020536E">
            <w:pPr>
              <w:pStyle w:val="ListParagraph"/>
              <w:ind w:left="0"/>
              <w:jc w:val="center"/>
              <w:rPr>
                <w:b/>
              </w:rPr>
            </w:pPr>
            <w:r>
              <w:rPr>
                <w:b/>
              </w:rPr>
              <w:t>1</w:t>
            </w:r>
          </w:p>
        </w:tc>
        <w:tc>
          <w:tcPr>
            <w:tcW w:w="8460" w:type="dxa"/>
            <w:gridSpan w:val="4"/>
            <w:shd w:val="clear" w:color="auto" w:fill="EEECE1" w:themeFill="background2"/>
            <w:vAlign w:val="center"/>
          </w:tcPr>
          <w:p w:rsidR="005364D3" w:rsidRPr="00273248" w:rsidRDefault="005364D3" w:rsidP="0020536E">
            <w:pPr>
              <w:pStyle w:val="ListParagraph"/>
              <w:ind w:left="0"/>
              <w:jc w:val="center"/>
            </w:pPr>
            <w:r w:rsidRPr="00273248">
              <w:rPr>
                <w:b/>
              </w:rPr>
              <w:t>Keselamatan</w:t>
            </w:r>
          </w:p>
        </w:tc>
      </w:tr>
      <w:tr w:rsidR="005364D3" w:rsidRPr="00273248" w:rsidTr="0020536E">
        <w:trPr>
          <w:trHeight w:val="143"/>
        </w:trPr>
        <w:tc>
          <w:tcPr>
            <w:tcW w:w="720" w:type="dxa"/>
            <w:vAlign w:val="center"/>
          </w:tcPr>
          <w:p w:rsidR="005364D3" w:rsidRPr="00273248" w:rsidRDefault="005364D3" w:rsidP="0020536E">
            <w:pPr>
              <w:pStyle w:val="ListParagraph"/>
              <w:ind w:left="0"/>
              <w:jc w:val="center"/>
            </w:pPr>
          </w:p>
        </w:tc>
        <w:tc>
          <w:tcPr>
            <w:tcW w:w="1845" w:type="dxa"/>
          </w:tcPr>
          <w:p w:rsidR="005364D3" w:rsidRPr="00273248" w:rsidRDefault="005364D3" w:rsidP="009C387E">
            <w:pPr>
              <w:pStyle w:val="ListParagraph"/>
              <w:widowControl/>
              <w:numPr>
                <w:ilvl w:val="1"/>
                <w:numId w:val="24"/>
              </w:numPr>
              <w:autoSpaceDE/>
              <w:autoSpaceDN/>
              <w:spacing w:after="160" w:line="276" w:lineRule="auto"/>
              <w:ind w:left="445" w:hanging="426"/>
              <w:contextualSpacing/>
            </w:pPr>
            <w:r w:rsidRPr="00273248">
              <w:t>Informasi dan fasilitas kesehatan</w:t>
            </w:r>
          </w:p>
        </w:tc>
        <w:tc>
          <w:tcPr>
            <w:tcW w:w="2706" w:type="dxa"/>
          </w:tcPr>
          <w:p w:rsidR="005364D3" w:rsidRDefault="005364D3" w:rsidP="0020536E">
            <w:r>
              <w:t>Informasi Ketersediaan dan peralatan penyelamatan darirat dalam bahaya kebakaran, kekacauan, atau bencana alam</w:t>
            </w:r>
          </w:p>
          <w:p w:rsidR="005364D3" w:rsidRDefault="005364D3" w:rsidP="0020536E">
            <w:pPr>
              <w:pStyle w:val="ListParagraph"/>
              <w:ind w:left="0"/>
            </w:pPr>
          </w:p>
          <w:p w:rsidR="005364D3" w:rsidRPr="00273248" w:rsidRDefault="005364D3" w:rsidP="0020536E">
            <w:pPr>
              <w:pStyle w:val="ListParagraph"/>
              <w:ind w:left="0"/>
            </w:pPr>
          </w:p>
        </w:tc>
        <w:tc>
          <w:tcPr>
            <w:tcW w:w="1569" w:type="dxa"/>
          </w:tcPr>
          <w:p w:rsidR="005364D3" w:rsidRPr="00273248" w:rsidRDefault="005364D3" w:rsidP="0020536E">
            <w:pPr>
              <w:pStyle w:val="ListParagraph"/>
              <w:ind w:left="0"/>
            </w:pPr>
            <w:r>
              <w:t xml:space="preserve">    Kondisi</w:t>
            </w:r>
          </w:p>
          <w:p w:rsidR="005364D3" w:rsidRPr="00273248" w:rsidRDefault="005364D3" w:rsidP="0020536E">
            <w:pPr>
              <w:pStyle w:val="ListParagraph"/>
              <w:ind w:left="0"/>
            </w:pPr>
          </w:p>
        </w:tc>
        <w:tc>
          <w:tcPr>
            <w:tcW w:w="2340" w:type="dxa"/>
          </w:tcPr>
          <w:p w:rsidR="005364D3" w:rsidRPr="00273248" w:rsidRDefault="005364D3" w:rsidP="0020536E">
            <w:pPr>
              <w:pStyle w:val="ListParagraph"/>
              <w:ind w:left="0"/>
            </w:pPr>
            <w:r>
              <w:t xml:space="preserve">     </w:t>
            </w:r>
            <w:r w:rsidRPr="00273248">
              <w:t>Informasi dan fasilitas keselamatan mudah terlihat dan terjangkau antara lain :</w:t>
            </w:r>
          </w:p>
          <w:p w:rsidR="005364D3" w:rsidRPr="00273248" w:rsidRDefault="005364D3" w:rsidP="009C387E">
            <w:pPr>
              <w:pStyle w:val="ListParagraph"/>
              <w:widowControl/>
              <w:numPr>
                <w:ilvl w:val="0"/>
                <w:numId w:val="25"/>
              </w:numPr>
              <w:autoSpaceDE/>
              <w:autoSpaceDN/>
              <w:spacing w:after="160" w:line="276" w:lineRule="auto"/>
              <w:ind w:left="318" w:hanging="142"/>
              <w:contextualSpacing/>
            </w:pPr>
            <w:r w:rsidRPr="00273248">
              <w:t>Alat pemadam kebakaran</w:t>
            </w:r>
            <w:r w:rsidR="00D23A32">
              <w:t xml:space="preserve"> </w:t>
            </w:r>
          </w:p>
          <w:p w:rsidR="005364D3" w:rsidRPr="00273248" w:rsidRDefault="005364D3" w:rsidP="009C387E">
            <w:pPr>
              <w:pStyle w:val="ListParagraph"/>
              <w:widowControl/>
              <w:numPr>
                <w:ilvl w:val="0"/>
                <w:numId w:val="25"/>
              </w:numPr>
              <w:autoSpaceDE/>
              <w:autoSpaceDN/>
              <w:spacing w:after="160" w:line="276" w:lineRule="auto"/>
              <w:ind w:left="318" w:hanging="142"/>
              <w:contextualSpacing/>
            </w:pPr>
            <w:r w:rsidRPr="00273248">
              <w:t>Petunjuk jalur evakuasi</w:t>
            </w:r>
            <w:r w:rsidR="00D23A32">
              <w:t xml:space="preserve"> </w:t>
            </w:r>
          </w:p>
          <w:p w:rsidR="005364D3" w:rsidRPr="00273248" w:rsidRDefault="005364D3" w:rsidP="009C387E">
            <w:pPr>
              <w:pStyle w:val="ListParagraph"/>
              <w:widowControl/>
              <w:numPr>
                <w:ilvl w:val="0"/>
                <w:numId w:val="25"/>
              </w:numPr>
              <w:autoSpaceDE/>
              <w:autoSpaceDN/>
              <w:spacing w:after="160" w:line="276" w:lineRule="auto"/>
              <w:ind w:left="318" w:hanging="142"/>
              <w:contextualSpacing/>
            </w:pPr>
            <w:r w:rsidRPr="00273248">
              <w:t>Titik kumpul darurat</w:t>
            </w:r>
            <w:r w:rsidR="00D23A32">
              <w:t xml:space="preserve"> </w:t>
            </w:r>
          </w:p>
          <w:p w:rsidR="005364D3" w:rsidRPr="00273248" w:rsidRDefault="005364D3" w:rsidP="009C387E">
            <w:pPr>
              <w:pStyle w:val="ListParagraph"/>
              <w:widowControl/>
              <w:numPr>
                <w:ilvl w:val="0"/>
                <w:numId w:val="25"/>
              </w:numPr>
              <w:autoSpaceDE/>
              <w:autoSpaceDN/>
              <w:spacing w:after="160" w:line="276" w:lineRule="auto"/>
              <w:ind w:left="318" w:hanging="142"/>
              <w:contextualSpacing/>
            </w:pPr>
            <w:r w:rsidRPr="00273248">
              <w:t>Nomor telfon darurat</w:t>
            </w:r>
            <w:r w:rsidR="00D23A32">
              <w:t xml:space="preserve"> </w:t>
            </w:r>
          </w:p>
        </w:tc>
      </w:tr>
      <w:tr w:rsidR="005364D3" w:rsidRPr="00273248" w:rsidTr="0020536E">
        <w:trPr>
          <w:trHeight w:val="2700"/>
        </w:trPr>
        <w:tc>
          <w:tcPr>
            <w:tcW w:w="720" w:type="dxa"/>
            <w:vAlign w:val="center"/>
          </w:tcPr>
          <w:p w:rsidR="005364D3" w:rsidRPr="00273248" w:rsidRDefault="005364D3" w:rsidP="0020536E">
            <w:pPr>
              <w:pStyle w:val="ListParagraph"/>
              <w:ind w:left="0"/>
              <w:jc w:val="center"/>
            </w:pPr>
          </w:p>
        </w:tc>
        <w:tc>
          <w:tcPr>
            <w:tcW w:w="1845" w:type="dxa"/>
          </w:tcPr>
          <w:p w:rsidR="005364D3" w:rsidRPr="00273248" w:rsidRDefault="005364D3" w:rsidP="009C387E">
            <w:pPr>
              <w:pStyle w:val="ListParagraph"/>
              <w:widowControl/>
              <w:numPr>
                <w:ilvl w:val="1"/>
                <w:numId w:val="24"/>
              </w:numPr>
              <w:autoSpaceDE/>
              <w:autoSpaceDN/>
              <w:spacing w:after="160" w:line="276" w:lineRule="auto"/>
              <w:ind w:left="445" w:hanging="426"/>
              <w:contextualSpacing/>
            </w:pPr>
            <w:r w:rsidRPr="00273248">
              <w:t>Informasi dan Fasilitas kesehatan</w:t>
            </w:r>
          </w:p>
        </w:tc>
        <w:tc>
          <w:tcPr>
            <w:tcW w:w="2706" w:type="dxa"/>
          </w:tcPr>
          <w:p w:rsidR="005364D3" w:rsidRPr="00273248" w:rsidRDefault="005364D3" w:rsidP="0020536E">
            <w:pPr>
              <w:pStyle w:val="ListParagraph"/>
              <w:ind w:left="0"/>
            </w:pPr>
            <w:r>
              <w:t xml:space="preserve">     Informasi ken</w:t>
            </w:r>
            <w:r w:rsidRPr="00273248">
              <w:t>daraan dan fasilitas kesehatan untuk penanganan darurat</w:t>
            </w:r>
          </w:p>
        </w:tc>
        <w:tc>
          <w:tcPr>
            <w:tcW w:w="1569" w:type="dxa"/>
          </w:tcPr>
          <w:p w:rsidR="005364D3" w:rsidRPr="00273248" w:rsidRDefault="005364D3" w:rsidP="0020536E">
            <w:pPr>
              <w:pStyle w:val="ListParagraph"/>
              <w:ind w:left="0"/>
            </w:pPr>
            <w:r>
              <w:t xml:space="preserve">    </w:t>
            </w:r>
            <w:r w:rsidRPr="00273248">
              <w:t>Kondisi</w:t>
            </w:r>
          </w:p>
          <w:p w:rsidR="005364D3" w:rsidRPr="00273248" w:rsidRDefault="005364D3" w:rsidP="0020536E"/>
        </w:tc>
        <w:tc>
          <w:tcPr>
            <w:tcW w:w="2340" w:type="dxa"/>
          </w:tcPr>
          <w:p w:rsidR="005364D3" w:rsidRPr="00273248" w:rsidRDefault="005364D3" w:rsidP="0020536E">
            <w:pPr>
              <w:pStyle w:val="ListParagraph"/>
              <w:ind w:left="0"/>
            </w:pPr>
            <w:r>
              <w:t xml:space="preserve">     </w:t>
            </w:r>
            <w:r w:rsidRPr="00273248">
              <w:t>Informasi dan fasilitas kesehatan mudah terli</w:t>
            </w:r>
            <w:r w:rsidR="00D23A32">
              <w:t>hat dan terjangkau Antara lain :</w:t>
            </w:r>
          </w:p>
          <w:p w:rsidR="005364D3" w:rsidRPr="00273248" w:rsidRDefault="005364D3" w:rsidP="009C387E">
            <w:pPr>
              <w:pStyle w:val="ListParagraph"/>
              <w:widowControl/>
              <w:numPr>
                <w:ilvl w:val="0"/>
                <w:numId w:val="26"/>
              </w:numPr>
              <w:autoSpaceDE/>
              <w:autoSpaceDN/>
              <w:spacing w:before="120" w:after="160" w:line="276" w:lineRule="auto"/>
              <w:ind w:left="178" w:hanging="141"/>
              <w:contextualSpacing/>
            </w:pPr>
            <w:r w:rsidRPr="00273248">
              <w:t>Perlengkapan P3K</w:t>
            </w:r>
            <w:r w:rsidR="00D23A32">
              <w:t xml:space="preserve"> </w:t>
            </w:r>
          </w:p>
          <w:p w:rsidR="005364D3" w:rsidRPr="00273248" w:rsidRDefault="005364D3" w:rsidP="009C387E">
            <w:pPr>
              <w:pStyle w:val="ListParagraph"/>
              <w:widowControl/>
              <w:numPr>
                <w:ilvl w:val="0"/>
                <w:numId w:val="26"/>
              </w:numPr>
              <w:autoSpaceDE/>
              <w:autoSpaceDN/>
              <w:spacing w:before="120" w:after="160" w:line="276" w:lineRule="auto"/>
              <w:ind w:left="178" w:hanging="141"/>
              <w:contextualSpacing/>
            </w:pPr>
            <w:r w:rsidRPr="00273248">
              <w:t>Petugas kesehatan</w:t>
            </w:r>
            <w:r w:rsidR="00D23A32">
              <w:t xml:space="preserve"> </w:t>
            </w:r>
          </w:p>
          <w:p w:rsidR="005364D3" w:rsidRPr="00273248" w:rsidRDefault="005364D3" w:rsidP="009C387E">
            <w:pPr>
              <w:pStyle w:val="ListParagraph"/>
              <w:widowControl/>
              <w:numPr>
                <w:ilvl w:val="0"/>
                <w:numId w:val="26"/>
              </w:numPr>
              <w:autoSpaceDE/>
              <w:autoSpaceDN/>
              <w:spacing w:before="120" w:after="160" w:line="276" w:lineRule="auto"/>
              <w:ind w:left="178" w:hanging="141"/>
              <w:contextualSpacing/>
            </w:pPr>
            <w:r w:rsidRPr="00273248">
              <w:t>Kursi roda</w:t>
            </w:r>
            <w:r w:rsidR="00D23A32">
              <w:t xml:space="preserve"> </w:t>
            </w:r>
          </w:p>
          <w:p w:rsidR="005364D3" w:rsidRPr="00273248" w:rsidRDefault="005364D3" w:rsidP="009C387E">
            <w:pPr>
              <w:pStyle w:val="ListParagraph"/>
              <w:widowControl/>
              <w:numPr>
                <w:ilvl w:val="0"/>
                <w:numId w:val="26"/>
              </w:numPr>
              <w:autoSpaceDE/>
              <w:autoSpaceDN/>
              <w:spacing w:before="120" w:after="160" w:line="276" w:lineRule="auto"/>
              <w:ind w:left="178" w:hanging="141"/>
              <w:contextualSpacing/>
            </w:pPr>
            <w:r w:rsidRPr="00273248">
              <w:t>Tandu</w:t>
            </w:r>
            <w:r w:rsidR="00D23A32">
              <w:t xml:space="preserve"> </w:t>
            </w:r>
          </w:p>
        </w:tc>
      </w:tr>
      <w:tr w:rsidR="005364D3" w:rsidRPr="00273248" w:rsidTr="0020536E">
        <w:trPr>
          <w:trHeight w:val="250"/>
        </w:trPr>
        <w:tc>
          <w:tcPr>
            <w:tcW w:w="720" w:type="dxa"/>
            <w:tcBorders>
              <w:bottom w:val="single" w:sz="4" w:space="0" w:color="auto"/>
            </w:tcBorders>
            <w:shd w:val="clear" w:color="auto" w:fill="EEECE1" w:themeFill="background2"/>
            <w:vAlign w:val="center"/>
          </w:tcPr>
          <w:p w:rsidR="005364D3" w:rsidRPr="00273248" w:rsidRDefault="005364D3" w:rsidP="0020536E">
            <w:pPr>
              <w:pStyle w:val="ListParagraph"/>
              <w:ind w:left="0"/>
              <w:jc w:val="center"/>
            </w:pPr>
            <w:r w:rsidRPr="00273248">
              <w:rPr>
                <w:b/>
              </w:rPr>
              <w:t>2</w:t>
            </w:r>
          </w:p>
        </w:tc>
        <w:tc>
          <w:tcPr>
            <w:tcW w:w="8460" w:type="dxa"/>
            <w:gridSpan w:val="4"/>
            <w:tcBorders>
              <w:bottom w:val="single" w:sz="4" w:space="0" w:color="auto"/>
            </w:tcBorders>
            <w:shd w:val="clear" w:color="auto" w:fill="EEECE1" w:themeFill="background2"/>
            <w:vAlign w:val="center"/>
          </w:tcPr>
          <w:p w:rsidR="005364D3" w:rsidRPr="00273248" w:rsidRDefault="005364D3" w:rsidP="0020536E">
            <w:pPr>
              <w:pStyle w:val="ListParagraph"/>
              <w:ind w:left="0"/>
              <w:jc w:val="center"/>
            </w:pPr>
            <w:r w:rsidRPr="00273248">
              <w:rPr>
                <w:b/>
              </w:rPr>
              <w:t>Keamanan</w:t>
            </w:r>
          </w:p>
        </w:tc>
      </w:tr>
      <w:tr w:rsidR="005364D3" w:rsidRPr="00273248" w:rsidTr="0020536E">
        <w:trPr>
          <w:trHeight w:val="1050"/>
        </w:trPr>
        <w:tc>
          <w:tcPr>
            <w:tcW w:w="720" w:type="dxa"/>
            <w:tcBorders>
              <w:top w:val="single" w:sz="4" w:space="0" w:color="auto"/>
              <w:left w:val="single" w:sz="4" w:space="0" w:color="auto"/>
              <w:bottom w:val="single" w:sz="4" w:space="0" w:color="auto"/>
              <w:right w:val="single" w:sz="4" w:space="0" w:color="auto"/>
            </w:tcBorders>
            <w:vAlign w:val="center"/>
          </w:tcPr>
          <w:p w:rsidR="005364D3" w:rsidRPr="00273248" w:rsidRDefault="005364D3" w:rsidP="0020536E">
            <w:pPr>
              <w:pStyle w:val="ListParagraph"/>
              <w:ind w:left="0"/>
              <w:jc w:val="center"/>
              <w:rPr>
                <w:b/>
              </w:rPr>
            </w:pPr>
          </w:p>
        </w:tc>
        <w:tc>
          <w:tcPr>
            <w:tcW w:w="1845" w:type="dxa"/>
            <w:tcBorders>
              <w:top w:val="single" w:sz="4" w:space="0" w:color="auto"/>
              <w:left w:val="single" w:sz="4" w:space="0" w:color="auto"/>
              <w:bottom w:val="single" w:sz="4" w:space="0" w:color="auto"/>
              <w:right w:val="single" w:sz="4" w:space="0" w:color="auto"/>
            </w:tcBorders>
          </w:tcPr>
          <w:p w:rsidR="005364D3" w:rsidRPr="00273248" w:rsidRDefault="005364D3" w:rsidP="0020536E">
            <w:pPr>
              <w:pStyle w:val="ListParagraph"/>
              <w:ind w:left="0"/>
              <w:rPr>
                <w:b/>
              </w:rPr>
            </w:pPr>
            <w:r>
              <w:t xml:space="preserve">     </w:t>
            </w:r>
            <w:r w:rsidRPr="00273248">
              <w:t>Petugas Keamanan</w:t>
            </w:r>
          </w:p>
        </w:tc>
        <w:tc>
          <w:tcPr>
            <w:tcW w:w="2706" w:type="dxa"/>
            <w:tcBorders>
              <w:top w:val="single" w:sz="4" w:space="0" w:color="auto"/>
              <w:left w:val="single" w:sz="4" w:space="0" w:color="auto"/>
              <w:bottom w:val="single" w:sz="4" w:space="0" w:color="auto"/>
              <w:right w:val="single" w:sz="4" w:space="0" w:color="auto"/>
            </w:tcBorders>
          </w:tcPr>
          <w:p w:rsidR="005364D3" w:rsidRPr="00273248" w:rsidRDefault="005364D3" w:rsidP="0020536E">
            <w:pPr>
              <w:pStyle w:val="ListParagraph"/>
              <w:ind w:left="0"/>
            </w:pPr>
            <w:r>
              <w:t xml:space="preserve">     </w:t>
            </w:r>
            <w:r w:rsidRPr="00273248">
              <w:t>Orang yang bertugas menjaga ketertiban dan kelancaran sirkulasi pengguna jasa di terminal penumpang</w:t>
            </w:r>
          </w:p>
        </w:tc>
        <w:tc>
          <w:tcPr>
            <w:tcW w:w="1569" w:type="dxa"/>
            <w:tcBorders>
              <w:top w:val="single" w:sz="4" w:space="0" w:color="auto"/>
              <w:left w:val="single" w:sz="4" w:space="0" w:color="auto"/>
              <w:bottom w:val="single" w:sz="4" w:space="0" w:color="auto"/>
              <w:right w:val="single" w:sz="4" w:space="0" w:color="auto"/>
            </w:tcBorders>
            <w:vAlign w:val="center"/>
          </w:tcPr>
          <w:p w:rsidR="005364D3" w:rsidRPr="00273248" w:rsidRDefault="005364D3" w:rsidP="0020536E">
            <w:pPr>
              <w:pStyle w:val="ListParagraph"/>
              <w:ind w:left="0"/>
              <w:jc w:val="center"/>
            </w:pPr>
            <w:r>
              <w:t xml:space="preserve">   </w:t>
            </w:r>
            <w:r w:rsidRPr="00273248">
              <w:t>Ketersediaan</w:t>
            </w:r>
          </w:p>
        </w:tc>
        <w:tc>
          <w:tcPr>
            <w:tcW w:w="2340" w:type="dxa"/>
            <w:tcBorders>
              <w:top w:val="single" w:sz="4" w:space="0" w:color="auto"/>
              <w:left w:val="single" w:sz="4" w:space="0" w:color="auto"/>
              <w:bottom w:val="single" w:sz="4" w:space="0" w:color="auto"/>
              <w:right w:val="single" w:sz="4" w:space="0" w:color="auto"/>
            </w:tcBorders>
          </w:tcPr>
          <w:p w:rsidR="005364D3" w:rsidRPr="00273248" w:rsidRDefault="005364D3" w:rsidP="0020536E">
            <w:pPr>
              <w:pStyle w:val="ListParagraph"/>
              <w:ind w:left="0"/>
            </w:pPr>
            <w:r w:rsidRPr="00273248">
              <w:t>T</w:t>
            </w:r>
            <w:r>
              <w:t xml:space="preserve">   T</w:t>
            </w:r>
            <w:r w:rsidRPr="00273248">
              <w:t>ersedia petugas berseragam dan mudah terlihat</w:t>
            </w:r>
          </w:p>
        </w:tc>
      </w:tr>
      <w:tr w:rsidR="005364D3" w:rsidRPr="00273248" w:rsidTr="0020536E">
        <w:trPr>
          <w:trHeight w:val="516"/>
        </w:trPr>
        <w:tc>
          <w:tcPr>
            <w:tcW w:w="720" w:type="dxa"/>
            <w:tcBorders>
              <w:top w:val="single" w:sz="4" w:space="0" w:color="auto"/>
              <w:left w:val="single" w:sz="4" w:space="0" w:color="auto"/>
              <w:bottom w:val="single" w:sz="4" w:space="0" w:color="auto"/>
              <w:right w:val="single" w:sz="4" w:space="0" w:color="auto"/>
            </w:tcBorders>
            <w:vAlign w:val="center"/>
          </w:tcPr>
          <w:p w:rsidR="005364D3" w:rsidRPr="00273248" w:rsidRDefault="005364D3" w:rsidP="0020536E">
            <w:pPr>
              <w:pStyle w:val="ListParagraph"/>
              <w:ind w:left="0"/>
              <w:jc w:val="center"/>
              <w:rPr>
                <w:b/>
              </w:rPr>
            </w:pPr>
          </w:p>
        </w:tc>
        <w:tc>
          <w:tcPr>
            <w:tcW w:w="1845" w:type="dxa"/>
            <w:tcBorders>
              <w:top w:val="single" w:sz="4" w:space="0" w:color="auto"/>
              <w:left w:val="single" w:sz="4" w:space="0" w:color="auto"/>
              <w:bottom w:val="single" w:sz="4" w:space="0" w:color="auto"/>
              <w:right w:val="single" w:sz="4" w:space="0" w:color="auto"/>
            </w:tcBorders>
          </w:tcPr>
          <w:p w:rsidR="005364D3" w:rsidRPr="00273248" w:rsidRDefault="005364D3" w:rsidP="0020536E">
            <w:pPr>
              <w:pStyle w:val="ListParagraph"/>
              <w:ind w:left="0"/>
            </w:pPr>
            <w:r>
              <w:t xml:space="preserve">     </w:t>
            </w:r>
            <w:r w:rsidRPr="00273248">
              <w:t>Fasilitas Keamanan</w:t>
            </w:r>
          </w:p>
        </w:tc>
        <w:tc>
          <w:tcPr>
            <w:tcW w:w="2706" w:type="dxa"/>
            <w:tcBorders>
              <w:top w:val="single" w:sz="4" w:space="0" w:color="auto"/>
              <w:left w:val="single" w:sz="4" w:space="0" w:color="auto"/>
              <w:bottom w:val="single" w:sz="4" w:space="0" w:color="auto"/>
              <w:right w:val="single" w:sz="4" w:space="0" w:color="auto"/>
            </w:tcBorders>
          </w:tcPr>
          <w:p w:rsidR="005364D3" w:rsidRPr="00273248" w:rsidRDefault="005364D3" w:rsidP="0020536E">
            <w:pPr>
              <w:pStyle w:val="ListParagraph"/>
              <w:ind w:left="0"/>
            </w:pPr>
            <w:r>
              <w:t xml:space="preserve">     </w:t>
            </w:r>
            <w:r w:rsidRPr="00273248">
              <w:t>Peralatan pencegah tindak kriminal</w:t>
            </w:r>
          </w:p>
        </w:tc>
        <w:tc>
          <w:tcPr>
            <w:tcW w:w="1569" w:type="dxa"/>
            <w:tcBorders>
              <w:top w:val="single" w:sz="4" w:space="0" w:color="auto"/>
              <w:left w:val="single" w:sz="4" w:space="0" w:color="auto"/>
              <w:bottom w:val="single" w:sz="4" w:space="0" w:color="auto"/>
              <w:right w:val="single" w:sz="4" w:space="0" w:color="auto"/>
            </w:tcBorders>
            <w:vAlign w:val="center"/>
          </w:tcPr>
          <w:p w:rsidR="005364D3" w:rsidRPr="00273248" w:rsidRDefault="005364D3" w:rsidP="0020536E">
            <w:pPr>
              <w:pStyle w:val="ListParagraph"/>
              <w:ind w:left="0"/>
              <w:jc w:val="center"/>
            </w:pPr>
            <w:r>
              <w:t xml:space="preserve">   </w:t>
            </w:r>
            <w:r w:rsidRPr="00273248">
              <w:t>Ketersediaan</w:t>
            </w:r>
          </w:p>
        </w:tc>
        <w:tc>
          <w:tcPr>
            <w:tcW w:w="2340" w:type="dxa"/>
            <w:tcBorders>
              <w:top w:val="single" w:sz="4" w:space="0" w:color="auto"/>
              <w:left w:val="single" w:sz="4" w:space="0" w:color="auto"/>
              <w:bottom w:val="single" w:sz="4" w:space="0" w:color="auto"/>
              <w:right w:val="single" w:sz="4" w:space="0" w:color="auto"/>
            </w:tcBorders>
            <w:vAlign w:val="center"/>
          </w:tcPr>
          <w:p w:rsidR="005364D3" w:rsidRPr="00273248" w:rsidRDefault="005364D3" w:rsidP="0020536E">
            <w:pPr>
              <w:pStyle w:val="ListParagraph"/>
              <w:ind w:left="0"/>
              <w:jc w:val="center"/>
            </w:pPr>
            <w:r w:rsidRPr="00273248">
              <w:t>Tersedia CCTV</w:t>
            </w:r>
            <w:r w:rsidR="00D23A32">
              <w:t xml:space="preserve"> </w:t>
            </w:r>
          </w:p>
        </w:tc>
      </w:tr>
      <w:tr w:rsidR="005364D3" w:rsidRPr="00273248" w:rsidTr="0020536E">
        <w:trPr>
          <w:trHeight w:val="2382"/>
        </w:trPr>
        <w:tc>
          <w:tcPr>
            <w:tcW w:w="720" w:type="dxa"/>
            <w:tcBorders>
              <w:top w:val="single" w:sz="4" w:space="0" w:color="auto"/>
              <w:left w:val="single" w:sz="4" w:space="0" w:color="auto"/>
              <w:bottom w:val="single" w:sz="4" w:space="0" w:color="auto"/>
              <w:right w:val="single" w:sz="4" w:space="0" w:color="auto"/>
            </w:tcBorders>
            <w:vAlign w:val="center"/>
          </w:tcPr>
          <w:p w:rsidR="005364D3" w:rsidRPr="00273248" w:rsidRDefault="005364D3" w:rsidP="0020536E">
            <w:pPr>
              <w:pStyle w:val="ListParagraph"/>
              <w:ind w:left="0"/>
              <w:jc w:val="center"/>
              <w:rPr>
                <w:b/>
              </w:rPr>
            </w:pPr>
          </w:p>
        </w:tc>
        <w:tc>
          <w:tcPr>
            <w:tcW w:w="1845" w:type="dxa"/>
            <w:tcBorders>
              <w:top w:val="single" w:sz="4" w:space="0" w:color="auto"/>
              <w:left w:val="single" w:sz="4" w:space="0" w:color="auto"/>
              <w:bottom w:val="single" w:sz="4" w:space="0" w:color="auto"/>
              <w:right w:val="single" w:sz="4" w:space="0" w:color="auto"/>
            </w:tcBorders>
            <w:vAlign w:val="center"/>
          </w:tcPr>
          <w:p w:rsidR="005364D3" w:rsidRPr="00273248" w:rsidRDefault="005364D3" w:rsidP="0020536E">
            <w:pPr>
              <w:jc w:val="center"/>
            </w:pPr>
            <w:r w:rsidRPr="00273248">
              <w:t>Informasi gangguan keamanan</w:t>
            </w:r>
          </w:p>
        </w:tc>
        <w:tc>
          <w:tcPr>
            <w:tcW w:w="2706" w:type="dxa"/>
            <w:tcBorders>
              <w:top w:val="single" w:sz="4" w:space="0" w:color="auto"/>
              <w:left w:val="single" w:sz="4" w:space="0" w:color="auto"/>
              <w:bottom w:val="single" w:sz="4" w:space="0" w:color="auto"/>
              <w:right w:val="single" w:sz="4" w:space="0" w:color="auto"/>
            </w:tcBorders>
          </w:tcPr>
          <w:p w:rsidR="005364D3" w:rsidRPr="00273248" w:rsidRDefault="005364D3" w:rsidP="0020536E">
            <w:pPr>
              <w:pStyle w:val="ListParagraph"/>
              <w:ind w:left="0"/>
            </w:pPr>
            <w:r>
              <w:t xml:space="preserve">     </w:t>
            </w:r>
            <w:r w:rsidRPr="00273248">
              <w:t>Informasi yang disampaikan kepada pengguna jasa apabila mendapat gangguan keamanan berupa stiker berisi nomor telpon dan/atau sms pengaduan yang di temple pada tempat yang strategis dan mudah dilihat.</w:t>
            </w:r>
          </w:p>
        </w:tc>
        <w:tc>
          <w:tcPr>
            <w:tcW w:w="1569" w:type="dxa"/>
            <w:tcBorders>
              <w:top w:val="single" w:sz="4" w:space="0" w:color="auto"/>
              <w:left w:val="single" w:sz="4" w:space="0" w:color="auto"/>
              <w:bottom w:val="single" w:sz="4" w:space="0" w:color="auto"/>
              <w:right w:val="single" w:sz="4" w:space="0" w:color="auto"/>
            </w:tcBorders>
            <w:vAlign w:val="center"/>
          </w:tcPr>
          <w:p w:rsidR="005364D3" w:rsidRPr="00273248" w:rsidRDefault="005364D3" w:rsidP="0020536E">
            <w:r w:rsidRPr="00273248">
              <w:t>Ketersediaan</w:t>
            </w:r>
            <w:r>
              <w:t xml:space="preserve">     </w:t>
            </w:r>
          </w:p>
          <w:p w:rsidR="005364D3" w:rsidRPr="00273248" w:rsidRDefault="005364D3" w:rsidP="0020536E">
            <w:pPr>
              <w:pStyle w:val="ListParagraph"/>
              <w:ind w:left="0"/>
            </w:pPr>
          </w:p>
        </w:tc>
        <w:tc>
          <w:tcPr>
            <w:tcW w:w="2340" w:type="dxa"/>
            <w:tcBorders>
              <w:top w:val="single" w:sz="4" w:space="0" w:color="auto"/>
              <w:left w:val="single" w:sz="4" w:space="0" w:color="auto"/>
              <w:bottom w:val="single" w:sz="4" w:space="0" w:color="auto"/>
              <w:right w:val="single" w:sz="4" w:space="0" w:color="auto"/>
            </w:tcBorders>
          </w:tcPr>
          <w:p w:rsidR="005364D3" w:rsidRPr="00273248" w:rsidRDefault="005364D3" w:rsidP="0020536E">
            <w:pPr>
              <w:pStyle w:val="ListParagraph"/>
              <w:ind w:left="0"/>
            </w:pPr>
            <w:r w:rsidRPr="00273248">
              <w:t>T</w:t>
            </w:r>
            <w:r>
              <w:t xml:space="preserve">   T</w:t>
            </w:r>
            <w:r w:rsidRPr="00273248">
              <w:t>ersedia stiker yang mudah terlihat dan jelas terbaca</w:t>
            </w:r>
            <w:r w:rsidR="002A7DBA">
              <w:t xml:space="preserve"> </w:t>
            </w:r>
          </w:p>
          <w:p w:rsidR="005364D3" w:rsidRPr="00273248" w:rsidRDefault="005364D3" w:rsidP="0020536E">
            <w:pPr>
              <w:pStyle w:val="ListParagraph"/>
              <w:ind w:left="0"/>
            </w:pPr>
          </w:p>
        </w:tc>
      </w:tr>
      <w:tr w:rsidR="005364D3" w:rsidRPr="00273248" w:rsidTr="0020536E">
        <w:trPr>
          <w:trHeight w:val="1316"/>
        </w:trPr>
        <w:tc>
          <w:tcPr>
            <w:tcW w:w="720" w:type="dxa"/>
            <w:tcBorders>
              <w:top w:val="single" w:sz="4" w:space="0" w:color="auto"/>
              <w:bottom w:val="single" w:sz="4" w:space="0" w:color="auto"/>
            </w:tcBorders>
            <w:vAlign w:val="center"/>
          </w:tcPr>
          <w:p w:rsidR="005364D3" w:rsidRPr="00273248" w:rsidRDefault="005364D3" w:rsidP="0020536E">
            <w:pPr>
              <w:pStyle w:val="ListParagraph"/>
              <w:ind w:left="0"/>
              <w:jc w:val="center"/>
            </w:pPr>
          </w:p>
          <w:p w:rsidR="005364D3" w:rsidRPr="00273248" w:rsidRDefault="005364D3" w:rsidP="0020536E">
            <w:pPr>
              <w:pStyle w:val="ListParagraph"/>
              <w:ind w:left="0"/>
              <w:jc w:val="center"/>
              <w:rPr>
                <w:b/>
              </w:rPr>
            </w:pPr>
          </w:p>
        </w:tc>
        <w:tc>
          <w:tcPr>
            <w:tcW w:w="1845" w:type="dxa"/>
            <w:tcBorders>
              <w:top w:val="single" w:sz="4" w:space="0" w:color="auto"/>
              <w:bottom w:val="single" w:sz="4" w:space="0" w:color="auto"/>
            </w:tcBorders>
            <w:vAlign w:val="center"/>
          </w:tcPr>
          <w:p w:rsidR="005364D3" w:rsidRPr="00273248" w:rsidRDefault="005364D3" w:rsidP="0020536E">
            <w:pPr>
              <w:pStyle w:val="ListParagraph"/>
              <w:ind w:left="24"/>
              <w:jc w:val="center"/>
            </w:pPr>
            <w:r>
              <w:t xml:space="preserve">  </w:t>
            </w:r>
            <w:r w:rsidRPr="00273248">
              <w:t>Lampu Penerangan</w:t>
            </w:r>
          </w:p>
        </w:tc>
        <w:tc>
          <w:tcPr>
            <w:tcW w:w="2706" w:type="dxa"/>
            <w:tcBorders>
              <w:top w:val="single" w:sz="4" w:space="0" w:color="auto"/>
              <w:bottom w:val="single" w:sz="4" w:space="0" w:color="auto"/>
            </w:tcBorders>
          </w:tcPr>
          <w:p w:rsidR="005364D3" w:rsidRPr="00273248" w:rsidRDefault="005364D3" w:rsidP="0020536E">
            <w:pPr>
              <w:pStyle w:val="ListParagraph"/>
              <w:ind w:left="0"/>
            </w:pPr>
            <w:r>
              <w:t xml:space="preserve">     </w:t>
            </w:r>
            <w:r w:rsidRPr="00273248">
              <w:t>Berfungsi sebagai sumber cahaya di pelabuhan penyeberangan untuk memberikan rasa aman bagi pengguna jasa</w:t>
            </w:r>
          </w:p>
        </w:tc>
        <w:tc>
          <w:tcPr>
            <w:tcW w:w="1569" w:type="dxa"/>
            <w:tcBorders>
              <w:top w:val="single" w:sz="4" w:space="0" w:color="auto"/>
              <w:bottom w:val="single" w:sz="4" w:space="0" w:color="auto"/>
            </w:tcBorders>
            <w:vAlign w:val="center"/>
          </w:tcPr>
          <w:p w:rsidR="005364D3" w:rsidRPr="00273248" w:rsidRDefault="005364D3" w:rsidP="0020536E">
            <w:pPr>
              <w:pStyle w:val="ListParagraph"/>
              <w:ind w:left="0"/>
              <w:jc w:val="center"/>
            </w:pPr>
            <w:r>
              <w:t xml:space="preserve">   </w:t>
            </w:r>
            <w:r w:rsidRPr="00273248">
              <w:t>Intensitas Cahaya</w:t>
            </w:r>
          </w:p>
        </w:tc>
        <w:tc>
          <w:tcPr>
            <w:tcW w:w="2340" w:type="dxa"/>
            <w:tcBorders>
              <w:top w:val="single" w:sz="4" w:space="0" w:color="auto"/>
              <w:bottom w:val="single" w:sz="4" w:space="0" w:color="auto"/>
            </w:tcBorders>
            <w:vAlign w:val="center"/>
          </w:tcPr>
          <w:p w:rsidR="005364D3" w:rsidRPr="00273248" w:rsidRDefault="005364D3" w:rsidP="0020536E">
            <w:pPr>
              <w:pStyle w:val="ListParagraph"/>
              <w:ind w:left="0"/>
              <w:jc w:val="center"/>
            </w:pPr>
            <w:r w:rsidRPr="00273248">
              <w:t>200-300 lux</w:t>
            </w:r>
            <w:r w:rsidR="002A7DBA">
              <w:t xml:space="preserve"> </w:t>
            </w:r>
          </w:p>
        </w:tc>
      </w:tr>
      <w:tr w:rsidR="005364D3" w:rsidRPr="00273248" w:rsidTr="0020536E">
        <w:trPr>
          <w:trHeight w:val="250"/>
        </w:trPr>
        <w:tc>
          <w:tcPr>
            <w:tcW w:w="720" w:type="dxa"/>
            <w:tcBorders>
              <w:top w:val="single" w:sz="4" w:space="0" w:color="auto"/>
              <w:bottom w:val="single" w:sz="4" w:space="0" w:color="auto"/>
            </w:tcBorders>
            <w:shd w:val="clear" w:color="auto" w:fill="EEECE1" w:themeFill="background2"/>
            <w:vAlign w:val="center"/>
          </w:tcPr>
          <w:p w:rsidR="005364D3" w:rsidRPr="00273248" w:rsidRDefault="005364D3" w:rsidP="0020536E">
            <w:pPr>
              <w:pStyle w:val="ListParagraph"/>
              <w:ind w:left="0"/>
              <w:jc w:val="center"/>
            </w:pPr>
            <w:r w:rsidRPr="00273248">
              <w:rPr>
                <w:b/>
              </w:rPr>
              <w:t>3</w:t>
            </w:r>
          </w:p>
        </w:tc>
        <w:tc>
          <w:tcPr>
            <w:tcW w:w="8460" w:type="dxa"/>
            <w:gridSpan w:val="4"/>
            <w:tcBorders>
              <w:top w:val="single" w:sz="4" w:space="0" w:color="auto"/>
              <w:bottom w:val="single" w:sz="4" w:space="0" w:color="auto"/>
            </w:tcBorders>
            <w:shd w:val="clear" w:color="auto" w:fill="EEECE1" w:themeFill="background2"/>
            <w:vAlign w:val="center"/>
          </w:tcPr>
          <w:p w:rsidR="005364D3" w:rsidRPr="00273248" w:rsidRDefault="005364D3" w:rsidP="0020536E">
            <w:pPr>
              <w:pStyle w:val="ListParagraph"/>
              <w:ind w:left="0"/>
              <w:jc w:val="center"/>
            </w:pPr>
            <w:r w:rsidRPr="00273248">
              <w:rPr>
                <w:b/>
              </w:rPr>
              <w:t>Kehandalan/Keteraturan</w:t>
            </w:r>
          </w:p>
        </w:tc>
      </w:tr>
      <w:tr w:rsidR="005364D3" w:rsidRPr="00273248" w:rsidTr="0020536E">
        <w:trPr>
          <w:trHeight w:val="1583"/>
        </w:trPr>
        <w:tc>
          <w:tcPr>
            <w:tcW w:w="720" w:type="dxa"/>
            <w:tcBorders>
              <w:top w:val="single" w:sz="4" w:space="0" w:color="auto"/>
              <w:left w:val="single" w:sz="4" w:space="0" w:color="auto"/>
              <w:bottom w:val="single" w:sz="4" w:space="0" w:color="auto"/>
              <w:right w:val="single" w:sz="4" w:space="0" w:color="auto"/>
            </w:tcBorders>
            <w:vAlign w:val="center"/>
          </w:tcPr>
          <w:p w:rsidR="005364D3" w:rsidRPr="00273248" w:rsidRDefault="005364D3" w:rsidP="0020536E">
            <w:pPr>
              <w:pStyle w:val="ListParagraph"/>
              <w:ind w:left="0"/>
              <w:jc w:val="center"/>
              <w:rPr>
                <w:b/>
              </w:rPr>
            </w:pPr>
          </w:p>
        </w:tc>
        <w:tc>
          <w:tcPr>
            <w:tcW w:w="1845" w:type="dxa"/>
            <w:tcBorders>
              <w:top w:val="single" w:sz="4" w:space="0" w:color="auto"/>
              <w:left w:val="single" w:sz="4" w:space="0" w:color="auto"/>
              <w:bottom w:val="single" w:sz="4" w:space="0" w:color="auto"/>
              <w:right w:val="single" w:sz="4" w:space="0" w:color="auto"/>
            </w:tcBorders>
            <w:vAlign w:val="center"/>
          </w:tcPr>
          <w:p w:rsidR="005364D3" w:rsidRPr="00273248" w:rsidRDefault="005364D3" w:rsidP="0020536E">
            <w:pPr>
              <w:pStyle w:val="ListParagraph"/>
              <w:ind w:left="24"/>
              <w:jc w:val="center"/>
              <w:rPr>
                <w:b/>
              </w:rPr>
            </w:pPr>
            <w:r>
              <w:t xml:space="preserve">     </w:t>
            </w:r>
            <w:r w:rsidRPr="00273248">
              <w:t>Layanan Penjualan Tiket</w:t>
            </w:r>
          </w:p>
        </w:tc>
        <w:tc>
          <w:tcPr>
            <w:tcW w:w="2706" w:type="dxa"/>
            <w:tcBorders>
              <w:top w:val="single" w:sz="4" w:space="0" w:color="auto"/>
              <w:left w:val="single" w:sz="4" w:space="0" w:color="auto"/>
              <w:bottom w:val="single" w:sz="4" w:space="0" w:color="auto"/>
              <w:right w:val="single" w:sz="4" w:space="0" w:color="auto"/>
            </w:tcBorders>
          </w:tcPr>
          <w:p w:rsidR="005364D3" w:rsidRPr="00273248" w:rsidRDefault="005364D3" w:rsidP="0020536E">
            <w:pPr>
              <w:pStyle w:val="ListParagraph"/>
              <w:ind w:left="0"/>
            </w:pPr>
            <w:r>
              <w:t xml:space="preserve">     </w:t>
            </w:r>
            <w:r w:rsidRPr="00273248">
              <w:t>Penjualan dan penukaran tiket kapal (jumlah loket yang beroperasi disesuaikan dengan calon penumpang dan waktu rata-rata perorangan)</w:t>
            </w:r>
          </w:p>
        </w:tc>
        <w:tc>
          <w:tcPr>
            <w:tcW w:w="1569" w:type="dxa"/>
            <w:tcBorders>
              <w:top w:val="single" w:sz="4" w:space="0" w:color="auto"/>
              <w:left w:val="single" w:sz="4" w:space="0" w:color="auto"/>
              <w:bottom w:val="single" w:sz="4" w:space="0" w:color="auto"/>
              <w:right w:val="single" w:sz="4" w:space="0" w:color="auto"/>
            </w:tcBorders>
            <w:vAlign w:val="center"/>
          </w:tcPr>
          <w:p w:rsidR="005364D3" w:rsidRPr="00273248" w:rsidRDefault="005364D3" w:rsidP="0020536E">
            <w:pPr>
              <w:pStyle w:val="ListParagraph"/>
              <w:ind w:left="0"/>
              <w:jc w:val="center"/>
            </w:pPr>
            <w:r w:rsidRPr="00273248">
              <w:t>Waktu</w:t>
            </w:r>
          </w:p>
        </w:tc>
        <w:tc>
          <w:tcPr>
            <w:tcW w:w="2340" w:type="dxa"/>
            <w:tcBorders>
              <w:top w:val="single" w:sz="4" w:space="0" w:color="auto"/>
              <w:left w:val="single" w:sz="4" w:space="0" w:color="auto"/>
              <w:bottom w:val="single" w:sz="4" w:space="0" w:color="auto"/>
              <w:right w:val="single" w:sz="4" w:space="0" w:color="auto"/>
            </w:tcBorders>
            <w:vAlign w:val="center"/>
          </w:tcPr>
          <w:p w:rsidR="005364D3" w:rsidRPr="00273248" w:rsidRDefault="005364D3" w:rsidP="0020536E">
            <w:pPr>
              <w:pStyle w:val="ListParagraph"/>
              <w:ind w:left="0"/>
              <w:jc w:val="center"/>
            </w:pPr>
            <w:r>
              <w:t xml:space="preserve">  Maksimum 5 Menit pert</w:t>
            </w:r>
            <w:r w:rsidRPr="00273248">
              <w:t>ama penumpang</w:t>
            </w:r>
            <w:r w:rsidR="002A7DBA">
              <w:t xml:space="preserve"> </w:t>
            </w:r>
          </w:p>
        </w:tc>
      </w:tr>
      <w:tr w:rsidR="005364D3" w:rsidRPr="00273248" w:rsidTr="0020536E">
        <w:trPr>
          <w:trHeight w:val="395"/>
        </w:trPr>
        <w:tc>
          <w:tcPr>
            <w:tcW w:w="720" w:type="dxa"/>
            <w:tcBorders>
              <w:top w:val="single" w:sz="4" w:space="0" w:color="auto"/>
            </w:tcBorders>
            <w:shd w:val="clear" w:color="auto" w:fill="EEECE1" w:themeFill="background2"/>
          </w:tcPr>
          <w:p w:rsidR="005364D3" w:rsidRPr="00273248" w:rsidRDefault="005364D3" w:rsidP="0020536E">
            <w:pPr>
              <w:pStyle w:val="ListParagraph"/>
              <w:ind w:left="0"/>
              <w:jc w:val="center"/>
              <w:rPr>
                <w:b/>
              </w:rPr>
            </w:pPr>
          </w:p>
          <w:p w:rsidR="005364D3" w:rsidRPr="00261199" w:rsidRDefault="005364D3" w:rsidP="0020536E">
            <w:pPr>
              <w:jc w:val="center"/>
              <w:rPr>
                <w:b/>
              </w:rPr>
            </w:pPr>
            <w:r w:rsidRPr="00261199">
              <w:rPr>
                <w:b/>
              </w:rPr>
              <w:t>4</w:t>
            </w:r>
          </w:p>
        </w:tc>
        <w:tc>
          <w:tcPr>
            <w:tcW w:w="8460" w:type="dxa"/>
            <w:gridSpan w:val="4"/>
            <w:tcBorders>
              <w:top w:val="single" w:sz="4" w:space="0" w:color="auto"/>
            </w:tcBorders>
            <w:shd w:val="clear" w:color="auto" w:fill="EEECE1" w:themeFill="background2"/>
          </w:tcPr>
          <w:p w:rsidR="005364D3" w:rsidRPr="00273248" w:rsidRDefault="005364D3" w:rsidP="0020536E">
            <w:pPr>
              <w:jc w:val="center"/>
              <w:rPr>
                <w:b/>
              </w:rPr>
            </w:pPr>
          </w:p>
          <w:p w:rsidR="005364D3" w:rsidRPr="00273248" w:rsidRDefault="005364D3" w:rsidP="0020536E">
            <w:pPr>
              <w:pStyle w:val="ListParagraph"/>
              <w:ind w:left="0"/>
              <w:jc w:val="center"/>
            </w:pPr>
            <w:r w:rsidRPr="00273248">
              <w:rPr>
                <w:b/>
              </w:rPr>
              <w:t>Kenyamanan</w:t>
            </w:r>
          </w:p>
        </w:tc>
      </w:tr>
      <w:tr w:rsidR="005364D3" w:rsidRPr="00273248" w:rsidTr="0020536E">
        <w:trPr>
          <w:trHeight w:val="1599"/>
        </w:trPr>
        <w:tc>
          <w:tcPr>
            <w:tcW w:w="720" w:type="dxa"/>
            <w:tcBorders>
              <w:top w:val="single" w:sz="4" w:space="0" w:color="auto"/>
            </w:tcBorders>
            <w:vAlign w:val="center"/>
          </w:tcPr>
          <w:p w:rsidR="005364D3" w:rsidRPr="00273248" w:rsidRDefault="005364D3" w:rsidP="0020536E">
            <w:pPr>
              <w:pStyle w:val="ListParagraph"/>
              <w:ind w:left="0"/>
              <w:jc w:val="center"/>
              <w:rPr>
                <w:b/>
              </w:rPr>
            </w:pPr>
          </w:p>
        </w:tc>
        <w:tc>
          <w:tcPr>
            <w:tcW w:w="1845" w:type="dxa"/>
            <w:tcBorders>
              <w:top w:val="single" w:sz="4" w:space="0" w:color="auto"/>
            </w:tcBorders>
            <w:vAlign w:val="center"/>
          </w:tcPr>
          <w:p w:rsidR="005364D3" w:rsidRPr="00273248" w:rsidRDefault="005364D3" w:rsidP="0020536E">
            <w:pPr>
              <w:jc w:val="center"/>
              <w:rPr>
                <w:b/>
              </w:rPr>
            </w:pPr>
            <w:r w:rsidRPr="00273248">
              <w:t>Ruang Tunggu</w:t>
            </w:r>
          </w:p>
        </w:tc>
        <w:tc>
          <w:tcPr>
            <w:tcW w:w="2706" w:type="dxa"/>
            <w:tcBorders>
              <w:top w:val="single" w:sz="4" w:space="0" w:color="auto"/>
            </w:tcBorders>
            <w:vAlign w:val="center"/>
          </w:tcPr>
          <w:p w:rsidR="005364D3" w:rsidRPr="00273248" w:rsidRDefault="005364D3" w:rsidP="0020536E">
            <w:pPr>
              <w:pStyle w:val="ListParagraph"/>
              <w:ind w:left="0"/>
            </w:pPr>
            <w:r w:rsidRPr="00273248">
              <w:t>R</w:t>
            </w:r>
            <w:r>
              <w:t xml:space="preserve">   R</w:t>
            </w:r>
            <w:r w:rsidRPr="00273248">
              <w:t>uangan atau tempat yang disediakan untuk penumpang</w:t>
            </w:r>
            <w:r>
              <w:t xml:space="preserve"> </w:t>
            </w:r>
            <w:r w:rsidRPr="00273248">
              <w:t>dan calon penumpang sebelum</w:t>
            </w:r>
            <w:r>
              <w:t xml:space="preserve"> </w:t>
            </w:r>
            <w:r w:rsidRPr="00273248">
              <w:t>melakukan check in</w:t>
            </w:r>
          </w:p>
        </w:tc>
        <w:tc>
          <w:tcPr>
            <w:tcW w:w="1569" w:type="dxa"/>
            <w:tcBorders>
              <w:top w:val="single" w:sz="4" w:space="0" w:color="auto"/>
            </w:tcBorders>
            <w:vAlign w:val="center"/>
          </w:tcPr>
          <w:p w:rsidR="005364D3" w:rsidRPr="00273248" w:rsidRDefault="005364D3" w:rsidP="009C387E">
            <w:pPr>
              <w:pStyle w:val="ListParagraph"/>
              <w:widowControl/>
              <w:numPr>
                <w:ilvl w:val="0"/>
                <w:numId w:val="60"/>
              </w:numPr>
              <w:autoSpaceDE/>
              <w:autoSpaceDN/>
              <w:spacing w:after="160" w:line="276" w:lineRule="auto"/>
              <w:ind w:left="381"/>
              <w:contextualSpacing/>
            </w:pPr>
            <w:r w:rsidRPr="00273248">
              <w:t>Luas</w:t>
            </w:r>
          </w:p>
          <w:p w:rsidR="005364D3" w:rsidRPr="00273248" w:rsidRDefault="005364D3" w:rsidP="009C387E">
            <w:pPr>
              <w:pStyle w:val="ListParagraph"/>
              <w:numPr>
                <w:ilvl w:val="0"/>
                <w:numId w:val="60"/>
              </w:numPr>
              <w:ind w:left="381" w:right="-108"/>
            </w:pPr>
            <w:r w:rsidRPr="00273248">
              <w:t>Kondisi</w:t>
            </w:r>
          </w:p>
        </w:tc>
        <w:tc>
          <w:tcPr>
            <w:tcW w:w="2340" w:type="dxa"/>
            <w:tcBorders>
              <w:top w:val="single" w:sz="4" w:space="0" w:color="auto"/>
            </w:tcBorders>
          </w:tcPr>
          <w:p w:rsidR="005364D3" w:rsidRDefault="005364D3" w:rsidP="009C387E">
            <w:pPr>
              <w:pStyle w:val="ListParagraph"/>
              <w:widowControl/>
              <w:numPr>
                <w:ilvl w:val="0"/>
                <w:numId w:val="27"/>
              </w:numPr>
              <w:autoSpaceDE/>
              <w:autoSpaceDN/>
              <w:spacing w:after="160" w:line="276" w:lineRule="auto"/>
              <w:ind w:left="178" w:hanging="178"/>
              <w:contextualSpacing/>
            </w:pPr>
            <w:r w:rsidRPr="00273248">
              <w:t>Untuk satu orang minimal 0,6 m²</w:t>
            </w:r>
            <w:r w:rsidR="002A7DBA">
              <w:t xml:space="preserve"> </w:t>
            </w:r>
          </w:p>
          <w:p w:rsidR="005364D3" w:rsidRPr="00273248" w:rsidRDefault="005364D3" w:rsidP="009C387E">
            <w:pPr>
              <w:pStyle w:val="ListParagraph"/>
              <w:widowControl/>
              <w:numPr>
                <w:ilvl w:val="0"/>
                <w:numId w:val="27"/>
              </w:numPr>
              <w:autoSpaceDE/>
              <w:autoSpaceDN/>
              <w:spacing w:after="160" w:line="276" w:lineRule="auto"/>
              <w:ind w:left="178" w:hanging="178"/>
              <w:contextualSpacing/>
            </w:pPr>
            <w:r w:rsidRPr="00273248">
              <w:t>Area bersih 100% dan tidak berbau yang berasal dari dalam area terminal penumpang</w:t>
            </w:r>
            <w:r w:rsidR="002A7DBA">
              <w:t xml:space="preserve"> </w:t>
            </w:r>
          </w:p>
        </w:tc>
      </w:tr>
      <w:tr w:rsidR="005364D3" w:rsidRPr="00273248" w:rsidTr="0020536E">
        <w:trPr>
          <w:trHeight w:val="143"/>
        </w:trPr>
        <w:tc>
          <w:tcPr>
            <w:tcW w:w="720" w:type="dxa"/>
            <w:tcBorders>
              <w:top w:val="single" w:sz="4" w:space="0" w:color="auto"/>
            </w:tcBorders>
            <w:vAlign w:val="center"/>
          </w:tcPr>
          <w:p w:rsidR="005364D3" w:rsidRPr="00273248" w:rsidRDefault="005364D3" w:rsidP="0020536E">
            <w:pPr>
              <w:pStyle w:val="ListParagraph"/>
              <w:ind w:left="0"/>
              <w:jc w:val="center"/>
              <w:rPr>
                <w:b/>
              </w:rPr>
            </w:pPr>
          </w:p>
        </w:tc>
        <w:tc>
          <w:tcPr>
            <w:tcW w:w="1845" w:type="dxa"/>
            <w:tcBorders>
              <w:top w:val="single" w:sz="4" w:space="0" w:color="auto"/>
            </w:tcBorders>
            <w:vAlign w:val="center"/>
          </w:tcPr>
          <w:p w:rsidR="005364D3" w:rsidRPr="00273248" w:rsidRDefault="005364D3" w:rsidP="0020536E">
            <w:pPr>
              <w:jc w:val="center"/>
            </w:pPr>
            <w:r w:rsidRPr="00273248">
              <w:t>Toilet</w:t>
            </w:r>
          </w:p>
        </w:tc>
        <w:tc>
          <w:tcPr>
            <w:tcW w:w="2706" w:type="dxa"/>
            <w:tcBorders>
              <w:top w:val="single" w:sz="4" w:space="0" w:color="auto"/>
            </w:tcBorders>
            <w:vAlign w:val="center"/>
          </w:tcPr>
          <w:p w:rsidR="005364D3" w:rsidRPr="00273248" w:rsidRDefault="005364D3" w:rsidP="0020536E">
            <w:pPr>
              <w:pStyle w:val="ListParagraph"/>
              <w:ind w:left="0"/>
              <w:jc w:val="center"/>
            </w:pPr>
            <w:r w:rsidRPr="00273248">
              <w:t>Tersedianya toilet</w:t>
            </w:r>
          </w:p>
        </w:tc>
        <w:tc>
          <w:tcPr>
            <w:tcW w:w="1569" w:type="dxa"/>
            <w:tcBorders>
              <w:top w:val="single" w:sz="4" w:space="0" w:color="auto"/>
            </w:tcBorders>
          </w:tcPr>
          <w:p w:rsidR="005364D3" w:rsidRPr="00273248" w:rsidRDefault="005364D3" w:rsidP="009C387E">
            <w:pPr>
              <w:pStyle w:val="ListParagraph"/>
              <w:widowControl/>
              <w:numPr>
                <w:ilvl w:val="0"/>
                <w:numId w:val="61"/>
              </w:numPr>
              <w:autoSpaceDE/>
              <w:autoSpaceDN/>
              <w:spacing w:after="160" w:line="276" w:lineRule="auto"/>
              <w:ind w:left="381" w:hanging="381"/>
              <w:contextualSpacing/>
            </w:pPr>
            <w:r w:rsidRPr="00273248">
              <w:t>Jumlah</w:t>
            </w:r>
          </w:p>
          <w:p w:rsidR="005364D3" w:rsidRPr="00273248" w:rsidRDefault="005364D3" w:rsidP="009C387E">
            <w:pPr>
              <w:pStyle w:val="ListParagraph"/>
              <w:widowControl/>
              <w:numPr>
                <w:ilvl w:val="0"/>
                <w:numId w:val="37"/>
              </w:numPr>
              <w:autoSpaceDE/>
              <w:autoSpaceDN/>
              <w:spacing w:after="160" w:line="276" w:lineRule="auto"/>
              <w:ind w:left="381"/>
              <w:contextualSpacing/>
            </w:pPr>
            <w:r w:rsidRPr="00273248">
              <w:t>Kondisi</w:t>
            </w:r>
          </w:p>
        </w:tc>
        <w:tc>
          <w:tcPr>
            <w:tcW w:w="2340" w:type="dxa"/>
            <w:tcBorders>
              <w:top w:val="single" w:sz="4" w:space="0" w:color="auto"/>
            </w:tcBorders>
            <w:vAlign w:val="center"/>
          </w:tcPr>
          <w:p w:rsidR="005364D3" w:rsidRPr="00273248" w:rsidRDefault="005364D3" w:rsidP="009C387E">
            <w:pPr>
              <w:pStyle w:val="ListParagraph"/>
              <w:widowControl/>
              <w:numPr>
                <w:ilvl w:val="0"/>
                <w:numId w:val="28"/>
              </w:numPr>
              <w:autoSpaceDE/>
              <w:autoSpaceDN/>
              <w:spacing w:after="160" w:line="276" w:lineRule="auto"/>
              <w:ind w:left="178" w:hanging="178"/>
              <w:contextualSpacing/>
            </w:pPr>
            <w:r w:rsidRPr="00273248">
              <w:t>Tersedianya 1 toilet untuk 50 penumpang dan jumlah toilet wanita 2 kali toilet pria</w:t>
            </w:r>
            <w:r w:rsidR="002A7DBA">
              <w:t xml:space="preserve"> </w:t>
            </w:r>
          </w:p>
          <w:p w:rsidR="005364D3" w:rsidRPr="00273248" w:rsidRDefault="005364D3" w:rsidP="009C387E">
            <w:pPr>
              <w:pStyle w:val="ListParagraph"/>
              <w:widowControl/>
              <w:numPr>
                <w:ilvl w:val="0"/>
                <w:numId w:val="27"/>
              </w:numPr>
              <w:autoSpaceDE/>
              <w:autoSpaceDN/>
              <w:spacing w:after="160" w:line="276" w:lineRule="auto"/>
              <w:ind w:left="178" w:hanging="178"/>
              <w:contextualSpacing/>
            </w:pPr>
            <w:r w:rsidRPr="00273248">
              <w:t>Air bersih 100% dan tidak berbau dari dalam toilet</w:t>
            </w:r>
            <w:r w:rsidR="002A7DBA">
              <w:t xml:space="preserve"> </w:t>
            </w:r>
          </w:p>
        </w:tc>
      </w:tr>
    </w:tbl>
    <w:p w:rsidR="005364D3" w:rsidRPr="00273248" w:rsidRDefault="005364D3" w:rsidP="005364D3">
      <w:pPr>
        <w:tabs>
          <w:tab w:val="left" w:pos="3330"/>
        </w:tabs>
        <w:spacing w:line="360" w:lineRule="auto"/>
      </w:pPr>
    </w:p>
    <w:tbl>
      <w:tblPr>
        <w:tblpPr w:leftFromText="180" w:rightFromText="180" w:vertAnchor="text" w:horzAnchor="margin" w:tblpX="-342" w:tblpY="209"/>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1800"/>
        <w:gridCol w:w="2815"/>
        <w:gridCol w:w="1505"/>
        <w:gridCol w:w="2340"/>
      </w:tblGrid>
      <w:tr w:rsidR="005364D3" w:rsidRPr="00812469" w:rsidTr="0020536E">
        <w:trPr>
          <w:trHeight w:val="799"/>
          <w:tblHeader/>
        </w:trPr>
        <w:tc>
          <w:tcPr>
            <w:tcW w:w="738" w:type="dxa"/>
            <w:shd w:val="clear" w:color="auto" w:fill="4F81BD" w:themeFill="accent1"/>
            <w:vAlign w:val="center"/>
          </w:tcPr>
          <w:p w:rsidR="005364D3" w:rsidRPr="00812469" w:rsidRDefault="005364D3" w:rsidP="0020536E">
            <w:pPr>
              <w:pStyle w:val="ListParagraph"/>
              <w:ind w:left="0"/>
              <w:jc w:val="center"/>
              <w:rPr>
                <w:b/>
              </w:rPr>
            </w:pPr>
            <w:r w:rsidRPr="00812469">
              <w:rPr>
                <w:b/>
              </w:rPr>
              <w:t>No</w:t>
            </w:r>
          </w:p>
        </w:tc>
        <w:tc>
          <w:tcPr>
            <w:tcW w:w="1800" w:type="dxa"/>
            <w:shd w:val="clear" w:color="auto" w:fill="4F81BD" w:themeFill="accent1"/>
            <w:vAlign w:val="center"/>
          </w:tcPr>
          <w:p w:rsidR="005364D3" w:rsidRPr="00812469" w:rsidRDefault="005364D3" w:rsidP="0020536E">
            <w:pPr>
              <w:pStyle w:val="ListParagraph"/>
              <w:ind w:left="0"/>
              <w:jc w:val="center"/>
              <w:rPr>
                <w:b/>
              </w:rPr>
            </w:pPr>
            <w:r>
              <w:rPr>
                <w:b/>
              </w:rPr>
              <w:t xml:space="preserve">    </w:t>
            </w:r>
            <w:r w:rsidRPr="00812469">
              <w:rPr>
                <w:b/>
              </w:rPr>
              <w:t>Jenis Pelayanan</w:t>
            </w:r>
          </w:p>
        </w:tc>
        <w:tc>
          <w:tcPr>
            <w:tcW w:w="2815" w:type="dxa"/>
            <w:shd w:val="clear" w:color="auto" w:fill="4F81BD" w:themeFill="accent1"/>
            <w:vAlign w:val="center"/>
          </w:tcPr>
          <w:p w:rsidR="005364D3" w:rsidRPr="00812469" w:rsidRDefault="005364D3" w:rsidP="0020536E">
            <w:pPr>
              <w:pStyle w:val="ListParagraph"/>
              <w:ind w:left="0"/>
              <w:jc w:val="center"/>
              <w:rPr>
                <w:b/>
              </w:rPr>
            </w:pPr>
            <w:r w:rsidRPr="00812469">
              <w:rPr>
                <w:b/>
              </w:rPr>
              <w:t>Uraian</w:t>
            </w:r>
          </w:p>
        </w:tc>
        <w:tc>
          <w:tcPr>
            <w:tcW w:w="1505" w:type="dxa"/>
            <w:shd w:val="clear" w:color="auto" w:fill="4F81BD" w:themeFill="accent1"/>
            <w:vAlign w:val="center"/>
          </w:tcPr>
          <w:p w:rsidR="005364D3" w:rsidRPr="00812469" w:rsidRDefault="005364D3" w:rsidP="0020536E">
            <w:pPr>
              <w:pStyle w:val="ListParagraph"/>
              <w:ind w:left="0"/>
              <w:jc w:val="center"/>
              <w:rPr>
                <w:b/>
              </w:rPr>
            </w:pPr>
            <w:r w:rsidRPr="00812469">
              <w:rPr>
                <w:b/>
              </w:rPr>
              <w:t>Indikator</w:t>
            </w:r>
          </w:p>
        </w:tc>
        <w:tc>
          <w:tcPr>
            <w:tcW w:w="2340" w:type="dxa"/>
            <w:shd w:val="clear" w:color="auto" w:fill="4F81BD" w:themeFill="accent1"/>
            <w:vAlign w:val="center"/>
          </w:tcPr>
          <w:p w:rsidR="005364D3" w:rsidRPr="00812469" w:rsidRDefault="005364D3" w:rsidP="0020536E">
            <w:pPr>
              <w:pStyle w:val="ListParagraph"/>
              <w:ind w:left="0"/>
              <w:jc w:val="center"/>
              <w:rPr>
                <w:b/>
              </w:rPr>
            </w:pPr>
            <w:r w:rsidRPr="00812469">
              <w:rPr>
                <w:b/>
              </w:rPr>
              <w:t>Tolak Ukur</w:t>
            </w:r>
          </w:p>
        </w:tc>
      </w:tr>
      <w:tr w:rsidR="005364D3" w:rsidRPr="00812469" w:rsidTr="0020536E">
        <w:trPr>
          <w:trHeight w:val="420"/>
        </w:trPr>
        <w:tc>
          <w:tcPr>
            <w:tcW w:w="738" w:type="dxa"/>
          </w:tcPr>
          <w:p w:rsidR="005364D3" w:rsidRPr="00812469" w:rsidRDefault="005364D3" w:rsidP="0020536E">
            <w:pPr>
              <w:pStyle w:val="ListParagraph"/>
              <w:ind w:left="0"/>
              <w:jc w:val="center"/>
            </w:pPr>
          </w:p>
        </w:tc>
        <w:tc>
          <w:tcPr>
            <w:tcW w:w="1800" w:type="dxa"/>
          </w:tcPr>
          <w:p w:rsidR="005364D3" w:rsidRPr="00812469" w:rsidRDefault="005364D3" w:rsidP="0020536E">
            <w:r w:rsidRPr="00812469">
              <w:t xml:space="preserve">Mushola </w:t>
            </w:r>
          </w:p>
        </w:tc>
        <w:tc>
          <w:tcPr>
            <w:tcW w:w="2815" w:type="dxa"/>
          </w:tcPr>
          <w:p w:rsidR="005364D3" w:rsidRPr="00812469" w:rsidRDefault="005364D3" w:rsidP="0020536E">
            <w:pPr>
              <w:pStyle w:val="ListParagraph"/>
              <w:ind w:left="0"/>
            </w:pPr>
            <w:r>
              <w:t xml:space="preserve">     </w:t>
            </w:r>
            <w:r w:rsidRPr="00812469">
              <w:t>Fasilitas untuk melakukan ibadah</w:t>
            </w:r>
          </w:p>
        </w:tc>
        <w:tc>
          <w:tcPr>
            <w:tcW w:w="1505" w:type="dxa"/>
          </w:tcPr>
          <w:p w:rsidR="005364D3" w:rsidRPr="00812469" w:rsidRDefault="005364D3" w:rsidP="009C387E">
            <w:pPr>
              <w:pStyle w:val="ListParagraph"/>
              <w:widowControl/>
              <w:numPr>
                <w:ilvl w:val="0"/>
                <w:numId w:val="29"/>
              </w:numPr>
              <w:autoSpaceDE/>
              <w:autoSpaceDN/>
              <w:spacing w:after="160" w:line="276" w:lineRule="auto"/>
              <w:ind w:left="-133" w:firstLine="0"/>
              <w:contextualSpacing/>
            </w:pPr>
            <w:r w:rsidRPr="00812469">
              <w:t>Ketersediaan</w:t>
            </w:r>
          </w:p>
          <w:p w:rsidR="005364D3" w:rsidRPr="00812469" w:rsidRDefault="005364D3" w:rsidP="009C387E">
            <w:pPr>
              <w:pStyle w:val="ListParagraph"/>
              <w:widowControl/>
              <w:numPr>
                <w:ilvl w:val="0"/>
                <w:numId w:val="29"/>
              </w:numPr>
              <w:autoSpaceDE/>
              <w:autoSpaceDN/>
              <w:spacing w:after="160" w:line="276" w:lineRule="auto"/>
              <w:ind w:left="-133" w:firstLine="0"/>
              <w:contextualSpacing/>
            </w:pPr>
            <w:r w:rsidRPr="00812469">
              <w:t>Kondisi</w:t>
            </w:r>
          </w:p>
        </w:tc>
        <w:tc>
          <w:tcPr>
            <w:tcW w:w="2340" w:type="dxa"/>
          </w:tcPr>
          <w:p w:rsidR="005364D3" w:rsidRPr="00812469" w:rsidRDefault="005364D3" w:rsidP="009C387E">
            <w:pPr>
              <w:pStyle w:val="ListParagraph"/>
              <w:widowControl/>
              <w:numPr>
                <w:ilvl w:val="0"/>
                <w:numId w:val="29"/>
              </w:numPr>
              <w:autoSpaceDE/>
              <w:autoSpaceDN/>
              <w:spacing w:after="160" w:line="276" w:lineRule="auto"/>
              <w:ind w:left="178" w:hanging="178"/>
              <w:contextualSpacing/>
            </w:pPr>
            <w:r w:rsidRPr="00812469">
              <w:t>Tersedia sesuai kapasitas pelabuhan penyeberangan</w:t>
            </w:r>
            <w:r w:rsidR="002A7DBA">
              <w:t xml:space="preserve"> </w:t>
            </w:r>
          </w:p>
          <w:p w:rsidR="005364D3" w:rsidRPr="00812469" w:rsidRDefault="005364D3" w:rsidP="009C387E">
            <w:pPr>
              <w:pStyle w:val="ListParagraph"/>
              <w:widowControl/>
              <w:numPr>
                <w:ilvl w:val="0"/>
                <w:numId w:val="29"/>
              </w:numPr>
              <w:autoSpaceDE/>
              <w:autoSpaceDN/>
              <w:spacing w:after="160" w:line="276" w:lineRule="auto"/>
              <w:ind w:left="178" w:hanging="178"/>
              <w:contextualSpacing/>
            </w:pPr>
            <w:r w:rsidRPr="00812469">
              <w:t xml:space="preserve">Area bersih 100% dan tidak berbau yang berasal dari dalam Mushola </w:t>
            </w:r>
          </w:p>
        </w:tc>
      </w:tr>
      <w:tr w:rsidR="005364D3" w:rsidRPr="00812469" w:rsidTr="0020536E">
        <w:trPr>
          <w:trHeight w:val="420"/>
        </w:trPr>
        <w:tc>
          <w:tcPr>
            <w:tcW w:w="738" w:type="dxa"/>
          </w:tcPr>
          <w:p w:rsidR="005364D3" w:rsidRPr="00812469" w:rsidRDefault="005364D3" w:rsidP="0020536E">
            <w:pPr>
              <w:pStyle w:val="ListParagraph"/>
              <w:ind w:left="0"/>
              <w:jc w:val="center"/>
              <w:rPr>
                <w:b/>
              </w:rPr>
            </w:pPr>
          </w:p>
        </w:tc>
        <w:tc>
          <w:tcPr>
            <w:tcW w:w="1800" w:type="dxa"/>
          </w:tcPr>
          <w:p w:rsidR="005364D3" w:rsidRPr="00812469" w:rsidRDefault="005364D3" w:rsidP="0020536E">
            <w:pPr>
              <w:rPr>
                <w:b/>
              </w:rPr>
            </w:pPr>
            <w:r w:rsidRPr="00812469">
              <w:t>Lampu penerangan</w:t>
            </w:r>
          </w:p>
        </w:tc>
        <w:tc>
          <w:tcPr>
            <w:tcW w:w="2815" w:type="dxa"/>
          </w:tcPr>
          <w:p w:rsidR="005364D3" w:rsidRPr="00812469" w:rsidRDefault="005364D3" w:rsidP="0020536E">
            <w:pPr>
              <w:pStyle w:val="ListParagraph"/>
              <w:ind w:left="0"/>
            </w:pPr>
            <w:r>
              <w:t xml:space="preserve">     </w:t>
            </w:r>
            <w:r w:rsidRPr="00812469">
              <w:t xml:space="preserve">Berfungsi sebagai sumber cahaya di pelabuhan </w:t>
            </w:r>
          </w:p>
        </w:tc>
        <w:tc>
          <w:tcPr>
            <w:tcW w:w="1505" w:type="dxa"/>
          </w:tcPr>
          <w:p w:rsidR="005364D3" w:rsidRPr="00812469" w:rsidRDefault="005364D3" w:rsidP="0020536E">
            <w:pPr>
              <w:pStyle w:val="ListParagraph"/>
              <w:ind w:left="0"/>
            </w:pPr>
            <w:r>
              <w:t xml:space="preserve">     </w:t>
            </w:r>
            <w:r w:rsidRPr="00812469">
              <w:t>Intensitas cahaya</w:t>
            </w:r>
          </w:p>
        </w:tc>
        <w:tc>
          <w:tcPr>
            <w:tcW w:w="2340" w:type="dxa"/>
          </w:tcPr>
          <w:p w:rsidR="005364D3" w:rsidRPr="00812469" w:rsidRDefault="005364D3" w:rsidP="0020536E">
            <w:pPr>
              <w:pStyle w:val="ListParagraph"/>
              <w:ind w:left="0"/>
            </w:pPr>
            <w:r w:rsidRPr="00812469">
              <w:t>20</w:t>
            </w:r>
            <w:r>
              <w:t xml:space="preserve"> 20</w:t>
            </w:r>
            <w:r w:rsidRPr="00812469">
              <w:t>0 – 300 lux</w:t>
            </w:r>
            <w:r w:rsidR="002A7DBA">
              <w:t xml:space="preserve"> </w:t>
            </w:r>
          </w:p>
        </w:tc>
      </w:tr>
      <w:tr w:rsidR="005364D3" w:rsidRPr="00812469" w:rsidTr="0020536E">
        <w:trPr>
          <w:trHeight w:val="420"/>
        </w:trPr>
        <w:tc>
          <w:tcPr>
            <w:tcW w:w="738" w:type="dxa"/>
          </w:tcPr>
          <w:p w:rsidR="005364D3" w:rsidRPr="00812469" w:rsidRDefault="005364D3" w:rsidP="0020536E">
            <w:pPr>
              <w:pStyle w:val="ListParagraph"/>
              <w:ind w:left="0"/>
              <w:jc w:val="center"/>
              <w:rPr>
                <w:b/>
              </w:rPr>
            </w:pPr>
          </w:p>
        </w:tc>
        <w:tc>
          <w:tcPr>
            <w:tcW w:w="1800" w:type="dxa"/>
          </w:tcPr>
          <w:p w:rsidR="005364D3" w:rsidRPr="00812469" w:rsidRDefault="005364D3" w:rsidP="0020536E"/>
        </w:tc>
        <w:tc>
          <w:tcPr>
            <w:tcW w:w="2815" w:type="dxa"/>
          </w:tcPr>
          <w:p w:rsidR="005364D3" w:rsidRPr="00812469" w:rsidRDefault="005364D3" w:rsidP="0020536E">
            <w:pPr>
              <w:pStyle w:val="ListParagraph"/>
              <w:ind w:left="0"/>
            </w:pPr>
            <w:r>
              <w:t xml:space="preserve">     </w:t>
            </w:r>
            <w:r w:rsidRPr="00812469">
              <w:t>penyeberangan untuk memberikan rasa nyaman bagi pengguna jasa</w:t>
            </w:r>
          </w:p>
        </w:tc>
        <w:tc>
          <w:tcPr>
            <w:tcW w:w="1505" w:type="dxa"/>
          </w:tcPr>
          <w:p w:rsidR="005364D3" w:rsidRPr="00812469" w:rsidRDefault="005364D3" w:rsidP="0020536E">
            <w:pPr>
              <w:pStyle w:val="ListParagraph"/>
              <w:ind w:left="0"/>
            </w:pPr>
          </w:p>
        </w:tc>
        <w:tc>
          <w:tcPr>
            <w:tcW w:w="2340" w:type="dxa"/>
          </w:tcPr>
          <w:p w:rsidR="005364D3" w:rsidRPr="00812469" w:rsidRDefault="005364D3" w:rsidP="0020536E">
            <w:pPr>
              <w:pStyle w:val="ListParagraph"/>
              <w:ind w:left="0"/>
            </w:pPr>
          </w:p>
        </w:tc>
      </w:tr>
      <w:tr w:rsidR="005364D3" w:rsidRPr="00812469" w:rsidTr="0020536E">
        <w:trPr>
          <w:trHeight w:val="420"/>
        </w:trPr>
        <w:tc>
          <w:tcPr>
            <w:tcW w:w="738" w:type="dxa"/>
          </w:tcPr>
          <w:p w:rsidR="005364D3" w:rsidRPr="00812469" w:rsidRDefault="005364D3" w:rsidP="0020536E">
            <w:pPr>
              <w:pStyle w:val="ListParagraph"/>
              <w:ind w:left="0"/>
              <w:jc w:val="center"/>
            </w:pPr>
          </w:p>
        </w:tc>
        <w:tc>
          <w:tcPr>
            <w:tcW w:w="1800" w:type="dxa"/>
          </w:tcPr>
          <w:p w:rsidR="005364D3" w:rsidRPr="00812469" w:rsidRDefault="005364D3" w:rsidP="0020536E">
            <w:r w:rsidRPr="00812469">
              <w:t>Fasilitas pengatur suhu</w:t>
            </w:r>
          </w:p>
        </w:tc>
        <w:tc>
          <w:tcPr>
            <w:tcW w:w="2815" w:type="dxa"/>
          </w:tcPr>
          <w:p w:rsidR="005364D3" w:rsidRPr="00812469" w:rsidRDefault="005364D3" w:rsidP="0020536E">
            <w:pPr>
              <w:pStyle w:val="ListParagraph"/>
              <w:ind w:left="0"/>
            </w:pPr>
            <w:r>
              <w:t xml:space="preserve">     </w:t>
            </w:r>
            <w:r w:rsidRPr="00812469">
              <w:t>Fasilitas untuk sirkulasi udara dapat menggunakan AC (</w:t>
            </w:r>
            <w:r w:rsidRPr="00812469">
              <w:rPr>
                <w:i/>
              </w:rPr>
              <w:t xml:space="preserve">Air Conditioner) </w:t>
            </w:r>
            <w:r>
              <w:t>atau kipas angin</w:t>
            </w:r>
            <w:r w:rsidRPr="00812469">
              <w:t xml:space="preserve"> ya</w:t>
            </w:r>
          </w:p>
        </w:tc>
        <w:tc>
          <w:tcPr>
            <w:tcW w:w="1505" w:type="dxa"/>
          </w:tcPr>
          <w:p w:rsidR="005364D3" w:rsidRPr="00812469" w:rsidRDefault="005364D3" w:rsidP="0020536E">
            <w:pPr>
              <w:pStyle w:val="ListParagraph"/>
              <w:ind w:left="34"/>
            </w:pPr>
            <w:r>
              <w:t xml:space="preserve">     </w:t>
            </w:r>
            <w:r w:rsidRPr="00812469">
              <w:t>Suhu</w:t>
            </w:r>
          </w:p>
        </w:tc>
        <w:tc>
          <w:tcPr>
            <w:tcW w:w="2340" w:type="dxa"/>
          </w:tcPr>
          <w:p w:rsidR="005364D3" w:rsidRPr="00812469" w:rsidRDefault="005364D3" w:rsidP="0020536E">
            <w:r w:rsidRPr="00812469">
              <w:t>Suhu dalam terminal penumpang maksimal 27°C</w:t>
            </w:r>
            <w:r w:rsidR="002A7DBA">
              <w:t xml:space="preserve"> </w:t>
            </w:r>
          </w:p>
        </w:tc>
      </w:tr>
      <w:tr w:rsidR="005364D3" w:rsidRPr="00812469" w:rsidTr="0020536E">
        <w:trPr>
          <w:trHeight w:val="420"/>
        </w:trPr>
        <w:tc>
          <w:tcPr>
            <w:tcW w:w="738" w:type="dxa"/>
          </w:tcPr>
          <w:p w:rsidR="005364D3" w:rsidRPr="00812469" w:rsidRDefault="005364D3" w:rsidP="0020536E">
            <w:pPr>
              <w:pStyle w:val="ListParagraph"/>
              <w:ind w:left="0"/>
              <w:jc w:val="center"/>
            </w:pPr>
          </w:p>
        </w:tc>
        <w:tc>
          <w:tcPr>
            <w:tcW w:w="1800" w:type="dxa"/>
          </w:tcPr>
          <w:p w:rsidR="005364D3" w:rsidRPr="00812469" w:rsidRDefault="005364D3" w:rsidP="0020536E">
            <w:r w:rsidRPr="00812469">
              <w:t>Fasilitas jalur penumpang</w:t>
            </w:r>
          </w:p>
        </w:tc>
        <w:tc>
          <w:tcPr>
            <w:tcW w:w="2815" w:type="dxa"/>
          </w:tcPr>
          <w:p w:rsidR="005364D3" w:rsidRPr="00812469" w:rsidRDefault="005364D3" w:rsidP="0020536E">
            <w:pPr>
              <w:pStyle w:val="ListParagraph"/>
              <w:ind w:left="0"/>
            </w:pPr>
            <w:r>
              <w:t xml:space="preserve">     </w:t>
            </w:r>
            <w:r w:rsidRPr="00812469">
              <w:t>Fasilitas untuk memudahkan penumpan</w:t>
            </w:r>
            <w:r>
              <w:t>g</w:t>
            </w:r>
          </w:p>
        </w:tc>
        <w:tc>
          <w:tcPr>
            <w:tcW w:w="1505" w:type="dxa"/>
          </w:tcPr>
          <w:p w:rsidR="005364D3" w:rsidRPr="00812469" w:rsidRDefault="005364D3" w:rsidP="009C387E">
            <w:pPr>
              <w:pStyle w:val="ListParagraph"/>
              <w:widowControl/>
              <w:numPr>
                <w:ilvl w:val="0"/>
                <w:numId w:val="30"/>
              </w:numPr>
              <w:autoSpaceDE/>
              <w:autoSpaceDN/>
              <w:spacing w:after="160" w:line="276" w:lineRule="auto"/>
              <w:ind w:left="137" w:right="-108" w:hanging="180"/>
              <w:contextualSpacing/>
            </w:pPr>
            <w:r w:rsidRPr="00812469">
              <w:t>Ketersediaan</w:t>
            </w:r>
          </w:p>
          <w:p w:rsidR="005364D3" w:rsidRPr="00812469" w:rsidRDefault="005364D3" w:rsidP="009C387E">
            <w:pPr>
              <w:pStyle w:val="ListParagraph"/>
              <w:widowControl/>
              <w:numPr>
                <w:ilvl w:val="0"/>
                <w:numId w:val="30"/>
              </w:numPr>
              <w:autoSpaceDE/>
              <w:autoSpaceDN/>
              <w:spacing w:after="160" w:line="276" w:lineRule="auto"/>
              <w:ind w:left="178" w:right="-108" w:hanging="221"/>
              <w:contextualSpacing/>
            </w:pPr>
            <w:r w:rsidRPr="00812469">
              <w:t xml:space="preserve">Kondisi </w:t>
            </w:r>
          </w:p>
        </w:tc>
        <w:tc>
          <w:tcPr>
            <w:tcW w:w="2340" w:type="dxa"/>
          </w:tcPr>
          <w:p w:rsidR="005364D3" w:rsidRPr="00812469" w:rsidRDefault="005364D3" w:rsidP="0020536E">
            <w:r w:rsidRPr="00812469">
              <w:t>Tersedia fasilitas lajur penumpang yang terpisah dari lajur kendaraan</w:t>
            </w:r>
            <w:r w:rsidR="002A7DBA">
              <w:t xml:space="preserve"> </w:t>
            </w:r>
          </w:p>
        </w:tc>
      </w:tr>
      <w:tr w:rsidR="005364D3" w:rsidRPr="00812469" w:rsidTr="0020536E">
        <w:trPr>
          <w:trHeight w:val="420"/>
        </w:trPr>
        <w:tc>
          <w:tcPr>
            <w:tcW w:w="738" w:type="dxa"/>
            <w:shd w:val="clear" w:color="auto" w:fill="EEECE1" w:themeFill="background2"/>
            <w:vAlign w:val="center"/>
          </w:tcPr>
          <w:p w:rsidR="005364D3" w:rsidRPr="00812469" w:rsidRDefault="005364D3" w:rsidP="0020536E">
            <w:pPr>
              <w:pStyle w:val="ListParagraph"/>
              <w:ind w:left="0"/>
              <w:jc w:val="center"/>
            </w:pPr>
            <w:r w:rsidRPr="00812469">
              <w:rPr>
                <w:b/>
              </w:rPr>
              <w:t>5</w:t>
            </w:r>
          </w:p>
        </w:tc>
        <w:tc>
          <w:tcPr>
            <w:tcW w:w="8460" w:type="dxa"/>
            <w:gridSpan w:val="4"/>
            <w:shd w:val="clear" w:color="auto" w:fill="EEECE1" w:themeFill="background2"/>
            <w:vAlign w:val="center"/>
          </w:tcPr>
          <w:p w:rsidR="005364D3" w:rsidRPr="00812469" w:rsidRDefault="005364D3" w:rsidP="0020536E">
            <w:pPr>
              <w:pStyle w:val="ListParagraph"/>
              <w:ind w:left="176"/>
              <w:jc w:val="center"/>
            </w:pPr>
            <w:r w:rsidRPr="00812469">
              <w:t>K</w:t>
            </w:r>
            <w:r w:rsidRPr="00812469">
              <w:rPr>
                <w:b/>
                <w:bCs/>
              </w:rPr>
              <w:t>emudahan/ keterjangkauan</w:t>
            </w:r>
          </w:p>
        </w:tc>
      </w:tr>
      <w:tr w:rsidR="005364D3" w:rsidRPr="00812469" w:rsidTr="0020536E">
        <w:trPr>
          <w:trHeight w:val="4673"/>
        </w:trPr>
        <w:tc>
          <w:tcPr>
            <w:tcW w:w="738" w:type="dxa"/>
          </w:tcPr>
          <w:p w:rsidR="005364D3" w:rsidRPr="00812469" w:rsidRDefault="005364D3" w:rsidP="0020536E">
            <w:pPr>
              <w:pStyle w:val="ListParagraph"/>
              <w:ind w:left="0"/>
              <w:jc w:val="center"/>
            </w:pPr>
          </w:p>
        </w:tc>
        <w:tc>
          <w:tcPr>
            <w:tcW w:w="1800" w:type="dxa"/>
          </w:tcPr>
          <w:p w:rsidR="005364D3" w:rsidRPr="00812469" w:rsidRDefault="005364D3" w:rsidP="0020536E">
            <w:r w:rsidRPr="00812469">
              <w:t>Informasi pelayanan</w:t>
            </w:r>
          </w:p>
        </w:tc>
        <w:tc>
          <w:tcPr>
            <w:tcW w:w="2815" w:type="dxa"/>
          </w:tcPr>
          <w:p w:rsidR="005364D3" w:rsidRPr="00812469" w:rsidRDefault="005364D3" w:rsidP="0020536E">
            <w:pPr>
              <w:pStyle w:val="ListParagraph"/>
              <w:ind w:left="0"/>
            </w:pPr>
            <w:r w:rsidRPr="00812469">
              <w:t>I</w:t>
            </w:r>
            <w:r>
              <w:t xml:space="preserve">    I</w:t>
            </w:r>
            <w:r w:rsidRPr="00812469">
              <w:t>nformasi yang disampaikan di dalam terminal kepada pengguna jasa yang terbaca terdengar sekurang-kurangnya memuat :</w:t>
            </w:r>
          </w:p>
          <w:p w:rsidR="005364D3" w:rsidRPr="00812469" w:rsidRDefault="005364D3" w:rsidP="009C387E">
            <w:pPr>
              <w:pStyle w:val="ListParagraph"/>
              <w:widowControl/>
              <w:numPr>
                <w:ilvl w:val="0"/>
                <w:numId w:val="31"/>
              </w:numPr>
              <w:autoSpaceDE/>
              <w:autoSpaceDN/>
              <w:spacing w:after="160" w:line="276" w:lineRule="auto"/>
              <w:ind w:left="198" w:hanging="198"/>
              <w:contextualSpacing/>
            </w:pPr>
            <w:r w:rsidRPr="00812469">
              <w:t>Denah/layout terminal penumpang</w:t>
            </w:r>
          </w:p>
          <w:p w:rsidR="005364D3" w:rsidRPr="00812469" w:rsidRDefault="005364D3" w:rsidP="009C387E">
            <w:pPr>
              <w:pStyle w:val="ListParagraph"/>
              <w:widowControl/>
              <w:numPr>
                <w:ilvl w:val="0"/>
                <w:numId w:val="31"/>
              </w:numPr>
              <w:autoSpaceDE/>
              <w:autoSpaceDN/>
              <w:spacing w:after="160" w:line="276" w:lineRule="auto"/>
              <w:ind w:left="198" w:hanging="198"/>
              <w:contextualSpacing/>
            </w:pPr>
            <w:r w:rsidRPr="00812469">
              <w:t>Nama dermaga</w:t>
            </w:r>
          </w:p>
          <w:p w:rsidR="005364D3" w:rsidRPr="00812469" w:rsidRDefault="005364D3" w:rsidP="009C387E">
            <w:pPr>
              <w:pStyle w:val="ListParagraph"/>
              <w:widowControl/>
              <w:numPr>
                <w:ilvl w:val="0"/>
                <w:numId w:val="31"/>
              </w:numPr>
              <w:autoSpaceDE/>
              <w:autoSpaceDN/>
              <w:spacing w:after="160" w:line="276" w:lineRule="auto"/>
              <w:ind w:left="198" w:hanging="198"/>
              <w:contextualSpacing/>
            </w:pPr>
            <w:r w:rsidRPr="00812469">
              <w:t>Jadwal kedatangan dan keberangkatan</w:t>
            </w:r>
          </w:p>
          <w:p w:rsidR="005364D3" w:rsidRPr="00812469" w:rsidRDefault="005364D3" w:rsidP="009C387E">
            <w:pPr>
              <w:pStyle w:val="ListParagraph"/>
              <w:widowControl/>
              <w:numPr>
                <w:ilvl w:val="0"/>
                <w:numId w:val="31"/>
              </w:numPr>
              <w:autoSpaceDE/>
              <w:autoSpaceDN/>
              <w:spacing w:after="160" w:line="276" w:lineRule="auto"/>
              <w:ind w:left="198" w:hanging="198"/>
              <w:contextualSpacing/>
            </w:pPr>
            <w:r w:rsidRPr="00812469">
              <w:t>Tujuan perjalanan</w:t>
            </w:r>
          </w:p>
          <w:p w:rsidR="005364D3" w:rsidRPr="00812469" w:rsidRDefault="005364D3" w:rsidP="009C387E">
            <w:pPr>
              <w:pStyle w:val="ListParagraph"/>
              <w:widowControl/>
              <w:numPr>
                <w:ilvl w:val="0"/>
                <w:numId w:val="31"/>
              </w:numPr>
              <w:autoSpaceDE/>
              <w:autoSpaceDN/>
              <w:spacing w:after="160" w:line="276" w:lineRule="auto"/>
              <w:ind w:left="198" w:hanging="198"/>
              <w:contextualSpacing/>
            </w:pPr>
            <w:r w:rsidRPr="00812469">
              <w:t>Tarif</w:t>
            </w:r>
          </w:p>
          <w:p w:rsidR="005364D3" w:rsidRPr="00812469" w:rsidRDefault="005364D3" w:rsidP="009C387E">
            <w:pPr>
              <w:pStyle w:val="ListParagraph"/>
              <w:widowControl/>
              <w:numPr>
                <w:ilvl w:val="0"/>
                <w:numId w:val="31"/>
              </w:numPr>
              <w:autoSpaceDE/>
              <w:autoSpaceDN/>
              <w:spacing w:after="160" w:line="276" w:lineRule="auto"/>
              <w:ind w:left="198" w:hanging="198"/>
              <w:contextualSpacing/>
            </w:pPr>
            <w:r w:rsidRPr="00812469">
              <w:t>Peta Jaringan lintas penyeberangan</w:t>
            </w:r>
          </w:p>
        </w:tc>
        <w:tc>
          <w:tcPr>
            <w:tcW w:w="1505" w:type="dxa"/>
          </w:tcPr>
          <w:p w:rsidR="005364D3" w:rsidRPr="00812469" w:rsidRDefault="005364D3" w:rsidP="009C387E">
            <w:pPr>
              <w:pStyle w:val="ListParagraph"/>
              <w:widowControl/>
              <w:numPr>
                <w:ilvl w:val="0"/>
                <w:numId w:val="31"/>
              </w:numPr>
              <w:autoSpaceDE/>
              <w:autoSpaceDN/>
              <w:spacing w:after="160" w:line="276" w:lineRule="auto"/>
              <w:ind w:left="178" w:hanging="178"/>
              <w:contextualSpacing/>
            </w:pPr>
            <w:r w:rsidRPr="00812469">
              <w:t>Tempat</w:t>
            </w:r>
          </w:p>
          <w:p w:rsidR="005364D3" w:rsidRPr="00812469" w:rsidRDefault="005364D3" w:rsidP="009C387E">
            <w:pPr>
              <w:pStyle w:val="ListParagraph"/>
              <w:widowControl/>
              <w:numPr>
                <w:ilvl w:val="0"/>
                <w:numId w:val="31"/>
              </w:numPr>
              <w:autoSpaceDE/>
              <w:autoSpaceDN/>
              <w:spacing w:after="160" w:line="276" w:lineRule="auto"/>
              <w:ind w:left="178" w:hanging="178"/>
              <w:contextualSpacing/>
            </w:pPr>
            <w:r w:rsidRPr="00812469">
              <w:t>Kondisi</w:t>
            </w:r>
          </w:p>
        </w:tc>
        <w:tc>
          <w:tcPr>
            <w:tcW w:w="2340" w:type="dxa"/>
          </w:tcPr>
          <w:p w:rsidR="005364D3" w:rsidRPr="00812469" w:rsidRDefault="005364D3" w:rsidP="009C387E">
            <w:pPr>
              <w:pStyle w:val="ListParagraph"/>
              <w:widowControl/>
              <w:numPr>
                <w:ilvl w:val="0"/>
                <w:numId w:val="31"/>
              </w:numPr>
              <w:autoSpaceDE/>
              <w:autoSpaceDN/>
              <w:spacing w:after="160" w:line="276" w:lineRule="auto"/>
              <w:ind w:left="178" w:hanging="178"/>
              <w:contextualSpacing/>
              <w:jc w:val="both"/>
            </w:pPr>
            <w:r w:rsidRPr="00812469">
              <w:t>Informasi dalam bentuk visual diletakkan di tempat strategis yang mudah terlihat dan jelas.</w:t>
            </w:r>
            <w:r w:rsidR="002A7DBA">
              <w:t xml:space="preserve"> </w:t>
            </w:r>
          </w:p>
          <w:p w:rsidR="005364D3" w:rsidRPr="00812469" w:rsidRDefault="005364D3" w:rsidP="009C387E">
            <w:pPr>
              <w:pStyle w:val="ListParagraph"/>
              <w:widowControl/>
              <w:numPr>
                <w:ilvl w:val="0"/>
                <w:numId w:val="31"/>
              </w:numPr>
              <w:autoSpaceDE/>
              <w:autoSpaceDN/>
              <w:spacing w:after="160" w:line="276" w:lineRule="auto"/>
              <w:ind w:left="178" w:hanging="178"/>
              <w:contextualSpacing/>
              <w:jc w:val="both"/>
            </w:pPr>
            <w:r w:rsidRPr="00812469">
              <w:t>Informasi dalam bentuk audio harus jelas terdengar dengan intensitas 20 dB lebih besar dari kebisingan yang ada.</w:t>
            </w:r>
            <w:r w:rsidR="002A7DBA">
              <w:t xml:space="preserve"> </w:t>
            </w:r>
            <w:r w:rsidRPr="00812469">
              <w:t xml:space="preserve"> </w:t>
            </w:r>
          </w:p>
        </w:tc>
      </w:tr>
      <w:tr w:rsidR="005364D3" w:rsidRPr="00812469" w:rsidTr="0020536E">
        <w:trPr>
          <w:trHeight w:val="420"/>
        </w:trPr>
        <w:tc>
          <w:tcPr>
            <w:tcW w:w="738" w:type="dxa"/>
          </w:tcPr>
          <w:p w:rsidR="005364D3" w:rsidRPr="00812469" w:rsidRDefault="005364D3" w:rsidP="0020536E">
            <w:pPr>
              <w:pStyle w:val="ListParagraph"/>
              <w:ind w:left="0"/>
              <w:jc w:val="center"/>
            </w:pPr>
          </w:p>
        </w:tc>
        <w:tc>
          <w:tcPr>
            <w:tcW w:w="1800" w:type="dxa"/>
          </w:tcPr>
          <w:p w:rsidR="005364D3" w:rsidRPr="00812469" w:rsidRDefault="005364D3" w:rsidP="0020536E">
            <w:r w:rsidRPr="00812469">
              <w:t>Informasi gangguan perjalanan kapal</w:t>
            </w:r>
            <w:r>
              <w:t xml:space="preserve">  </w:t>
            </w:r>
          </w:p>
        </w:tc>
        <w:tc>
          <w:tcPr>
            <w:tcW w:w="2815" w:type="dxa"/>
          </w:tcPr>
          <w:p w:rsidR="005364D3" w:rsidRPr="00812469" w:rsidRDefault="005364D3" w:rsidP="0020536E">
            <w:pPr>
              <w:pStyle w:val="ListParagraph"/>
              <w:ind w:left="0"/>
            </w:pPr>
            <w:r>
              <w:t xml:space="preserve">     Pem</w:t>
            </w:r>
            <w:r w:rsidRPr="00812469">
              <w:t>berian informasi jika terjadi gangguan perjalanan kapal</w:t>
            </w:r>
          </w:p>
        </w:tc>
        <w:tc>
          <w:tcPr>
            <w:tcW w:w="1505" w:type="dxa"/>
          </w:tcPr>
          <w:p w:rsidR="005364D3" w:rsidRPr="00812469" w:rsidRDefault="005364D3" w:rsidP="009C387E">
            <w:pPr>
              <w:pStyle w:val="ListParagraph"/>
              <w:widowControl/>
              <w:numPr>
                <w:ilvl w:val="0"/>
                <w:numId w:val="32"/>
              </w:numPr>
              <w:autoSpaceDE/>
              <w:autoSpaceDN/>
              <w:spacing w:before="120" w:after="160" w:line="276" w:lineRule="auto"/>
              <w:ind w:left="178" w:hanging="178"/>
              <w:contextualSpacing/>
              <w:jc w:val="both"/>
            </w:pPr>
            <w:r w:rsidRPr="00812469">
              <w:t>Waktu</w:t>
            </w:r>
          </w:p>
          <w:p w:rsidR="005364D3" w:rsidRPr="00812469" w:rsidRDefault="005364D3" w:rsidP="009C387E">
            <w:pPr>
              <w:pStyle w:val="ListParagraph"/>
              <w:widowControl/>
              <w:numPr>
                <w:ilvl w:val="0"/>
                <w:numId w:val="32"/>
              </w:numPr>
              <w:autoSpaceDE/>
              <w:autoSpaceDN/>
              <w:spacing w:before="120" w:after="160" w:line="276" w:lineRule="auto"/>
              <w:ind w:left="178" w:hanging="178"/>
              <w:contextualSpacing/>
              <w:jc w:val="both"/>
            </w:pPr>
            <w:r w:rsidRPr="00812469">
              <w:t>Intensitas</w:t>
            </w:r>
          </w:p>
        </w:tc>
        <w:tc>
          <w:tcPr>
            <w:tcW w:w="2340" w:type="dxa"/>
          </w:tcPr>
          <w:p w:rsidR="005364D3" w:rsidRPr="00812469" w:rsidRDefault="005364D3" w:rsidP="0020536E">
            <w:pPr>
              <w:pStyle w:val="ListParagraph"/>
              <w:ind w:left="0"/>
            </w:pPr>
            <w:r>
              <w:t xml:space="preserve">     </w:t>
            </w:r>
            <w:r w:rsidRPr="00812469">
              <w:t>Informasi diumumkan maksimal 10 menit setelah terjadi gangguan  dengan intensitas 20 dB lebih besar dari kebisingan yang ada.</w:t>
            </w:r>
            <w:r w:rsidR="002A7DBA">
              <w:t xml:space="preserve"> </w:t>
            </w:r>
          </w:p>
        </w:tc>
      </w:tr>
      <w:tr w:rsidR="005364D3" w:rsidRPr="00812469" w:rsidTr="0020536E">
        <w:trPr>
          <w:trHeight w:val="420"/>
        </w:trPr>
        <w:tc>
          <w:tcPr>
            <w:tcW w:w="738" w:type="dxa"/>
          </w:tcPr>
          <w:p w:rsidR="005364D3" w:rsidRPr="00812469" w:rsidRDefault="005364D3" w:rsidP="0020536E">
            <w:pPr>
              <w:pStyle w:val="ListParagraph"/>
              <w:ind w:left="0"/>
              <w:jc w:val="center"/>
              <w:rPr>
                <w:b/>
              </w:rPr>
            </w:pPr>
          </w:p>
        </w:tc>
        <w:tc>
          <w:tcPr>
            <w:tcW w:w="1800" w:type="dxa"/>
          </w:tcPr>
          <w:p w:rsidR="005364D3" w:rsidRPr="00812469" w:rsidRDefault="005364D3" w:rsidP="0020536E">
            <w:pPr>
              <w:rPr>
                <w:b/>
              </w:rPr>
            </w:pPr>
            <w:r w:rsidRPr="00812469">
              <w:t>Informasi Angkutan lanjutan</w:t>
            </w:r>
          </w:p>
        </w:tc>
        <w:tc>
          <w:tcPr>
            <w:tcW w:w="2815" w:type="dxa"/>
          </w:tcPr>
          <w:p w:rsidR="005364D3" w:rsidRPr="00812469" w:rsidRDefault="005364D3" w:rsidP="0020536E">
            <w:r w:rsidRPr="00812469">
              <w:t xml:space="preserve">Informasi yang disampaikan di dalam pelabuhan penyeberangan kepada pengguna jasa, sekurang kurangnya memuat : </w:t>
            </w:r>
          </w:p>
          <w:p w:rsidR="005364D3" w:rsidRPr="00812469" w:rsidRDefault="005364D3" w:rsidP="009C387E">
            <w:pPr>
              <w:pStyle w:val="ListParagraph"/>
              <w:widowControl/>
              <w:numPr>
                <w:ilvl w:val="0"/>
                <w:numId w:val="33"/>
              </w:numPr>
              <w:autoSpaceDE/>
              <w:autoSpaceDN/>
              <w:spacing w:after="160" w:line="276" w:lineRule="auto"/>
              <w:ind w:left="198" w:hanging="198"/>
              <w:contextualSpacing/>
              <w:jc w:val="both"/>
            </w:pPr>
            <w:r w:rsidRPr="00812469">
              <w:t>Jenis angkutan</w:t>
            </w:r>
          </w:p>
          <w:p w:rsidR="005364D3" w:rsidRPr="00812469" w:rsidRDefault="005364D3" w:rsidP="009C387E">
            <w:pPr>
              <w:pStyle w:val="ListParagraph"/>
              <w:widowControl/>
              <w:numPr>
                <w:ilvl w:val="0"/>
                <w:numId w:val="33"/>
              </w:numPr>
              <w:autoSpaceDE/>
              <w:autoSpaceDN/>
              <w:spacing w:after="160" w:line="276" w:lineRule="auto"/>
              <w:ind w:left="198" w:hanging="198"/>
              <w:contextualSpacing/>
              <w:jc w:val="both"/>
            </w:pPr>
            <w:r w:rsidRPr="00812469">
              <w:t xml:space="preserve">Lokasi dan penunjuk arah angkutan lanjutan </w:t>
            </w:r>
          </w:p>
          <w:p w:rsidR="005364D3" w:rsidRPr="00812469" w:rsidRDefault="005364D3" w:rsidP="009C387E">
            <w:pPr>
              <w:pStyle w:val="ListParagraph"/>
              <w:widowControl/>
              <w:numPr>
                <w:ilvl w:val="0"/>
                <w:numId w:val="33"/>
              </w:numPr>
              <w:autoSpaceDE/>
              <w:autoSpaceDN/>
              <w:spacing w:after="160" w:line="276" w:lineRule="auto"/>
              <w:ind w:left="198" w:hanging="198"/>
              <w:contextualSpacing/>
              <w:jc w:val="both"/>
            </w:pPr>
            <w:r w:rsidRPr="00812469">
              <w:t xml:space="preserve">Jadwal keberangkatan dan kedatangan </w:t>
            </w:r>
          </w:p>
          <w:p w:rsidR="005364D3" w:rsidRPr="00812469" w:rsidRDefault="005364D3" w:rsidP="009C387E">
            <w:pPr>
              <w:pStyle w:val="ListParagraph"/>
              <w:widowControl/>
              <w:numPr>
                <w:ilvl w:val="0"/>
                <w:numId w:val="33"/>
              </w:numPr>
              <w:autoSpaceDE/>
              <w:autoSpaceDN/>
              <w:spacing w:after="160" w:line="276" w:lineRule="auto"/>
              <w:ind w:left="198" w:hanging="198"/>
              <w:contextualSpacing/>
              <w:jc w:val="both"/>
            </w:pPr>
            <w:r w:rsidRPr="00812469">
              <w:t xml:space="preserve">Tujuan </w:t>
            </w:r>
          </w:p>
          <w:p w:rsidR="005364D3" w:rsidRPr="00812469" w:rsidRDefault="005364D3" w:rsidP="009C387E">
            <w:pPr>
              <w:pStyle w:val="ListParagraph"/>
              <w:widowControl/>
              <w:numPr>
                <w:ilvl w:val="0"/>
                <w:numId w:val="33"/>
              </w:numPr>
              <w:autoSpaceDE/>
              <w:autoSpaceDN/>
              <w:spacing w:after="160" w:line="276" w:lineRule="auto"/>
              <w:ind w:left="198" w:hanging="198"/>
              <w:contextualSpacing/>
              <w:jc w:val="both"/>
            </w:pPr>
            <w:r w:rsidRPr="00812469">
              <w:t>Tarif</w:t>
            </w:r>
          </w:p>
        </w:tc>
        <w:tc>
          <w:tcPr>
            <w:tcW w:w="1505" w:type="dxa"/>
          </w:tcPr>
          <w:p w:rsidR="005364D3" w:rsidRPr="00812469" w:rsidRDefault="005364D3" w:rsidP="009C387E">
            <w:pPr>
              <w:pStyle w:val="ListParagraph"/>
              <w:widowControl/>
              <w:numPr>
                <w:ilvl w:val="0"/>
                <w:numId w:val="33"/>
              </w:numPr>
              <w:autoSpaceDE/>
              <w:autoSpaceDN/>
              <w:spacing w:after="160" w:line="276" w:lineRule="auto"/>
              <w:ind w:left="178" w:hanging="142"/>
              <w:contextualSpacing/>
            </w:pPr>
            <w:r w:rsidRPr="00812469">
              <w:t>Tempat</w:t>
            </w:r>
          </w:p>
          <w:p w:rsidR="005364D3" w:rsidRPr="00812469" w:rsidRDefault="005364D3" w:rsidP="009C387E">
            <w:pPr>
              <w:pStyle w:val="ListParagraph"/>
              <w:widowControl/>
              <w:numPr>
                <w:ilvl w:val="0"/>
                <w:numId w:val="33"/>
              </w:numPr>
              <w:autoSpaceDE/>
              <w:autoSpaceDN/>
              <w:spacing w:after="160" w:line="276" w:lineRule="auto"/>
              <w:ind w:left="178" w:hanging="142"/>
              <w:contextualSpacing/>
            </w:pPr>
            <w:r w:rsidRPr="00812469">
              <w:t>Kondisi</w:t>
            </w:r>
          </w:p>
        </w:tc>
        <w:tc>
          <w:tcPr>
            <w:tcW w:w="2340" w:type="dxa"/>
          </w:tcPr>
          <w:p w:rsidR="005364D3" w:rsidRPr="00812469" w:rsidRDefault="005364D3" w:rsidP="0020536E">
            <w:pPr>
              <w:pStyle w:val="ListParagraph"/>
              <w:ind w:left="0"/>
            </w:pPr>
            <w:r>
              <w:t xml:space="preserve">     Penempatan mudah </w:t>
            </w:r>
            <w:r w:rsidRPr="00812469">
              <w:t>dilihat dan mudah terbaca</w:t>
            </w:r>
            <w:r w:rsidR="002A7DBA">
              <w:t xml:space="preserve"> </w:t>
            </w:r>
          </w:p>
        </w:tc>
      </w:tr>
      <w:tr w:rsidR="005364D3" w:rsidRPr="00812469" w:rsidTr="0020536E">
        <w:trPr>
          <w:trHeight w:val="2098"/>
        </w:trPr>
        <w:tc>
          <w:tcPr>
            <w:tcW w:w="738" w:type="dxa"/>
          </w:tcPr>
          <w:p w:rsidR="005364D3" w:rsidRPr="00812469" w:rsidRDefault="005364D3" w:rsidP="0020536E">
            <w:pPr>
              <w:pStyle w:val="ListParagraph"/>
              <w:ind w:left="0"/>
              <w:jc w:val="center"/>
              <w:rPr>
                <w:b/>
              </w:rPr>
            </w:pPr>
          </w:p>
        </w:tc>
        <w:tc>
          <w:tcPr>
            <w:tcW w:w="1800" w:type="dxa"/>
          </w:tcPr>
          <w:p w:rsidR="005364D3" w:rsidRPr="00812469" w:rsidRDefault="005364D3" w:rsidP="0020536E">
            <w:r w:rsidRPr="00812469">
              <w:t>Fasilitas layanan penumpang</w:t>
            </w:r>
          </w:p>
        </w:tc>
        <w:tc>
          <w:tcPr>
            <w:tcW w:w="2815" w:type="dxa"/>
          </w:tcPr>
          <w:p w:rsidR="005364D3" w:rsidRPr="00812469" w:rsidRDefault="005364D3" w:rsidP="0020536E">
            <w:r w:rsidRPr="00812469">
              <w:t>Fasiliras yang disediakan untuk memberikan informasi perjalanan kapal dan layanan menerima pengaduan</w:t>
            </w:r>
          </w:p>
        </w:tc>
        <w:tc>
          <w:tcPr>
            <w:tcW w:w="1505" w:type="dxa"/>
          </w:tcPr>
          <w:p w:rsidR="005364D3" w:rsidRPr="00812469" w:rsidRDefault="005364D3" w:rsidP="009C387E">
            <w:pPr>
              <w:pStyle w:val="ListParagraph"/>
              <w:widowControl/>
              <w:numPr>
                <w:ilvl w:val="0"/>
                <w:numId w:val="33"/>
              </w:numPr>
              <w:autoSpaceDE/>
              <w:autoSpaceDN/>
              <w:spacing w:after="160" w:line="276" w:lineRule="auto"/>
              <w:ind w:left="178" w:hanging="142"/>
              <w:contextualSpacing/>
            </w:pPr>
            <w:r w:rsidRPr="00812469">
              <w:t>Tempat</w:t>
            </w:r>
          </w:p>
          <w:p w:rsidR="005364D3" w:rsidRPr="00812469" w:rsidRDefault="005364D3" w:rsidP="009C387E">
            <w:pPr>
              <w:pStyle w:val="ListParagraph"/>
              <w:widowControl/>
              <w:numPr>
                <w:ilvl w:val="0"/>
                <w:numId w:val="33"/>
              </w:numPr>
              <w:autoSpaceDE/>
              <w:autoSpaceDN/>
              <w:spacing w:after="160" w:line="276" w:lineRule="auto"/>
              <w:ind w:left="178" w:hanging="142"/>
              <w:contextualSpacing/>
            </w:pPr>
            <w:r w:rsidRPr="00812469">
              <w:t>Jumlah</w:t>
            </w:r>
          </w:p>
        </w:tc>
        <w:tc>
          <w:tcPr>
            <w:tcW w:w="2340" w:type="dxa"/>
          </w:tcPr>
          <w:p w:rsidR="005364D3" w:rsidRPr="00812469" w:rsidRDefault="005364D3" w:rsidP="0020536E">
            <w:pPr>
              <w:pStyle w:val="ListParagraph"/>
              <w:ind w:left="0"/>
            </w:pPr>
            <w:r>
              <w:t xml:space="preserve">     </w:t>
            </w:r>
            <w:r w:rsidR="002A7DBA">
              <w:t>Memp</w:t>
            </w:r>
            <w:r w:rsidRPr="00812469">
              <w:t>unyai tempat dan 1 (satu) meja kerja</w:t>
            </w:r>
            <w:r w:rsidR="002A7DBA">
              <w:t xml:space="preserve"> </w:t>
            </w:r>
          </w:p>
        </w:tc>
      </w:tr>
      <w:tr w:rsidR="005364D3" w:rsidRPr="00812469" w:rsidTr="0020536E">
        <w:trPr>
          <w:trHeight w:val="420"/>
        </w:trPr>
        <w:tc>
          <w:tcPr>
            <w:tcW w:w="738" w:type="dxa"/>
            <w:tcBorders>
              <w:bottom w:val="single" w:sz="4" w:space="0" w:color="auto"/>
            </w:tcBorders>
          </w:tcPr>
          <w:p w:rsidR="005364D3" w:rsidRPr="00812469" w:rsidRDefault="005364D3" w:rsidP="0020536E">
            <w:pPr>
              <w:pStyle w:val="ListParagraph"/>
              <w:ind w:left="0"/>
              <w:jc w:val="center"/>
            </w:pPr>
          </w:p>
        </w:tc>
        <w:tc>
          <w:tcPr>
            <w:tcW w:w="1800" w:type="dxa"/>
            <w:tcBorders>
              <w:bottom w:val="single" w:sz="4" w:space="0" w:color="auto"/>
            </w:tcBorders>
          </w:tcPr>
          <w:p w:rsidR="005364D3" w:rsidRPr="00812469" w:rsidRDefault="005364D3" w:rsidP="0020536E">
            <w:r w:rsidRPr="00812469">
              <w:t xml:space="preserve">Tempat parkir </w:t>
            </w:r>
          </w:p>
        </w:tc>
        <w:tc>
          <w:tcPr>
            <w:tcW w:w="2815" w:type="dxa"/>
            <w:tcBorders>
              <w:bottom w:val="single" w:sz="4" w:space="0" w:color="auto"/>
            </w:tcBorders>
          </w:tcPr>
          <w:p w:rsidR="005364D3" w:rsidRPr="00812469" w:rsidRDefault="005364D3" w:rsidP="0020536E">
            <w:r w:rsidRPr="00812469">
              <w:t>Tempat untuk parkir kendaraan baik roda 4 (empat) dan roda 2 (dua)</w:t>
            </w:r>
          </w:p>
        </w:tc>
        <w:tc>
          <w:tcPr>
            <w:tcW w:w="1505" w:type="dxa"/>
            <w:tcBorders>
              <w:bottom w:val="single" w:sz="4" w:space="0" w:color="auto"/>
            </w:tcBorders>
          </w:tcPr>
          <w:p w:rsidR="005364D3" w:rsidRPr="00812469" w:rsidRDefault="005364D3" w:rsidP="009C387E">
            <w:pPr>
              <w:pStyle w:val="ListParagraph"/>
              <w:widowControl/>
              <w:numPr>
                <w:ilvl w:val="0"/>
                <w:numId w:val="34"/>
              </w:numPr>
              <w:autoSpaceDE/>
              <w:autoSpaceDN/>
              <w:spacing w:after="160" w:line="276" w:lineRule="auto"/>
              <w:ind w:left="178" w:hanging="142"/>
              <w:contextualSpacing/>
            </w:pPr>
            <w:r w:rsidRPr="00812469">
              <w:t>Luas</w:t>
            </w:r>
          </w:p>
          <w:p w:rsidR="005364D3" w:rsidRPr="00812469" w:rsidRDefault="005364D3" w:rsidP="009C387E">
            <w:pPr>
              <w:pStyle w:val="ListParagraph"/>
              <w:widowControl/>
              <w:numPr>
                <w:ilvl w:val="0"/>
                <w:numId w:val="34"/>
              </w:numPr>
              <w:autoSpaceDE/>
              <w:autoSpaceDN/>
              <w:spacing w:after="160" w:line="276" w:lineRule="auto"/>
              <w:ind w:left="178" w:hanging="142"/>
              <w:contextualSpacing/>
            </w:pPr>
            <w:r w:rsidRPr="00812469">
              <w:t>Sirkulasi</w:t>
            </w:r>
          </w:p>
        </w:tc>
        <w:tc>
          <w:tcPr>
            <w:tcW w:w="2340" w:type="dxa"/>
            <w:tcBorders>
              <w:bottom w:val="single" w:sz="4" w:space="0" w:color="auto"/>
            </w:tcBorders>
          </w:tcPr>
          <w:p w:rsidR="005364D3" w:rsidRPr="00C033C1" w:rsidRDefault="005364D3" w:rsidP="009C387E">
            <w:pPr>
              <w:pStyle w:val="ListParagraph"/>
              <w:widowControl/>
              <w:numPr>
                <w:ilvl w:val="0"/>
                <w:numId w:val="34"/>
              </w:numPr>
              <w:autoSpaceDE/>
              <w:autoSpaceDN/>
              <w:spacing w:after="160" w:line="276" w:lineRule="auto"/>
              <w:ind w:left="178" w:hanging="178"/>
              <w:contextualSpacing/>
            </w:pPr>
            <w:r w:rsidRPr="00C033C1">
              <w:t>Luas tempat parkir disesuaikan dengan lahan</w:t>
            </w:r>
            <w:r w:rsidR="002A7DBA">
              <w:t xml:space="preserve"> </w:t>
            </w:r>
          </w:p>
          <w:p w:rsidR="005364D3" w:rsidRPr="00812469" w:rsidRDefault="005364D3" w:rsidP="009C387E">
            <w:pPr>
              <w:pStyle w:val="ListParagraph"/>
              <w:widowControl/>
              <w:numPr>
                <w:ilvl w:val="0"/>
                <w:numId w:val="34"/>
              </w:numPr>
              <w:autoSpaceDE/>
              <w:autoSpaceDN/>
              <w:spacing w:after="160" w:line="276" w:lineRule="auto"/>
              <w:ind w:left="178" w:hanging="178"/>
              <w:contextualSpacing/>
            </w:pPr>
            <w:r w:rsidRPr="00C033C1">
              <w:t>Sirkulasi kendaraan masuk, keluar dan parkir lancar</w:t>
            </w:r>
            <w:r w:rsidR="002A7DBA">
              <w:t xml:space="preserve"> </w:t>
            </w:r>
          </w:p>
        </w:tc>
      </w:tr>
      <w:tr w:rsidR="005364D3" w:rsidRPr="00812469" w:rsidTr="0020536E">
        <w:trPr>
          <w:trHeight w:val="4492"/>
        </w:trPr>
        <w:tc>
          <w:tcPr>
            <w:tcW w:w="738" w:type="dxa"/>
            <w:tcBorders>
              <w:bottom w:val="single" w:sz="4" w:space="0" w:color="auto"/>
            </w:tcBorders>
          </w:tcPr>
          <w:p w:rsidR="005364D3" w:rsidRPr="00812469" w:rsidRDefault="005364D3" w:rsidP="0020536E">
            <w:pPr>
              <w:pStyle w:val="ListParagraph"/>
              <w:ind w:left="0"/>
              <w:jc w:val="center"/>
            </w:pPr>
          </w:p>
        </w:tc>
        <w:tc>
          <w:tcPr>
            <w:tcW w:w="1800" w:type="dxa"/>
            <w:tcBorders>
              <w:bottom w:val="single" w:sz="4" w:space="0" w:color="auto"/>
            </w:tcBorders>
          </w:tcPr>
          <w:p w:rsidR="005364D3" w:rsidRPr="00812469" w:rsidRDefault="005364D3" w:rsidP="0020536E">
            <w:r w:rsidRPr="00812469">
              <w:t>Pelayanan bagasi penumpang</w:t>
            </w:r>
          </w:p>
        </w:tc>
        <w:tc>
          <w:tcPr>
            <w:tcW w:w="2815" w:type="dxa"/>
            <w:tcBorders>
              <w:bottom w:val="single" w:sz="4" w:space="0" w:color="auto"/>
            </w:tcBorders>
          </w:tcPr>
          <w:p w:rsidR="005364D3" w:rsidRPr="00812469" w:rsidRDefault="005364D3" w:rsidP="0020536E">
            <w:pPr>
              <w:pStyle w:val="ListParagraph"/>
              <w:ind w:left="0"/>
            </w:pPr>
            <w:r>
              <w:t xml:space="preserve">     </w:t>
            </w:r>
            <w:r w:rsidRPr="00812469">
              <w:t>Memberikan kemudahan bagi penumpang untuk membawa barang bawaan</w:t>
            </w:r>
          </w:p>
        </w:tc>
        <w:tc>
          <w:tcPr>
            <w:tcW w:w="1505" w:type="dxa"/>
            <w:tcBorders>
              <w:bottom w:val="single" w:sz="4" w:space="0" w:color="auto"/>
            </w:tcBorders>
          </w:tcPr>
          <w:p w:rsidR="005364D3" w:rsidRPr="00812469" w:rsidRDefault="005364D3" w:rsidP="009C387E">
            <w:pPr>
              <w:pStyle w:val="ListParagraph"/>
              <w:widowControl/>
              <w:numPr>
                <w:ilvl w:val="0"/>
                <w:numId w:val="35"/>
              </w:numPr>
              <w:autoSpaceDE/>
              <w:autoSpaceDN/>
              <w:spacing w:before="120" w:after="160" w:line="276" w:lineRule="auto"/>
              <w:ind w:left="178" w:hanging="142"/>
              <w:contextualSpacing/>
            </w:pPr>
            <w:r w:rsidRPr="00812469">
              <w:t>Ketersediaan</w:t>
            </w:r>
          </w:p>
          <w:p w:rsidR="005364D3" w:rsidRPr="00812469" w:rsidRDefault="005364D3" w:rsidP="009C387E">
            <w:pPr>
              <w:pStyle w:val="ListParagraph"/>
              <w:widowControl/>
              <w:numPr>
                <w:ilvl w:val="0"/>
                <w:numId w:val="35"/>
              </w:numPr>
              <w:autoSpaceDE/>
              <w:autoSpaceDN/>
              <w:spacing w:before="120" w:after="160" w:line="276" w:lineRule="auto"/>
              <w:ind w:left="178" w:hanging="142"/>
              <w:contextualSpacing/>
            </w:pPr>
            <w:r w:rsidRPr="00812469">
              <w:t>Kondisi</w:t>
            </w:r>
          </w:p>
        </w:tc>
        <w:tc>
          <w:tcPr>
            <w:tcW w:w="2340" w:type="dxa"/>
            <w:tcBorders>
              <w:bottom w:val="single" w:sz="4" w:space="0" w:color="auto"/>
            </w:tcBorders>
          </w:tcPr>
          <w:p w:rsidR="005364D3" w:rsidRPr="00812469" w:rsidRDefault="005364D3" w:rsidP="009C387E">
            <w:pPr>
              <w:pStyle w:val="ListParagraph"/>
              <w:widowControl/>
              <w:numPr>
                <w:ilvl w:val="0"/>
                <w:numId w:val="35"/>
              </w:numPr>
              <w:autoSpaceDE/>
              <w:autoSpaceDN/>
              <w:spacing w:before="120" w:after="160" w:line="276" w:lineRule="auto"/>
              <w:ind w:left="178" w:hanging="178"/>
              <w:contextualSpacing/>
            </w:pPr>
            <w:r w:rsidRPr="00812469">
              <w:t>Tersedia porter berseragam yang memiliki identitas dan mudah terlihat</w:t>
            </w:r>
            <w:r w:rsidR="002A7DBA">
              <w:t xml:space="preserve"> </w:t>
            </w:r>
          </w:p>
          <w:p w:rsidR="005364D3" w:rsidRPr="00812469" w:rsidRDefault="005364D3" w:rsidP="009C387E">
            <w:pPr>
              <w:pStyle w:val="ListParagraph"/>
              <w:widowControl/>
              <w:numPr>
                <w:ilvl w:val="0"/>
                <w:numId w:val="35"/>
              </w:numPr>
              <w:autoSpaceDE/>
              <w:autoSpaceDN/>
              <w:spacing w:before="120" w:after="160" w:line="276" w:lineRule="auto"/>
              <w:ind w:left="178" w:hanging="178"/>
              <w:contextualSpacing/>
            </w:pPr>
            <w:r w:rsidRPr="00812469">
              <w:t>Kondisi baik dan berfungsi</w:t>
            </w:r>
            <w:r w:rsidR="002A7DBA">
              <w:t xml:space="preserve"> </w:t>
            </w:r>
          </w:p>
        </w:tc>
      </w:tr>
    </w:tbl>
    <w:p w:rsidR="005364D3" w:rsidRPr="00370462" w:rsidRDefault="005364D3" w:rsidP="00370462">
      <w:pPr>
        <w:tabs>
          <w:tab w:val="left" w:pos="3330"/>
        </w:tabs>
        <w:spacing w:line="360" w:lineRule="auto"/>
        <w:jc w:val="center"/>
        <w:rPr>
          <w:iCs/>
          <w:sz w:val="18"/>
          <w:szCs w:val="24"/>
        </w:rPr>
      </w:pPr>
      <w:r w:rsidRPr="00812469">
        <w:rPr>
          <w:iCs/>
          <w:sz w:val="18"/>
          <w:szCs w:val="24"/>
        </w:rPr>
        <w:t>Sumber : PM 39 Tahun 2015 tentang SPM Penumpang Angkutan Penyeberangan</w:t>
      </w:r>
    </w:p>
    <w:p w:rsidR="00F50113" w:rsidRPr="008F4512" w:rsidRDefault="00F50113" w:rsidP="005364D3">
      <w:pPr>
        <w:rPr>
          <w:rFonts w:ascii="Times New Roman"/>
          <w:sz w:val="20"/>
        </w:rPr>
      </w:pPr>
    </w:p>
    <w:p w:rsidR="00D85DE2" w:rsidRPr="001272CE" w:rsidRDefault="00785F1E" w:rsidP="004250B8">
      <w:pPr>
        <w:pStyle w:val="Heading3"/>
        <w:jc w:val="both"/>
        <w:rPr>
          <w:rFonts w:ascii="Tahoma" w:hAnsi="Tahoma" w:cs="Tahoma"/>
          <w:b w:val="0"/>
          <w:color w:val="auto"/>
        </w:rPr>
      </w:pPr>
      <w:bookmarkStart w:id="157" w:name="_Toc111980011"/>
      <w:r>
        <w:rPr>
          <w:rFonts w:ascii="Tahoma" w:hAnsi="Tahoma" w:cs="Tahoma"/>
          <w:b w:val="0"/>
          <w:color w:val="auto"/>
        </w:rPr>
        <w:t>4</w:t>
      </w:r>
      <w:r w:rsidR="0017098D">
        <w:rPr>
          <w:rFonts w:ascii="Tahoma" w:hAnsi="Tahoma" w:cs="Tahoma"/>
          <w:b w:val="0"/>
          <w:color w:val="auto"/>
        </w:rPr>
        <w:t>.4</w:t>
      </w:r>
      <w:r w:rsidR="00B85CC5" w:rsidRPr="001272CE">
        <w:rPr>
          <w:rFonts w:ascii="Tahoma" w:hAnsi="Tahoma" w:cs="Tahoma"/>
          <w:b w:val="0"/>
          <w:color w:val="auto"/>
        </w:rPr>
        <w:t>.</w:t>
      </w:r>
      <w:r w:rsidR="001272CE" w:rsidRPr="001272CE">
        <w:rPr>
          <w:rFonts w:ascii="Tahoma" w:hAnsi="Tahoma" w:cs="Tahoma"/>
          <w:b w:val="0"/>
          <w:color w:val="auto"/>
        </w:rPr>
        <w:t>3</w:t>
      </w:r>
      <w:r w:rsidR="00D85DE2" w:rsidRPr="001272CE">
        <w:rPr>
          <w:rFonts w:ascii="Tahoma" w:hAnsi="Tahoma" w:cs="Tahoma"/>
          <w:b w:val="0"/>
          <w:color w:val="auto"/>
        </w:rPr>
        <w:t xml:space="preserve"> Analisis Pola Lalu Lintas Penumpang Naik dan Turun</w:t>
      </w:r>
      <w:bookmarkEnd w:id="157"/>
    </w:p>
    <w:p w:rsidR="009555B3" w:rsidRPr="001272CE" w:rsidRDefault="009555B3" w:rsidP="009555B3"/>
    <w:p w:rsidR="00D85DE2" w:rsidRPr="001272CE" w:rsidRDefault="00D85DE2" w:rsidP="00A24CCC">
      <w:pPr>
        <w:spacing w:line="360" w:lineRule="auto"/>
        <w:ind w:left="630" w:firstLine="810"/>
        <w:jc w:val="both"/>
        <w:rPr>
          <w:rFonts w:eastAsia="Calibri"/>
        </w:rPr>
      </w:pPr>
      <w:r w:rsidRPr="001272CE">
        <w:rPr>
          <w:rFonts w:eastAsia="Calibri"/>
        </w:rPr>
        <w:t xml:space="preserve">Menurut Surat Keputusan Direktur Jenderal Perhubungan Darat Nomor: SK.242/HK.104/DRJD/2010 Tentang Manajemen Pola Lalu Lintas penumpang dan kendaraan naik dan turun dari kapal penyeberangan, jalurnya dapat dipisah-pisah untuk menciptakan keteraturan dan kenyamanan. Alur fasilitas darat dari pelabuhan menuju kapal ataupun sebaliknya dapat dibagi menjadi beberapa, yaitu : </w:t>
      </w:r>
    </w:p>
    <w:p w:rsidR="00D85DE2" w:rsidRPr="001272CE" w:rsidRDefault="00D85DE2" w:rsidP="009C387E">
      <w:pPr>
        <w:pStyle w:val="ListParagraph"/>
        <w:widowControl/>
        <w:numPr>
          <w:ilvl w:val="0"/>
          <w:numId w:val="21"/>
        </w:numPr>
        <w:autoSpaceDE/>
        <w:autoSpaceDN/>
        <w:spacing w:before="120" w:line="360" w:lineRule="auto"/>
        <w:ind w:left="1080" w:hanging="283"/>
        <w:contextualSpacing/>
        <w:jc w:val="both"/>
        <w:rPr>
          <w:rFonts w:eastAsia="Calibri"/>
        </w:rPr>
      </w:pPr>
      <w:r w:rsidRPr="001272CE">
        <w:rPr>
          <w:rFonts w:eastAsia="Calibri"/>
        </w:rPr>
        <w:t>Penumpang dengan membawa barang</w:t>
      </w:r>
    </w:p>
    <w:p w:rsidR="00D85DE2" w:rsidRPr="001272CE" w:rsidRDefault="00D85DE2" w:rsidP="009C387E">
      <w:pPr>
        <w:pStyle w:val="ListParagraph"/>
        <w:widowControl/>
        <w:numPr>
          <w:ilvl w:val="0"/>
          <w:numId w:val="21"/>
        </w:numPr>
        <w:autoSpaceDE/>
        <w:autoSpaceDN/>
        <w:spacing w:before="120" w:line="360" w:lineRule="auto"/>
        <w:ind w:left="1080" w:hanging="283"/>
        <w:contextualSpacing/>
        <w:jc w:val="both"/>
        <w:rPr>
          <w:rFonts w:eastAsia="Calibri"/>
        </w:rPr>
      </w:pPr>
      <w:r w:rsidRPr="001272CE">
        <w:rPr>
          <w:rFonts w:eastAsia="Calibri"/>
        </w:rPr>
        <w:t>Penumpang tanpa membawa barang</w:t>
      </w:r>
    </w:p>
    <w:p w:rsidR="00D85DE2" w:rsidRPr="001272CE" w:rsidRDefault="00D85DE2" w:rsidP="009C387E">
      <w:pPr>
        <w:pStyle w:val="ListParagraph"/>
        <w:widowControl/>
        <w:numPr>
          <w:ilvl w:val="0"/>
          <w:numId w:val="21"/>
        </w:numPr>
        <w:autoSpaceDE/>
        <w:autoSpaceDN/>
        <w:spacing w:before="120" w:line="360" w:lineRule="auto"/>
        <w:ind w:left="1080" w:hanging="283"/>
        <w:contextualSpacing/>
        <w:jc w:val="both"/>
        <w:rPr>
          <w:rFonts w:eastAsia="Calibri"/>
        </w:rPr>
      </w:pPr>
      <w:r w:rsidRPr="001272CE">
        <w:rPr>
          <w:rFonts w:eastAsia="Calibri"/>
        </w:rPr>
        <w:t>Penumpang yang membawa kendaraan pribadi</w:t>
      </w:r>
    </w:p>
    <w:p w:rsidR="00D85DE2" w:rsidRPr="001272CE" w:rsidRDefault="00D85DE2" w:rsidP="009C387E">
      <w:pPr>
        <w:pStyle w:val="ListParagraph"/>
        <w:widowControl/>
        <w:numPr>
          <w:ilvl w:val="0"/>
          <w:numId w:val="21"/>
        </w:numPr>
        <w:autoSpaceDE/>
        <w:autoSpaceDN/>
        <w:spacing w:before="120" w:line="360" w:lineRule="auto"/>
        <w:ind w:left="1080" w:hanging="283"/>
        <w:contextualSpacing/>
        <w:jc w:val="both"/>
        <w:rPr>
          <w:rFonts w:eastAsia="Calibri"/>
        </w:rPr>
      </w:pPr>
      <w:r w:rsidRPr="001272CE">
        <w:rPr>
          <w:rFonts w:eastAsia="Calibri"/>
        </w:rPr>
        <w:t>Penumpang yang membawa kendaraan barang</w:t>
      </w:r>
    </w:p>
    <w:p w:rsidR="00A24CCC" w:rsidRPr="001272CE" w:rsidRDefault="00D85DE2" w:rsidP="00443B46">
      <w:pPr>
        <w:spacing w:line="360" w:lineRule="auto"/>
        <w:ind w:left="630" w:firstLine="810"/>
        <w:jc w:val="both"/>
        <w:rPr>
          <w:rFonts w:eastAsia="Calibri"/>
        </w:rPr>
      </w:pPr>
      <w:r w:rsidRPr="001272CE">
        <w:rPr>
          <w:rFonts w:eastAsia="Calibri"/>
        </w:rPr>
        <w:t>Mengenai Standar Prosedur dari Pola Lalu Lintas kendaraan dan penumpang masuk dan keluar kapal adalah sebagai berikut :</w:t>
      </w:r>
    </w:p>
    <w:p w:rsidR="00D85DE2" w:rsidRDefault="00785F1E" w:rsidP="004250B8">
      <w:pPr>
        <w:pStyle w:val="Heading4"/>
        <w:spacing w:line="240" w:lineRule="auto"/>
        <w:jc w:val="both"/>
        <w:rPr>
          <w:rFonts w:ascii="Tahoma" w:eastAsia="Calibri" w:hAnsi="Tahoma" w:cs="Tahoma"/>
          <w:i w:val="0"/>
          <w:color w:val="auto"/>
        </w:rPr>
      </w:pPr>
      <w:r>
        <w:rPr>
          <w:rFonts w:ascii="Tahoma" w:eastAsia="Calibri" w:hAnsi="Tahoma" w:cs="Tahoma"/>
          <w:b w:val="0"/>
          <w:i w:val="0"/>
          <w:color w:val="auto"/>
        </w:rPr>
        <w:t>4</w:t>
      </w:r>
      <w:r w:rsidR="001272CE" w:rsidRPr="001272CE">
        <w:rPr>
          <w:rFonts w:ascii="Tahoma" w:eastAsia="Calibri" w:hAnsi="Tahoma" w:cs="Tahoma"/>
          <w:b w:val="0"/>
          <w:i w:val="0"/>
          <w:color w:val="auto"/>
        </w:rPr>
        <w:t>.3.1</w:t>
      </w:r>
      <w:r w:rsidR="00B85CC5" w:rsidRPr="001272CE">
        <w:rPr>
          <w:rFonts w:ascii="Tahoma" w:eastAsia="Calibri" w:hAnsi="Tahoma" w:cs="Tahoma"/>
          <w:b w:val="0"/>
          <w:i w:val="0"/>
          <w:color w:val="auto"/>
        </w:rPr>
        <w:t xml:space="preserve"> </w:t>
      </w:r>
      <w:r w:rsidR="00D85DE2" w:rsidRPr="001272CE">
        <w:rPr>
          <w:rFonts w:ascii="Tahoma" w:eastAsia="Calibri" w:hAnsi="Tahoma" w:cs="Tahoma"/>
          <w:b w:val="0"/>
          <w:i w:val="0"/>
          <w:color w:val="auto"/>
        </w:rPr>
        <w:t xml:space="preserve"> Pola a</w:t>
      </w:r>
      <w:r w:rsidR="004D2815">
        <w:rPr>
          <w:rFonts w:ascii="Tahoma" w:eastAsia="Calibri" w:hAnsi="Tahoma" w:cs="Tahoma"/>
          <w:b w:val="0"/>
          <w:i w:val="0"/>
          <w:color w:val="auto"/>
        </w:rPr>
        <w:t>lur</w:t>
      </w:r>
      <w:r w:rsidR="00D85DE2" w:rsidRPr="001272CE">
        <w:rPr>
          <w:rFonts w:ascii="Tahoma" w:eastAsia="Calibri" w:hAnsi="Tahoma" w:cs="Tahoma"/>
          <w:b w:val="0"/>
          <w:i w:val="0"/>
          <w:color w:val="auto"/>
        </w:rPr>
        <w:t xml:space="preserve"> lalu lintas penumpang yang turun dari kapal</w:t>
      </w:r>
      <w:r w:rsidR="00D85DE2" w:rsidRPr="000C4163">
        <w:rPr>
          <w:rFonts w:ascii="Tahoma" w:eastAsia="Calibri" w:hAnsi="Tahoma" w:cs="Tahoma"/>
          <w:i w:val="0"/>
          <w:color w:val="auto"/>
        </w:rPr>
        <w:t>:</w:t>
      </w:r>
    </w:p>
    <w:p w:rsidR="009555B3" w:rsidRPr="009555B3" w:rsidRDefault="009555B3" w:rsidP="009555B3">
      <w:pPr>
        <w:rPr>
          <w:lang w:val="en-US"/>
        </w:rPr>
      </w:pPr>
    </w:p>
    <w:p w:rsidR="00D85DE2" w:rsidRPr="000C4163" w:rsidRDefault="00D85DE2" w:rsidP="009C387E">
      <w:pPr>
        <w:pStyle w:val="ListParagraph"/>
        <w:widowControl/>
        <w:numPr>
          <w:ilvl w:val="0"/>
          <w:numId w:val="22"/>
        </w:numPr>
        <w:autoSpaceDE/>
        <w:autoSpaceDN/>
        <w:spacing w:line="360" w:lineRule="auto"/>
        <w:ind w:left="1170"/>
        <w:contextualSpacing/>
        <w:jc w:val="both"/>
        <w:rPr>
          <w:rFonts w:eastAsia="Calibri"/>
          <w:i/>
        </w:rPr>
      </w:pPr>
      <w:r w:rsidRPr="000C4163">
        <w:rPr>
          <w:rFonts w:eastAsia="Calibri"/>
        </w:rPr>
        <w:t>Penumpang keluar dari kapal melalui ramp door</w:t>
      </w:r>
    </w:p>
    <w:p w:rsidR="00D85DE2" w:rsidRPr="000C4163" w:rsidRDefault="00D85DE2" w:rsidP="009C387E">
      <w:pPr>
        <w:pStyle w:val="ListParagraph"/>
        <w:widowControl/>
        <w:numPr>
          <w:ilvl w:val="0"/>
          <w:numId w:val="22"/>
        </w:numPr>
        <w:autoSpaceDE/>
        <w:autoSpaceDN/>
        <w:spacing w:line="360" w:lineRule="auto"/>
        <w:ind w:left="1170"/>
        <w:contextualSpacing/>
        <w:jc w:val="both"/>
        <w:rPr>
          <w:rFonts w:eastAsia="Calibri"/>
          <w:i/>
        </w:rPr>
      </w:pPr>
      <w:r w:rsidRPr="000C4163">
        <w:rPr>
          <w:rFonts w:eastAsia="Calibri"/>
        </w:rPr>
        <w:t xml:space="preserve">Setelah keluar dari kapal maka penumpang menuju terminal penumpang melewati </w:t>
      </w:r>
      <w:r w:rsidRPr="000C4163">
        <w:rPr>
          <w:rFonts w:eastAsia="Calibri"/>
          <w:i/>
          <w:iCs/>
        </w:rPr>
        <w:t xml:space="preserve">gangway. Gangway </w:t>
      </w:r>
      <w:r w:rsidRPr="000C4163">
        <w:rPr>
          <w:rFonts w:eastAsia="Calibri"/>
        </w:rPr>
        <w:t>merupakan jalan khusus penumpang yang telah ditentukan di pelabuhan, dimana gangway tersebut menuju keluar pelabuhan.</w:t>
      </w:r>
    </w:p>
    <w:p w:rsidR="00D85DE2" w:rsidRPr="00537343" w:rsidRDefault="00D85DE2" w:rsidP="009C387E">
      <w:pPr>
        <w:pStyle w:val="ListParagraph"/>
        <w:widowControl/>
        <w:numPr>
          <w:ilvl w:val="0"/>
          <w:numId w:val="22"/>
        </w:numPr>
        <w:autoSpaceDE/>
        <w:autoSpaceDN/>
        <w:spacing w:line="360" w:lineRule="auto"/>
        <w:ind w:left="1170"/>
        <w:contextualSpacing/>
        <w:jc w:val="both"/>
        <w:rPr>
          <w:rFonts w:eastAsia="Calibri"/>
          <w:i/>
        </w:rPr>
      </w:pPr>
      <w:r w:rsidRPr="000C4163">
        <w:rPr>
          <w:rFonts w:eastAsia="Calibri"/>
        </w:rPr>
        <w:t xml:space="preserve">Bagi penumpang yang membawa barang maupun tidak membawa barang jalurnya tetap sama melalui </w:t>
      </w:r>
      <w:r w:rsidRPr="000C4163">
        <w:rPr>
          <w:rFonts w:eastAsia="Calibri"/>
          <w:i/>
          <w:iCs/>
        </w:rPr>
        <w:t xml:space="preserve">gangway, </w:t>
      </w:r>
      <w:r w:rsidRPr="000C4163">
        <w:rPr>
          <w:rFonts w:eastAsia="Calibri"/>
        </w:rPr>
        <w:t>tetapi sebelumnya operator kapal memberikan informasi untuk penumpang tanpa barang keluar terlebih dahulu agar dapat memperlancar kegiatan penumpang turun dari kapal.</w:t>
      </w:r>
    </w:p>
    <w:p w:rsidR="00537343" w:rsidRDefault="00537343" w:rsidP="00537343">
      <w:pPr>
        <w:pStyle w:val="ListParagraph"/>
        <w:keepNext/>
        <w:widowControl/>
        <w:autoSpaceDE/>
        <w:autoSpaceDN/>
        <w:spacing w:line="360" w:lineRule="auto"/>
        <w:ind w:left="1170" w:firstLine="0"/>
        <w:contextualSpacing/>
        <w:jc w:val="both"/>
      </w:pPr>
      <w:r>
        <w:rPr>
          <w:noProof/>
          <w:sz w:val="20"/>
          <w:lang w:val="en-US"/>
        </w:rPr>
        <mc:AlternateContent>
          <mc:Choice Requires="wpg">
            <w:drawing>
              <wp:inline distT="0" distB="0" distL="0" distR="0" wp14:anchorId="0E9E1539" wp14:editId="61A0ED1E">
                <wp:extent cx="4133850" cy="1707515"/>
                <wp:effectExtent l="6985" t="8890" r="2540" b="7620"/>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0" cy="1707515"/>
                          <a:chOff x="0" y="0"/>
                          <a:chExt cx="6510" cy="2689"/>
                        </a:xfrm>
                      </wpg:grpSpPr>
                      <pic:pic xmlns:pic="http://schemas.openxmlformats.org/drawingml/2006/picture">
                        <pic:nvPicPr>
                          <pic:cNvPr id="324"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1" y="63"/>
                            <a:ext cx="6321" cy="2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5" name="Rectangle 4"/>
                        <wps:cNvSpPr>
                          <a:spLocks noChangeArrowheads="1"/>
                        </wps:cNvSpPr>
                        <wps:spPr bwMode="auto">
                          <a:xfrm>
                            <a:off x="7" y="7"/>
                            <a:ext cx="6495" cy="267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23" o:spid="_x0000_s1026" style="width:325.5pt;height:134.45pt;mso-position-horizontal-relative:char;mso-position-vertical-relative:line" coordsize="6510,26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1;top:63;width:6321;height:2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77drFAAAA3AAAAA8AAABkcnMvZG93bnJldi54bWxEj91qAjEUhO8LfYdwCt4UzboWKVuj6IJQ&#10;vPPnAU6TY3br5mTZRN369EYQejnMzDfMbNG7RlyoC7VnBeNRBoJYe1OzVXDYr4efIEJENth4JgV/&#10;FGAxf32ZYWH8lbd02UUrEoRDgQqqGNtCyqArchhGviVO3tF3DmOSnZWmw2uCu0bmWTaVDmtOCxW2&#10;VFakT7uzU3Cyzean1+96k4/tapX9lu1tXyo1eOuXXyAi9fE//Gx/GwWT/AMeZ9IR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e+3axQAAANwAAAAPAAAAAAAAAAAAAAAA&#10;AJ8CAABkcnMvZG93bnJldi54bWxQSwUGAAAAAAQABAD3AAAAkQMAAAAA&#10;">
                  <v:imagedata r:id="rId36" o:title=""/>
                </v:shape>
                <v:rect id="Rectangle 4" o:spid="_x0000_s1028" style="position:absolute;left:7;top:7;width:6495;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hsMA&#10;AADcAAAADwAAAGRycy9kb3ducmV2LnhtbESPQWsCMRSE74L/ITyhN83WopTVKKtU6ElQC623x+Y1&#10;Wdy8LJvU3f57Iwgeh5n5hlmue1eLK7Wh8qzgdZKBIC69rtgo+Drtxu8gQkTWWHsmBf8UYL0aDpaY&#10;a9/xga7HaESCcMhRgY2xyaUMpSWHYeIb4uT9+tZhTLI1UrfYJbir5TTL5tJhxWnBYkNbS+Xl+OcU&#10;fDTnfTEzQRbf0f5c/Kbb2b1R6mXUFwsQkfr4DD/an1rB23QG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NhsMAAADcAAAADwAAAAAAAAAAAAAAAACYAgAAZHJzL2Rv&#10;d25yZXYueG1sUEsFBgAAAAAEAAQA9QAAAIgDAAAAAA==&#10;" filled="f"/>
                <w10:anchorlock/>
              </v:group>
            </w:pict>
          </mc:Fallback>
        </mc:AlternateContent>
      </w:r>
    </w:p>
    <w:p w:rsidR="00537343" w:rsidRDefault="00537343" w:rsidP="00537343">
      <w:pPr>
        <w:pStyle w:val="Caption"/>
        <w:ind w:left="810"/>
        <w:jc w:val="center"/>
        <w:rPr>
          <w:b w:val="0"/>
          <w:color w:val="auto"/>
          <w:sz w:val="22"/>
        </w:rPr>
      </w:pPr>
      <w:bookmarkStart w:id="158" w:name="_Toc109165085"/>
      <w:bookmarkStart w:id="159" w:name="_Toc110965549"/>
      <w:r w:rsidRPr="00537343">
        <w:rPr>
          <w:b w:val="0"/>
          <w:color w:val="auto"/>
          <w:sz w:val="22"/>
        </w:rPr>
        <w:t xml:space="preserve">Gambar IV. </w:t>
      </w:r>
      <w:r w:rsidRPr="00537343">
        <w:rPr>
          <w:b w:val="0"/>
          <w:color w:val="auto"/>
          <w:sz w:val="22"/>
        </w:rPr>
        <w:fldChar w:fldCharType="begin"/>
      </w:r>
      <w:r w:rsidRPr="00537343">
        <w:rPr>
          <w:b w:val="0"/>
          <w:color w:val="auto"/>
          <w:sz w:val="22"/>
        </w:rPr>
        <w:instrText xml:space="preserve"> SEQ Gambar_IV. \* ARABIC </w:instrText>
      </w:r>
      <w:r w:rsidRPr="00537343">
        <w:rPr>
          <w:b w:val="0"/>
          <w:color w:val="auto"/>
          <w:sz w:val="22"/>
        </w:rPr>
        <w:fldChar w:fldCharType="separate"/>
      </w:r>
      <w:r w:rsidR="00163B1B">
        <w:rPr>
          <w:b w:val="0"/>
          <w:noProof/>
          <w:color w:val="auto"/>
          <w:sz w:val="22"/>
        </w:rPr>
        <w:t>2</w:t>
      </w:r>
      <w:r w:rsidRPr="00537343">
        <w:rPr>
          <w:b w:val="0"/>
          <w:color w:val="auto"/>
          <w:sz w:val="22"/>
        </w:rPr>
        <w:fldChar w:fldCharType="end"/>
      </w:r>
      <w:r w:rsidRPr="00537343">
        <w:rPr>
          <w:b w:val="0"/>
          <w:color w:val="auto"/>
          <w:sz w:val="22"/>
        </w:rPr>
        <w:t xml:space="preserve"> Skema Alur lalu lintas Penumpang Turun Dari Kapal</w:t>
      </w:r>
      <w:bookmarkEnd w:id="158"/>
      <w:bookmarkEnd w:id="159"/>
    </w:p>
    <w:p w:rsidR="00537343" w:rsidRPr="00537343" w:rsidRDefault="00537343" w:rsidP="00537343">
      <w:pPr>
        <w:ind w:left="1620" w:hanging="810"/>
        <w:rPr>
          <w:i/>
          <w:sz w:val="18"/>
          <w:szCs w:val="18"/>
        </w:rPr>
      </w:pPr>
      <w:r w:rsidRPr="00537343">
        <w:rPr>
          <w:i/>
          <w:sz w:val="18"/>
          <w:szCs w:val="18"/>
        </w:rPr>
        <w:t xml:space="preserve">Sumber : </w:t>
      </w:r>
      <w:r w:rsidRPr="00537343">
        <w:rPr>
          <w:i/>
          <w:w w:val="95"/>
          <w:sz w:val="18"/>
          <w:szCs w:val="18"/>
        </w:rPr>
        <w:t>SK.242/HK.104/DRJD/2010</w:t>
      </w:r>
      <w:r w:rsidRPr="00537343">
        <w:rPr>
          <w:i/>
          <w:spacing w:val="19"/>
          <w:w w:val="95"/>
          <w:sz w:val="18"/>
          <w:szCs w:val="18"/>
        </w:rPr>
        <w:t xml:space="preserve"> </w:t>
      </w:r>
      <w:r w:rsidRPr="00537343">
        <w:rPr>
          <w:i/>
          <w:w w:val="95"/>
          <w:sz w:val="18"/>
          <w:szCs w:val="18"/>
        </w:rPr>
        <w:t>Tentang</w:t>
      </w:r>
      <w:r w:rsidRPr="00537343">
        <w:rPr>
          <w:i/>
          <w:spacing w:val="17"/>
          <w:w w:val="95"/>
          <w:sz w:val="18"/>
          <w:szCs w:val="18"/>
        </w:rPr>
        <w:t xml:space="preserve"> </w:t>
      </w:r>
      <w:r w:rsidRPr="00537343">
        <w:rPr>
          <w:i/>
          <w:w w:val="95"/>
          <w:sz w:val="18"/>
          <w:szCs w:val="18"/>
        </w:rPr>
        <w:t>Pedoman</w:t>
      </w:r>
      <w:r w:rsidRPr="00537343">
        <w:rPr>
          <w:i/>
          <w:spacing w:val="19"/>
          <w:w w:val="95"/>
          <w:sz w:val="18"/>
          <w:szCs w:val="18"/>
        </w:rPr>
        <w:t xml:space="preserve"> </w:t>
      </w:r>
      <w:r w:rsidRPr="00537343">
        <w:rPr>
          <w:i/>
          <w:w w:val="95"/>
          <w:sz w:val="18"/>
          <w:szCs w:val="18"/>
        </w:rPr>
        <w:t>Teknis</w:t>
      </w:r>
      <w:r w:rsidRPr="00537343">
        <w:rPr>
          <w:i/>
          <w:spacing w:val="16"/>
          <w:w w:val="95"/>
          <w:sz w:val="18"/>
          <w:szCs w:val="18"/>
        </w:rPr>
        <w:t xml:space="preserve"> </w:t>
      </w:r>
      <w:r w:rsidRPr="00537343">
        <w:rPr>
          <w:i/>
          <w:w w:val="95"/>
          <w:sz w:val="18"/>
          <w:szCs w:val="18"/>
        </w:rPr>
        <w:t>Manajemen</w:t>
      </w:r>
      <w:r w:rsidRPr="00537343">
        <w:rPr>
          <w:i/>
          <w:spacing w:val="20"/>
          <w:w w:val="95"/>
          <w:sz w:val="18"/>
          <w:szCs w:val="18"/>
        </w:rPr>
        <w:t xml:space="preserve"> </w:t>
      </w:r>
      <w:r w:rsidRPr="00537343">
        <w:rPr>
          <w:i/>
          <w:w w:val="95"/>
          <w:sz w:val="18"/>
          <w:szCs w:val="18"/>
        </w:rPr>
        <w:t>Lalu</w:t>
      </w:r>
      <w:r w:rsidRPr="00537343">
        <w:rPr>
          <w:i/>
          <w:spacing w:val="18"/>
          <w:w w:val="95"/>
          <w:sz w:val="18"/>
          <w:szCs w:val="18"/>
        </w:rPr>
        <w:t xml:space="preserve"> </w:t>
      </w:r>
      <w:r w:rsidRPr="00537343">
        <w:rPr>
          <w:i/>
          <w:w w:val="95"/>
          <w:sz w:val="18"/>
          <w:szCs w:val="18"/>
        </w:rPr>
        <w:t>Lintas</w:t>
      </w:r>
      <w:r w:rsidRPr="00537343">
        <w:rPr>
          <w:i/>
          <w:spacing w:val="-53"/>
          <w:w w:val="95"/>
          <w:sz w:val="18"/>
          <w:szCs w:val="18"/>
        </w:rPr>
        <w:t xml:space="preserve"> </w:t>
      </w:r>
      <w:r w:rsidRPr="00537343">
        <w:rPr>
          <w:i/>
          <w:sz w:val="18"/>
          <w:szCs w:val="18"/>
        </w:rPr>
        <w:t>Penyeberangan</w:t>
      </w:r>
    </w:p>
    <w:p w:rsidR="00D85DE2" w:rsidRPr="001272CE" w:rsidRDefault="00785F1E" w:rsidP="004250B8">
      <w:pPr>
        <w:pStyle w:val="Heading4"/>
        <w:spacing w:line="240" w:lineRule="auto"/>
        <w:jc w:val="both"/>
        <w:rPr>
          <w:rFonts w:ascii="Tahoma" w:eastAsia="Calibri" w:hAnsi="Tahoma" w:cs="Tahoma"/>
          <w:b w:val="0"/>
          <w:i w:val="0"/>
          <w:color w:val="auto"/>
        </w:rPr>
      </w:pPr>
      <w:r>
        <w:rPr>
          <w:rFonts w:ascii="Tahoma" w:eastAsia="Calibri" w:hAnsi="Tahoma" w:cs="Tahoma"/>
          <w:b w:val="0"/>
          <w:i w:val="0"/>
          <w:color w:val="auto"/>
        </w:rPr>
        <w:t>4</w:t>
      </w:r>
      <w:r w:rsidR="001272CE" w:rsidRPr="001272CE">
        <w:rPr>
          <w:rFonts w:ascii="Tahoma" w:eastAsia="Calibri" w:hAnsi="Tahoma" w:cs="Tahoma"/>
          <w:b w:val="0"/>
          <w:i w:val="0"/>
          <w:color w:val="auto"/>
        </w:rPr>
        <w:t>.3.2</w:t>
      </w:r>
      <w:r w:rsidR="004D2815">
        <w:rPr>
          <w:rFonts w:ascii="Tahoma" w:eastAsia="Calibri" w:hAnsi="Tahoma" w:cs="Tahoma"/>
          <w:b w:val="0"/>
          <w:i w:val="0"/>
          <w:color w:val="auto"/>
        </w:rPr>
        <w:t xml:space="preserve"> Pola alur</w:t>
      </w:r>
      <w:r w:rsidR="00D85DE2" w:rsidRPr="001272CE">
        <w:rPr>
          <w:rFonts w:ascii="Tahoma" w:eastAsia="Calibri" w:hAnsi="Tahoma" w:cs="Tahoma"/>
          <w:b w:val="0"/>
          <w:i w:val="0"/>
          <w:color w:val="auto"/>
        </w:rPr>
        <w:t xml:space="preserve"> penumpang yang naik ke kapal:</w:t>
      </w:r>
    </w:p>
    <w:p w:rsidR="009555B3" w:rsidRPr="001272CE" w:rsidRDefault="009555B3" w:rsidP="009555B3">
      <w:pPr>
        <w:rPr>
          <w:lang w:val="en-US"/>
        </w:rPr>
      </w:pPr>
    </w:p>
    <w:p w:rsidR="00D85DE2" w:rsidRPr="000C4163" w:rsidRDefault="00D85DE2" w:rsidP="009C387E">
      <w:pPr>
        <w:pStyle w:val="ListParagraph"/>
        <w:widowControl/>
        <w:numPr>
          <w:ilvl w:val="0"/>
          <w:numId w:val="23"/>
        </w:numPr>
        <w:autoSpaceDE/>
        <w:autoSpaceDN/>
        <w:spacing w:line="360" w:lineRule="auto"/>
        <w:ind w:left="1170"/>
        <w:contextualSpacing/>
        <w:jc w:val="both"/>
        <w:rPr>
          <w:rFonts w:eastAsia="Calibri"/>
        </w:rPr>
      </w:pPr>
      <w:r w:rsidRPr="000C4163">
        <w:rPr>
          <w:rFonts w:eastAsia="Calibri"/>
        </w:rPr>
        <w:t>Penumpang yang berjalan kaki masuk pintu pelabuhan menuju loket penumpang yang telah ditentukan.</w:t>
      </w:r>
    </w:p>
    <w:p w:rsidR="00D85DE2" w:rsidRPr="000C4163" w:rsidRDefault="00D85DE2" w:rsidP="009C387E">
      <w:pPr>
        <w:pStyle w:val="ListParagraph"/>
        <w:widowControl/>
        <w:numPr>
          <w:ilvl w:val="0"/>
          <w:numId w:val="23"/>
        </w:numPr>
        <w:autoSpaceDE/>
        <w:autoSpaceDN/>
        <w:spacing w:line="360" w:lineRule="auto"/>
        <w:ind w:left="1170"/>
        <w:contextualSpacing/>
        <w:jc w:val="both"/>
        <w:rPr>
          <w:rFonts w:eastAsia="Calibri"/>
        </w:rPr>
      </w:pPr>
      <w:r w:rsidRPr="000C4163">
        <w:rPr>
          <w:rFonts w:eastAsia="Calibri"/>
        </w:rPr>
        <w:t>Ruang tunggu penumpang merupakan ruang tunggu seandainya penumpang memerlukan istirahat sebelum naik ke kapal.</w:t>
      </w:r>
    </w:p>
    <w:p w:rsidR="00D85DE2" w:rsidRPr="000C4163" w:rsidRDefault="00D85DE2" w:rsidP="009C387E">
      <w:pPr>
        <w:pStyle w:val="ListParagraph"/>
        <w:widowControl/>
        <w:numPr>
          <w:ilvl w:val="0"/>
          <w:numId w:val="23"/>
        </w:numPr>
        <w:tabs>
          <w:tab w:val="left" w:pos="1890"/>
        </w:tabs>
        <w:autoSpaceDE/>
        <w:autoSpaceDN/>
        <w:spacing w:line="360" w:lineRule="auto"/>
        <w:ind w:left="1170"/>
        <w:contextualSpacing/>
        <w:jc w:val="both"/>
        <w:rPr>
          <w:rFonts w:eastAsia="Calibri"/>
        </w:rPr>
      </w:pPr>
      <w:r w:rsidRPr="000C4163">
        <w:rPr>
          <w:rFonts w:eastAsia="Calibri"/>
        </w:rPr>
        <w:t xml:space="preserve">Jika sudah diberi pengumuman dari terminal di dermaga berapa kapal akan berangkat selanjutnya, penumpang langsung menuju ke kapal melalui </w:t>
      </w:r>
      <w:r w:rsidRPr="000C4163">
        <w:rPr>
          <w:rFonts w:eastAsia="Calibri"/>
          <w:i/>
        </w:rPr>
        <w:t>Gang way.</w:t>
      </w:r>
    </w:p>
    <w:p w:rsidR="00D85DE2" w:rsidRPr="00537343" w:rsidRDefault="00D85DE2" w:rsidP="009C387E">
      <w:pPr>
        <w:pStyle w:val="ListParagraph"/>
        <w:widowControl/>
        <w:numPr>
          <w:ilvl w:val="0"/>
          <w:numId w:val="23"/>
        </w:numPr>
        <w:autoSpaceDE/>
        <w:autoSpaceDN/>
        <w:spacing w:line="360" w:lineRule="auto"/>
        <w:ind w:left="1170"/>
        <w:contextualSpacing/>
        <w:jc w:val="both"/>
        <w:rPr>
          <w:rFonts w:eastAsia="Calibri"/>
        </w:rPr>
      </w:pPr>
      <w:r w:rsidRPr="000C4163">
        <w:rPr>
          <w:rFonts w:eastAsia="Calibri"/>
          <w:i/>
        </w:rPr>
        <w:t xml:space="preserve">Gangway </w:t>
      </w:r>
      <w:r w:rsidRPr="000C4163">
        <w:rPr>
          <w:rFonts w:eastAsia="Calibri"/>
          <w:iCs/>
        </w:rPr>
        <w:t>dari terminal penumpang langsung menuju pintu rampa kapal, untuk penumpang yang membawa barang ataupun penumpang tanpa membawa barang.</w:t>
      </w:r>
    </w:p>
    <w:p w:rsidR="00537343" w:rsidRDefault="00537343" w:rsidP="00537343">
      <w:pPr>
        <w:pStyle w:val="ListParagraph"/>
        <w:keepNext/>
        <w:widowControl/>
        <w:autoSpaceDE/>
        <w:autoSpaceDN/>
        <w:spacing w:line="360" w:lineRule="auto"/>
        <w:ind w:left="1170" w:firstLine="0"/>
        <w:contextualSpacing/>
        <w:jc w:val="both"/>
      </w:pPr>
      <w:r>
        <w:rPr>
          <w:noProof/>
          <w:lang w:val="en-US"/>
        </w:rPr>
        <w:drawing>
          <wp:inline distT="0" distB="0" distL="0" distR="0" wp14:anchorId="75B587B0" wp14:editId="50236B70">
            <wp:extent cx="4267425" cy="1447228"/>
            <wp:effectExtent l="0" t="0" r="0" b="635"/>
            <wp:docPr id="31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9.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67425" cy="1447228"/>
                    </a:xfrm>
                    <a:prstGeom prst="rect">
                      <a:avLst/>
                    </a:prstGeom>
                  </pic:spPr>
                </pic:pic>
              </a:graphicData>
            </a:graphic>
          </wp:inline>
        </w:drawing>
      </w:r>
    </w:p>
    <w:p w:rsidR="00443B46" w:rsidRPr="00443B46" w:rsidRDefault="00537343" w:rsidP="00443B46">
      <w:pPr>
        <w:pStyle w:val="Caption"/>
        <w:spacing w:line="360" w:lineRule="auto"/>
        <w:jc w:val="center"/>
        <w:rPr>
          <w:b w:val="0"/>
          <w:color w:val="auto"/>
          <w:sz w:val="22"/>
        </w:rPr>
      </w:pPr>
      <w:bookmarkStart w:id="160" w:name="_Toc109165086"/>
      <w:bookmarkStart w:id="161" w:name="_Toc110965550"/>
      <w:r w:rsidRPr="00537343">
        <w:rPr>
          <w:b w:val="0"/>
          <w:color w:val="auto"/>
          <w:sz w:val="22"/>
        </w:rPr>
        <w:t xml:space="preserve">Gambar IV. </w:t>
      </w:r>
      <w:r w:rsidRPr="00537343">
        <w:rPr>
          <w:b w:val="0"/>
          <w:color w:val="auto"/>
          <w:sz w:val="22"/>
        </w:rPr>
        <w:fldChar w:fldCharType="begin"/>
      </w:r>
      <w:r w:rsidRPr="00537343">
        <w:rPr>
          <w:b w:val="0"/>
          <w:color w:val="auto"/>
          <w:sz w:val="22"/>
        </w:rPr>
        <w:instrText xml:space="preserve"> SEQ Gambar_IV. \* ARABIC </w:instrText>
      </w:r>
      <w:r w:rsidRPr="00537343">
        <w:rPr>
          <w:b w:val="0"/>
          <w:color w:val="auto"/>
          <w:sz w:val="22"/>
        </w:rPr>
        <w:fldChar w:fldCharType="separate"/>
      </w:r>
      <w:r w:rsidR="00163B1B">
        <w:rPr>
          <w:b w:val="0"/>
          <w:noProof/>
          <w:color w:val="auto"/>
          <w:sz w:val="22"/>
        </w:rPr>
        <w:t>3</w:t>
      </w:r>
      <w:r w:rsidRPr="00537343">
        <w:rPr>
          <w:b w:val="0"/>
          <w:color w:val="auto"/>
          <w:sz w:val="22"/>
        </w:rPr>
        <w:fldChar w:fldCharType="end"/>
      </w:r>
      <w:r w:rsidRPr="00537343">
        <w:rPr>
          <w:b w:val="0"/>
          <w:color w:val="auto"/>
          <w:sz w:val="22"/>
        </w:rPr>
        <w:t xml:space="preserve"> Skema Alur Penumpang Naik Kapal</w:t>
      </w:r>
      <w:bookmarkEnd w:id="160"/>
      <w:bookmarkEnd w:id="161"/>
    </w:p>
    <w:p w:rsidR="009555B3" w:rsidRPr="00443B46" w:rsidRDefault="00785F1E" w:rsidP="00443B46">
      <w:pPr>
        <w:pStyle w:val="Heading3"/>
        <w:spacing w:line="360" w:lineRule="auto"/>
        <w:jc w:val="both"/>
        <w:rPr>
          <w:rFonts w:ascii="Tahoma" w:hAnsi="Tahoma" w:cs="Tahoma"/>
          <w:b w:val="0"/>
          <w:color w:val="auto"/>
          <w:lang w:val="en-GB"/>
        </w:rPr>
      </w:pPr>
      <w:bookmarkStart w:id="162" w:name="_Toc111980012"/>
      <w:r>
        <w:rPr>
          <w:rFonts w:ascii="Tahoma" w:hAnsi="Tahoma" w:cs="Tahoma"/>
          <w:b w:val="0"/>
          <w:color w:val="auto"/>
          <w:lang w:val="en-GB"/>
        </w:rPr>
        <w:t>4</w:t>
      </w:r>
      <w:r w:rsidR="001272CE" w:rsidRPr="0017098D">
        <w:rPr>
          <w:rFonts w:ascii="Tahoma" w:hAnsi="Tahoma" w:cs="Tahoma"/>
          <w:b w:val="0"/>
          <w:color w:val="auto"/>
          <w:lang w:val="en-GB"/>
        </w:rPr>
        <w:t>.</w:t>
      </w:r>
      <w:r w:rsidR="00636CE5" w:rsidRPr="0017098D">
        <w:rPr>
          <w:rFonts w:ascii="Tahoma" w:hAnsi="Tahoma" w:cs="Tahoma"/>
          <w:b w:val="0"/>
          <w:color w:val="auto"/>
          <w:lang w:val="en-GB"/>
        </w:rPr>
        <w:t>4</w:t>
      </w:r>
      <w:r w:rsidR="0017098D" w:rsidRPr="0017098D">
        <w:rPr>
          <w:rFonts w:ascii="Tahoma" w:hAnsi="Tahoma" w:cs="Tahoma"/>
          <w:b w:val="0"/>
          <w:color w:val="auto"/>
          <w:lang w:val="en-GB"/>
        </w:rPr>
        <w:t>.4</w:t>
      </w:r>
      <w:r w:rsidR="00636CE5" w:rsidRPr="0017098D">
        <w:rPr>
          <w:rFonts w:ascii="Tahoma" w:hAnsi="Tahoma" w:cs="Tahoma"/>
          <w:b w:val="0"/>
          <w:color w:val="auto"/>
          <w:lang w:val="en-GB"/>
        </w:rPr>
        <w:t xml:space="preserve"> P</w:t>
      </w:r>
      <w:r w:rsidR="007B6642" w:rsidRPr="0017098D">
        <w:rPr>
          <w:rFonts w:ascii="Tahoma" w:hAnsi="Tahoma" w:cs="Tahoma"/>
          <w:b w:val="0"/>
          <w:color w:val="auto"/>
          <w:lang w:val="en-GB"/>
        </w:rPr>
        <w:t>enentuan Standar Pelayanan Angkutan</w:t>
      </w:r>
      <w:bookmarkEnd w:id="162"/>
    </w:p>
    <w:p w:rsidR="009A0262" w:rsidRPr="00537343" w:rsidRDefault="000A1142" w:rsidP="00443B46">
      <w:pPr>
        <w:pStyle w:val="BodyText"/>
        <w:tabs>
          <w:tab w:val="left" w:pos="7920"/>
        </w:tabs>
        <w:spacing w:before="101" w:line="360" w:lineRule="auto"/>
        <w:ind w:left="630" w:right="18" w:firstLine="720"/>
        <w:jc w:val="both"/>
      </w:pPr>
      <w:r>
        <w:t xml:space="preserve">Peningkatan angkutan yang digunakan akan </w:t>
      </w:r>
      <w:r w:rsidR="00537343">
        <w:t>dilakukan</w:t>
      </w:r>
      <w:r>
        <w:t xml:space="preserve"> berdasarkan</w:t>
      </w:r>
      <w:r>
        <w:rPr>
          <w:spacing w:val="1"/>
        </w:rPr>
        <w:t xml:space="preserve"> </w:t>
      </w:r>
      <w:r>
        <w:t>Keputusan</w:t>
      </w:r>
      <w:r>
        <w:rPr>
          <w:spacing w:val="1"/>
        </w:rPr>
        <w:t xml:space="preserve"> </w:t>
      </w:r>
      <w:r>
        <w:t>Menteri</w:t>
      </w:r>
      <w:r>
        <w:rPr>
          <w:spacing w:val="1"/>
        </w:rPr>
        <w:t xml:space="preserve"> </w:t>
      </w:r>
      <w:r>
        <w:t>Perhubungan</w:t>
      </w:r>
      <w:r>
        <w:rPr>
          <w:spacing w:val="1"/>
        </w:rPr>
        <w:t xml:space="preserve"> </w:t>
      </w:r>
      <w:r>
        <w:t>Nomor</w:t>
      </w:r>
      <w:r>
        <w:rPr>
          <w:spacing w:val="1"/>
        </w:rPr>
        <w:t xml:space="preserve"> </w:t>
      </w:r>
      <w:r>
        <w:t>58</w:t>
      </w:r>
      <w:r>
        <w:rPr>
          <w:spacing w:val="1"/>
        </w:rPr>
        <w:t xml:space="preserve"> </w:t>
      </w:r>
      <w:r>
        <w:t>tahun</w:t>
      </w:r>
      <w:r>
        <w:rPr>
          <w:spacing w:val="1"/>
        </w:rPr>
        <w:t xml:space="preserve"> </w:t>
      </w:r>
      <w:r>
        <w:t>2007</w:t>
      </w:r>
      <w:r>
        <w:rPr>
          <w:spacing w:val="1"/>
        </w:rPr>
        <w:t xml:space="preserve"> </w:t>
      </w:r>
      <w:r>
        <w:t>tentang Penyelenggaraan Angkutan Sungai dan Danau, khususnya pada</w:t>
      </w:r>
      <w:r>
        <w:rPr>
          <w:spacing w:val="1"/>
        </w:rPr>
        <w:t xml:space="preserve"> </w:t>
      </w:r>
      <w:r>
        <w:t>pasal 1 nomor 2 yaitu perubahan pada pasal 6, KM 73 tahun 2004 dengan</w:t>
      </w:r>
      <w:r>
        <w:rPr>
          <w:spacing w:val="1"/>
        </w:rPr>
        <w:t xml:space="preserve"> </w:t>
      </w:r>
      <w:r>
        <w:t>ketentuan</w:t>
      </w:r>
      <w:r>
        <w:rPr>
          <w:spacing w:val="-3"/>
        </w:rPr>
        <w:t xml:space="preserve"> </w:t>
      </w:r>
      <w:r>
        <w:t>untuk</w:t>
      </w:r>
      <w:r>
        <w:rPr>
          <w:spacing w:val="-1"/>
        </w:rPr>
        <w:t xml:space="preserve"> </w:t>
      </w:r>
      <w:r>
        <w:t>setiap</w:t>
      </w:r>
      <w:r>
        <w:rPr>
          <w:spacing w:val="-5"/>
        </w:rPr>
        <w:t xml:space="preserve"> </w:t>
      </w:r>
      <w:r>
        <w:t>kapal</w:t>
      </w:r>
      <w:r>
        <w:rPr>
          <w:spacing w:val="-1"/>
        </w:rPr>
        <w:t xml:space="preserve"> </w:t>
      </w:r>
      <w:r>
        <w:t>berukuran</w:t>
      </w:r>
      <w:r>
        <w:rPr>
          <w:spacing w:val="-3"/>
        </w:rPr>
        <w:t xml:space="preserve"> </w:t>
      </w:r>
      <w:r>
        <w:t>tonase</w:t>
      </w:r>
      <w:r>
        <w:rPr>
          <w:spacing w:val="-4"/>
        </w:rPr>
        <w:t xml:space="preserve"> </w:t>
      </w:r>
      <w:r>
        <w:t>kotor</w:t>
      </w:r>
      <w:r>
        <w:rPr>
          <w:spacing w:val="-2"/>
        </w:rPr>
        <w:t xml:space="preserve"> </w:t>
      </w:r>
      <w:r>
        <w:t>kurang</w:t>
      </w:r>
      <w:r>
        <w:rPr>
          <w:spacing w:val="-3"/>
        </w:rPr>
        <w:t xml:space="preserve"> </w:t>
      </w:r>
      <w:r>
        <w:t>dari</w:t>
      </w:r>
      <w:r>
        <w:rPr>
          <w:spacing w:val="-1"/>
        </w:rPr>
        <w:t xml:space="preserve"> </w:t>
      </w:r>
      <w:r>
        <w:t>GT</w:t>
      </w:r>
      <w:r>
        <w:rPr>
          <w:spacing w:val="-1"/>
        </w:rPr>
        <w:t xml:space="preserve"> </w:t>
      </w:r>
      <w:r>
        <w:t>7.</w:t>
      </w:r>
    </w:p>
    <w:p w:rsidR="00636CE5" w:rsidRDefault="00785F1E" w:rsidP="00733485">
      <w:pPr>
        <w:pStyle w:val="Heading3"/>
        <w:jc w:val="both"/>
        <w:rPr>
          <w:rFonts w:ascii="Tahoma" w:hAnsi="Tahoma" w:cs="Tahoma"/>
          <w:b w:val="0"/>
          <w:color w:val="auto"/>
          <w:lang w:val="en-GB"/>
        </w:rPr>
      </w:pPr>
      <w:bookmarkStart w:id="163" w:name="_Toc111980013"/>
      <w:r>
        <w:rPr>
          <w:rFonts w:ascii="Tahoma" w:hAnsi="Tahoma" w:cs="Tahoma"/>
          <w:b w:val="0"/>
          <w:color w:val="auto"/>
          <w:lang w:val="en-GB"/>
        </w:rPr>
        <w:t>4</w:t>
      </w:r>
      <w:r w:rsidR="0017098D" w:rsidRPr="0017098D">
        <w:rPr>
          <w:rFonts w:ascii="Tahoma" w:hAnsi="Tahoma" w:cs="Tahoma"/>
          <w:b w:val="0"/>
          <w:color w:val="auto"/>
          <w:lang w:val="en-GB"/>
        </w:rPr>
        <w:t>.4</w:t>
      </w:r>
      <w:r w:rsidR="001272CE" w:rsidRPr="0017098D">
        <w:rPr>
          <w:rFonts w:ascii="Tahoma" w:hAnsi="Tahoma" w:cs="Tahoma"/>
          <w:b w:val="0"/>
          <w:color w:val="auto"/>
          <w:lang w:val="en-GB"/>
        </w:rPr>
        <w:t>.</w:t>
      </w:r>
      <w:r w:rsidR="00336D13" w:rsidRPr="0017098D">
        <w:rPr>
          <w:rFonts w:ascii="Tahoma" w:hAnsi="Tahoma" w:cs="Tahoma"/>
          <w:b w:val="0"/>
          <w:color w:val="auto"/>
          <w:lang w:val="en-GB"/>
        </w:rPr>
        <w:t>5</w:t>
      </w:r>
      <w:r w:rsidR="00D85DE2" w:rsidRPr="0017098D">
        <w:rPr>
          <w:rFonts w:ascii="Tahoma" w:hAnsi="Tahoma" w:cs="Tahoma"/>
          <w:b w:val="0"/>
          <w:color w:val="auto"/>
          <w:lang w:val="en-GB"/>
        </w:rPr>
        <w:t xml:space="preserve"> Forecasting Demand</w:t>
      </w:r>
      <w:bookmarkEnd w:id="163"/>
    </w:p>
    <w:p w:rsidR="00443B46" w:rsidRPr="00443B46" w:rsidRDefault="00443B46" w:rsidP="00443B46">
      <w:pPr>
        <w:rPr>
          <w:lang w:val="en-GB"/>
        </w:rPr>
      </w:pPr>
    </w:p>
    <w:p w:rsidR="00443B46" w:rsidRDefault="00443B46" w:rsidP="00443B46">
      <w:pPr>
        <w:spacing w:line="360" w:lineRule="auto"/>
        <w:ind w:left="630" w:firstLine="720"/>
        <w:jc w:val="both"/>
      </w:pPr>
      <w:r>
        <w:t>Untuk melihat perubahan turun atau naiknya alur penumpang yang berada di Dermaga Wisata Kalimas Calaca, maka harus melakukan peramalan (Forecasting) yakni menggunakan data masa lalu dari sebuah variabel untuk mengestimasi nilai dimasa yang akan datang. Peramalan pada dasarnya merupakan suatu perkiraan mengenai tingkatan permintan yang diharapkan terjadi untuk jangka waktu yang akan datang dengan menggunakan metode time series. Dimana metode tersebut merupakan suatu metode yang berkaitan dengan skor variabel yang disusun secara periode waktu sesuai dengan permintaan proyeksi. Metode ini menggunakan data produktifitas dari periode tahun – tahun sebelumnya sebagai data utama dalam peramalan. Rumus yang digunakan untuk meramalkan jumlah penumpang di tahun yang akan datang sebagai berikut :</w:t>
      </w:r>
    </w:p>
    <w:p w:rsidR="00443B46" w:rsidRDefault="00443B46" w:rsidP="00443B46">
      <w:pPr>
        <w:spacing w:line="360" w:lineRule="auto"/>
        <w:ind w:firstLine="720"/>
        <w:jc w:val="both"/>
        <w:rPr>
          <w:lang w:val="en-GB"/>
        </w:rPr>
      </w:pPr>
      <w:r>
        <w:rPr>
          <w:lang w:val="en-GB"/>
        </w:rPr>
        <w:t xml:space="preserve">                          </w:t>
      </w:r>
      <w:r>
        <w:rPr>
          <w:noProof/>
          <w:lang w:val="en-US"/>
        </w:rPr>
        <mc:AlternateContent>
          <mc:Choice Requires="wps">
            <w:drawing>
              <wp:inline distT="0" distB="0" distL="0" distR="0" wp14:anchorId="79DD954E" wp14:editId="44B5C793">
                <wp:extent cx="1905000" cy="390525"/>
                <wp:effectExtent l="0" t="0" r="19050" b="28575"/>
                <wp:docPr id="13" name="Rounded Rectangle 13"/>
                <wp:cNvGraphicFramePr/>
                <a:graphic xmlns:a="http://schemas.openxmlformats.org/drawingml/2006/main">
                  <a:graphicData uri="http://schemas.microsoft.com/office/word/2010/wordprocessingShape">
                    <wps:wsp>
                      <wps:cNvSpPr/>
                      <wps:spPr>
                        <a:xfrm>
                          <a:off x="0" y="0"/>
                          <a:ext cx="1905000" cy="390525"/>
                        </a:xfrm>
                        <a:prstGeom prst="roundRect">
                          <a:avLst/>
                        </a:prstGeom>
                      </wps:spPr>
                      <wps:style>
                        <a:lnRef idx="2">
                          <a:schemeClr val="dk1"/>
                        </a:lnRef>
                        <a:fillRef idx="1">
                          <a:schemeClr val="lt1"/>
                        </a:fillRef>
                        <a:effectRef idx="0">
                          <a:schemeClr val="dk1"/>
                        </a:effectRef>
                        <a:fontRef idx="minor">
                          <a:schemeClr val="dk1"/>
                        </a:fontRef>
                      </wps:style>
                      <wps:txbx>
                        <w:txbxContent>
                          <w:p w:rsidR="003E6A8F" w:rsidRPr="00443B46" w:rsidRDefault="003E6A8F" w:rsidP="00443B46">
                            <w:pPr>
                              <w:jc w:val="center"/>
                              <w:rPr>
                                <w:lang w:val="en-US"/>
                              </w:rPr>
                            </w:pPr>
                            <w:r>
                              <w:rPr>
                                <w:lang w:val="en-US"/>
                              </w:rPr>
                              <w:t xml:space="preserve"> Y = a + bX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ounded Rectangle 13" o:spid="_x0000_s1055" style="width:150pt;height:30.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" fillcolor="white [3201]" strokecolor="black [3200]" strokeweight="2pt">
                <v:textbox>
                  <w:txbxContent>
                    <w:p w:rsidR="00163B1B" w:rsidRPr="00443B46" w:rsidRDefault="00163B1B" w:rsidP="00443B46">
                      <w:pPr>
                        <w:jc w:val="center"/>
                        <w:rPr>
                          <w:lang w:val="en-US"/>
                        </w:rPr>
                      </w:pPr>
                      <w:r>
                        <w:rPr>
                          <w:lang w:val="en-US"/>
                        </w:rPr>
                        <w:t xml:space="preserve"> Y = a + bX</w:t>
                      </w:r>
                    </w:p>
                  </w:txbxContent>
                </v:textbox>
                <w10:anchorlock/>
              </v:roundrect>
            </w:pict>
          </mc:Fallback>
        </mc:AlternateContent>
      </w:r>
    </w:p>
    <w:p w:rsidR="00443B46" w:rsidRDefault="00443B46" w:rsidP="00443B46">
      <w:pPr>
        <w:spacing w:line="360" w:lineRule="auto"/>
        <w:ind w:firstLine="720"/>
        <w:jc w:val="both"/>
        <w:rPr>
          <w:lang w:val="en-GB"/>
        </w:rPr>
      </w:pPr>
      <w:r>
        <w:rPr>
          <w:lang w:val="en-GB"/>
        </w:rPr>
        <w:t xml:space="preserve">Keterangan : </w:t>
      </w:r>
    </w:p>
    <w:p w:rsidR="00443B46" w:rsidRDefault="00443B46" w:rsidP="00443B46">
      <w:pPr>
        <w:spacing w:line="360" w:lineRule="auto"/>
        <w:ind w:firstLine="720"/>
        <w:jc w:val="both"/>
        <w:rPr>
          <w:lang w:val="en-GB"/>
        </w:rPr>
      </w:pPr>
      <w:r>
        <w:rPr>
          <w:lang w:val="en-GB"/>
        </w:rPr>
        <w:t xml:space="preserve"> Y = Besaran Nilai Peramalan</w:t>
      </w:r>
    </w:p>
    <w:p w:rsidR="00443B46" w:rsidRDefault="00443B46" w:rsidP="00443B46">
      <w:pPr>
        <w:spacing w:line="360" w:lineRule="auto"/>
        <w:ind w:firstLine="720"/>
        <w:jc w:val="both"/>
        <w:rPr>
          <w:lang w:val="en-GB"/>
        </w:rPr>
      </w:pPr>
      <w:r>
        <w:rPr>
          <w:lang w:val="en-GB"/>
        </w:rPr>
        <w:t>a = Trend Periode Dasar</w:t>
      </w:r>
    </w:p>
    <w:p w:rsidR="00443B46" w:rsidRDefault="00443B46" w:rsidP="00443B46">
      <w:pPr>
        <w:spacing w:line="360" w:lineRule="auto"/>
        <w:ind w:firstLine="720"/>
        <w:jc w:val="both"/>
        <w:rPr>
          <w:lang w:val="en-GB"/>
        </w:rPr>
      </w:pPr>
      <w:r>
        <w:rPr>
          <w:lang w:val="en-GB"/>
        </w:rPr>
        <w:t>b = Tingkat Perkembangan nilai peramalan</w:t>
      </w:r>
    </w:p>
    <w:p w:rsidR="00443B46" w:rsidRPr="009555B3" w:rsidRDefault="00443B46" w:rsidP="00443B46">
      <w:pPr>
        <w:spacing w:line="360" w:lineRule="auto"/>
        <w:ind w:firstLine="720"/>
        <w:jc w:val="both"/>
        <w:rPr>
          <w:lang w:val="en-GB"/>
        </w:rPr>
      </w:pPr>
      <w:r>
        <w:rPr>
          <w:lang w:val="en-GB"/>
        </w:rPr>
        <w:t xml:space="preserve">X = unit waktu yang dihitung dari periode dasar  </w:t>
      </w:r>
    </w:p>
    <w:p w:rsidR="00D85DE2" w:rsidRDefault="00785F1E" w:rsidP="009555B3">
      <w:pPr>
        <w:pStyle w:val="Heading2"/>
        <w:jc w:val="both"/>
        <w:rPr>
          <w:rFonts w:ascii="Tahoma" w:hAnsi="Tahoma" w:cs="Tahoma"/>
          <w:color w:val="auto"/>
          <w:sz w:val="22"/>
          <w:lang w:val="en-GB"/>
        </w:rPr>
      </w:pPr>
      <w:bookmarkStart w:id="164" w:name="_Toc111980014"/>
      <w:r>
        <w:rPr>
          <w:rFonts w:ascii="Tahoma" w:hAnsi="Tahoma" w:cs="Tahoma"/>
          <w:color w:val="auto"/>
          <w:sz w:val="22"/>
          <w:lang w:val="en-GB"/>
        </w:rPr>
        <w:t>4</w:t>
      </w:r>
      <w:r w:rsidR="00D97A4D">
        <w:rPr>
          <w:rFonts w:ascii="Tahoma" w:hAnsi="Tahoma" w:cs="Tahoma"/>
          <w:color w:val="auto"/>
          <w:sz w:val="22"/>
          <w:lang w:val="en-GB"/>
        </w:rPr>
        <w:t>.</w:t>
      </w:r>
      <w:r w:rsidR="001272CE">
        <w:rPr>
          <w:rFonts w:ascii="Tahoma" w:hAnsi="Tahoma" w:cs="Tahoma"/>
          <w:color w:val="auto"/>
          <w:sz w:val="22"/>
          <w:lang w:val="en-GB"/>
        </w:rPr>
        <w:t>5</w:t>
      </w:r>
      <w:r w:rsidR="00D85DE2" w:rsidRPr="00133655">
        <w:rPr>
          <w:rFonts w:ascii="Tahoma" w:hAnsi="Tahoma" w:cs="Tahoma"/>
          <w:color w:val="auto"/>
          <w:sz w:val="22"/>
          <w:lang w:val="en-GB"/>
        </w:rPr>
        <w:t xml:space="preserve"> Teknik Analisis Data</w:t>
      </w:r>
      <w:bookmarkEnd w:id="164"/>
      <w:r w:rsidR="00D85DE2" w:rsidRPr="00133655">
        <w:rPr>
          <w:rFonts w:ascii="Tahoma" w:hAnsi="Tahoma" w:cs="Tahoma"/>
          <w:color w:val="auto"/>
          <w:sz w:val="22"/>
          <w:lang w:val="en-GB"/>
        </w:rPr>
        <w:t xml:space="preserve"> </w:t>
      </w:r>
    </w:p>
    <w:p w:rsidR="009555B3" w:rsidRPr="009555B3" w:rsidRDefault="009555B3" w:rsidP="009555B3">
      <w:pPr>
        <w:rPr>
          <w:lang w:val="en-GB"/>
        </w:rPr>
      </w:pPr>
    </w:p>
    <w:p w:rsidR="00133655" w:rsidRPr="0035503A" w:rsidRDefault="00D85DE2" w:rsidP="00A24CCC">
      <w:pPr>
        <w:spacing w:line="360" w:lineRule="auto"/>
        <w:ind w:left="450" w:firstLine="990"/>
        <w:jc w:val="both"/>
      </w:pPr>
      <w:r w:rsidRPr="0035503A">
        <w:t xml:space="preserve">Dalam menunjang mendapatkan hasil analisis yang sesuai maka digunakan beberapa </w:t>
      </w:r>
      <w:r w:rsidRPr="0035503A">
        <w:rPr>
          <w:i/>
          <w:iCs/>
        </w:rPr>
        <w:t xml:space="preserve">software </w:t>
      </w:r>
      <w:r w:rsidRPr="0035503A">
        <w:t xml:space="preserve">aplikasi. Aplikasi yang digunakan untuk menunjang analisis </w:t>
      </w:r>
      <w:r w:rsidRPr="0035503A">
        <w:rPr>
          <w:i/>
          <w:iCs/>
        </w:rPr>
        <w:t xml:space="preserve">Forecasting Demand </w:t>
      </w:r>
      <w:r w:rsidRPr="0035503A">
        <w:t xml:space="preserve">penumpang dan kendaraan adalah aplikasi Microsoft Excel dan SPSS. Kedua aplikasi tersebut dapat dipilih untuk digunakan agar mendapatkan hasil regresi linier berganda untuk penumpang dan kendaraan. Untuk analisis ini menggunakan aplikasi SPSS dimana SPSS lebih optimal dalam analisis regresi untuk time series, dari kedua aplikasi tersebut tentu memiliki beberapa perbedaan. </w:t>
      </w:r>
    </w:p>
    <w:p w:rsidR="00D85DE2" w:rsidRPr="0035503A" w:rsidRDefault="00D85DE2" w:rsidP="009C387E">
      <w:pPr>
        <w:pStyle w:val="ListParagraph"/>
        <w:widowControl/>
        <w:numPr>
          <w:ilvl w:val="0"/>
          <w:numId w:val="36"/>
        </w:numPr>
        <w:autoSpaceDE/>
        <w:autoSpaceDN/>
        <w:spacing w:before="120" w:after="160" w:line="360" w:lineRule="auto"/>
        <w:ind w:left="990"/>
        <w:contextualSpacing/>
        <w:jc w:val="both"/>
      </w:pPr>
      <w:r w:rsidRPr="0035503A">
        <w:t xml:space="preserve">Microsoft Excel </w:t>
      </w:r>
    </w:p>
    <w:p w:rsidR="00D85DE2" w:rsidRDefault="00D85DE2" w:rsidP="00A24CCC">
      <w:pPr>
        <w:spacing w:line="360" w:lineRule="auto"/>
        <w:ind w:left="990"/>
        <w:jc w:val="both"/>
      </w:pPr>
      <w:r w:rsidRPr="0035503A">
        <w:t>Dalam pengujian sederhana, masih bisa menggunakan Excel, misalnya menghitung ukuran central tendency seperti range, mean, modus, median, standar deviasi. Excel bisa lebih baik lagi  dengan melakukan analisa regresi linier sederhana dan analisa korelasi pearson product moment. Akan tetapi, untuk beberapa kasus yang lebih kompleks. Misal Anda akan melakukan olah data nonparametriks, time series, multivariate, maka sangat diperlukan dukungan software lain seperti SPSS. Di dalam Excel, kita dapat menambahkan (add ins) micro software ke dalam excel.</w:t>
      </w:r>
    </w:p>
    <w:p w:rsidR="00B0389A" w:rsidRDefault="00B0389A" w:rsidP="00A24CCC">
      <w:pPr>
        <w:spacing w:line="360" w:lineRule="auto"/>
        <w:ind w:left="990"/>
        <w:jc w:val="both"/>
      </w:pPr>
    </w:p>
    <w:p w:rsidR="00B0389A" w:rsidRDefault="00B0389A" w:rsidP="00A24CCC">
      <w:pPr>
        <w:spacing w:line="360" w:lineRule="auto"/>
        <w:ind w:left="990"/>
        <w:jc w:val="both"/>
      </w:pPr>
    </w:p>
    <w:p w:rsidR="00B0389A" w:rsidRDefault="00163B1B" w:rsidP="00163B1B">
      <w:pPr>
        <w:widowControl/>
        <w:autoSpaceDE/>
        <w:autoSpaceDN/>
        <w:spacing w:after="200" w:line="276" w:lineRule="auto"/>
      </w:pPr>
      <w:r>
        <w:br w:type="page"/>
      </w:r>
    </w:p>
    <w:p w:rsidR="00E931C9" w:rsidRPr="00E931C9" w:rsidRDefault="00E931C9" w:rsidP="00A321D1">
      <w:pPr>
        <w:pStyle w:val="Heading1"/>
        <w:spacing w:line="360" w:lineRule="auto"/>
        <w:ind w:left="720" w:right="1210"/>
        <w:rPr>
          <w:sz w:val="28"/>
          <w:szCs w:val="28"/>
        </w:rPr>
      </w:pPr>
      <w:bookmarkStart w:id="165" w:name="_Toc111980015"/>
      <w:r w:rsidRPr="00E931C9">
        <w:rPr>
          <w:sz w:val="28"/>
          <w:szCs w:val="28"/>
        </w:rPr>
        <w:t>BAB V</w:t>
      </w:r>
      <w:bookmarkEnd w:id="165"/>
    </w:p>
    <w:p w:rsidR="00E931C9" w:rsidRDefault="00E931C9" w:rsidP="00E931C9">
      <w:pPr>
        <w:spacing w:line="360" w:lineRule="auto"/>
        <w:jc w:val="center"/>
        <w:rPr>
          <w:b/>
          <w:sz w:val="28"/>
          <w:szCs w:val="28"/>
        </w:rPr>
      </w:pPr>
      <w:r w:rsidRPr="00E931C9">
        <w:rPr>
          <w:b/>
          <w:sz w:val="28"/>
          <w:szCs w:val="28"/>
        </w:rPr>
        <w:t>ANALISIS DAN PEMECAHAN MASALAH</w:t>
      </w:r>
    </w:p>
    <w:p w:rsidR="00E61836" w:rsidRDefault="00E61836" w:rsidP="00E931C9">
      <w:pPr>
        <w:spacing w:line="360" w:lineRule="auto"/>
        <w:jc w:val="both"/>
        <w:rPr>
          <w:b/>
          <w:szCs w:val="28"/>
        </w:rPr>
      </w:pPr>
    </w:p>
    <w:p w:rsidR="00454641" w:rsidRDefault="00454641" w:rsidP="00454641">
      <w:pPr>
        <w:spacing w:line="360" w:lineRule="auto"/>
        <w:ind w:right="1210" w:firstLine="720"/>
        <w:jc w:val="both"/>
      </w:pPr>
      <w:r>
        <w:t>Pada</w:t>
      </w:r>
      <w:r>
        <w:rPr>
          <w:spacing w:val="-6"/>
        </w:rPr>
        <w:t xml:space="preserve"> </w:t>
      </w:r>
      <w:r>
        <w:t>bab</w:t>
      </w:r>
      <w:r>
        <w:rPr>
          <w:spacing w:val="-3"/>
        </w:rPr>
        <w:t xml:space="preserve"> </w:t>
      </w:r>
      <w:r>
        <w:t>ini</w:t>
      </w:r>
      <w:r>
        <w:rPr>
          <w:spacing w:val="-5"/>
        </w:rPr>
        <w:t xml:space="preserve"> </w:t>
      </w:r>
      <w:r w:rsidR="00C13220">
        <w:t>peneliti</w:t>
      </w:r>
      <w:r>
        <w:rPr>
          <w:spacing w:val="-3"/>
        </w:rPr>
        <w:t xml:space="preserve"> </w:t>
      </w:r>
      <w:r>
        <w:t>akan</w:t>
      </w:r>
      <w:r>
        <w:rPr>
          <w:spacing w:val="-5"/>
        </w:rPr>
        <w:t xml:space="preserve"> </w:t>
      </w:r>
      <w:r>
        <w:t>melakukan</w:t>
      </w:r>
      <w:r>
        <w:rPr>
          <w:spacing w:val="-5"/>
        </w:rPr>
        <w:t xml:space="preserve"> </w:t>
      </w:r>
      <w:r>
        <w:t>analisis</w:t>
      </w:r>
      <w:r>
        <w:rPr>
          <w:spacing w:val="-4"/>
        </w:rPr>
        <w:t xml:space="preserve"> </w:t>
      </w:r>
      <w:r>
        <w:t>untuk</w:t>
      </w:r>
      <w:r>
        <w:rPr>
          <w:spacing w:val="-3"/>
        </w:rPr>
        <w:t xml:space="preserve"> </w:t>
      </w:r>
      <w:r>
        <w:t>memacahkan</w:t>
      </w:r>
      <w:r>
        <w:rPr>
          <w:spacing w:val="-4"/>
        </w:rPr>
        <w:t xml:space="preserve"> </w:t>
      </w:r>
      <w:r>
        <w:t>masalah yang ada di lokasi penelitian. Masalah yang ditemukan kemudian dilakukan survey untuk melakukan analisis, yang pertama untuk mengetahui tingkat kinerja dari derma</w:t>
      </w:r>
      <w:r w:rsidR="00C13220">
        <w:t>ga wisata kalimas calaca</w:t>
      </w:r>
      <w:r>
        <w:t>. Setelah itu melakukan analisis untuk meningkatakan fasilitas darat pada dermaga wisata kalimas calaca dengan memperhitungkan kebutuhan permintaan fasilitas darat pada tahun rencana, yang kemudian akan ditampilkan hasilnya melalui lay out tahun rencana.</w:t>
      </w:r>
    </w:p>
    <w:p w:rsidR="00454641" w:rsidRDefault="000A1142" w:rsidP="00454641">
      <w:pPr>
        <w:spacing w:line="360" w:lineRule="auto"/>
        <w:ind w:right="1210" w:firstLine="720"/>
        <w:jc w:val="both"/>
        <w:rPr>
          <w:szCs w:val="28"/>
        </w:rPr>
      </w:pPr>
      <w:r>
        <w:t xml:space="preserve">Pola alur lalu </w:t>
      </w:r>
      <w:r w:rsidR="00454641">
        <w:t>lintas untuk penumpang dan kendaraan pengantar/penjemput juga dilakukan pengaturan agar lebih baik, terutama dengan cara penambahan larangan parkir dan larangan berjualan pada area dermaga. Untuk analisis yang terakhir dengan memberikan penetuan standar yang wajib dilakukan oleh pengawas dermaga untuk armada yang melakukan pelayanan guna meningkatkan keselamatan dan kenyamanan penumpang. Terakhir</w:t>
      </w:r>
      <w:r w:rsidR="00454641">
        <w:rPr>
          <w:spacing w:val="-4"/>
        </w:rPr>
        <w:t xml:space="preserve"> </w:t>
      </w:r>
      <w:r w:rsidR="00454641">
        <w:t>untuk</w:t>
      </w:r>
      <w:r w:rsidR="00454641">
        <w:rPr>
          <w:spacing w:val="-3"/>
        </w:rPr>
        <w:t xml:space="preserve"> </w:t>
      </w:r>
      <w:r w:rsidR="00454641">
        <w:t>melengkapi</w:t>
      </w:r>
      <w:r w:rsidR="00454641">
        <w:rPr>
          <w:spacing w:val="-3"/>
        </w:rPr>
        <w:t xml:space="preserve"> </w:t>
      </w:r>
      <w:r w:rsidR="00454641">
        <w:t>penilitian</w:t>
      </w:r>
      <w:r w:rsidR="00454641">
        <w:rPr>
          <w:spacing w:val="-4"/>
        </w:rPr>
        <w:t xml:space="preserve"> </w:t>
      </w:r>
      <w:r w:rsidR="00454641">
        <w:t>ini</w:t>
      </w:r>
      <w:r w:rsidR="00454641">
        <w:rPr>
          <w:spacing w:val="-3"/>
        </w:rPr>
        <w:t xml:space="preserve"> </w:t>
      </w:r>
      <w:r w:rsidR="00C13220">
        <w:t>peneliti</w:t>
      </w:r>
      <w:r w:rsidR="00454641">
        <w:rPr>
          <w:spacing w:val="-3"/>
        </w:rPr>
        <w:t xml:space="preserve"> </w:t>
      </w:r>
      <w:r w:rsidR="00454641">
        <w:t>menganalisis</w:t>
      </w:r>
      <w:r w:rsidR="00454641">
        <w:rPr>
          <w:spacing w:val="-3"/>
        </w:rPr>
        <w:t xml:space="preserve"> </w:t>
      </w:r>
      <w:r w:rsidR="00454641">
        <w:t>bentuk</w:t>
      </w:r>
      <w:r w:rsidR="00454641">
        <w:rPr>
          <w:spacing w:val="-3"/>
        </w:rPr>
        <w:t xml:space="preserve"> </w:t>
      </w:r>
      <w:r w:rsidR="00454641">
        <w:t>penjadwalan sederhana untuk angkutan pada dermaga wisata kalimas calaca.</w:t>
      </w:r>
    </w:p>
    <w:p w:rsidR="00C83DC0" w:rsidRDefault="00C83DC0" w:rsidP="00454641">
      <w:pPr>
        <w:pStyle w:val="Heading2"/>
        <w:spacing w:line="360" w:lineRule="auto"/>
        <w:ind w:left="450" w:right="1210" w:hanging="450"/>
        <w:jc w:val="both"/>
        <w:rPr>
          <w:rFonts w:ascii="Tahoma" w:eastAsia="Calibri" w:hAnsi="Tahoma" w:cs="Tahoma"/>
          <w:color w:val="auto"/>
          <w:sz w:val="22"/>
          <w:lang w:val="en-US"/>
        </w:rPr>
      </w:pPr>
      <w:bookmarkStart w:id="166" w:name="_Toc111980016"/>
      <w:r w:rsidRPr="00C83DC0">
        <w:rPr>
          <w:rFonts w:ascii="Tahoma" w:hAnsi="Tahoma" w:cs="Tahoma"/>
          <w:color w:val="auto"/>
          <w:sz w:val="22"/>
        </w:rPr>
        <w:t>5.1 Analisis Kinerja Pelayanan Penumpang Fasilitas Sisi Darat Dermaga Wisata Kalimas Calaca Saat ini</w:t>
      </w:r>
      <w:bookmarkEnd w:id="166"/>
      <w:r w:rsidRPr="00C83DC0">
        <w:rPr>
          <w:rFonts w:ascii="Tahoma" w:eastAsia="Calibri" w:hAnsi="Tahoma" w:cs="Tahoma"/>
          <w:color w:val="auto"/>
          <w:sz w:val="18"/>
          <w:lang w:val="en-US"/>
        </w:rPr>
        <w:t xml:space="preserve"> </w:t>
      </w:r>
    </w:p>
    <w:p w:rsidR="00767EDE" w:rsidRDefault="00AC7434" w:rsidP="00767EDE">
      <w:pPr>
        <w:spacing w:line="360" w:lineRule="auto"/>
        <w:ind w:left="450" w:right="1210" w:firstLine="720"/>
        <w:jc w:val="both"/>
      </w:pPr>
      <w:r>
        <w:t xml:space="preserve">Analisis kinerja pelayanan penumpang dilakukan dengan cara </w:t>
      </w:r>
      <w:r w:rsidR="00767EDE">
        <w:t>penilaian pelayanan fasilitas darat Dermaga Wisata Kalimas Calaca o</w:t>
      </w:r>
      <w:r>
        <w:t>leh pengguna jasa melalui wawan</w:t>
      </w:r>
      <w:r w:rsidR="00767EDE">
        <w:t xml:space="preserve">cara kebutuhan fasilitas darat, yang kemudian dari data tersebut diolah dengan menggunakan teknik skor likert sehingga dapat ditemukan nilai capian layanan fasilitas darat oleh pengguna jasa. </w:t>
      </w:r>
    </w:p>
    <w:p w:rsidR="00C83DC0" w:rsidRDefault="00E77961" w:rsidP="00C83DC0">
      <w:pPr>
        <w:pStyle w:val="Heading3"/>
        <w:spacing w:line="360" w:lineRule="auto"/>
        <w:jc w:val="both"/>
        <w:rPr>
          <w:rFonts w:ascii="Tahoma" w:hAnsi="Tahoma" w:cs="Tahoma"/>
          <w:b w:val="0"/>
          <w:color w:val="auto"/>
        </w:rPr>
      </w:pPr>
      <w:bookmarkStart w:id="167" w:name="_Toc111980017"/>
      <w:r>
        <w:rPr>
          <w:rFonts w:ascii="Tahoma" w:hAnsi="Tahoma" w:cs="Tahoma"/>
          <w:b w:val="0"/>
          <w:color w:val="auto"/>
        </w:rPr>
        <w:t>5</w:t>
      </w:r>
      <w:r w:rsidR="00AC7434">
        <w:rPr>
          <w:rFonts w:ascii="Tahoma" w:hAnsi="Tahoma" w:cs="Tahoma"/>
          <w:b w:val="0"/>
          <w:color w:val="auto"/>
        </w:rPr>
        <w:t>.1.1</w:t>
      </w:r>
      <w:r w:rsidR="00C83DC0" w:rsidRPr="00A4386C">
        <w:rPr>
          <w:rFonts w:ascii="Tahoma" w:hAnsi="Tahoma" w:cs="Tahoma"/>
          <w:b w:val="0"/>
          <w:color w:val="auto"/>
        </w:rPr>
        <w:t xml:space="preserve"> Metode Kuisioner Penumpang</w:t>
      </w:r>
      <w:bookmarkEnd w:id="167"/>
      <w:r w:rsidR="00C83DC0" w:rsidRPr="00A4386C">
        <w:rPr>
          <w:rFonts w:ascii="Tahoma" w:hAnsi="Tahoma" w:cs="Tahoma"/>
          <w:b w:val="0"/>
          <w:color w:val="auto"/>
        </w:rPr>
        <w:t xml:space="preserve"> </w:t>
      </w:r>
    </w:p>
    <w:p w:rsidR="00C83DC0" w:rsidRPr="00BD1CE2" w:rsidRDefault="00C83DC0" w:rsidP="00E77961">
      <w:pPr>
        <w:spacing w:line="360" w:lineRule="auto"/>
        <w:ind w:left="630" w:firstLine="567"/>
        <w:jc w:val="both"/>
      </w:pPr>
      <w:r>
        <w:t>Untuk melengkapi penulisan penilitian ini setelah melakukan analisis ketersedian fasilitas sisi darat sesuai dengan Standar pelayanan minimum dengan metode pembobotan  yang m</w:t>
      </w:r>
      <w:r w:rsidR="00C13220">
        <w:t>erupakan prespektif dari peneliti</w:t>
      </w:r>
      <w:r>
        <w:t xml:space="preserve">, maka perlu juga melakukan analisis terhadap ketersediaan fasilitas sisi darat di dermaga wisata kalimas calaca dari prespektif para pengguna jasa. </w:t>
      </w:r>
      <w:r w:rsidRPr="00BD1CE2">
        <w:t>Berdasarkan Keputusan Menteri Nomor 39 tahun 2015 tentang Standar Pelayanan Minimum angkutan penyeberangan yang telah di tetapkan, menjelaskan bagian standar pelayanan angkutan penyeberangan terdapat 6 (enam) jenis pelayanan yang di dalamnya terdapat beberapa klasifikasi pelayanan yang dimana pelayanan tersebut menjadi t</w:t>
      </w:r>
      <w:r>
        <w:t>olak ukur bagi setiap pelabuhan.</w:t>
      </w:r>
    </w:p>
    <w:p w:rsidR="00C83DC0" w:rsidRDefault="00C83DC0" w:rsidP="00E77961">
      <w:pPr>
        <w:spacing w:line="360" w:lineRule="auto"/>
        <w:ind w:left="630" w:firstLine="720"/>
        <w:jc w:val="both"/>
      </w:pPr>
      <w:r w:rsidRPr="00BD1CE2">
        <w:rPr>
          <w:szCs w:val="24"/>
        </w:rPr>
        <w:t>Hasil perhitungan untuk sam</w:t>
      </w:r>
      <w:r>
        <w:rPr>
          <w:szCs w:val="24"/>
        </w:rPr>
        <w:t>pel penumpang didapat sebanyak 40</w:t>
      </w:r>
      <w:r w:rsidRPr="00BD1CE2">
        <w:rPr>
          <w:szCs w:val="24"/>
        </w:rPr>
        <w:t xml:space="preserve"> sampel untuk diwawancarai</w:t>
      </w:r>
      <w:r w:rsidRPr="00BD1CE2">
        <w:t>, kemudian dari has</w:t>
      </w:r>
      <w:r>
        <w:t>il survey wawancara sebanyak 40</w:t>
      </w:r>
      <w:r w:rsidRPr="00BD1CE2">
        <w:t xml:space="preserve"> orang yang diperoleh dan memberikan bobot penilaian atau skor berdasarkan tiap kategori nilai yang sudah ditentukan. Berikut langkah – langkah penilaian dan pembobotan yang dilakukan pada </w:t>
      </w:r>
      <w:r w:rsidR="00E00D87">
        <w:t>Dermaga Wisata Kalimas Calaca</w:t>
      </w:r>
      <w:r w:rsidRPr="00BD1CE2">
        <w:t xml:space="preserve"> sesuai dengan Peraturan Menteri Nomor 39 Tahun 2015 Tentang Standar Pelayanan Minimum Angkutan Penyeberangan sebagai berikut :</w:t>
      </w:r>
    </w:p>
    <w:p w:rsidR="00E77961" w:rsidRPr="004950A1" w:rsidRDefault="00E77961" w:rsidP="00E77961">
      <w:pPr>
        <w:spacing w:line="360" w:lineRule="auto"/>
        <w:ind w:left="630" w:firstLine="720"/>
        <w:jc w:val="both"/>
      </w:pPr>
    </w:p>
    <w:p w:rsidR="00C83DC0" w:rsidRPr="00B476A4" w:rsidRDefault="00E77961" w:rsidP="00C83DC0">
      <w:pPr>
        <w:pStyle w:val="Heading4"/>
        <w:spacing w:line="360" w:lineRule="auto"/>
        <w:jc w:val="both"/>
        <w:rPr>
          <w:rFonts w:ascii="Tahoma" w:hAnsi="Tahoma" w:cs="Tahoma"/>
          <w:b w:val="0"/>
          <w:i w:val="0"/>
          <w:color w:val="auto"/>
        </w:rPr>
      </w:pPr>
      <w:r>
        <w:rPr>
          <w:rFonts w:ascii="Tahoma" w:hAnsi="Tahoma" w:cs="Tahoma"/>
          <w:b w:val="0"/>
          <w:i w:val="0"/>
          <w:color w:val="auto"/>
        </w:rPr>
        <w:t>5</w:t>
      </w:r>
      <w:r w:rsidR="00AC7434">
        <w:rPr>
          <w:rFonts w:ascii="Tahoma" w:hAnsi="Tahoma" w:cs="Tahoma"/>
          <w:b w:val="0"/>
          <w:i w:val="0"/>
          <w:color w:val="auto"/>
        </w:rPr>
        <w:t>.1.1</w:t>
      </w:r>
      <w:r w:rsidR="00C83DC0" w:rsidRPr="004950A1">
        <w:rPr>
          <w:rFonts w:ascii="Tahoma" w:hAnsi="Tahoma" w:cs="Tahoma"/>
          <w:b w:val="0"/>
          <w:i w:val="0"/>
          <w:color w:val="auto"/>
        </w:rPr>
        <w:t>.1 Keselamatan</w:t>
      </w:r>
    </w:p>
    <w:p w:rsidR="00C83DC0" w:rsidRPr="00BD1CE2" w:rsidRDefault="00C83DC0" w:rsidP="00E77961">
      <w:pPr>
        <w:spacing w:line="360" w:lineRule="auto"/>
        <w:ind w:left="810" w:firstLine="720"/>
        <w:jc w:val="both"/>
      </w:pPr>
      <w:r w:rsidRPr="00BD1CE2">
        <w:t xml:space="preserve">Analisis ini dilakukan untuk mengetahui kesesuaian standar pelayanan penumpang pada </w:t>
      </w:r>
      <w:r>
        <w:t>dermaga wisata kalimas calaca</w:t>
      </w:r>
      <w:r w:rsidRPr="00BD1CE2">
        <w:t>. Indikator keselamatan terbagi menjadi dua bagian jenis pelayanan dan terbagi lagi menjadi beberapa tolak ukur yang sesuai dengan PM 39 Tahun 2015 tentang Standar Pelayanan Minimum angkutan penyeberangan yakni :</w:t>
      </w:r>
    </w:p>
    <w:p w:rsidR="00C83DC0" w:rsidRPr="00BD1CE2" w:rsidRDefault="00C83DC0" w:rsidP="009C387E">
      <w:pPr>
        <w:pStyle w:val="ListParagraph"/>
        <w:numPr>
          <w:ilvl w:val="2"/>
          <w:numId w:val="5"/>
        </w:numPr>
        <w:spacing w:line="360" w:lineRule="auto"/>
        <w:ind w:left="1170"/>
      </w:pPr>
      <w:bookmarkStart w:id="168" w:name="_Toc47727566"/>
      <w:r w:rsidRPr="00BD1CE2">
        <w:t>Informasi dan fasilitas keselamatan</w:t>
      </w:r>
      <w:bookmarkEnd w:id="168"/>
    </w:p>
    <w:p w:rsidR="00C83DC0" w:rsidRPr="00F95D5D" w:rsidRDefault="00C83DC0" w:rsidP="00E77961">
      <w:pPr>
        <w:spacing w:line="360" w:lineRule="auto"/>
        <w:ind w:left="1170" w:firstLine="720"/>
        <w:jc w:val="both"/>
      </w:pPr>
      <w:r>
        <w:t>Terdapat empat (4) tolak ukur yang dipakai untuk menjadi penilaian akan ketersedian fasilitas sisi darat jenis pelayanan keselamatan tekhususnya untuk informasi dan fasilitas kesehatan. indikator tersebut</w:t>
      </w:r>
      <w:r w:rsidRPr="00BD1CE2">
        <w:t xml:space="preserve"> perlu dilakukan dalam rangka menciptakan keselamatan bagi pengguna jasa di area pelabuhan. Informasi ketersediaan dan peralatan penyelamat darurat dalam bahaya (kebakaran, kecelakaan atau bencana alam) sangat penting untuk pengguna jasa dapat dengan melakukan tindakan penyelamatan atau melakukan pertolongan kepada korban jika sewaktu-waktu terjadi bencana.</w:t>
      </w:r>
    </w:p>
    <w:p w:rsidR="00C83DC0" w:rsidRPr="00E163BF" w:rsidRDefault="00C83DC0" w:rsidP="00C83DC0">
      <w:pPr>
        <w:keepNext/>
        <w:contextualSpacing/>
      </w:pPr>
    </w:p>
    <w:p w:rsidR="00C83DC0" w:rsidRPr="00E163BF" w:rsidRDefault="00AC7434" w:rsidP="00C83DC0">
      <w:pPr>
        <w:pStyle w:val="Caption"/>
        <w:keepNext/>
        <w:jc w:val="center"/>
        <w:rPr>
          <w:b w:val="0"/>
          <w:color w:val="auto"/>
          <w:sz w:val="22"/>
        </w:rPr>
      </w:pPr>
      <w:bookmarkStart w:id="169" w:name="_Toc108670793"/>
      <w:bookmarkStart w:id="170" w:name="_Toc109165250"/>
      <w:r>
        <w:rPr>
          <w:b w:val="0"/>
          <w:color w:val="auto"/>
          <w:sz w:val="22"/>
        </w:rPr>
        <w:t xml:space="preserve">             </w:t>
      </w:r>
      <w:bookmarkStart w:id="171" w:name="_Toc110965643"/>
      <w:r w:rsidR="00C83DC0" w:rsidRPr="00E163BF">
        <w:rPr>
          <w:b w:val="0"/>
          <w:color w:val="auto"/>
          <w:sz w:val="22"/>
        </w:rPr>
        <w:t xml:space="preserve">Tabel V. </w:t>
      </w:r>
      <w:r w:rsidR="00C83DC0" w:rsidRPr="00E163BF">
        <w:rPr>
          <w:b w:val="0"/>
          <w:color w:val="auto"/>
          <w:sz w:val="22"/>
        </w:rPr>
        <w:fldChar w:fldCharType="begin"/>
      </w:r>
      <w:r w:rsidR="00C83DC0" w:rsidRPr="00E163BF">
        <w:rPr>
          <w:b w:val="0"/>
          <w:color w:val="auto"/>
          <w:sz w:val="22"/>
        </w:rPr>
        <w:instrText xml:space="preserve"> SEQ Tabel_V. \* ARABIC </w:instrText>
      </w:r>
      <w:r w:rsidR="00C83DC0" w:rsidRPr="00E163BF">
        <w:rPr>
          <w:b w:val="0"/>
          <w:color w:val="auto"/>
          <w:sz w:val="22"/>
        </w:rPr>
        <w:fldChar w:fldCharType="separate"/>
      </w:r>
      <w:r w:rsidR="00163B1B">
        <w:rPr>
          <w:b w:val="0"/>
          <w:noProof/>
          <w:color w:val="auto"/>
          <w:sz w:val="22"/>
        </w:rPr>
        <w:t>1</w:t>
      </w:r>
      <w:r w:rsidR="00C83DC0" w:rsidRPr="00E163BF">
        <w:rPr>
          <w:b w:val="0"/>
          <w:color w:val="auto"/>
          <w:sz w:val="22"/>
        </w:rPr>
        <w:fldChar w:fldCharType="end"/>
      </w:r>
      <w:r w:rsidR="00C83DC0" w:rsidRPr="00E163BF">
        <w:rPr>
          <w:b w:val="0"/>
          <w:color w:val="auto"/>
          <w:sz w:val="22"/>
        </w:rPr>
        <w:t xml:space="preserve"> Pelayanan Informasi dan Fasilitas Keselamatan</w:t>
      </w:r>
      <w:bookmarkEnd w:id="169"/>
      <w:bookmarkEnd w:id="170"/>
      <w:bookmarkEnd w:id="171"/>
    </w:p>
    <w:tbl>
      <w:tblPr>
        <w:tblStyle w:val="TableGrid1"/>
        <w:tblpPr w:leftFromText="180" w:rightFromText="180" w:vertAnchor="text" w:tblpX="1296" w:tblpY="1"/>
        <w:tblW w:w="6858" w:type="dxa"/>
        <w:tblLayout w:type="fixed"/>
        <w:tblLook w:val="04E0" w:firstRow="1" w:lastRow="1" w:firstColumn="1" w:lastColumn="0" w:noHBand="0" w:noVBand="1"/>
      </w:tblPr>
      <w:tblGrid>
        <w:gridCol w:w="1388"/>
        <w:gridCol w:w="1513"/>
        <w:gridCol w:w="1077"/>
        <w:gridCol w:w="1530"/>
        <w:gridCol w:w="1350"/>
      </w:tblGrid>
      <w:tr w:rsidR="00AC7434" w:rsidRPr="00BD1CE2" w:rsidTr="00AC7434">
        <w:trPr>
          <w:trHeight w:val="460"/>
        </w:trPr>
        <w:tc>
          <w:tcPr>
            <w:tcW w:w="1388" w:type="dxa"/>
            <w:shd w:val="clear" w:color="auto" w:fill="4F81BD" w:themeFill="accent1"/>
          </w:tcPr>
          <w:p w:rsidR="00AC7434" w:rsidRPr="00BD1CE2" w:rsidRDefault="00AC7434" w:rsidP="00AC7434">
            <w:pPr>
              <w:pStyle w:val="ListParagraph"/>
              <w:ind w:left="0"/>
              <w:jc w:val="center"/>
              <w:rPr>
                <w:b/>
                <w:sz w:val="20"/>
              </w:rPr>
            </w:pPr>
            <w:r>
              <w:rPr>
                <w:b/>
                <w:sz w:val="20"/>
              </w:rPr>
              <w:t xml:space="preserve"> </w:t>
            </w:r>
            <w:r w:rsidRPr="00BD1CE2">
              <w:rPr>
                <w:b/>
                <w:sz w:val="20"/>
              </w:rPr>
              <w:t>Tolak Ukur</w:t>
            </w:r>
          </w:p>
        </w:tc>
        <w:tc>
          <w:tcPr>
            <w:tcW w:w="1513" w:type="dxa"/>
            <w:shd w:val="clear" w:color="auto" w:fill="4F81BD" w:themeFill="accent1"/>
          </w:tcPr>
          <w:p w:rsidR="00AC7434" w:rsidRPr="00BD1CE2" w:rsidRDefault="00AC7434" w:rsidP="00AC7434">
            <w:pPr>
              <w:pStyle w:val="ListParagraph"/>
              <w:ind w:left="0"/>
              <w:jc w:val="center"/>
              <w:rPr>
                <w:b/>
                <w:sz w:val="20"/>
              </w:rPr>
            </w:pPr>
            <w:r w:rsidRPr="00BD1CE2">
              <w:rPr>
                <w:b/>
                <w:sz w:val="20"/>
              </w:rPr>
              <w:t>Uraian</w:t>
            </w:r>
          </w:p>
        </w:tc>
        <w:tc>
          <w:tcPr>
            <w:tcW w:w="1077" w:type="dxa"/>
            <w:shd w:val="clear" w:color="auto" w:fill="4F81BD" w:themeFill="accent1"/>
          </w:tcPr>
          <w:p w:rsidR="00AC7434" w:rsidRPr="00BD1CE2" w:rsidRDefault="00AC7434" w:rsidP="00AC7434">
            <w:pPr>
              <w:pStyle w:val="ListParagraph"/>
              <w:ind w:left="0"/>
              <w:jc w:val="center"/>
              <w:rPr>
                <w:b/>
                <w:sz w:val="20"/>
              </w:rPr>
            </w:pPr>
            <w:r>
              <w:rPr>
                <w:b/>
                <w:sz w:val="20"/>
              </w:rPr>
              <w:t xml:space="preserve">  </w:t>
            </w:r>
            <w:r w:rsidRPr="00BD1CE2">
              <w:rPr>
                <w:b/>
                <w:sz w:val="20"/>
              </w:rPr>
              <w:t>Indikator</w:t>
            </w:r>
          </w:p>
        </w:tc>
        <w:tc>
          <w:tcPr>
            <w:tcW w:w="1530" w:type="dxa"/>
            <w:shd w:val="clear" w:color="auto" w:fill="4F81BD" w:themeFill="accent1"/>
          </w:tcPr>
          <w:p w:rsidR="00AC7434" w:rsidRPr="00BD1CE2" w:rsidRDefault="00AC7434" w:rsidP="00AC7434">
            <w:pPr>
              <w:pStyle w:val="ListParagraph"/>
              <w:ind w:left="0" w:hanging="108"/>
              <w:jc w:val="center"/>
              <w:rPr>
                <w:b/>
                <w:sz w:val="20"/>
              </w:rPr>
            </w:pPr>
            <w:r w:rsidRPr="00BD1CE2">
              <w:rPr>
                <w:b/>
                <w:sz w:val="20"/>
              </w:rPr>
              <w:t xml:space="preserve">Jenis Pelayanan </w:t>
            </w:r>
          </w:p>
        </w:tc>
        <w:tc>
          <w:tcPr>
            <w:tcW w:w="1350" w:type="dxa"/>
            <w:shd w:val="clear" w:color="auto" w:fill="4F81BD" w:themeFill="accent1"/>
          </w:tcPr>
          <w:p w:rsidR="00AC7434" w:rsidRPr="00BD1CE2" w:rsidRDefault="00AC7434" w:rsidP="00AC7434">
            <w:pPr>
              <w:pStyle w:val="ListParagraph"/>
              <w:ind w:left="-108" w:firstLine="0"/>
              <w:jc w:val="center"/>
              <w:rPr>
                <w:b/>
                <w:sz w:val="20"/>
              </w:rPr>
            </w:pPr>
            <w:r w:rsidRPr="00BD1CE2">
              <w:rPr>
                <w:b/>
                <w:sz w:val="20"/>
              </w:rPr>
              <w:t>Keterangan</w:t>
            </w:r>
          </w:p>
        </w:tc>
      </w:tr>
      <w:tr w:rsidR="00AC7434" w:rsidRPr="00BD1CE2" w:rsidTr="00AC7434">
        <w:trPr>
          <w:trHeight w:val="771"/>
        </w:trPr>
        <w:tc>
          <w:tcPr>
            <w:tcW w:w="1388" w:type="dxa"/>
          </w:tcPr>
          <w:p w:rsidR="00AC7434" w:rsidRPr="00BD1CE2" w:rsidRDefault="00AC7434" w:rsidP="00AC7434">
            <w:pPr>
              <w:rPr>
                <w:sz w:val="20"/>
                <w:szCs w:val="20"/>
              </w:rPr>
            </w:pPr>
            <w:r w:rsidRPr="00BD1CE2">
              <w:rPr>
                <w:sz w:val="20"/>
                <w:szCs w:val="20"/>
              </w:rPr>
              <w:t>Alat pemadam kebakaran</w:t>
            </w:r>
          </w:p>
        </w:tc>
        <w:tc>
          <w:tcPr>
            <w:tcW w:w="1513" w:type="dxa"/>
            <w:vMerge w:val="restart"/>
            <w:vAlign w:val="center"/>
          </w:tcPr>
          <w:p w:rsidR="00AC7434" w:rsidRPr="00BD1CE2" w:rsidRDefault="00AC7434" w:rsidP="00AC7434">
            <w:pPr>
              <w:pStyle w:val="ListParagraph"/>
              <w:ind w:left="0"/>
              <w:rPr>
                <w:sz w:val="20"/>
                <w:szCs w:val="20"/>
              </w:rPr>
            </w:pPr>
            <w:r w:rsidRPr="00BD1CE2">
              <w:rPr>
                <w:sz w:val="20"/>
                <w:szCs w:val="20"/>
              </w:rPr>
              <w:t>In</w:t>
            </w:r>
            <w:r>
              <w:rPr>
                <w:sz w:val="20"/>
                <w:szCs w:val="20"/>
              </w:rPr>
              <w:t xml:space="preserve">   inform</w:t>
            </w:r>
            <w:r w:rsidRPr="00BD1CE2">
              <w:rPr>
                <w:sz w:val="20"/>
                <w:szCs w:val="20"/>
              </w:rPr>
              <w:t>asi ketersediaan dan peralatan darurat dalam bahaya (kebakaran,kecelakaan atau bencana alam)</w:t>
            </w:r>
          </w:p>
        </w:tc>
        <w:tc>
          <w:tcPr>
            <w:tcW w:w="1077" w:type="dxa"/>
            <w:vMerge w:val="restart"/>
            <w:vAlign w:val="center"/>
          </w:tcPr>
          <w:p w:rsidR="00AC7434" w:rsidRPr="00BD1CE2" w:rsidRDefault="00AC7434" w:rsidP="00AC7434">
            <w:pPr>
              <w:pStyle w:val="ListParagraph"/>
              <w:ind w:left="0"/>
              <w:jc w:val="center"/>
              <w:rPr>
                <w:sz w:val="20"/>
                <w:szCs w:val="20"/>
              </w:rPr>
            </w:pPr>
            <w:r w:rsidRPr="00BD1CE2">
              <w:rPr>
                <w:sz w:val="20"/>
                <w:szCs w:val="20"/>
              </w:rPr>
              <w:t>Kondisi</w:t>
            </w:r>
          </w:p>
        </w:tc>
        <w:tc>
          <w:tcPr>
            <w:tcW w:w="1530" w:type="dxa"/>
            <w:vMerge w:val="restart"/>
          </w:tcPr>
          <w:p w:rsidR="00AC7434" w:rsidRPr="00BD1CE2" w:rsidRDefault="00AC7434" w:rsidP="00AC7434">
            <w:pPr>
              <w:pStyle w:val="ListParagraph"/>
              <w:ind w:left="0"/>
              <w:rPr>
                <w:sz w:val="20"/>
                <w:szCs w:val="20"/>
              </w:rPr>
            </w:pPr>
          </w:p>
          <w:p w:rsidR="00AC7434" w:rsidRPr="00BD1CE2" w:rsidRDefault="00AC7434" w:rsidP="00AC7434">
            <w:pPr>
              <w:pStyle w:val="ListParagraph"/>
              <w:ind w:left="0"/>
              <w:rPr>
                <w:sz w:val="20"/>
                <w:szCs w:val="20"/>
              </w:rPr>
            </w:pPr>
          </w:p>
          <w:p w:rsidR="00AC7434" w:rsidRPr="00BD1CE2" w:rsidRDefault="00AC7434" w:rsidP="00AC7434">
            <w:pPr>
              <w:pStyle w:val="ListParagraph"/>
              <w:ind w:left="0"/>
              <w:rPr>
                <w:sz w:val="20"/>
                <w:szCs w:val="20"/>
              </w:rPr>
            </w:pPr>
          </w:p>
          <w:p w:rsidR="00AC7434" w:rsidRPr="00BD1CE2" w:rsidRDefault="00AC7434" w:rsidP="00AC7434">
            <w:pPr>
              <w:pStyle w:val="ListParagraph"/>
              <w:ind w:left="0"/>
              <w:rPr>
                <w:sz w:val="20"/>
                <w:szCs w:val="20"/>
              </w:rPr>
            </w:pPr>
            <w:r w:rsidRPr="00BD1CE2">
              <w:rPr>
                <w:sz w:val="20"/>
                <w:szCs w:val="20"/>
              </w:rPr>
              <w:t>I</w:t>
            </w:r>
            <w:r>
              <w:rPr>
                <w:sz w:val="20"/>
                <w:szCs w:val="20"/>
              </w:rPr>
              <w:t xml:space="preserve">    i</w:t>
            </w:r>
            <w:r w:rsidRPr="00BD1CE2">
              <w:rPr>
                <w:sz w:val="20"/>
                <w:szCs w:val="20"/>
              </w:rPr>
              <w:t>nformasi dan fasilitas keselamatan mudah terlihat dan terjangkau</w:t>
            </w:r>
          </w:p>
          <w:p w:rsidR="00AC7434" w:rsidRPr="00BD1CE2" w:rsidRDefault="00AC7434" w:rsidP="00AC7434">
            <w:pPr>
              <w:rPr>
                <w:sz w:val="20"/>
                <w:szCs w:val="20"/>
              </w:rPr>
            </w:pPr>
          </w:p>
        </w:tc>
        <w:tc>
          <w:tcPr>
            <w:tcW w:w="1350" w:type="dxa"/>
            <w:vMerge w:val="restart"/>
          </w:tcPr>
          <w:p w:rsidR="00AC7434" w:rsidRPr="00BD1CE2" w:rsidRDefault="00AC7434" w:rsidP="00AC7434">
            <w:pPr>
              <w:pStyle w:val="ListParagraph"/>
              <w:ind w:left="0" w:firstLine="0"/>
              <w:rPr>
                <w:sz w:val="20"/>
                <w:szCs w:val="20"/>
              </w:rPr>
            </w:pPr>
          </w:p>
          <w:p w:rsidR="00AC7434" w:rsidRPr="00BD1CE2" w:rsidRDefault="00AC7434" w:rsidP="00AC7434">
            <w:pPr>
              <w:pStyle w:val="ListParagraph"/>
              <w:ind w:left="0" w:firstLine="0"/>
              <w:rPr>
                <w:sz w:val="20"/>
                <w:szCs w:val="20"/>
              </w:rPr>
            </w:pPr>
            <w:r>
              <w:rPr>
                <w:sz w:val="20"/>
                <w:szCs w:val="20"/>
              </w:rPr>
              <w:t>Keempat indikator yang ada belum ditemukan pada dermaga wisata kalimas calaca</w:t>
            </w:r>
          </w:p>
        </w:tc>
      </w:tr>
      <w:tr w:rsidR="00AC7434" w:rsidRPr="00BD1CE2" w:rsidTr="00AC7434">
        <w:trPr>
          <w:trHeight w:val="1053"/>
        </w:trPr>
        <w:tc>
          <w:tcPr>
            <w:tcW w:w="1388" w:type="dxa"/>
          </w:tcPr>
          <w:p w:rsidR="00AC7434" w:rsidRPr="00BD1CE2" w:rsidRDefault="00AC7434" w:rsidP="00AC7434">
            <w:pPr>
              <w:rPr>
                <w:sz w:val="20"/>
                <w:szCs w:val="20"/>
              </w:rPr>
            </w:pPr>
            <w:r w:rsidRPr="00BD1CE2">
              <w:rPr>
                <w:sz w:val="20"/>
                <w:szCs w:val="20"/>
              </w:rPr>
              <w:t>Petunjuk jalur evakuasi</w:t>
            </w:r>
          </w:p>
        </w:tc>
        <w:tc>
          <w:tcPr>
            <w:tcW w:w="1513" w:type="dxa"/>
            <w:vMerge/>
          </w:tcPr>
          <w:p w:rsidR="00AC7434" w:rsidRPr="00BD1CE2" w:rsidRDefault="00AC7434" w:rsidP="00AC7434">
            <w:pPr>
              <w:pStyle w:val="ListParagraph"/>
              <w:ind w:left="0"/>
              <w:rPr>
                <w:sz w:val="20"/>
                <w:szCs w:val="20"/>
              </w:rPr>
            </w:pPr>
          </w:p>
        </w:tc>
        <w:tc>
          <w:tcPr>
            <w:tcW w:w="1077" w:type="dxa"/>
            <w:vMerge/>
          </w:tcPr>
          <w:p w:rsidR="00AC7434" w:rsidRPr="00BD1CE2" w:rsidRDefault="00AC7434" w:rsidP="00AC7434">
            <w:pPr>
              <w:pStyle w:val="ListParagraph"/>
              <w:ind w:left="0"/>
              <w:rPr>
                <w:sz w:val="20"/>
                <w:szCs w:val="20"/>
              </w:rPr>
            </w:pPr>
          </w:p>
        </w:tc>
        <w:tc>
          <w:tcPr>
            <w:tcW w:w="1530" w:type="dxa"/>
            <w:vMerge/>
          </w:tcPr>
          <w:p w:rsidR="00AC7434" w:rsidRPr="00BD1CE2" w:rsidRDefault="00AC7434" w:rsidP="00AC7434">
            <w:pPr>
              <w:pStyle w:val="ListParagraph"/>
              <w:ind w:left="0"/>
              <w:jc w:val="center"/>
              <w:rPr>
                <w:sz w:val="20"/>
                <w:szCs w:val="20"/>
              </w:rPr>
            </w:pPr>
          </w:p>
        </w:tc>
        <w:tc>
          <w:tcPr>
            <w:tcW w:w="1350" w:type="dxa"/>
            <w:vMerge/>
          </w:tcPr>
          <w:p w:rsidR="00AC7434" w:rsidRPr="00BD1CE2" w:rsidRDefault="00AC7434" w:rsidP="00AC7434">
            <w:pPr>
              <w:pStyle w:val="ListParagraph"/>
              <w:ind w:left="0"/>
              <w:jc w:val="center"/>
              <w:rPr>
                <w:sz w:val="20"/>
                <w:szCs w:val="20"/>
              </w:rPr>
            </w:pPr>
          </w:p>
        </w:tc>
      </w:tr>
      <w:tr w:rsidR="00AC7434" w:rsidRPr="00BD1CE2" w:rsidTr="00AC7434">
        <w:trPr>
          <w:trHeight w:val="552"/>
        </w:trPr>
        <w:tc>
          <w:tcPr>
            <w:tcW w:w="1388" w:type="dxa"/>
          </w:tcPr>
          <w:p w:rsidR="00AC7434" w:rsidRPr="00BD1CE2" w:rsidRDefault="00AC7434" w:rsidP="00AC7434">
            <w:pPr>
              <w:rPr>
                <w:sz w:val="20"/>
                <w:szCs w:val="20"/>
              </w:rPr>
            </w:pPr>
            <w:r w:rsidRPr="00BD1CE2">
              <w:rPr>
                <w:sz w:val="20"/>
                <w:szCs w:val="20"/>
              </w:rPr>
              <w:t>Titik kumpul evakuasi</w:t>
            </w:r>
          </w:p>
        </w:tc>
        <w:tc>
          <w:tcPr>
            <w:tcW w:w="1513" w:type="dxa"/>
            <w:vMerge/>
          </w:tcPr>
          <w:p w:rsidR="00AC7434" w:rsidRPr="00BD1CE2" w:rsidRDefault="00AC7434" w:rsidP="00AC7434">
            <w:pPr>
              <w:pStyle w:val="ListParagraph"/>
              <w:ind w:left="0"/>
              <w:rPr>
                <w:sz w:val="20"/>
                <w:szCs w:val="20"/>
              </w:rPr>
            </w:pPr>
          </w:p>
        </w:tc>
        <w:tc>
          <w:tcPr>
            <w:tcW w:w="1077" w:type="dxa"/>
            <w:vMerge/>
          </w:tcPr>
          <w:p w:rsidR="00AC7434" w:rsidRPr="00BD1CE2" w:rsidRDefault="00AC7434" w:rsidP="00AC7434">
            <w:pPr>
              <w:pStyle w:val="ListParagraph"/>
              <w:ind w:left="0"/>
              <w:rPr>
                <w:sz w:val="20"/>
                <w:szCs w:val="20"/>
              </w:rPr>
            </w:pPr>
          </w:p>
        </w:tc>
        <w:tc>
          <w:tcPr>
            <w:tcW w:w="1530" w:type="dxa"/>
            <w:vMerge/>
          </w:tcPr>
          <w:p w:rsidR="00AC7434" w:rsidRPr="00BD1CE2" w:rsidRDefault="00AC7434" w:rsidP="00AC7434">
            <w:pPr>
              <w:pStyle w:val="ListParagraph"/>
              <w:ind w:left="0"/>
              <w:jc w:val="center"/>
              <w:rPr>
                <w:sz w:val="20"/>
                <w:szCs w:val="20"/>
              </w:rPr>
            </w:pPr>
          </w:p>
        </w:tc>
        <w:tc>
          <w:tcPr>
            <w:tcW w:w="1350" w:type="dxa"/>
            <w:vMerge/>
          </w:tcPr>
          <w:p w:rsidR="00AC7434" w:rsidRPr="00BD1CE2" w:rsidRDefault="00AC7434" w:rsidP="00AC7434">
            <w:pPr>
              <w:pStyle w:val="ListParagraph"/>
              <w:ind w:left="0"/>
              <w:jc w:val="center"/>
              <w:rPr>
                <w:sz w:val="20"/>
                <w:szCs w:val="20"/>
              </w:rPr>
            </w:pPr>
          </w:p>
        </w:tc>
      </w:tr>
      <w:tr w:rsidR="00AC7434" w:rsidRPr="00BD1CE2" w:rsidTr="00AC7434">
        <w:trPr>
          <w:trHeight w:val="552"/>
        </w:trPr>
        <w:tc>
          <w:tcPr>
            <w:tcW w:w="1388" w:type="dxa"/>
          </w:tcPr>
          <w:p w:rsidR="00AC7434" w:rsidRPr="00BD1CE2" w:rsidRDefault="00AC7434" w:rsidP="00AC7434">
            <w:pPr>
              <w:rPr>
                <w:sz w:val="20"/>
                <w:szCs w:val="20"/>
              </w:rPr>
            </w:pPr>
            <w:r w:rsidRPr="00BD1CE2">
              <w:rPr>
                <w:sz w:val="20"/>
                <w:szCs w:val="20"/>
              </w:rPr>
              <w:t>Nomor Telfon Darurat</w:t>
            </w:r>
          </w:p>
        </w:tc>
        <w:tc>
          <w:tcPr>
            <w:tcW w:w="1513" w:type="dxa"/>
            <w:vMerge/>
          </w:tcPr>
          <w:p w:rsidR="00AC7434" w:rsidRPr="00BD1CE2" w:rsidRDefault="00AC7434" w:rsidP="00AC7434">
            <w:pPr>
              <w:pStyle w:val="ListParagraph"/>
              <w:ind w:left="0"/>
              <w:rPr>
                <w:sz w:val="20"/>
                <w:szCs w:val="20"/>
              </w:rPr>
            </w:pPr>
          </w:p>
        </w:tc>
        <w:tc>
          <w:tcPr>
            <w:tcW w:w="1077" w:type="dxa"/>
            <w:vMerge/>
          </w:tcPr>
          <w:p w:rsidR="00AC7434" w:rsidRPr="00BD1CE2" w:rsidRDefault="00AC7434" w:rsidP="00AC7434">
            <w:pPr>
              <w:pStyle w:val="ListParagraph"/>
              <w:ind w:left="0"/>
              <w:rPr>
                <w:sz w:val="20"/>
                <w:szCs w:val="20"/>
              </w:rPr>
            </w:pPr>
          </w:p>
        </w:tc>
        <w:tc>
          <w:tcPr>
            <w:tcW w:w="1530" w:type="dxa"/>
            <w:vMerge/>
          </w:tcPr>
          <w:p w:rsidR="00AC7434" w:rsidRPr="00BD1CE2" w:rsidRDefault="00AC7434" w:rsidP="00AC7434">
            <w:pPr>
              <w:pStyle w:val="ListParagraph"/>
              <w:ind w:left="0"/>
              <w:jc w:val="center"/>
              <w:rPr>
                <w:sz w:val="20"/>
                <w:szCs w:val="20"/>
              </w:rPr>
            </w:pPr>
          </w:p>
        </w:tc>
        <w:tc>
          <w:tcPr>
            <w:tcW w:w="1350" w:type="dxa"/>
            <w:vMerge/>
          </w:tcPr>
          <w:p w:rsidR="00AC7434" w:rsidRPr="00BD1CE2" w:rsidRDefault="00AC7434" w:rsidP="00AC7434">
            <w:pPr>
              <w:pStyle w:val="ListParagraph"/>
              <w:ind w:left="0"/>
              <w:jc w:val="center"/>
              <w:rPr>
                <w:sz w:val="20"/>
                <w:szCs w:val="20"/>
              </w:rPr>
            </w:pPr>
          </w:p>
        </w:tc>
      </w:tr>
    </w:tbl>
    <w:p w:rsidR="00AC7434" w:rsidRDefault="00C83DC0" w:rsidP="00C83DC0">
      <w:r w:rsidRPr="00BD1CE2">
        <w:t xml:space="preserve"> </w:t>
      </w:r>
    </w:p>
    <w:p w:rsidR="00AC7434" w:rsidRDefault="00AC7434" w:rsidP="00C83DC0"/>
    <w:p w:rsidR="00AC7434" w:rsidRDefault="00AC7434" w:rsidP="00C83DC0"/>
    <w:p w:rsidR="00AC7434" w:rsidRDefault="00AC7434" w:rsidP="00C83DC0"/>
    <w:p w:rsidR="00AC7434" w:rsidRDefault="00AC7434" w:rsidP="00C83DC0"/>
    <w:p w:rsidR="00AC7434" w:rsidRDefault="00AC7434" w:rsidP="00C83DC0"/>
    <w:p w:rsidR="00AC7434" w:rsidRDefault="00AC7434" w:rsidP="00C83DC0"/>
    <w:p w:rsidR="00AC7434" w:rsidRDefault="00AC7434" w:rsidP="00C83DC0"/>
    <w:p w:rsidR="00AC7434" w:rsidRDefault="00AC7434" w:rsidP="00C83DC0"/>
    <w:p w:rsidR="00AC7434" w:rsidRDefault="00AC7434" w:rsidP="00C83DC0"/>
    <w:p w:rsidR="00AC7434" w:rsidRDefault="00AC7434" w:rsidP="00C83DC0"/>
    <w:p w:rsidR="00AC7434" w:rsidRDefault="00AC7434" w:rsidP="00C83DC0"/>
    <w:p w:rsidR="00AC7434" w:rsidRDefault="00AC7434" w:rsidP="00C83DC0"/>
    <w:p w:rsidR="00AC7434" w:rsidRDefault="00AC7434" w:rsidP="00C83DC0"/>
    <w:p w:rsidR="00C83DC0" w:rsidRDefault="00C83DC0" w:rsidP="00AC7434">
      <w:pPr>
        <w:ind w:left="450" w:firstLine="720"/>
        <w:rPr>
          <w:i/>
          <w:iCs/>
          <w:sz w:val="18"/>
        </w:rPr>
      </w:pPr>
      <w:r w:rsidRPr="00124158">
        <w:rPr>
          <w:i/>
          <w:iCs/>
          <w:sz w:val="18"/>
        </w:rPr>
        <w:t>Sumber :Hasil Analisis 2022</w:t>
      </w:r>
    </w:p>
    <w:p w:rsidR="00C83DC0" w:rsidRPr="00124158" w:rsidRDefault="00C83DC0" w:rsidP="00C83DC0">
      <w:pPr>
        <w:rPr>
          <w:i/>
          <w:iCs/>
          <w:sz w:val="18"/>
          <w:szCs w:val="18"/>
        </w:rPr>
      </w:pPr>
    </w:p>
    <w:p w:rsidR="00C83DC0" w:rsidRPr="00E163BF" w:rsidRDefault="00C83DC0" w:rsidP="00DE0E78">
      <w:pPr>
        <w:spacing w:line="360" w:lineRule="auto"/>
        <w:ind w:left="1170" w:firstLine="709"/>
        <w:jc w:val="both"/>
      </w:pPr>
      <w:r>
        <w:t>Teknik analisis kuisioner yang digunakan untuk menghitung nilai dari fasilitas diatas yaitu dengan menggunakan skala likert. Berikut ini merupakan data yang didapat setelah melakukan survei kuisioner untuk para penumpang serta perhitungan untuk mendapat skor penilaian dengan formula responden (T) X dengan skor nilai (pn)</w:t>
      </w:r>
    </w:p>
    <w:p w:rsidR="00C83DC0" w:rsidRPr="00E163BF" w:rsidRDefault="00AC7434" w:rsidP="00C83DC0">
      <w:pPr>
        <w:pStyle w:val="Caption"/>
        <w:keepNext/>
        <w:jc w:val="center"/>
        <w:rPr>
          <w:b w:val="0"/>
          <w:color w:val="auto"/>
          <w:sz w:val="22"/>
        </w:rPr>
      </w:pPr>
      <w:bookmarkStart w:id="172" w:name="_Toc108670794"/>
      <w:bookmarkStart w:id="173" w:name="_Toc109165251"/>
      <w:r>
        <w:rPr>
          <w:b w:val="0"/>
          <w:color w:val="auto"/>
          <w:sz w:val="22"/>
        </w:rPr>
        <w:t xml:space="preserve">          </w:t>
      </w:r>
      <w:bookmarkStart w:id="174" w:name="_Toc110965644"/>
      <w:r w:rsidR="00C83DC0" w:rsidRPr="00E163BF">
        <w:rPr>
          <w:b w:val="0"/>
          <w:color w:val="auto"/>
          <w:sz w:val="22"/>
        </w:rPr>
        <w:t xml:space="preserve">Tabel V. </w:t>
      </w:r>
      <w:r w:rsidR="00C83DC0" w:rsidRPr="00E163BF">
        <w:rPr>
          <w:b w:val="0"/>
          <w:color w:val="auto"/>
          <w:sz w:val="22"/>
        </w:rPr>
        <w:fldChar w:fldCharType="begin"/>
      </w:r>
      <w:r w:rsidR="00C83DC0" w:rsidRPr="00E163BF">
        <w:rPr>
          <w:b w:val="0"/>
          <w:color w:val="auto"/>
          <w:sz w:val="22"/>
        </w:rPr>
        <w:instrText xml:space="preserve"> SEQ Tabel_V. \* ARABIC </w:instrText>
      </w:r>
      <w:r w:rsidR="00C83DC0" w:rsidRPr="00E163BF">
        <w:rPr>
          <w:b w:val="0"/>
          <w:color w:val="auto"/>
          <w:sz w:val="22"/>
        </w:rPr>
        <w:fldChar w:fldCharType="separate"/>
      </w:r>
      <w:r w:rsidR="00163B1B">
        <w:rPr>
          <w:b w:val="0"/>
          <w:noProof/>
          <w:color w:val="auto"/>
          <w:sz w:val="22"/>
        </w:rPr>
        <w:t>2</w:t>
      </w:r>
      <w:r w:rsidR="00C83DC0" w:rsidRPr="00E163BF">
        <w:rPr>
          <w:b w:val="0"/>
          <w:color w:val="auto"/>
          <w:sz w:val="22"/>
        </w:rPr>
        <w:fldChar w:fldCharType="end"/>
      </w:r>
      <w:r w:rsidR="00C83DC0" w:rsidRPr="00E163BF">
        <w:rPr>
          <w:b w:val="0"/>
          <w:color w:val="auto"/>
          <w:sz w:val="22"/>
        </w:rPr>
        <w:t xml:space="preserve"> Hasil Survei Pelayanan Informasi dan Fasilitas Keselamatan</w:t>
      </w:r>
      <w:bookmarkEnd w:id="172"/>
      <w:bookmarkEnd w:id="173"/>
      <w:bookmarkEnd w:id="174"/>
    </w:p>
    <w:tbl>
      <w:tblPr>
        <w:tblStyle w:val="TableGrid1"/>
        <w:tblW w:w="6210" w:type="dxa"/>
        <w:tblInd w:w="1368" w:type="dxa"/>
        <w:tblLook w:val="04A0" w:firstRow="1" w:lastRow="0" w:firstColumn="1" w:lastColumn="0" w:noHBand="0" w:noVBand="1"/>
      </w:tblPr>
      <w:tblGrid>
        <w:gridCol w:w="1350"/>
        <w:gridCol w:w="2430"/>
        <w:gridCol w:w="2430"/>
      </w:tblGrid>
      <w:tr w:rsidR="00C83DC0" w:rsidRPr="00BD1CE2" w:rsidTr="00AC7434">
        <w:trPr>
          <w:trHeight w:val="548"/>
        </w:trPr>
        <w:tc>
          <w:tcPr>
            <w:tcW w:w="1350" w:type="dxa"/>
            <w:shd w:val="clear" w:color="auto" w:fill="4F81BD" w:themeFill="accent1"/>
            <w:vAlign w:val="center"/>
          </w:tcPr>
          <w:p w:rsidR="00C83DC0" w:rsidRPr="00BD1CE2" w:rsidRDefault="00C83DC0" w:rsidP="00E77961">
            <w:pPr>
              <w:contextualSpacing/>
              <w:jc w:val="center"/>
              <w:rPr>
                <w:b/>
                <w:sz w:val="20"/>
                <w:szCs w:val="20"/>
              </w:rPr>
            </w:pPr>
            <w:r w:rsidRPr="00BD1CE2">
              <w:rPr>
                <w:b/>
                <w:sz w:val="20"/>
                <w:szCs w:val="20"/>
              </w:rPr>
              <w:t>Skor Nilai (Pn)</w:t>
            </w:r>
          </w:p>
        </w:tc>
        <w:tc>
          <w:tcPr>
            <w:tcW w:w="2430" w:type="dxa"/>
            <w:shd w:val="clear" w:color="auto" w:fill="4F81BD" w:themeFill="accent1"/>
            <w:vAlign w:val="center"/>
          </w:tcPr>
          <w:p w:rsidR="00C83DC0" w:rsidRPr="00BD1CE2" w:rsidRDefault="00C83DC0" w:rsidP="00E77961">
            <w:pPr>
              <w:contextualSpacing/>
              <w:jc w:val="center"/>
              <w:rPr>
                <w:b/>
                <w:sz w:val="20"/>
                <w:szCs w:val="20"/>
              </w:rPr>
            </w:pPr>
            <w:r w:rsidRPr="00BD1CE2">
              <w:rPr>
                <w:b/>
                <w:sz w:val="20"/>
                <w:szCs w:val="20"/>
              </w:rPr>
              <w:t>Penilaian</w:t>
            </w:r>
          </w:p>
        </w:tc>
        <w:tc>
          <w:tcPr>
            <w:tcW w:w="2430" w:type="dxa"/>
            <w:shd w:val="clear" w:color="auto" w:fill="4F81BD" w:themeFill="accent1"/>
            <w:vAlign w:val="center"/>
          </w:tcPr>
          <w:p w:rsidR="00C83DC0" w:rsidRPr="00BD1CE2" w:rsidRDefault="00C83DC0" w:rsidP="00E77961">
            <w:pPr>
              <w:contextualSpacing/>
              <w:jc w:val="center"/>
              <w:rPr>
                <w:b/>
                <w:sz w:val="20"/>
                <w:szCs w:val="20"/>
              </w:rPr>
            </w:pPr>
            <w:r w:rsidRPr="00BD1CE2">
              <w:rPr>
                <w:b/>
                <w:sz w:val="20"/>
                <w:szCs w:val="20"/>
              </w:rPr>
              <w:t>Responden (T)</w:t>
            </w:r>
          </w:p>
        </w:tc>
      </w:tr>
      <w:tr w:rsidR="00C83DC0" w:rsidRPr="00BD1CE2" w:rsidTr="00AC7434">
        <w:trPr>
          <w:trHeight w:val="298"/>
        </w:trPr>
        <w:tc>
          <w:tcPr>
            <w:tcW w:w="1350" w:type="dxa"/>
            <w:vAlign w:val="center"/>
          </w:tcPr>
          <w:p w:rsidR="00C83DC0" w:rsidRPr="00BD1CE2" w:rsidRDefault="00C83DC0" w:rsidP="00E77961">
            <w:pPr>
              <w:ind w:left="72"/>
              <w:contextualSpacing/>
              <w:rPr>
                <w:bCs/>
                <w:sz w:val="20"/>
                <w:szCs w:val="20"/>
              </w:rPr>
            </w:pPr>
            <w:r w:rsidRPr="00BD1CE2">
              <w:rPr>
                <w:bCs/>
                <w:sz w:val="20"/>
                <w:szCs w:val="20"/>
              </w:rPr>
              <w:t>5</w:t>
            </w:r>
          </w:p>
        </w:tc>
        <w:tc>
          <w:tcPr>
            <w:tcW w:w="2430" w:type="dxa"/>
          </w:tcPr>
          <w:p w:rsidR="00C83DC0" w:rsidRPr="00BD1CE2" w:rsidRDefault="00C83DC0" w:rsidP="00E77961">
            <w:pPr>
              <w:ind w:left="162"/>
              <w:contextualSpacing/>
              <w:rPr>
                <w:b/>
                <w:sz w:val="20"/>
                <w:szCs w:val="20"/>
              </w:rPr>
            </w:pPr>
            <w:r w:rsidRPr="00BD1CE2">
              <w:rPr>
                <w:rFonts w:eastAsia="Times New Roman"/>
                <w:sz w:val="20"/>
                <w:szCs w:val="20"/>
              </w:rPr>
              <w:t>Sangat Baik</w:t>
            </w:r>
          </w:p>
        </w:tc>
        <w:tc>
          <w:tcPr>
            <w:tcW w:w="2430" w:type="dxa"/>
          </w:tcPr>
          <w:p w:rsidR="00C83DC0" w:rsidRPr="00BD1CE2" w:rsidRDefault="00C83DC0" w:rsidP="00E77961">
            <w:pPr>
              <w:ind w:left="162"/>
              <w:contextualSpacing/>
              <w:rPr>
                <w:bCs/>
                <w:sz w:val="20"/>
                <w:szCs w:val="20"/>
              </w:rPr>
            </w:pPr>
            <w:r>
              <w:rPr>
                <w:bCs/>
                <w:sz w:val="20"/>
                <w:szCs w:val="20"/>
              </w:rPr>
              <w:t>0</w:t>
            </w:r>
          </w:p>
        </w:tc>
      </w:tr>
      <w:tr w:rsidR="00C83DC0" w:rsidRPr="00BD1CE2" w:rsidTr="00AC7434">
        <w:trPr>
          <w:trHeight w:val="310"/>
        </w:trPr>
        <w:tc>
          <w:tcPr>
            <w:tcW w:w="1350" w:type="dxa"/>
            <w:vAlign w:val="center"/>
          </w:tcPr>
          <w:p w:rsidR="00C83DC0" w:rsidRPr="00BD1CE2" w:rsidRDefault="00C83DC0" w:rsidP="00E77961">
            <w:pPr>
              <w:ind w:left="72"/>
              <w:contextualSpacing/>
              <w:rPr>
                <w:bCs/>
                <w:sz w:val="20"/>
                <w:szCs w:val="20"/>
              </w:rPr>
            </w:pPr>
            <w:r w:rsidRPr="00BD1CE2">
              <w:rPr>
                <w:bCs/>
                <w:sz w:val="20"/>
                <w:szCs w:val="20"/>
              </w:rPr>
              <w:t>4</w:t>
            </w:r>
          </w:p>
        </w:tc>
        <w:tc>
          <w:tcPr>
            <w:tcW w:w="2430" w:type="dxa"/>
          </w:tcPr>
          <w:p w:rsidR="00C83DC0" w:rsidRPr="00BD1CE2" w:rsidRDefault="00C83DC0" w:rsidP="00E77961">
            <w:pPr>
              <w:ind w:left="162"/>
              <w:contextualSpacing/>
              <w:rPr>
                <w:b/>
                <w:sz w:val="20"/>
                <w:szCs w:val="20"/>
              </w:rPr>
            </w:pPr>
            <w:r w:rsidRPr="00BD1CE2">
              <w:rPr>
                <w:rFonts w:eastAsia="Times New Roman"/>
                <w:sz w:val="20"/>
                <w:szCs w:val="20"/>
              </w:rPr>
              <w:t>Baik</w:t>
            </w:r>
          </w:p>
        </w:tc>
        <w:tc>
          <w:tcPr>
            <w:tcW w:w="2430" w:type="dxa"/>
          </w:tcPr>
          <w:p w:rsidR="00C83DC0" w:rsidRPr="00BD1CE2" w:rsidRDefault="00C83DC0" w:rsidP="00E77961">
            <w:pPr>
              <w:ind w:left="162"/>
              <w:contextualSpacing/>
              <w:rPr>
                <w:bCs/>
                <w:sz w:val="20"/>
                <w:szCs w:val="20"/>
              </w:rPr>
            </w:pPr>
            <w:r>
              <w:rPr>
                <w:bCs/>
                <w:sz w:val="20"/>
                <w:szCs w:val="20"/>
              </w:rPr>
              <w:t>0</w:t>
            </w:r>
          </w:p>
        </w:tc>
      </w:tr>
      <w:tr w:rsidR="00C83DC0" w:rsidRPr="00BD1CE2" w:rsidTr="00AC7434">
        <w:trPr>
          <w:trHeight w:val="298"/>
        </w:trPr>
        <w:tc>
          <w:tcPr>
            <w:tcW w:w="1350" w:type="dxa"/>
            <w:vAlign w:val="center"/>
          </w:tcPr>
          <w:p w:rsidR="00C83DC0" w:rsidRPr="00BD1CE2" w:rsidRDefault="00C83DC0" w:rsidP="00E77961">
            <w:pPr>
              <w:ind w:left="72"/>
              <w:contextualSpacing/>
              <w:rPr>
                <w:bCs/>
                <w:sz w:val="20"/>
                <w:szCs w:val="20"/>
              </w:rPr>
            </w:pPr>
            <w:r w:rsidRPr="00BD1CE2">
              <w:rPr>
                <w:bCs/>
                <w:sz w:val="20"/>
                <w:szCs w:val="20"/>
              </w:rPr>
              <w:t>3</w:t>
            </w:r>
          </w:p>
        </w:tc>
        <w:tc>
          <w:tcPr>
            <w:tcW w:w="2430" w:type="dxa"/>
          </w:tcPr>
          <w:p w:rsidR="00C83DC0" w:rsidRPr="00BD1CE2" w:rsidRDefault="00C83DC0" w:rsidP="00E77961">
            <w:pPr>
              <w:ind w:left="162"/>
              <w:contextualSpacing/>
              <w:rPr>
                <w:b/>
                <w:sz w:val="20"/>
                <w:szCs w:val="20"/>
              </w:rPr>
            </w:pPr>
            <w:r w:rsidRPr="00BD1CE2">
              <w:rPr>
                <w:rFonts w:eastAsia="Times New Roman"/>
                <w:sz w:val="20"/>
                <w:szCs w:val="20"/>
              </w:rPr>
              <w:t xml:space="preserve">Cukup </w:t>
            </w:r>
          </w:p>
        </w:tc>
        <w:tc>
          <w:tcPr>
            <w:tcW w:w="2430" w:type="dxa"/>
          </w:tcPr>
          <w:p w:rsidR="00C83DC0" w:rsidRPr="00BD1CE2" w:rsidRDefault="00E77961" w:rsidP="00E77961">
            <w:pPr>
              <w:ind w:left="162"/>
              <w:contextualSpacing/>
              <w:rPr>
                <w:bCs/>
                <w:sz w:val="20"/>
                <w:szCs w:val="20"/>
              </w:rPr>
            </w:pPr>
            <w:r>
              <w:rPr>
                <w:bCs/>
                <w:sz w:val="20"/>
                <w:szCs w:val="20"/>
              </w:rPr>
              <w:t>7</w:t>
            </w:r>
          </w:p>
        </w:tc>
      </w:tr>
      <w:tr w:rsidR="00C83DC0" w:rsidRPr="00BD1CE2" w:rsidTr="00AC7434">
        <w:trPr>
          <w:trHeight w:val="298"/>
        </w:trPr>
        <w:tc>
          <w:tcPr>
            <w:tcW w:w="1350" w:type="dxa"/>
            <w:vAlign w:val="center"/>
          </w:tcPr>
          <w:p w:rsidR="00C83DC0" w:rsidRPr="00BD1CE2" w:rsidRDefault="00C83DC0" w:rsidP="00E77961">
            <w:pPr>
              <w:ind w:left="72"/>
              <w:contextualSpacing/>
              <w:rPr>
                <w:bCs/>
                <w:sz w:val="20"/>
                <w:szCs w:val="20"/>
              </w:rPr>
            </w:pPr>
            <w:r w:rsidRPr="00BD1CE2">
              <w:rPr>
                <w:bCs/>
                <w:sz w:val="20"/>
                <w:szCs w:val="20"/>
              </w:rPr>
              <w:t>2</w:t>
            </w:r>
          </w:p>
        </w:tc>
        <w:tc>
          <w:tcPr>
            <w:tcW w:w="2430" w:type="dxa"/>
          </w:tcPr>
          <w:p w:rsidR="00C83DC0" w:rsidRPr="00BD1CE2" w:rsidRDefault="00C83DC0" w:rsidP="00E77961">
            <w:pPr>
              <w:ind w:left="162"/>
              <w:contextualSpacing/>
              <w:rPr>
                <w:b/>
                <w:sz w:val="20"/>
                <w:szCs w:val="20"/>
              </w:rPr>
            </w:pPr>
            <w:r w:rsidRPr="00BD1CE2">
              <w:rPr>
                <w:rFonts w:eastAsia="Times New Roman"/>
                <w:sz w:val="20"/>
                <w:szCs w:val="20"/>
              </w:rPr>
              <w:t>Kurang</w:t>
            </w:r>
          </w:p>
        </w:tc>
        <w:tc>
          <w:tcPr>
            <w:tcW w:w="2430" w:type="dxa"/>
          </w:tcPr>
          <w:p w:rsidR="00C83DC0" w:rsidRPr="00BD1CE2" w:rsidRDefault="00E77961" w:rsidP="00E77961">
            <w:pPr>
              <w:ind w:left="162"/>
              <w:contextualSpacing/>
              <w:rPr>
                <w:bCs/>
                <w:sz w:val="20"/>
                <w:szCs w:val="20"/>
              </w:rPr>
            </w:pPr>
            <w:r>
              <w:rPr>
                <w:bCs/>
                <w:sz w:val="20"/>
                <w:szCs w:val="20"/>
              </w:rPr>
              <w:t>10</w:t>
            </w:r>
          </w:p>
        </w:tc>
      </w:tr>
      <w:tr w:rsidR="00C83DC0" w:rsidRPr="00BD1CE2" w:rsidTr="00AC7434">
        <w:trPr>
          <w:trHeight w:val="310"/>
        </w:trPr>
        <w:tc>
          <w:tcPr>
            <w:tcW w:w="1350" w:type="dxa"/>
            <w:vAlign w:val="center"/>
          </w:tcPr>
          <w:p w:rsidR="00C83DC0" w:rsidRPr="00BD1CE2" w:rsidRDefault="00C83DC0" w:rsidP="00E77961">
            <w:pPr>
              <w:ind w:left="72"/>
              <w:contextualSpacing/>
              <w:rPr>
                <w:bCs/>
                <w:sz w:val="20"/>
                <w:szCs w:val="20"/>
              </w:rPr>
            </w:pPr>
            <w:r w:rsidRPr="00BD1CE2">
              <w:rPr>
                <w:bCs/>
                <w:sz w:val="20"/>
                <w:szCs w:val="20"/>
              </w:rPr>
              <w:t>1</w:t>
            </w:r>
          </w:p>
        </w:tc>
        <w:tc>
          <w:tcPr>
            <w:tcW w:w="2430" w:type="dxa"/>
          </w:tcPr>
          <w:p w:rsidR="00C83DC0" w:rsidRPr="00BD1CE2" w:rsidRDefault="00C83DC0" w:rsidP="00E77961">
            <w:pPr>
              <w:ind w:left="162"/>
              <w:contextualSpacing/>
              <w:rPr>
                <w:b/>
                <w:sz w:val="20"/>
                <w:szCs w:val="20"/>
              </w:rPr>
            </w:pPr>
            <w:r w:rsidRPr="00BD1CE2">
              <w:rPr>
                <w:rFonts w:eastAsia="Times New Roman"/>
                <w:sz w:val="20"/>
                <w:szCs w:val="20"/>
              </w:rPr>
              <w:t>Tidak Baik</w:t>
            </w:r>
          </w:p>
        </w:tc>
        <w:tc>
          <w:tcPr>
            <w:tcW w:w="2430" w:type="dxa"/>
          </w:tcPr>
          <w:p w:rsidR="00C83DC0" w:rsidRPr="00BD1CE2" w:rsidRDefault="00E77961" w:rsidP="00E77961">
            <w:pPr>
              <w:ind w:left="162"/>
              <w:contextualSpacing/>
              <w:rPr>
                <w:bCs/>
                <w:sz w:val="20"/>
                <w:szCs w:val="20"/>
              </w:rPr>
            </w:pPr>
            <w:r>
              <w:rPr>
                <w:bCs/>
                <w:sz w:val="20"/>
                <w:szCs w:val="20"/>
              </w:rPr>
              <w:t>23</w:t>
            </w:r>
          </w:p>
        </w:tc>
      </w:tr>
      <w:tr w:rsidR="00C83DC0" w:rsidRPr="00BD1CE2" w:rsidTr="00AC7434">
        <w:trPr>
          <w:trHeight w:val="225"/>
        </w:trPr>
        <w:tc>
          <w:tcPr>
            <w:tcW w:w="3780" w:type="dxa"/>
            <w:gridSpan w:val="2"/>
          </w:tcPr>
          <w:p w:rsidR="00C83DC0" w:rsidRPr="00BD1CE2" w:rsidRDefault="00C83DC0" w:rsidP="009F68FB">
            <w:pPr>
              <w:contextualSpacing/>
              <w:jc w:val="center"/>
              <w:rPr>
                <w:b/>
                <w:sz w:val="20"/>
                <w:szCs w:val="20"/>
              </w:rPr>
            </w:pPr>
            <w:r w:rsidRPr="00BD1CE2">
              <w:rPr>
                <w:rFonts w:eastAsia="Times New Roman"/>
                <w:b/>
                <w:bCs/>
                <w:sz w:val="20"/>
                <w:szCs w:val="20"/>
              </w:rPr>
              <w:t>Jumlah Responden</w:t>
            </w:r>
          </w:p>
        </w:tc>
        <w:tc>
          <w:tcPr>
            <w:tcW w:w="2430" w:type="dxa"/>
          </w:tcPr>
          <w:p w:rsidR="00C83DC0" w:rsidRPr="00BD1CE2" w:rsidRDefault="00C83DC0" w:rsidP="009F68FB">
            <w:pPr>
              <w:contextualSpacing/>
              <w:jc w:val="center"/>
              <w:rPr>
                <w:b/>
                <w:sz w:val="20"/>
                <w:szCs w:val="20"/>
              </w:rPr>
            </w:pPr>
            <w:r>
              <w:rPr>
                <w:b/>
                <w:sz w:val="20"/>
                <w:szCs w:val="20"/>
              </w:rPr>
              <w:t>40</w:t>
            </w:r>
          </w:p>
        </w:tc>
      </w:tr>
      <w:tr w:rsidR="00C83DC0" w:rsidRPr="00BD1CE2" w:rsidTr="00AC7434">
        <w:trPr>
          <w:trHeight w:val="298"/>
        </w:trPr>
        <w:tc>
          <w:tcPr>
            <w:tcW w:w="3780" w:type="dxa"/>
            <w:gridSpan w:val="2"/>
          </w:tcPr>
          <w:p w:rsidR="00C83DC0" w:rsidRPr="00BD1CE2" w:rsidRDefault="00C83DC0" w:rsidP="009F68FB">
            <w:pPr>
              <w:contextualSpacing/>
              <w:jc w:val="center"/>
              <w:rPr>
                <w:b/>
                <w:iCs/>
                <w:sz w:val="20"/>
                <w:szCs w:val="20"/>
              </w:rPr>
            </w:pPr>
            <w:r w:rsidRPr="00BD1CE2">
              <w:rPr>
                <w:rFonts w:eastAsia="Times New Roman"/>
                <w:b/>
                <w:bCs/>
                <w:iCs/>
                <w:sz w:val="20"/>
                <w:szCs w:val="20"/>
              </w:rPr>
              <w:t>T x Pn</w:t>
            </w:r>
          </w:p>
        </w:tc>
        <w:tc>
          <w:tcPr>
            <w:tcW w:w="2430" w:type="dxa"/>
          </w:tcPr>
          <w:p w:rsidR="00C83DC0" w:rsidRPr="00BD1CE2" w:rsidRDefault="00E77961" w:rsidP="009F68FB">
            <w:pPr>
              <w:contextualSpacing/>
              <w:jc w:val="center"/>
              <w:rPr>
                <w:b/>
                <w:sz w:val="20"/>
                <w:szCs w:val="20"/>
              </w:rPr>
            </w:pPr>
            <w:r>
              <w:rPr>
                <w:b/>
                <w:sz w:val="20"/>
                <w:szCs w:val="20"/>
              </w:rPr>
              <w:t>64</w:t>
            </w:r>
          </w:p>
        </w:tc>
      </w:tr>
    </w:tbl>
    <w:p w:rsidR="00E77961" w:rsidRDefault="00C83DC0" w:rsidP="00AC7434">
      <w:pPr>
        <w:ind w:left="720" w:firstLine="720"/>
        <w:jc w:val="both"/>
        <w:rPr>
          <w:i/>
          <w:iCs/>
          <w:sz w:val="18"/>
          <w:szCs w:val="28"/>
        </w:rPr>
      </w:pPr>
      <w:r w:rsidRPr="009F377A">
        <w:rPr>
          <w:i/>
          <w:iCs/>
          <w:sz w:val="18"/>
          <w:szCs w:val="28"/>
        </w:rPr>
        <w:t>Sumber : Hasil Analisis 2022</w:t>
      </w:r>
    </w:p>
    <w:p w:rsidR="00AC7434" w:rsidRDefault="00AC7434" w:rsidP="00BE661D">
      <w:pPr>
        <w:spacing w:line="360" w:lineRule="auto"/>
        <w:ind w:left="720" w:firstLine="720"/>
        <w:jc w:val="both"/>
        <w:rPr>
          <w:i/>
          <w:iCs/>
          <w:sz w:val="18"/>
          <w:szCs w:val="28"/>
        </w:rPr>
      </w:pPr>
    </w:p>
    <w:p w:rsidR="00AC7434" w:rsidRDefault="00AC7434" w:rsidP="00BE661D">
      <w:pPr>
        <w:spacing w:line="360" w:lineRule="auto"/>
        <w:ind w:left="3150" w:hanging="1710"/>
        <w:rPr>
          <w:iCs/>
          <w:szCs w:val="28"/>
        </w:rPr>
      </w:pPr>
      <w:r>
        <w:rPr>
          <w:iCs/>
          <w:szCs w:val="28"/>
        </w:rPr>
        <w:t>Skor Penilaian = (T</w:t>
      </w:r>
      <w:r w:rsidR="00BE661D" w:rsidRPr="00BE661D">
        <w:rPr>
          <w:iCs/>
          <w:szCs w:val="28"/>
          <w:vertAlign w:val="subscript"/>
        </w:rPr>
        <w:t>1</w:t>
      </w:r>
      <w:r w:rsidR="00BE661D">
        <w:rPr>
          <w:iCs/>
          <w:szCs w:val="28"/>
        </w:rPr>
        <w:t xml:space="preserve"> X Pn</w:t>
      </w:r>
      <w:r w:rsidR="00BE661D" w:rsidRPr="00BE661D">
        <w:rPr>
          <w:iCs/>
          <w:szCs w:val="28"/>
          <w:vertAlign w:val="subscript"/>
        </w:rPr>
        <w:t>1</w:t>
      </w:r>
      <w:r w:rsidR="00BE661D">
        <w:rPr>
          <w:iCs/>
          <w:szCs w:val="28"/>
        </w:rPr>
        <w:t>) + (T</w:t>
      </w:r>
      <w:r w:rsidR="00BE661D">
        <w:rPr>
          <w:iCs/>
          <w:szCs w:val="28"/>
          <w:vertAlign w:val="subscript"/>
        </w:rPr>
        <w:t>2</w:t>
      </w:r>
      <w:r w:rsidR="00BE661D">
        <w:rPr>
          <w:iCs/>
          <w:szCs w:val="28"/>
        </w:rPr>
        <w:t xml:space="preserve"> X Pn</w:t>
      </w:r>
      <w:r w:rsidR="00BE661D">
        <w:rPr>
          <w:iCs/>
          <w:szCs w:val="28"/>
          <w:vertAlign w:val="subscript"/>
        </w:rPr>
        <w:t>2</w:t>
      </w:r>
      <w:r w:rsidR="00BE661D">
        <w:rPr>
          <w:iCs/>
          <w:szCs w:val="28"/>
        </w:rPr>
        <w:t>) + (T</w:t>
      </w:r>
      <w:r w:rsidR="00BE661D">
        <w:rPr>
          <w:iCs/>
          <w:szCs w:val="28"/>
          <w:vertAlign w:val="subscript"/>
        </w:rPr>
        <w:t>3</w:t>
      </w:r>
      <w:r w:rsidR="00BE661D">
        <w:rPr>
          <w:iCs/>
          <w:szCs w:val="28"/>
        </w:rPr>
        <w:t xml:space="preserve"> X Pn</w:t>
      </w:r>
      <w:r w:rsidR="00BE661D">
        <w:rPr>
          <w:iCs/>
          <w:szCs w:val="28"/>
          <w:vertAlign w:val="subscript"/>
        </w:rPr>
        <w:t>3</w:t>
      </w:r>
      <w:r w:rsidR="00BE661D">
        <w:rPr>
          <w:iCs/>
          <w:szCs w:val="28"/>
        </w:rPr>
        <w:t>) + (T</w:t>
      </w:r>
      <w:r w:rsidR="00BE661D">
        <w:rPr>
          <w:iCs/>
          <w:szCs w:val="28"/>
          <w:vertAlign w:val="subscript"/>
        </w:rPr>
        <w:t>4</w:t>
      </w:r>
      <w:r w:rsidR="00BE661D">
        <w:rPr>
          <w:iCs/>
          <w:szCs w:val="28"/>
        </w:rPr>
        <w:t xml:space="preserve"> X Pn</w:t>
      </w:r>
      <w:r w:rsidR="00BE661D">
        <w:rPr>
          <w:iCs/>
          <w:szCs w:val="28"/>
          <w:vertAlign w:val="subscript"/>
        </w:rPr>
        <w:t>4</w:t>
      </w:r>
      <w:r w:rsidR="00BE661D">
        <w:rPr>
          <w:iCs/>
          <w:szCs w:val="28"/>
        </w:rPr>
        <w:t>) + (T</w:t>
      </w:r>
      <w:r w:rsidR="00BE661D">
        <w:rPr>
          <w:iCs/>
          <w:szCs w:val="28"/>
          <w:vertAlign w:val="subscript"/>
        </w:rPr>
        <w:t>5</w:t>
      </w:r>
      <w:r w:rsidR="00BE661D">
        <w:rPr>
          <w:iCs/>
          <w:szCs w:val="28"/>
        </w:rPr>
        <w:t xml:space="preserve"> X Pn</w:t>
      </w:r>
      <w:r w:rsidR="00BE661D">
        <w:rPr>
          <w:iCs/>
          <w:szCs w:val="28"/>
          <w:vertAlign w:val="subscript"/>
        </w:rPr>
        <w:t>5</w:t>
      </w:r>
      <w:r w:rsidR="00BE661D">
        <w:rPr>
          <w:iCs/>
          <w:szCs w:val="28"/>
        </w:rPr>
        <w:t>)</w:t>
      </w:r>
    </w:p>
    <w:p w:rsidR="00BE661D" w:rsidRDefault="00BE661D" w:rsidP="00BE661D">
      <w:pPr>
        <w:spacing w:line="360" w:lineRule="auto"/>
        <w:ind w:left="3150" w:hanging="270"/>
        <w:rPr>
          <w:iCs/>
          <w:szCs w:val="28"/>
        </w:rPr>
      </w:pPr>
      <w:r>
        <w:rPr>
          <w:iCs/>
          <w:szCs w:val="28"/>
        </w:rPr>
        <w:t>= (23</w:t>
      </w:r>
      <w:r w:rsidR="004B7249">
        <w:rPr>
          <w:iCs/>
          <w:szCs w:val="28"/>
        </w:rPr>
        <w:t xml:space="preserve"> </w:t>
      </w:r>
      <w:r>
        <w:rPr>
          <w:iCs/>
          <w:szCs w:val="28"/>
        </w:rPr>
        <w:t>X</w:t>
      </w:r>
      <w:r w:rsidR="004B7249">
        <w:rPr>
          <w:iCs/>
          <w:szCs w:val="28"/>
        </w:rPr>
        <w:t xml:space="preserve"> </w:t>
      </w:r>
      <w:r>
        <w:rPr>
          <w:iCs/>
          <w:szCs w:val="28"/>
        </w:rPr>
        <w:t>1) + (10</w:t>
      </w:r>
      <w:r w:rsidR="004B7249">
        <w:rPr>
          <w:iCs/>
          <w:szCs w:val="28"/>
        </w:rPr>
        <w:t xml:space="preserve"> </w:t>
      </w:r>
      <w:r>
        <w:rPr>
          <w:iCs/>
          <w:szCs w:val="28"/>
        </w:rPr>
        <w:t>X</w:t>
      </w:r>
      <w:r w:rsidR="004B7249">
        <w:rPr>
          <w:iCs/>
          <w:szCs w:val="28"/>
        </w:rPr>
        <w:t xml:space="preserve"> </w:t>
      </w:r>
      <w:r>
        <w:rPr>
          <w:iCs/>
          <w:szCs w:val="28"/>
        </w:rPr>
        <w:t>2) + (7</w:t>
      </w:r>
      <w:r w:rsidR="004B7249">
        <w:rPr>
          <w:iCs/>
          <w:szCs w:val="28"/>
        </w:rPr>
        <w:t xml:space="preserve"> </w:t>
      </w:r>
      <w:r>
        <w:rPr>
          <w:iCs/>
          <w:szCs w:val="28"/>
        </w:rPr>
        <w:t>X</w:t>
      </w:r>
      <w:r w:rsidR="004B7249">
        <w:rPr>
          <w:iCs/>
          <w:szCs w:val="28"/>
        </w:rPr>
        <w:t xml:space="preserve"> </w:t>
      </w:r>
      <w:r>
        <w:rPr>
          <w:iCs/>
          <w:szCs w:val="28"/>
        </w:rPr>
        <w:t>3) + (0</w:t>
      </w:r>
      <w:r w:rsidR="004B7249">
        <w:rPr>
          <w:iCs/>
          <w:szCs w:val="28"/>
        </w:rPr>
        <w:t xml:space="preserve"> </w:t>
      </w:r>
      <w:r>
        <w:rPr>
          <w:iCs/>
          <w:szCs w:val="28"/>
        </w:rPr>
        <w:t>X</w:t>
      </w:r>
      <w:r w:rsidR="004B7249">
        <w:rPr>
          <w:iCs/>
          <w:szCs w:val="28"/>
        </w:rPr>
        <w:t xml:space="preserve"> </w:t>
      </w:r>
      <w:r>
        <w:rPr>
          <w:iCs/>
          <w:szCs w:val="28"/>
        </w:rPr>
        <w:t>4) + (0</w:t>
      </w:r>
      <w:r w:rsidR="004B7249">
        <w:rPr>
          <w:iCs/>
          <w:szCs w:val="28"/>
        </w:rPr>
        <w:t xml:space="preserve"> </w:t>
      </w:r>
      <w:r>
        <w:rPr>
          <w:iCs/>
          <w:szCs w:val="28"/>
        </w:rPr>
        <w:t>X</w:t>
      </w:r>
      <w:r w:rsidR="004B7249">
        <w:rPr>
          <w:iCs/>
          <w:szCs w:val="28"/>
        </w:rPr>
        <w:t xml:space="preserve"> </w:t>
      </w:r>
      <w:r>
        <w:rPr>
          <w:iCs/>
          <w:szCs w:val="28"/>
        </w:rPr>
        <w:t>5)</w:t>
      </w:r>
    </w:p>
    <w:p w:rsidR="00C83DC0" w:rsidRPr="00BE661D" w:rsidRDefault="00BE661D" w:rsidP="00BE661D">
      <w:pPr>
        <w:spacing w:line="360" w:lineRule="auto"/>
        <w:ind w:left="3150" w:hanging="270"/>
        <w:rPr>
          <w:iCs/>
          <w:szCs w:val="28"/>
        </w:rPr>
      </w:pPr>
      <w:r>
        <w:rPr>
          <w:iCs/>
          <w:szCs w:val="28"/>
        </w:rPr>
        <w:t>= 64</w:t>
      </w:r>
      <w:bookmarkStart w:id="175" w:name="_Toc47727567"/>
    </w:p>
    <w:p w:rsidR="00C83DC0" w:rsidRPr="00BD1CE2" w:rsidRDefault="00C83DC0" w:rsidP="009C387E">
      <w:pPr>
        <w:pStyle w:val="ListParagraph"/>
        <w:numPr>
          <w:ilvl w:val="2"/>
          <w:numId w:val="5"/>
        </w:numPr>
        <w:spacing w:line="360" w:lineRule="auto"/>
        <w:ind w:left="1170"/>
        <w:jc w:val="both"/>
      </w:pPr>
      <w:r w:rsidRPr="00BD1CE2">
        <w:t>Informasi dan fasilitas kesehatan</w:t>
      </w:r>
      <w:bookmarkEnd w:id="175"/>
      <w:r w:rsidRPr="00BD1CE2">
        <w:t xml:space="preserve"> </w:t>
      </w:r>
    </w:p>
    <w:p w:rsidR="0001619E" w:rsidRDefault="00C83DC0" w:rsidP="0001619E">
      <w:pPr>
        <w:spacing w:line="360" w:lineRule="auto"/>
        <w:ind w:left="1170" w:firstLine="720"/>
        <w:jc w:val="both"/>
      </w:pPr>
      <w:r w:rsidRPr="00BD1CE2">
        <w:t>Informasi ketersediaan dan fasilitas kesehatan untuk penanganan darurat  yang ada di pelabuhan disediakan apabila sewaktu-waktu ada pengguna jasa yang saki</w:t>
      </w:r>
      <w:r>
        <w:t>t ataupun mengalami kecelakaan.</w:t>
      </w:r>
    </w:p>
    <w:p w:rsidR="0001619E" w:rsidRPr="00E163BF" w:rsidRDefault="0001619E" w:rsidP="0001619E">
      <w:pPr>
        <w:spacing w:line="360" w:lineRule="auto"/>
        <w:jc w:val="both"/>
      </w:pPr>
    </w:p>
    <w:p w:rsidR="00C83DC0" w:rsidRPr="00E163BF" w:rsidRDefault="00BE661D" w:rsidP="00C83DC0">
      <w:pPr>
        <w:pStyle w:val="Caption"/>
        <w:keepNext/>
        <w:jc w:val="center"/>
        <w:rPr>
          <w:b w:val="0"/>
          <w:color w:val="auto"/>
          <w:sz w:val="22"/>
        </w:rPr>
      </w:pPr>
      <w:bookmarkStart w:id="176" w:name="_Toc108670795"/>
      <w:bookmarkStart w:id="177" w:name="_Toc109165252"/>
      <w:r>
        <w:rPr>
          <w:b w:val="0"/>
          <w:color w:val="auto"/>
          <w:sz w:val="22"/>
        </w:rPr>
        <w:t xml:space="preserve">                </w:t>
      </w:r>
      <w:bookmarkStart w:id="178" w:name="_Toc110965645"/>
      <w:r w:rsidR="00C83DC0" w:rsidRPr="00E163BF">
        <w:rPr>
          <w:b w:val="0"/>
          <w:color w:val="auto"/>
          <w:sz w:val="22"/>
        </w:rPr>
        <w:t xml:space="preserve">Tabel V. </w:t>
      </w:r>
      <w:r w:rsidR="00C83DC0" w:rsidRPr="00E163BF">
        <w:rPr>
          <w:b w:val="0"/>
          <w:color w:val="auto"/>
          <w:sz w:val="22"/>
        </w:rPr>
        <w:fldChar w:fldCharType="begin"/>
      </w:r>
      <w:r w:rsidR="00C83DC0" w:rsidRPr="00E163BF">
        <w:rPr>
          <w:b w:val="0"/>
          <w:color w:val="auto"/>
          <w:sz w:val="22"/>
        </w:rPr>
        <w:instrText xml:space="preserve"> SEQ Tabel_V. \* ARABIC </w:instrText>
      </w:r>
      <w:r w:rsidR="00C83DC0" w:rsidRPr="00E163BF">
        <w:rPr>
          <w:b w:val="0"/>
          <w:color w:val="auto"/>
          <w:sz w:val="22"/>
        </w:rPr>
        <w:fldChar w:fldCharType="separate"/>
      </w:r>
      <w:r w:rsidR="00163B1B">
        <w:rPr>
          <w:b w:val="0"/>
          <w:noProof/>
          <w:color w:val="auto"/>
          <w:sz w:val="22"/>
        </w:rPr>
        <w:t>3</w:t>
      </w:r>
      <w:r w:rsidR="00C83DC0" w:rsidRPr="00E163BF">
        <w:rPr>
          <w:b w:val="0"/>
          <w:color w:val="auto"/>
          <w:sz w:val="22"/>
        </w:rPr>
        <w:fldChar w:fldCharType="end"/>
      </w:r>
      <w:r w:rsidR="00C83DC0" w:rsidRPr="00E163BF">
        <w:rPr>
          <w:b w:val="0"/>
          <w:color w:val="auto"/>
          <w:sz w:val="22"/>
        </w:rPr>
        <w:t xml:space="preserve"> Pelayanan Informasi dan Fasilitas Kesehatan</w:t>
      </w:r>
      <w:bookmarkEnd w:id="176"/>
      <w:bookmarkEnd w:id="177"/>
      <w:bookmarkEnd w:id="178"/>
    </w:p>
    <w:tbl>
      <w:tblPr>
        <w:tblStyle w:val="TableGrid1"/>
        <w:tblpPr w:leftFromText="180" w:rightFromText="180" w:vertAnchor="text" w:tblpX="1476" w:tblpY="1"/>
        <w:tblW w:w="6678" w:type="dxa"/>
        <w:tblLayout w:type="fixed"/>
        <w:tblLook w:val="04E0" w:firstRow="1" w:lastRow="1" w:firstColumn="1" w:lastColumn="0" w:noHBand="0" w:noVBand="1"/>
      </w:tblPr>
      <w:tblGrid>
        <w:gridCol w:w="1479"/>
        <w:gridCol w:w="1419"/>
        <w:gridCol w:w="1170"/>
        <w:gridCol w:w="1350"/>
        <w:gridCol w:w="1260"/>
      </w:tblGrid>
      <w:tr w:rsidR="00BE661D" w:rsidRPr="00BD1CE2" w:rsidTr="00BE661D">
        <w:trPr>
          <w:trHeight w:val="458"/>
        </w:trPr>
        <w:tc>
          <w:tcPr>
            <w:tcW w:w="1479" w:type="dxa"/>
            <w:shd w:val="clear" w:color="auto" w:fill="4F81BD" w:themeFill="accent1"/>
          </w:tcPr>
          <w:p w:rsidR="00BE661D" w:rsidRPr="00BD1CE2" w:rsidRDefault="00BE661D" w:rsidP="00BE661D">
            <w:pPr>
              <w:pStyle w:val="ListParagraph"/>
              <w:ind w:left="0"/>
              <w:jc w:val="center"/>
              <w:rPr>
                <w:b/>
                <w:sz w:val="20"/>
              </w:rPr>
            </w:pPr>
            <w:r w:rsidRPr="00BD1CE2">
              <w:rPr>
                <w:b/>
                <w:sz w:val="20"/>
              </w:rPr>
              <w:t>Tolak Ukur</w:t>
            </w:r>
          </w:p>
        </w:tc>
        <w:tc>
          <w:tcPr>
            <w:tcW w:w="1419" w:type="dxa"/>
            <w:shd w:val="clear" w:color="auto" w:fill="4F81BD" w:themeFill="accent1"/>
          </w:tcPr>
          <w:p w:rsidR="00BE661D" w:rsidRPr="00BD1CE2" w:rsidRDefault="00BE661D" w:rsidP="00BE661D">
            <w:pPr>
              <w:pStyle w:val="ListParagraph"/>
              <w:ind w:left="0"/>
              <w:jc w:val="center"/>
              <w:rPr>
                <w:b/>
                <w:sz w:val="20"/>
              </w:rPr>
            </w:pPr>
            <w:r w:rsidRPr="00BD1CE2">
              <w:rPr>
                <w:b/>
                <w:sz w:val="20"/>
              </w:rPr>
              <w:t>Uraian</w:t>
            </w:r>
          </w:p>
        </w:tc>
        <w:tc>
          <w:tcPr>
            <w:tcW w:w="1170" w:type="dxa"/>
            <w:shd w:val="clear" w:color="auto" w:fill="4F81BD" w:themeFill="accent1"/>
          </w:tcPr>
          <w:p w:rsidR="00BE661D" w:rsidRPr="00BD1CE2" w:rsidRDefault="00BE661D" w:rsidP="00BE661D">
            <w:pPr>
              <w:pStyle w:val="ListParagraph"/>
              <w:ind w:left="0"/>
              <w:jc w:val="center"/>
              <w:rPr>
                <w:b/>
                <w:sz w:val="20"/>
              </w:rPr>
            </w:pPr>
            <w:r>
              <w:rPr>
                <w:b/>
                <w:sz w:val="20"/>
              </w:rPr>
              <w:t xml:space="preserve">  </w:t>
            </w:r>
            <w:r w:rsidRPr="00BD1CE2">
              <w:rPr>
                <w:b/>
                <w:sz w:val="20"/>
              </w:rPr>
              <w:t>Indikator</w:t>
            </w:r>
          </w:p>
        </w:tc>
        <w:tc>
          <w:tcPr>
            <w:tcW w:w="1350" w:type="dxa"/>
            <w:shd w:val="clear" w:color="auto" w:fill="4F81BD" w:themeFill="accent1"/>
          </w:tcPr>
          <w:p w:rsidR="00BE661D" w:rsidRPr="00BD1CE2" w:rsidRDefault="00BE661D" w:rsidP="00BE661D">
            <w:pPr>
              <w:pStyle w:val="ListParagraph"/>
              <w:ind w:left="0"/>
              <w:jc w:val="center"/>
              <w:rPr>
                <w:b/>
                <w:sz w:val="20"/>
              </w:rPr>
            </w:pPr>
            <w:r>
              <w:rPr>
                <w:b/>
                <w:sz w:val="20"/>
              </w:rPr>
              <w:t xml:space="preserve">     </w:t>
            </w:r>
            <w:r w:rsidRPr="00BD1CE2">
              <w:rPr>
                <w:b/>
                <w:sz w:val="20"/>
              </w:rPr>
              <w:t xml:space="preserve">Jenis Pelayanan </w:t>
            </w:r>
          </w:p>
        </w:tc>
        <w:tc>
          <w:tcPr>
            <w:tcW w:w="1260" w:type="dxa"/>
            <w:shd w:val="clear" w:color="auto" w:fill="4F81BD" w:themeFill="accent1"/>
          </w:tcPr>
          <w:p w:rsidR="00BE661D" w:rsidRPr="00BD1CE2" w:rsidRDefault="00BE661D" w:rsidP="00BE661D">
            <w:pPr>
              <w:pStyle w:val="ListParagraph"/>
              <w:ind w:left="0" w:right="-108" w:hanging="108"/>
              <w:jc w:val="center"/>
              <w:rPr>
                <w:b/>
                <w:sz w:val="20"/>
              </w:rPr>
            </w:pPr>
            <w:r w:rsidRPr="00BD1CE2">
              <w:rPr>
                <w:b/>
                <w:sz w:val="20"/>
              </w:rPr>
              <w:t>Keterangan</w:t>
            </w:r>
          </w:p>
        </w:tc>
      </w:tr>
      <w:tr w:rsidR="00BE661D" w:rsidRPr="00BD1CE2" w:rsidTr="00BE661D">
        <w:trPr>
          <w:trHeight w:val="768"/>
        </w:trPr>
        <w:tc>
          <w:tcPr>
            <w:tcW w:w="1479" w:type="dxa"/>
          </w:tcPr>
          <w:p w:rsidR="00BE661D" w:rsidRPr="00BD1CE2" w:rsidRDefault="00BE661D" w:rsidP="00BE661D">
            <w:pPr>
              <w:rPr>
                <w:sz w:val="20"/>
                <w:szCs w:val="20"/>
              </w:rPr>
            </w:pPr>
            <w:r w:rsidRPr="00BD1CE2">
              <w:rPr>
                <w:sz w:val="20"/>
                <w:szCs w:val="20"/>
              </w:rPr>
              <w:t>Perlengkapan P3K</w:t>
            </w:r>
          </w:p>
        </w:tc>
        <w:tc>
          <w:tcPr>
            <w:tcW w:w="1419" w:type="dxa"/>
            <w:vMerge w:val="restart"/>
            <w:vAlign w:val="center"/>
          </w:tcPr>
          <w:p w:rsidR="00BE661D" w:rsidRPr="00BD1CE2" w:rsidRDefault="00BE661D" w:rsidP="00BE661D">
            <w:pPr>
              <w:pStyle w:val="ListParagraph"/>
              <w:ind w:left="0"/>
              <w:rPr>
                <w:sz w:val="20"/>
                <w:szCs w:val="20"/>
              </w:rPr>
            </w:pPr>
            <w:r>
              <w:rPr>
                <w:lang w:val="en-US"/>
              </w:rPr>
              <w:t xml:space="preserve">     </w:t>
            </w:r>
            <w:r w:rsidRPr="00414812">
              <w:rPr>
                <w:sz w:val="20"/>
                <w:lang w:val="en-US"/>
              </w:rPr>
              <w:t>Informasi keter</w:t>
            </w:r>
            <w:r w:rsidRPr="00414812">
              <w:rPr>
                <w:sz w:val="20"/>
              </w:rPr>
              <w:t>se</w:t>
            </w:r>
            <w:r w:rsidRPr="00414812">
              <w:rPr>
                <w:sz w:val="20"/>
                <w:lang w:val="en-US"/>
              </w:rPr>
              <w:t>d</w:t>
            </w:r>
            <w:r w:rsidRPr="00414812">
              <w:rPr>
                <w:sz w:val="20"/>
              </w:rPr>
              <w:t>i</w:t>
            </w:r>
            <w:r w:rsidRPr="00414812">
              <w:rPr>
                <w:sz w:val="20"/>
                <w:lang w:val="en-US"/>
              </w:rPr>
              <w:t>aan dan fasilitas kesehatan untuk penanganan darurat</w:t>
            </w:r>
          </w:p>
        </w:tc>
        <w:tc>
          <w:tcPr>
            <w:tcW w:w="1170" w:type="dxa"/>
            <w:vMerge w:val="restart"/>
            <w:vAlign w:val="center"/>
          </w:tcPr>
          <w:p w:rsidR="00BE661D" w:rsidRPr="00BD1CE2" w:rsidRDefault="00BE661D" w:rsidP="00BE661D">
            <w:pPr>
              <w:pStyle w:val="ListParagraph"/>
              <w:ind w:left="0"/>
              <w:jc w:val="center"/>
              <w:rPr>
                <w:sz w:val="20"/>
                <w:szCs w:val="20"/>
              </w:rPr>
            </w:pPr>
            <w:r w:rsidRPr="00BD1CE2">
              <w:rPr>
                <w:sz w:val="20"/>
                <w:szCs w:val="20"/>
              </w:rPr>
              <w:t>Kondisi</w:t>
            </w:r>
          </w:p>
        </w:tc>
        <w:tc>
          <w:tcPr>
            <w:tcW w:w="1350" w:type="dxa"/>
            <w:vMerge w:val="restart"/>
          </w:tcPr>
          <w:p w:rsidR="00BE661D" w:rsidRPr="00BD1CE2" w:rsidRDefault="00BE661D" w:rsidP="00BE661D">
            <w:pPr>
              <w:pStyle w:val="ListParagraph"/>
              <w:ind w:left="0"/>
              <w:rPr>
                <w:sz w:val="20"/>
                <w:szCs w:val="20"/>
              </w:rPr>
            </w:pPr>
          </w:p>
          <w:p w:rsidR="00BE661D" w:rsidRPr="00BD1CE2" w:rsidRDefault="00BE661D" w:rsidP="00BE661D">
            <w:pPr>
              <w:pStyle w:val="ListParagraph"/>
              <w:ind w:left="0"/>
              <w:rPr>
                <w:sz w:val="20"/>
                <w:szCs w:val="20"/>
              </w:rPr>
            </w:pPr>
          </w:p>
          <w:p w:rsidR="00BE661D" w:rsidRPr="00BD1CE2" w:rsidRDefault="00BE661D" w:rsidP="00BE661D">
            <w:pPr>
              <w:pStyle w:val="ListParagraph"/>
              <w:ind w:left="0"/>
              <w:rPr>
                <w:sz w:val="20"/>
                <w:szCs w:val="20"/>
              </w:rPr>
            </w:pPr>
            <w:r>
              <w:rPr>
                <w:sz w:val="20"/>
                <w:szCs w:val="20"/>
              </w:rPr>
              <w:t xml:space="preserve">      </w:t>
            </w:r>
            <w:r w:rsidRPr="00BD1CE2">
              <w:rPr>
                <w:sz w:val="20"/>
                <w:szCs w:val="20"/>
              </w:rPr>
              <w:t>Informasi dan fasilitas keselamatan mudah terlihat dan terjangkau</w:t>
            </w:r>
          </w:p>
          <w:p w:rsidR="00BE661D" w:rsidRPr="00BD1CE2" w:rsidRDefault="00BE661D" w:rsidP="00BE661D">
            <w:pPr>
              <w:rPr>
                <w:sz w:val="20"/>
                <w:szCs w:val="20"/>
              </w:rPr>
            </w:pPr>
          </w:p>
        </w:tc>
        <w:tc>
          <w:tcPr>
            <w:tcW w:w="1260" w:type="dxa"/>
            <w:vMerge w:val="restart"/>
            <w:vAlign w:val="center"/>
          </w:tcPr>
          <w:p w:rsidR="00BE661D" w:rsidRPr="00BD1CE2" w:rsidRDefault="00BE661D" w:rsidP="00BE661D">
            <w:pPr>
              <w:pStyle w:val="ListParagraph"/>
              <w:ind w:left="0" w:firstLine="0"/>
              <w:rPr>
                <w:sz w:val="20"/>
                <w:szCs w:val="20"/>
              </w:rPr>
            </w:pPr>
            <w:r w:rsidRPr="00BD1CE2">
              <w:rPr>
                <w:sz w:val="20"/>
                <w:szCs w:val="20"/>
              </w:rPr>
              <w:t>Tidak ada seperti tolak ukur yang disebutkan</w:t>
            </w:r>
          </w:p>
        </w:tc>
      </w:tr>
      <w:tr w:rsidR="00BE661D" w:rsidRPr="00BD1CE2" w:rsidTr="00BE661D">
        <w:trPr>
          <w:trHeight w:val="1050"/>
        </w:trPr>
        <w:tc>
          <w:tcPr>
            <w:tcW w:w="1479" w:type="dxa"/>
          </w:tcPr>
          <w:p w:rsidR="00BE661D" w:rsidRPr="00BD1CE2" w:rsidRDefault="00BE661D" w:rsidP="00BE661D">
            <w:pPr>
              <w:rPr>
                <w:sz w:val="20"/>
                <w:szCs w:val="20"/>
              </w:rPr>
            </w:pPr>
            <w:r w:rsidRPr="00BD1CE2">
              <w:rPr>
                <w:sz w:val="20"/>
                <w:szCs w:val="20"/>
              </w:rPr>
              <w:t>Petugas kesehatan</w:t>
            </w:r>
          </w:p>
        </w:tc>
        <w:tc>
          <w:tcPr>
            <w:tcW w:w="1419" w:type="dxa"/>
            <w:vMerge/>
          </w:tcPr>
          <w:p w:rsidR="00BE661D" w:rsidRPr="00BD1CE2" w:rsidRDefault="00BE661D" w:rsidP="00BE661D">
            <w:pPr>
              <w:pStyle w:val="ListParagraph"/>
              <w:ind w:left="0"/>
              <w:rPr>
                <w:sz w:val="20"/>
                <w:szCs w:val="20"/>
              </w:rPr>
            </w:pPr>
          </w:p>
        </w:tc>
        <w:tc>
          <w:tcPr>
            <w:tcW w:w="1170" w:type="dxa"/>
            <w:vMerge/>
          </w:tcPr>
          <w:p w:rsidR="00BE661D" w:rsidRPr="00BD1CE2" w:rsidRDefault="00BE661D" w:rsidP="00BE661D">
            <w:pPr>
              <w:pStyle w:val="ListParagraph"/>
              <w:ind w:left="0"/>
              <w:rPr>
                <w:sz w:val="20"/>
                <w:szCs w:val="20"/>
              </w:rPr>
            </w:pPr>
          </w:p>
        </w:tc>
        <w:tc>
          <w:tcPr>
            <w:tcW w:w="1350" w:type="dxa"/>
            <w:vMerge/>
          </w:tcPr>
          <w:p w:rsidR="00BE661D" w:rsidRPr="00BD1CE2" w:rsidRDefault="00BE661D" w:rsidP="00BE661D">
            <w:pPr>
              <w:pStyle w:val="ListParagraph"/>
              <w:ind w:left="0"/>
              <w:jc w:val="center"/>
              <w:rPr>
                <w:sz w:val="20"/>
                <w:szCs w:val="20"/>
              </w:rPr>
            </w:pPr>
          </w:p>
        </w:tc>
        <w:tc>
          <w:tcPr>
            <w:tcW w:w="1260" w:type="dxa"/>
            <w:vMerge/>
          </w:tcPr>
          <w:p w:rsidR="00BE661D" w:rsidRPr="00BD1CE2" w:rsidRDefault="00BE661D" w:rsidP="00BE661D">
            <w:pPr>
              <w:pStyle w:val="ListParagraph"/>
              <w:ind w:left="0"/>
              <w:jc w:val="center"/>
              <w:rPr>
                <w:sz w:val="20"/>
                <w:szCs w:val="20"/>
              </w:rPr>
            </w:pPr>
          </w:p>
        </w:tc>
      </w:tr>
      <w:tr w:rsidR="00BE661D" w:rsidRPr="00BD1CE2" w:rsidTr="00BE661D">
        <w:trPr>
          <w:trHeight w:val="549"/>
        </w:trPr>
        <w:tc>
          <w:tcPr>
            <w:tcW w:w="1479" w:type="dxa"/>
          </w:tcPr>
          <w:p w:rsidR="00BE661D" w:rsidRPr="00BD1CE2" w:rsidRDefault="00BE661D" w:rsidP="00BE661D">
            <w:pPr>
              <w:rPr>
                <w:sz w:val="20"/>
                <w:szCs w:val="20"/>
              </w:rPr>
            </w:pPr>
            <w:r w:rsidRPr="00BD1CE2">
              <w:rPr>
                <w:sz w:val="20"/>
                <w:szCs w:val="20"/>
              </w:rPr>
              <w:t>Kursi roda</w:t>
            </w:r>
          </w:p>
        </w:tc>
        <w:tc>
          <w:tcPr>
            <w:tcW w:w="1419" w:type="dxa"/>
            <w:vMerge/>
          </w:tcPr>
          <w:p w:rsidR="00BE661D" w:rsidRPr="00BD1CE2" w:rsidRDefault="00BE661D" w:rsidP="00BE661D">
            <w:pPr>
              <w:pStyle w:val="ListParagraph"/>
              <w:ind w:left="0"/>
              <w:rPr>
                <w:sz w:val="20"/>
                <w:szCs w:val="20"/>
              </w:rPr>
            </w:pPr>
          </w:p>
        </w:tc>
        <w:tc>
          <w:tcPr>
            <w:tcW w:w="1170" w:type="dxa"/>
            <w:vMerge/>
          </w:tcPr>
          <w:p w:rsidR="00BE661D" w:rsidRPr="00BD1CE2" w:rsidRDefault="00BE661D" w:rsidP="00BE661D">
            <w:pPr>
              <w:pStyle w:val="ListParagraph"/>
              <w:ind w:left="0"/>
              <w:rPr>
                <w:sz w:val="20"/>
                <w:szCs w:val="20"/>
              </w:rPr>
            </w:pPr>
          </w:p>
        </w:tc>
        <w:tc>
          <w:tcPr>
            <w:tcW w:w="1350" w:type="dxa"/>
            <w:vMerge/>
          </w:tcPr>
          <w:p w:rsidR="00BE661D" w:rsidRPr="00BD1CE2" w:rsidRDefault="00BE661D" w:rsidP="00BE661D">
            <w:pPr>
              <w:pStyle w:val="ListParagraph"/>
              <w:ind w:left="0"/>
              <w:jc w:val="center"/>
              <w:rPr>
                <w:sz w:val="20"/>
                <w:szCs w:val="20"/>
              </w:rPr>
            </w:pPr>
          </w:p>
        </w:tc>
        <w:tc>
          <w:tcPr>
            <w:tcW w:w="1260" w:type="dxa"/>
            <w:vMerge/>
          </w:tcPr>
          <w:p w:rsidR="00BE661D" w:rsidRPr="00BD1CE2" w:rsidRDefault="00BE661D" w:rsidP="00BE661D">
            <w:pPr>
              <w:pStyle w:val="ListParagraph"/>
              <w:ind w:left="0"/>
              <w:jc w:val="center"/>
              <w:rPr>
                <w:sz w:val="20"/>
                <w:szCs w:val="20"/>
              </w:rPr>
            </w:pPr>
          </w:p>
        </w:tc>
      </w:tr>
      <w:tr w:rsidR="00BE661D" w:rsidRPr="00BD1CE2" w:rsidTr="00BE661D">
        <w:trPr>
          <w:trHeight w:val="549"/>
        </w:trPr>
        <w:tc>
          <w:tcPr>
            <w:tcW w:w="1479" w:type="dxa"/>
          </w:tcPr>
          <w:p w:rsidR="00BE661D" w:rsidRPr="00BD1CE2" w:rsidRDefault="00BE661D" w:rsidP="00BE661D">
            <w:pPr>
              <w:rPr>
                <w:sz w:val="20"/>
                <w:szCs w:val="20"/>
              </w:rPr>
            </w:pPr>
            <w:r w:rsidRPr="00BD1CE2">
              <w:rPr>
                <w:sz w:val="20"/>
                <w:szCs w:val="20"/>
              </w:rPr>
              <w:t>Tandu</w:t>
            </w:r>
          </w:p>
        </w:tc>
        <w:tc>
          <w:tcPr>
            <w:tcW w:w="1419" w:type="dxa"/>
            <w:vMerge/>
          </w:tcPr>
          <w:p w:rsidR="00BE661D" w:rsidRPr="00BD1CE2" w:rsidRDefault="00BE661D" w:rsidP="00BE661D">
            <w:pPr>
              <w:pStyle w:val="ListParagraph"/>
              <w:ind w:left="0"/>
              <w:rPr>
                <w:sz w:val="20"/>
                <w:szCs w:val="20"/>
              </w:rPr>
            </w:pPr>
          </w:p>
        </w:tc>
        <w:tc>
          <w:tcPr>
            <w:tcW w:w="1170" w:type="dxa"/>
            <w:vMerge/>
          </w:tcPr>
          <w:p w:rsidR="00BE661D" w:rsidRPr="00BD1CE2" w:rsidRDefault="00BE661D" w:rsidP="00BE661D">
            <w:pPr>
              <w:pStyle w:val="ListParagraph"/>
              <w:ind w:left="0"/>
              <w:rPr>
                <w:sz w:val="20"/>
                <w:szCs w:val="20"/>
              </w:rPr>
            </w:pPr>
          </w:p>
        </w:tc>
        <w:tc>
          <w:tcPr>
            <w:tcW w:w="1350" w:type="dxa"/>
            <w:vMerge/>
          </w:tcPr>
          <w:p w:rsidR="00BE661D" w:rsidRPr="00BD1CE2" w:rsidRDefault="00BE661D" w:rsidP="00BE661D">
            <w:pPr>
              <w:pStyle w:val="ListParagraph"/>
              <w:ind w:left="0"/>
              <w:jc w:val="center"/>
              <w:rPr>
                <w:sz w:val="20"/>
                <w:szCs w:val="20"/>
              </w:rPr>
            </w:pPr>
          </w:p>
        </w:tc>
        <w:tc>
          <w:tcPr>
            <w:tcW w:w="1260" w:type="dxa"/>
            <w:vMerge/>
          </w:tcPr>
          <w:p w:rsidR="00BE661D" w:rsidRPr="00BD1CE2" w:rsidRDefault="00BE661D" w:rsidP="00BE661D">
            <w:pPr>
              <w:pStyle w:val="ListParagraph"/>
              <w:ind w:left="0"/>
              <w:jc w:val="center"/>
              <w:rPr>
                <w:sz w:val="20"/>
                <w:szCs w:val="20"/>
              </w:rPr>
            </w:pPr>
          </w:p>
        </w:tc>
      </w:tr>
    </w:tbl>
    <w:p w:rsidR="00BE661D" w:rsidRDefault="00BE661D" w:rsidP="00C83DC0">
      <w:pPr>
        <w:tabs>
          <w:tab w:val="left" w:pos="720"/>
          <w:tab w:val="left" w:pos="1141"/>
        </w:tabs>
        <w:rPr>
          <w:i/>
          <w:iCs/>
          <w:sz w:val="18"/>
        </w:rPr>
      </w:pPr>
    </w:p>
    <w:p w:rsidR="00BE661D" w:rsidRDefault="00BE661D" w:rsidP="00C83DC0">
      <w:pPr>
        <w:tabs>
          <w:tab w:val="left" w:pos="720"/>
          <w:tab w:val="left" w:pos="1141"/>
        </w:tabs>
        <w:rPr>
          <w:i/>
          <w:iCs/>
          <w:sz w:val="18"/>
        </w:rPr>
      </w:pPr>
    </w:p>
    <w:p w:rsidR="00BE661D" w:rsidRDefault="00BE661D" w:rsidP="00C83DC0">
      <w:pPr>
        <w:tabs>
          <w:tab w:val="left" w:pos="720"/>
          <w:tab w:val="left" w:pos="1141"/>
        </w:tabs>
        <w:rPr>
          <w:i/>
          <w:iCs/>
          <w:sz w:val="18"/>
        </w:rPr>
      </w:pPr>
    </w:p>
    <w:p w:rsidR="00BE661D" w:rsidRDefault="00BE661D" w:rsidP="00C83DC0">
      <w:pPr>
        <w:tabs>
          <w:tab w:val="left" w:pos="720"/>
          <w:tab w:val="left" w:pos="1141"/>
        </w:tabs>
        <w:rPr>
          <w:i/>
          <w:iCs/>
          <w:sz w:val="18"/>
        </w:rPr>
      </w:pPr>
    </w:p>
    <w:p w:rsidR="00BE661D" w:rsidRDefault="00BE661D" w:rsidP="00C83DC0">
      <w:pPr>
        <w:tabs>
          <w:tab w:val="left" w:pos="720"/>
          <w:tab w:val="left" w:pos="1141"/>
        </w:tabs>
        <w:rPr>
          <w:i/>
          <w:iCs/>
          <w:sz w:val="18"/>
        </w:rPr>
      </w:pPr>
    </w:p>
    <w:p w:rsidR="00BE661D" w:rsidRDefault="00BE661D" w:rsidP="00C83DC0">
      <w:pPr>
        <w:tabs>
          <w:tab w:val="left" w:pos="720"/>
          <w:tab w:val="left" w:pos="1141"/>
        </w:tabs>
        <w:rPr>
          <w:i/>
          <w:iCs/>
          <w:sz w:val="18"/>
        </w:rPr>
      </w:pPr>
    </w:p>
    <w:p w:rsidR="00BE661D" w:rsidRDefault="00BE661D" w:rsidP="00C83DC0">
      <w:pPr>
        <w:tabs>
          <w:tab w:val="left" w:pos="720"/>
          <w:tab w:val="left" w:pos="1141"/>
        </w:tabs>
        <w:rPr>
          <w:i/>
          <w:iCs/>
          <w:sz w:val="18"/>
        </w:rPr>
      </w:pPr>
    </w:p>
    <w:p w:rsidR="00BE661D" w:rsidRDefault="00BE661D" w:rsidP="00C83DC0">
      <w:pPr>
        <w:tabs>
          <w:tab w:val="left" w:pos="720"/>
          <w:tab w:val="left" w:pos="1141"/>
        </w:tabs>
        <w:rPr>
          <w:i/>
          <w:iCs/>
          <w:sz w:val="18"/>
        </w:rPr>
      </w:pPr>
    </w:p>
    <w:p w:rsidR="00BE661D" w:rsidRDefault="00BE661D" w:rsidP="00C83DC0">
      <w:pPr>
        <w:tabs>
          <w:tab w:val="left" w:pos="720"/>
          <w:tab w:val="left" w:pos="1141"/>
        </w:tabs>
        <w:rPr>
          <w:i/>
          <w:iCs/>
          <w:sz w:val="18"/>
        </w:rPr>
      </w:pPr>
    </w:p>
    <w:p w:rsidR="00BE661D" w:rsidRDefault="00BE661D" w:rsidP="00C83DC0">
      <w:pPr>
        <w:tabs>
          <w:tab w:val="left" w:pos="720"/>
          <w:tab w:val="left" w:pos="1141"/>
        </w:tabs>
        <w:rPr>
          <w:i/>
          <w:iCs/>
          <w:sz w:val="18"/>
        </w:rPr>
      </w:pPr>
    </w:p>
    <w:p w:rsidR="00BE661D" w:rsidRDefault="00BE661D" w:rsidP="00C83DC0">
      <w:pPr>
        <w:tabs>
          <w:tab w:val="left" w:pos="720"/>
          <w:tab w:val="left" w:pos="1141"/>
        </w:tabs>
        <w:rPr>
          <w:i/>
          <w:iCs/>
          <w:sz w:val="18"/>
        </w:rPr>
      </w:pPr>
    </w:p>
    <w:p w:rsidR="00BE661D" w:rsidRDefault="00BE661D" w:rsidP="00C83DC0">
      <w:pPr>
        <w:tabs>
          <w:tab w:val="left" w:pos="720"/>
          <w:tab w:val="left" w:pos="1141"/>
        </w:tabs>
        <w:rPr>
          <w:i/>
          <w:iCs/>
          <w:sz w:val="18"/>
        </w:rPr>
      </w:pPr>
    </w:p>
    <w:p w:rsidR="00BE661D" w:rsidRDefault="00BE661D" w:rsidP="00C83DC0">
      <w:pPr>
        <w:tabs>
          <w:tab w:val="left" w:pos="720"/>
          <w:tab w:val="left" w:pos="1141"/>
        </w:tabs>
        <w:rPr>
          <w:i/>
          <w:iCs/>
          <w:sz w:val="18"/>
        </w:rPr>
      </w:pPr>
    </w:p>
    <w:p w:rsidR="00BE661D" w:rsidRDefault="00BE661D" w:rsidP="00C83DC0">
      <w:pPr>
        <w:tabs>
          <w:tab w:val="left" w:pos="720"/>
          <w:tab w:val="left" w:pos="1141"/>
        </w:tabs>
        <w:rPr>
          <w:i/>
          <w:iCs/>
          <w:sz w:val="18"/>
        </w:rPr>
      </w:pPr>
    </w:p>
    <w:p w:rsidR="00BE661D" w:rsidRDefault="00BE661D" w:rsidP="00C83DC0">
      <w:pPr>
        <w:tabs>
          <w:tab w:val="left" w:pos="720"/>
          <w:tab w:val="left" w:pos="1141"/>
        </w:tabs>
        <w:rPr>
          <w:i/>
          <w:iCs/>
          <w:sz w:val="18"/>
        </w:rPr>
      </w:pPr>
    </w:p>
    <w:p w:rsidR="00BE661D" w:rsidRDefault="00BE661D" w:rsidP="00C83DC0">
      <w:pPr>
        <w:tabs>
          <w:tab w:val="left" w:pos="720"/>
          <w:tab w:val="left" w:pos="1141"/>
        </w:tabs>
        <w:rPr>
          <w:i/>
          <w:iCs/>
          <w:sz w:val="18"/>
        </w:rPr>
      </w:pPr>
    </w:p>
    <w:p w:rsidR="00C83DC0" w:rsidRDefault="00BE661D" w:rsidP="00C83DC0">
      <w:pPr>
        <w:tabs>
          <w:tab w:val="left" w:pos="720"/>
          <w:tab w:val="left" w:pos="1141"/>
        </w:tabs>
        <w:rPr>
          <w:i/>
          <w:iCs/>
          <w:sz w:val="18"/>
        </w:rPr>
      </w:pPr>
      <w:r>
        <w:rPr>
          <w:i/>
          <w:iCs/>
          <w:sz w:val="18"/>
        </w:rPr>
        <w:tab/>
      </w:r>
      <w:r>
        <w:rPr>
          <w:i/>
          <w:iCs/>
          <w:sz w:val="18"/>
        </w:rPr>
        <w:tab/>
      </w:r>
      <w:r>
        <w:rPr>
          <w:i/>
          <w:iCs/>
          <w:sz w:val="18"/>
        </w:rPr>
        <w:tab/>
      </w:r>
      <w:r w:rsidR="00C83DC0">
        <w:rPr>
          <w:i/>
          <w:iCs/>
          <w:sz w:val="18"/>
        </w:rPr>
        <w:t>Sumber : Hasil Analisis 2022</w:t>
      </w:r>
    </w:p>
    <w:p w:rsidR="00C83DC0" w:rsidRPr="00CF7837" w:rsidRDefault="00C83DC0" w:rsidP="00C83DC0">
      <w:pPr>
        <w:tabs>
          <w:tab w:val="left" w:pos="720"/>
          <w:tab w:val="left" w:pos="1141"/>
        </w:tabs>
        <w:rPr>
          <w:i/>
          <w:sz w:val="20"/>
          <w:szCs w:val="24"/>
        </w:rPr>
      </w:pPr>
    </w:p>
    <w:p w:rsidR="00BE661D" w:rsidRDefault="00C83DC0" w:rsidP="0001619E">
      <w:pPr>
        <w:spacing w:line="360" w:lineRule="auto"/>
        <w:ind w:left="1170" w:firstLine="720"/>
        <w:jc w:val="both"/>
      </w:pPr>
      <w:r w:rsidRPr="00BD1CE2">
        <w:t xml:space="preserve">Berdasarkan data yang telah didapatkan dari hasil survei kemudian dihitung Skor Penilaian bobot yakni dengan menggunakan skala likert dimana </w:t>
      </w:r>
      <w:r w:rsidRPr="00BD1CE2">
        <w:rPr>
          <w:iCs/>
        </w:rPr>
        <w:t>jumlah responden  (T) x angka skor (Pn)</w:t>
      </w:r>
      <w:r w:rsidR="00BE661D">
        <w:t xml:space="preserve"> maka didapatkan nilai</w:t>
      </w:r>
    </w:p>
    <w:p w:rsidR="0001619E" w:rsidRPr="00E163BF" w:rsidRDefault="0001619E" w:rsidP="0001619E">
      <w:pPr>
        <w:spacing w:line="360" w:lineRule="auto"/>
        <w:ind w:left="1170" w:firstLine="720"/>
        <w:jc w:val="both"/>
      </w:pPr>
    </w:p>
    <w:p w:rsidR="00C83DC0" w:rsidRPr="00E163BF" w:rsidRDefault="00BE661D" w:rsidP="00C83DC0">
      <w:pPr>
        <w:pStyle w:val="Caption"/>
        <w:keepNext/>
        <w:jc w:val="center"/>
        <w:rPr>
          <w:b w:val="0"/>
          <w:color w:val="auto"/>
          <w:sz w:val="22"/>
        </w:rPr>
      </w:pPr>
      <w:bookmarkStart w:id="179" w:name="_Toc108670796"/>
      <w:bookmarkStart w:id="180" w:name="_Toc109165253"/>
      <w:r>
        <w:rPr>
          <w:b w:val="0"/>
          <w:color w:val="auto"/>
          <w:sz w:val="22"/>
        </w:rPr>
        <w:t xml:space="preserve">               </w:t>
      </w:r>
      <w:bookmarkStart w:id="181" w:name="_Toc110965646"/>
      <w:r w:rsidR="00C83DC0" w:rsidRPr="00E163BF">
        <w:rPr>
          <w:b w:val="0"/>
          <w:color w:val="auto"/>
          <w:sz w:val="22"/>
        </w:rPr>
        <w:t xml:space="preserve">Tabel V. </w:t>
      </w:r>
      <w:r w:rsidR="00C83DC0" w:rsidRPr="00E163BF">
        <w:rPr>
          <w:b w:val="0"/>
          <w:color w:val="auto"/>
          <w:sz w:val="22"/>
        </w:rPr>
        <w:fldChar w:fldCharType="begin"/>
      </w:r>
      <w:r w:rsidR="00C83DC0" w:rsidRPr="00E163BF">
        <w:rPr>
          <w:b w:val="0"/>
          <w:color w:val="auto"/>
          <w:sz w:val="22"/>
        </w:rPr>
        <w:instrText xml:space="preserve"> SEQ Tabel_V. \* ARABIC </w:instrText>
      </w:r>
      <w:r w:rsidR="00C83DC0" w:rsidRPr="00E163BF">
        <w:rPr>
          <w:b w:val="0"/>
          <w:color w:val="auto"/>
          <w:sz w:val="22"/>
        </w:rPr>
        <w:fldChar w:fldCharType="separate"/>
      </w:r>
      <w:r w:rsidR="00163B1B">
        <w:rPr>
          <w:b w:val="0"/>
          <w:noProof/>
          <w:color w:val="auto"/>
          <w:sz w:val="22"/>
        </w:rPr>
        <w:t>4</w:t>
      </w:r>
      <w:r w:rsidR="00C83DC0" w:rsidRPr="00E163BF">
        <w:rPr>
          <w:b w:val="0"/>
          <w:color w:val="auto"/>
          <w:sz w:val="22"/>
        </w:rPr>
        <w:fldChar w:fldCharType="end"/>
      </w:r>
      <w:r w:rsidR="00C83DC0" w:rsidRPr="00E163BF">
        <w:rPr>
          <w:b w:val="0"/>
          <w:color w:val="auto"/>
          <w:sz w:val="22"/>
        </w:rPr>
        <w:t xml:space="preserve"> Hasil Survei Pelayanan Informasi dan Fasilitas Kesehatan</w:t>
      </w:r>
      <w:bookmarkEnd w:id="179"/>
      <w:bookmarkEnd w:id="180"/>
      <w:bookmarkEnd w:id="181"/>
    </w:p>
    <w:tbl>
      <w:tblPr>
        <w:tblStyle w:val="TableGrid1"/>
        <w:tblW w:w="6127" w:type="dxa"/>
        <w:tblInd w:w="1368" w:type="dxa"/>
        <w:tblLook w:val="04A0" w:firstRow="1" w:lastRow="0" w:firstColumn="1" w:lastColumn="0" w:noHBand="0" w:noVBand="1"/>
      </w:tblPr>
      <w:tblGrid>
        <w:gridCol w:w="1894"/>
        <w:gridCol w:w="2876"/>
        <w:gridCol w:w="1357"/>
      </w:tblGrid>
      <w:tr w:rsidR="00C83DC0" w:rsidRPr="00BD1CE2" w:rsidTr="00BE661D">
        <w:trPr>
          <w:trHeight w:val="413"/>
        </w:trPr>
        <w:tc>
          <w:tcPr>
            <w:tcW w:w="1894" w:type="dxa"/>
            <w:shd w:val="clear" w:color="auto" w:fill="4F81BD" w:themeFill="accent1"/>
            <w:vAlign w:val="center"/>
          </w:tcPr>
          <w:p w:rsidR="00C83DC0" w:rsidRPr="00BD1CE2" w:rsidRDefault="00C83DC0" w:rsidP="00DE0E78">
            <w:pPr>
              <w:contextualSpacing/>
              <w:jc w:val="center"/>
              <w:rPr>
                <w:b/>
                <w:sz w:val="20"/>
                <w:szCs w:val="20"/>
              </w:rPr>
            </w:pPr>
            <w:r w:rsidRPr="00BD1CE2">
              <w:rPr>
                <w:b/>
                <w:sz w:val="20"/>
                <w:szCs w:val="20"/>
              </w:rPr>
              <w:t>Skor Nilai (Pn)</w:t>
            </w:r>
          </w:p>
        </w:tc>
        <w:tc>
          <w:tcPr>
            <w:tcW w:w="2876" w:type="dxa"/>
            <w:shd w:val="clear" w:color="auto" w:fill="4F81BD" w:themeFill="accent1"/>
            <w:vAlign w:val="center"/>
          </w:tcPr>
          <w:p w:rsidR="00C83DC0" w:rsidRPr="00BD1CE2" w:rsidRDefault="00C83DC0" w:rsidP="00DE0E78">
            <w:pPr>
              <w:contextualSpacing/>
              <w:jc w:val="center"/>
              <w:rPr>
                <w:b/>
                <w:sz w:val="20"/>
                <w:szCs w:val="20"/>
              </w:rPr>
            </w:pPr>
            <w:r w:rsidRPr="00BD1CE2">
              <w:rPr>
                <w:b/>
                <w:sz w:val="20"/>
                <w:szCs w:val="20"/>
              </w:rPr>
              <w:t>Penilaian</w:t>
            </w:r>
          </w:p>
        </w:tc>
        <w:tc>
          <w:tcPr>
            <w:tcW w:w="1357" w:type="dxa"/>
            <w:shd w:val="clear" w:color="auto" w:fill="4F81BD" w:themeFill="accent1"/>
            <w:vAlign w:val="center"/>
          </w:tcPr>
          <w:p w:rsidR="00C83DC0" w:rsidRPr="00BD1CE2" w:rsidRDefault="00C83DC0" w:rsidP="00DE0E78">
            <w:pPr>
              <w:contextualSpacing/>
              <w:jc w:val="center"/>
              <w:rPr>
                <w:b/>
                <w:sz w:val="20"/>
                <w:szCs w:val="20"/>
              </w:rPr>
            </w:pPr>
            <w:r w:rsidRPr="00BD1CE2">
              <w:rPr>
                <w:b/>
                <w:sz w:val="20"/>
                <w:szCs w:val="20"/>
              </w:rPr>
              <w:t>Responden (T)</w:t>
            </w:r>
          </w:p>
        </w:tc>
      </w:tr>
      <w:tr w:rsidR="00C83DC0" w:rsidRPr="00BD1CE2" w:rsidTr="00BE661D">
        <w:trPr>
          <w:trHeight w:val="285"/>
        </w:trPr>
        <w:tc>
          <w:tcPr>
            <w:tcW w:w="1894" w:type="dxa"/>
            <w:vAlign w:val="center"/>
          </w:tcPr>
          <w:p w:rsidR="00C83DC0" w:rsidRPr="00BD1CE2" w:rsidRDefault="00C83DC0" w:rsidP="00DE0E78">
            <w:pPr>
              <w:ind w:left="162"/>
              <w:contextualSpacing/>
              <w:rPr>
                <w:bCs/>
                <w:sz w:val="20"/>
                <w:szCs w:val="20"/>
              </w:rPr>
            </w:pPr>
            <w:r w:rsidRPr="00BD1CE2">
              <w:rPr>
                <w:bCs/>
                <w:sz w:val="20"/>
                <w:szCs w:val="20"/>
              </w:rPr>
              <w:t>5</w:t>
            </w:r>
          </w:p>
        </w:tc>
        <w:tc>
          <w:tcPr>
            <w:tcW w:w="2876" w:type="dxa"/>
            <w:vAlign w:val="center"/>
          </w:tcPr>
          <w:p w:rsidR="00C83DC0" w:rsidRPr="00BD1CE2" w:rsidRDefault="00C83DC0" w:rsidP="00DE0E78">
            <w:pPr>
              <w:ind w:left="162"/>
              <w:contextualSpacing/>
              <w:rPr>
                <w:b/>
                <w:sz w:val="20"/>
                <w:szCs w:val="20"/>
              </w:rPr>
            </w:pPr>
            <w:r w:rsidRPr="00BD1CE2">
              <w:rPr>
                <w:rFonts w:eastAsia="Times New Roman"/>
                <w:sz w:val="20"/>
                <w:szCs w:val="20"/>
              </w:rPr>
              <w:t>Sangat Baik</w:t>
            </w:r>
          </w:p>
        </w:tc>
        <w:tc>
          <w:tcPr>
            <w:tcW w:w="1357" w:type="dxa"/>
            <w:vAlign w:val="center"/>
          </w:tcPr>
          <w:p w:rsidR="00C83DC0" w:rsidRPr="00BD1CE2" w:rsidRDefault="00C83DC0" w:rsidP="00DE0E78">
            <w:pPr>
              <w:ind w:left="162"/>
              <w:contextualSpacing/>
              <w:rPr>
                <w:bCs/>
                <w:sz w:val="20"/>
                <w:szCs w:val="20"/>
              </w:rPr>
            </w:pPr>
            <w:r>
              <w:rPr>
                <w:bCs/>
                <w:sz w:val="20"/>
                <w:szCs w:val="20"/>
              </w:rPr>
              <w:t>0</w:t>
            </w:r>
          </w:p>
        </w:tc>
      </w:tr>
      <w:tr w:rsidR="00C83DC0" w:rsidRPr="00BD1CE2" w:rsidTr="00BE661D">
        <w:trPr>
          <w:trHeight w:val="372"/>
        </w:trPr>
        <w:tc>
          <w:tcPr>
            <w:tcW w:w="1894" w:type="dxa"/>
            <w:vAlign w:val="center"/>
          </w:tcPr>
          <w:p w:rsidR="00C83DC0" w:rsidRPr="00BD1CE2" w:rsidRDefault="00C83DC0" w:rsidP="00DE0E78">
            <w:pPr>
              <w:ind w:left="162"/>
              <w:contextualSpacing/>
              <w:rPr>
                <w:bCs/>
                <w:sz w:val="20"/>
                <w:szCs w:val="20"/>
              </w:rPr>
            </w:pPr>
            <w:r w:rsidRPr="00BD1CE2">
              <w:rPr>
                <w:bCs/>
                <w:sz w:val="20"/>
                <w:szCs w:val="20"/>
              </w:rPr>
              <w:t>4</w:t>
            </w:r>
          </w:p>
        </w:tc>
        <w:tc>
          <w:tcPr>
            <w:tcW w:w="2876" w:type="dxa"/>
            <w:vAlign w:val="center"/>
          </w:tcPr>
          <w:p w:rsidR="00C83DC0" w:rsidRPr="00BD1CE2" w:rsidRDefault="00C83DC0" w:rsidP="00DE0E78">
            <w:pPr>
              <w:ind w:left="162"/>
              <w:contextualSpacing/>
              <w:rPr>
                <w:b/>
                <w:sz w:val="20"/>
                <w:szCs w:val="20"/>
              </w:rPr>
            </w:pPr>
            <w:r w:rsidRPr="00BD1CE2">
              <w:rPr>
                <w:rFonts w:eastAsia="Times New Roman"/>
                <w:sz w:val="20"/>
                <w:szCs w:val="20"/>
              </w:rPr>
              <w:t>Baik</w:t>
            </w:r>
          </w:p>
        </w:tc>
        <w:tc>
          <w:tcPr>
            <w:tcW w:w="1357" w:type="dxa"/>
            <w:vAlign w:val="center"/>
          </w:tcPr>
          <w:p w:rsidR="00C83DC0" w:rsidRPr="00BD1CE2" w:rsidRDefault="00DE0E78" w:rsidP="00DE0E78">
            <w:pPr>
              <w:ind w:left="162"/>
              <w:contextualSpacing/>
              <w:rPr>
                <w:bCs/>
                <w:sz w:val="20"/>
                <w:szCs w:val="20"/>
              </w:rPr>
            </w:pPr>
            <w:r>
              <w:rPr>
                <w:bCs/>
                <w:sz w:val="20"/>
                <w:szCs w:val="20"/>
              </w:rPr>
              <w:t>10</w:t>
            </w:r>
          </w:p>
        </w:tc>
      </w:tr>
      <w:tr w:rsidR="00C83DC0" w:rsidRPr="00BD1CE2" w:rsidTr="00BE661D">
        <w:trPr>
          <w:trHeight w:val="250"/>
        </w:trPr>
        <w:tc>
          <w:tcPr>
            <w:tcW w:w="1894" w:type="dxa"/>
            <w:vAlign w:val="center"/>
          </w:tcPr>
          <w:p w:rsidR="00C83DC0" w:rsidRPr="00BD1CE2" w:rsidRDefault="00C83DC0" w:rsidP="00DE0E78">
            <w:pPr>
              <w:ind w:left="162"/>
              <w:contextualSpacing/>
              <w:rPr>
                <w:bCs/>
                <w:sz w:val="20"/>
                <w:szCs w:val="20"/>
              </w:rPr>
            </w:pPr>
            <w:r w:rsidRPr="00BD1CE2">
              <w:rPr>
                <w:bCs/>
                <w:sz w:val="20"/>
                <w:szCs w:val="20"/>
              </w:rPr>
              <w:t>3</w:t>
            </w:r>
          </w:p>
        </w:tc>
        <w:tc>
          <w:tcPr>
            <w:tcW w:w="2876" w:type="dxa"/>
            <w:vAlign w:val="center"/>
          </w:tcPr>
          <w:p w:rsidR="00C83DC0" w:rsidRPr="00BD1CE2" w:rsidRDefault="00C83DC0" w:rsidP="00DE0E78">
            <w:pPr>
              <w:ind w:left="162"/>
              <w:contextualSpacing/>
              <w:rPr>
                <w:b/>
                <w:sz w:val="20"/>
                <w:szCs w:val="20"/>
              </w:rPr>
            </w:pPr>
            <w:r w:rsidRPr="00BD1CE2">
              <w:rPr>
                <w:rFonts w:eastAsia="Times New Roman"/>
                <w:sz w:val="20"/>
                <w:szCs w:val="20"/>
              </w:rPr>
              <w:t xml:space="preserve">Cukup </w:t>
            </w:r>
          </w:p>
        </w:tc>
        <w:tc>
          <w:tcPr>
            <w:tcW w:w="1357" w:type="dxa"/>
            <w:vAlign w:val="center"/>
          </w:tcPr>
          <w:p w:rsidR="00C83DC0" w:rsidRPr="00BD1CE2" w:rsidRDefault="00DE0E78" w:rsidP="00DE0E78">
            <w:pPr>
              <w:ind w:left="162"/>
              <w:contextualSpacing/>
              <w:rPr>
                <w:bCs/>
                <w:sz w:val="20"/>
                <w:szCs w:val="20"/>
              </w:rPr>
            </w:pPr>
            <w:r>
              <w:rPr>
                <w:bCs/>
                <w:sz w:val="20"/>
                <w:szCs w:val="20"/>
              </w:rPr>
              <w:t>16</w:t>
            </w:r>
          </w:p>
        </w:tc>
      </w:tr>
      <w:tr w:rsidR="00C83DC0" w:rsidRPr="00BD1CE2" w:rsidTr="00BE661D">
        <w:trPr>
          <w:trHeight w:val="372"/>
        </w:trPr>
        <w:tc>
          <w:tcPr>
            <w:tcW w:w="1894" w:type="dxa"/>
            <w:vAlign w:val="center"/>
          </w:tcPr>
          <w:p w:rsidR="00C83DC0" w:rsidRPr="00BD1CE2" w:rsidRDefault="00C83DC0" w:rsidP="00DE0E78">
            <w:pPr>
              <w:ind w:left="162"/>
              <w:contextualSpacing/>
              <w:rPr>
                <w:bCs/>
                <w:sz w:val="20"/>
                <w:szCs w:val="20"/>
              </w:rPr>
            </w:pPr>
            <w:r w:rsidRPr="00BD1CE2">
              <w:rPr>
                <w:bCs/>
                <w:sz w:val="20"/>
                <w:szCs w:val="20"/>
              </w:rPr>
              <w:t>2</w:t>
            </w:r>
          </w:p>
        </w:tc>
        <w:tc>
          <w:tcPr>
            <w:tcW w:w="2876" w:type="dxa"/>
            <w:vAlign w:val="center"/>
          </w:tcPr>
          <w:p w:rsidR="00C83DC0" w:rsidRPr="00BD1CE2" w:rsidRDefault="00C83DC0" w:rsidP="00DE0E78">
            <w:pPr>
              <w:ind w:left="162"/>
              <w:contextualSpacing/>
              <w:rPr>
                <w:b/>
                <w:sz w:val="20"/>
                <w:szCs w:val="20"/>
              </w:rPr>
            </w:pPr>
            <w:r w:rsidRPr="00BD1CE2">
              <w:rPr>
                <w:rFonts w:eastAsia="Times New Roman"/>
                <w:sz w:val="20"/>
                <w:szCs w:val="20"/>
              </w:rPr>
              <w:t>Kurang</w:t>
            </w:r>
          </w:p>
        </w:tc>
        <w:tc>
          <w:tcPr>
            <w:tcW w:w="1357" w:type="dxa"/>
            <w:vAlign w:val="center"/>
          </w:tcPr>
          <w:p w:rsidR="00C83DC0" w:rsidRPr="00BD1CE2" w:rsidRDefault="00DE0E78" w:rsidP="00DE0E78">
            <w:pPr>
              <w:ind w:left="162"/>
              <w:contextualSpacing/>
              <w:rPr>
                <w:bCs/>
                <w:sz w:val="20"/>
                <w:szCs w:val="20"/>
              </w:rPr>
            </w:pPr>
            <w:r>
              <w:rPr>
                <w:bCs/>
                <w:sz w:val="20"/>
                <w:szCs w:val="20"/>
              </w:rPr>
              <w:t>11</w:t>
            </w:r>
          </w:p>
        </w:tc>
      </w:tr>
      <w:tr w:rsidR="00C83DC0" w:rsidRPr="00BD1CE2" w:rsidTr="00BE661D">
        <w:trPr>
          <w:trHeight w:val="372"/>
        </w:trPr>
        <w:tc>
          <w:tcPr>
            <w:tcW w:w="1894" w:type="dxa"/>
            <w:vAlign w:val="center"/>
          </w:tcPr>
          <w:p w:rsidR="00C83DC0" w:rsidRPr="00BD1CE2" w:rsidRDefault="00C83DC0" w:rsidP="00DE0E78">
            <w:pPr>
              <w:ind w:left="162"/>
              <w:contextualSpacing/>
              <w:rPr>
                <w:bCs/>
                <w:sz w:val="20"/>
                <w:szCs w:val="20"/>
              </w:rPr>
            </w:pPr>
            <w:r w:rsidRPr="00BD1CE2">
              <w:rPr>
                <w:bCs/>
                <w:sz w:val="20"/>
                <w:szCs w:val="20"/>
              </w:rPr>
              <w:t>1</w:t>
            </w:r>
          </w:p>
        </w:tc>
        <w:tc>
          <w:tcPr>
            <w:tcW w:w="2876" w:type="dxa"/>
            <w:vAlign w:val="center"/>
          </w:tcPr>
          <w:p w:rsidR="00C83DC0" w:rsidRPr="00BD1CE2" w:rsidRDefault="00C83DC0" w:rsidP="00DE0E78">
            <w:pPr>
              <w:ind w:left="162"/>
              <w:contextualSpacing/>
              <w:rPr>
                <w:b/>
                <w:sz w:val="20"/>
                <w:szCs w:val="20"/>
              </w:rPr>
            </w:pPr>
            <w:r w:rsidRPr="00BD1CE2">
              <w:rPr>
                <w:rFonts w:eastAsia="Times New Roman"/>
                <w:sz w:val="20"/>
                <w:szCs w:val="20"/>
              </w:rPr>
              <w:t>Tidak Baik</w:t>
            </w:r>
          </w:p>
        </w:tc>
        <w:tc>
          <w:tcPr>
            <w:tcW w:w="1357" w:type="dxa"/>
            <w:vAlign w:val="center"/>
          </w:tcPr>
          <w:p w:rsidR="00C83DC0" w:rsidRPr="00BD1CE2" w:rsidRDefault="00DE0E78" w:rsidP="00DE0E78">
            <w:pPr>
              <w:ind w:left="162"/>
              <w:contextualSpacing/>
              <w:rPr>
                <w:bCs/>
                <w:sz w:val="20"/>
                <w:szCs w:val="20"/>
              </w:rPr>
            </w:pPr>
            <w:r>
              <w:rPr>
                <w:bCs/>
                <w:sz w:val="20"/>
                <w:szCs w:val="20"/>
              </w:rPr>
              <w:t>3</w:t>
            </w:r>
          </w:p>
        </w:tc>
      </w:tr>
      <w:tr w:rsidR="00C83DC0" w:rsidRPr="00BD1CE2" w:rsidTr="00BE661D">
        <w:trPr>
          <w:trHeight w:val="266"/>
        </w:trPr>
        <w:tc>
          <w:tcPr>
            <w:tcW w:w="4770" w:type="dxa"/>
            <w:gridSpan w:val="2"/>
          </w:tcPr>
          <w:p w:rsidR="00C83DC0" w:rsidRPr="00BD1CE2" w:rsidRDefault="00C83DC0" w:rsidP="009F68FB">
            <w:pPr>
              <w:contextualSpacing/>
              <w:jc w:val="center"/>
              <w:rPr>
                <w:b/>
                <w:sz w:val="20"/>
                <w:szCs w:val="20"/>
              </w:rPr>
            </w:pPr>
            <w:r w:rsidRPr="00BD1CE2">
              <w:rPr>
                <w:rFonts w:eastAsia="Times New Roman"/>
                <w:b/>
                <w:bCs/>
                <w:sz w:val="20"/>
                <w:szCs w:val="20"/>
              </w:rPr>
              <w:t>Jumlah Responden</w:t>
            </w:r>
          </w:p>
        </w:tc>
        <w:tc>
          <w:tcPr>
            <w:tcW w:w="1357" w:type="dxa"/>
          </w:tcPr>
          <w:p w:rsidR="00C83DC0" w:rsidRPr="00BD1CE2" w:rsidRDefault="00C83DC0" w:rsidP="009F68FB">
            <w:pPr>
              <w:contextualSpacing/>
              <w:jc w:val="center"/>
              <w:rPr>
                <w:b/>
                <w:sz w:val="20"/>
                <w:szCs w:val="20"/>
              </w:rPr>
            </w:pPr>
            <w:r>
              <w:rPr>
                <w:b/>
                <w:sz w:val="20"/>
                <w:szCs w:val="20"/>
              </w:rPr>
              <w:t>40</w:t>
            </w:r>
          </w:p>
        </w:tc>
      </w:tr>
      <w:tr w:rsidR="00C83DC0" w:rsidRPr="00BD1CE2" w:rsidTr="00BE661D">
        <w:trPr>
          <w:trHeight w:val="372"/>
        </w:trPr>
        <w:tc>
          <w:tcPr>
            <w:tcW w:w="4770" w:type="dxa"/>
            <w:gridSpan w:val="2"/>
          </w:tcPr>
          <w:p w:rsidR="00C83DC0" w:rsidRPr="00BD1CE2" w:rsidRDefault="00C83DC0" w:rsidP="009F68FB">
            <w:pPr>
              <w:contextualSpacing/>
              <w:jc w:val="center"/>
              <w:rPr>
                <w:b/>
                <w:iCs/>
                <w:sz w:val="20"/>
                <w:szCs w:val="20"/>
              </w:rPr>
            </w:pPr>
            <w:r w:rsidRPr="00BD1CE2">
              <w:rPr>
                <w:rFonts w:eastAsia="Times New Roman"/>
                <w:b/>
                <w:bCs/>
                <w:iCs/>
                <w:sz w:val="20"/>
                <w:szCs w:val="20"/>
              </w:rPr>
              <w:t>T x Pn</w:t>
            </w:r>
          </w:p>
        </w:tc>
        <w:tc>
          <w:tcPr>
            <w:tcW w:w="1357" w:type="dxa"/>
          </w:tcPr>
          <w:p w:rsidR="00C83DC0" w:rsidRPr="00BD1CE2" w:rsidRDefault="00DE0E78" w:rsidP="009F68FB">
            <w:pPr>
              <w:contextualSpacing/>
              <w:jc w:val="center"/>
              <w:rPr>
                <w:b/>
                <w:sz w:val="20"/>
                <w:szCs w:val="20"/>
              </w:rPr>
            </w:pPr>
            <w:r>
              <w:rPr>
                <w:b/>
                <w:sz w:val="20"/>
                <w:szCs w:val="20"/>
              </w:rPr>
              <w:t>113</w:t>
            </w:r>
          </w:p>
        </w:tc>
      </w:tr>
    </w:tbl>
    <w:p w:rsidR="00C83DC0" w:rsidRDefault="00C83DC0" w:rsidP="00BE661D">
      <w:pPr>
        <w:ind w:left="720" w:firstLine="720"/>
        <w:jc w:val="both"/>
        <w:rPr>
          <w:i/>
          <w:iCs/>
          <w:sz w:val="18"/>
          <w:szCs w:val="28"/>
        </w:rPr>
      </w:pPr>
      <w:r w:rsidRPr="00CF7837">
        <w:rPr>
          <w:i/>
          <w:iCs/>
          <w:sz w:val="18"/>
          <w:szCs w:val="28"/>
        </w:rPr>
        <w:t>Sumber : Hasil Analisis 2022</w:t>
      </w:r>
    </w:p>
    <w:p w:rsidR="00BE661D" w:rsidRPr="00CF7837" w:rsidRDefault="00BE661D" w:rsidP="00BE661D">
      <w:pPr>
        <w:ind w:left="720" w:firstLine="720"/>
        <w:jc w:val="both"/>
        <w:rPr>
          <w:i/>
          <w:iCs/>
          <w:sz w:val="18"/>
          <w:szCs w:val="28"/>
        </w:rPr>
      </w:pPr>
    </w:p>
    <w:p w:rsidR="00BE661D" w:rsidRDefault="00BE661D" w:rsidP="00BE661D">
      <w:pPr>
        <w:spacing w:line="360" w:lineRule="auto"/>
        <w:ind w:left="3150" w:hanging="1710"/>
        <w:rPr>
          <w:iCs/>
          <w:szCs w:val="28"/>
        </w:rPr>
      </w:pPr>
      <w:r>
        <w:rPr>
          <w:iCs/>
          <w:szCs w:val="28"/>
        </w:rPr>
        <w:t>Skor Penilaian = (T</w:t>
      </w:r>
      <w:r w:rsidRPr="00BE661D">
        <w:rPr>
          <w:iCs/>
          <w:szCs w:val="28"/>
          <w:vertAlign w:val="subscript"/>
        </w:rPr>
        <w:t>1</w:t>
      </w:r>
      <w:r>
        <w:rPr>
          <w:iCs/>
          <w:szCs w:val="28"/>
        </w:rPr>
        <w:t xml:space="preserve"> X Pn</w:t>
      </w:r>
      <w:r w:rsidRPr="00BE661D">
        <w:rPr>
          <w:iCs/>
          <w:szCs w:val="28"/>
          <w:vertAlign w:val="subscript"/>
        </w:rPr>
        <w:t>1</w:t>
      </w:r>
      <w:r>
        <w:rPr>
          <w:iCs/>
          <w:szCs w:val="28"/>
        </w:rPr>
        <w:t>) + (T</w:t>
      </w:r>
      <w:r>
        <w:rPr>
          <w:iCs/>
          <w:szCs w:val="28"/>
          <w:vertAlign w:val="subscript"/>
        </w:rPr>
        <w:t>2</w:t>
      </w:r>
      <w:r>
        <w:rPr>
          <w:iCs/>
          <w:szCs w:val="28"/>
        </w:rPr>
        <w:t xml:space="preserve"> X Pn</w:t>
      </w:r>
      <w:r>
        <w:rPr>
          <w:iCs/>
          <w:szCs w:val="28"/>
          <w:vertAlign w:val="subscript"/>
        </w:rPr>
        <w:t>2</w:t>
      </w:r>
      <w:r>
        <w:rPr>
          <w:iCs/>
          <w:szCs w:val="28"/>
        </w:rPr>
        <w:t>) + (T</w:t>
      </w:r>
      <w:r>
        <w:rPr>
          <w:iCs/>
          <w:szCs w:val="28"/>
          <w:vertAlign w:val="subscript"/>
        </w:rPr>
        <w:t>3</w:t>
      </w:r>
      <w:r>
        <w:rPr>
          <w:iCs/>
          <w:szCs w:val="28"/>
        </w:rPr>
        <w:t xml:space="preserve"> X Pn</w:t>
      </w:r>
      <w:r>
        <w:rPr>
          <w:iCs/>
          <w:szCs w:val="28"/>
          <w:vertAlign w:val="subscript"/>
        </w:rPr>
        <w:t>3</w:t>
      </w:r>
      <w:r>
        <w:rPr>
          <w:iCs/>
          <w:szCs w:val="28"/>
        </w:rPr>
        <w:t>) + (T</w:t>
      </w:r>
      <w:r>
        <w:rPr>
          <w:iCs/>
          <w:szCs w:val="28"/>
          <w:vertAlign w:val="subscript"/>
        </w:rPr>
        <w:t>4</w:t>
      </w:r>
      <w:r>
        <w:rPr>
          <w:iCs/>
          <w:szCs w:val="28"/>
        </w:rPr>
        <w:t xml:space="preserve"> X Pn</w:t>
      </w:r>
      <w:r>
        <w:rPr>
          <w:iCs/>
          <w:szCs w:val="28"/>
          <w:vertAlign w:val="subscript"/>
        </w:rPr>
        <w:t>4</w:t>
      </w:r>
      <w:r>
        <w:rPr>
          <w:iCs/>
          <w:szCs w:val="28"/>
        </w:rPr>
        <w:t>) + (T</w:t>
      </w:r>
      <w:r>
        <w:rPr>
          <w:iCs/>
          <w:szCs w:val="28"/>
          <w:vertAlign w:val="subscript"/>
        </w:rPr>
        <w:t>5</w:t>
      </w:r>
      <w:r>
        <w:rPr>
          <w:iCs/>
          <w:szCs w:val="28"/>
        </w:rPr>
        <w:t xml:space="preserve"> X Pn</w:t>
      </w:r>
      <w:r>
        <w:rPr>
          <w:iCs/>
          <w:szCs w:val="28"/>
          <w:vertAlign w:val="subscript"/>
        </w:rPr>
        <w:t>5</w:t>
      </w:r>
      <w:r>
        <w:rPr>
          <w:iCs/>
          <w:szCs w:val="28"/>
        </w:rPr>
        <w:t>)</w:t>
      </w:r>
    </w:p>
    <w:p w:rsidR="00BE661D" w:rsidRDefault="00BE661D" w:rsidP="00BE661D">
      <w:pPr>
        <w:spacing w:line="360" w:lineRule="auto"/>
        <w:ind w:left="3150" w:hanging="270"/>
        <w:rPr>
          <w:iCs/>
          <w:szCs w:val="28"/>
        </w:rPr>
      </w:pPr>
      <w:r>
        <w:rPr>
          <w:iCs/>
          <w:szCs w:val="28"/>
        </w:rPr>
        <w:t>= (3</w:t>
      </w:r>
      <w:r w:rsidR="004B7249">
        <w:rPr>
          <w:iCs/>
          <w:szCs w:val="28"/>
        </w:rPr>
        <w:t xml:space="preserve"> </w:t>
      </w:r>
      <w:r>
        <w:rPr>
          <w:iCs/>
          <w:szCs w:val="28"/>
        </w:rPr>
        <w:t>X</w:t>
      </w:r>
      <w:r w:rsidR="004B7249">
        <w:rPr>
          <w:iCs/>
          <w:szCs w:val="28"/>
        </w:rPr>
        <w:t xml:space="preserve"> </w:t>
      </w:r>
      <w:r>
        <w:rPr>
          <w:iCs/>
          <w:szCs w:val="28"/>
        </w:rPr>
        <w:t>1) + (11</w:t>
      </w:r>
      <w:r w:rsidR="004B7249">
        <w:rPr>
          <w:iCs/>
          <w:szCs w:val="28"/>
        </w:rPr>
        <w:t xml:space="preserve"> </w:t>
      </w:r>
      <w:r>
        <w:rPr>
          <w:iCs/>
          <w:szCs w:val="28"/>
        </w:rPr>
        <w:t>X</w:t>
      </w:r>
      <w:r w:rsidR="004B7249">
        <w:rPr>
          <w:iCs/>
          <w:szCs w:val="28"/>
        </w:rPr>
        <w:t xml:space="preserve"> </w:t>
      </w:r>
      <w:r>
        <w:rPr>
          <w:iCs/>
          <w:szCs w:val="28"/>
        </w:rPr>
        <w:t>2) + (16</w:t>
      </w:r>
      <w:r w:rsidR="004B7249">
        <w:rPr>
          <w:iCs/>
          <w:szCs w:val="28"/>
        </w:rPr>
        <w:t xml:space="preserve"> </w:t>
      </w:r>
      <w:r>
        <w:rPr>
          <w:iCs/>
          <w:szCs w:val="28"/>
        </w:rPr>
        <w:t>X</w:t>
      </w:r>
      <w:r w:rsidR="004B7249">
        <w:rPr>
          <w:iCs/>
          <w:szCs w:val="28"/>
        </w:rPr>
        <w:t xml:space="preserve"> </w:t>
      </w:r>
      <w:r>
        <w:rPr>
          <w:iCs/>
          <w:szCs w:val="28"/>
        </w:rPr>
        <w:t>3) + (10</w:t>
      </w:r>
      <w:r w:rsidR="004B7249">
        <w:rPr>
          <w:iCs/>
          <w:szCs w:val="28"/>
        </w:rPr>
        <w:t xml:space="preserve"> </w:t>
      </w:r>
      <w:r>
        <w:rPr>
          <w:iCs/>
          <w:szCs w:val="28"/>
        </w:rPr>
        <w:t>X</w:t>
      </w:r>
      <w:r w:rsidR="004B7249">
        <w:rPr>
          <w:iCs/>
          <w:szCs w:val="28"/>
        </w:rPr>
        <w:t xml:space="preserve"> </w:t>
      </w:r>
      <w:r>
        <w:rPr>
          <w:iCs/>
          <w:szCs w:val="28"/>
        </w:rPr>
        <w:t>4) + (0</w:t>
      </w:r>
      <w:r w:rsidR="004B7249">
        <w:rPr>
          <w:iCs/>
          <w:szCs w:val="28"/>
        </w:rPr>
        <w:t xml:space="preserve"> </w:t>
      </w:r>
      <w:r>
        <w:rPr>
          <w:iCs/>
          <w:szCs w:val="28"/>
        </w:rPr>
        <w:t>X</w:t>
      </w:r>
      <w:r w:rsidR="004B7249">
        <w:rPr>
          <w:iCs/>
          <w:szCs w:val="28"/>
        </w:rPr>
        <w:t xml:space="preserve"> </w:t>
      </w:r>
      <w:r>
        <w:rPr>
          <w:iCs/>
          <w:szCs w:val="28"/>
        </w:rPr>
        <w:t>5)</w:t>
      </w:r>
    </w:p>
    <w:p w:rsidR="00C83DC0" w:rsidRPr="00BE661D" w:rsidRDefault="00BE661D" w:rsidP="00BE661D">
      <w:pPr>
        <w:spacing w:line="360" w:lineRule="auto"/>
        <w:ind w:left="3150" w:hanging="270"/>
        <w:rPr>
          <w:iCs/>
          <w:szCs w:val="28"/>
        </w:rPr>
      </w:pPr>
      <w:r>
        <w:rPr>
          <w:iCs/>
          <w:szCs w:val="28"/>
        </w:rPr>
        <w:t>= 113</w:t>
      </w:r>
      <w:r w:rsidR="004B7249">
        <w:rPr>
          <w:iCs/>
          <w:szCs w:val="28"/>
        </w:rPr>
        <w:t xml:space="preserve"> </w:t>
      </w:r>
    </w:p>
    <w:p w:rsidR="00C83DC0" w:rsidRPr="00FC0E7A" w:rsidRDefault="00A321D1" w:rsidP="00C83DC0">
      <w:pPr>
        <w:pStyle w:val="Heading4"/>
        <w:spacing w:line="360" w:lineRule="auto"/>
        <w:jc w:val="both"/>
        <w:rPr>
          <w:rFonts w:ascii="Tahoma" w:hAnsi="Tahoma" w:cs="Tahoma"/>
          <w:b w:val="0"/>
          <w:i w:val="0"/>
          <w:color w:val="auto"/>
        </w:rPr>
      </w:pPr>
      <w:bookmarkStart w:id="182" w:name="_Toc47727568"/>
      <w:r>
        <w:rPr>
          <w:rFonts w:ascii="Tahoma" w:hAnsi="Tahoma" w:cs="Tahoma"/>
          <w:b w:val="0"/>
          <w:i w:val="0"/>
          <w:color w:val="auto"/>
        </w:rPr>
        <w:t>5</w:t>
      </w:r>
      <w:r w:rsidR="00AC7434">
        <w:rPr>
          <w:rFonts w:ascii="Tahoma" w:hAnsi="Tahoma" w:cs="Tahoma"/>
          <w:b w:val="0"/>
          <w:i w:val="0"/>
          <w:color w:val="auto"/>
        </w:rPr>
        <w:t>.1.1</w:t>
      </w:r>
      <w:r w:rsidR="00C83DC0" w:rsidRPr="00FC0E7A">
        <w:rPr>
          <w:rFonts w:ascii="Tahoma" w:hAnsi="Tahoma" w:cs="Tahoma"/>
          <w:b w:val="0"/>
          <w:i w:val="0"/>
          <w:color w:val="auto"/>
        </w:rPr>
        <w:t>.2</w:t>
      </w:r>
      <w:r w:rsidR="00C83DC0">
        <w:rPr>
          <w:rFonts w:ascii="Tahoma" w:hAnsi="Tahoma" w:cs="Tahoma"/>
          <w:b w:val="0"/>
          <w:i w:val="0"/>
          <w:color w:val="auto"/>
        </w:rPr>
        <w:t xml:space="preserve"> </w:t>
      </w:r>
      <w:r w:rsidR="00C83DC0" w:rsidRPr="00FC0E7A">
        <w:rPr>
          <w:rFonts w:ascii="Tahoma" w:hAnsi="Tahoma" w:cs="Tahoma"/>
          <w:b w:val="0"/>
          <w:i w:val="0"/>
          <w:color w:val="auto"/>
        </w:rPr>
        <w:t>Keamanan</w:t>
      </w:r>
      <w:bookmarkEnd w:id="182"/>
      <w:r w:rsidR="00C83DC0" w:rsidRPr="00FC0E7A">
        <w:rPr>
          <w:rFonts w:ascii="Tahoma" w:hAnsi="Tahoma" w:cs="Tahoma"/>
          <w:b w:val="0"/>
          <w:i w:val="0"/>
          <w:color w:val="auto"/>
        </w:rPr>
        <w:t xml:space="preserve"> </w:t>
      </w:r>
    </w:p>
    <w:p w:rsidR="00C83DC0" w:rsidRDefault="00C83DC0" w:rsidP="0001619E">
      <w:pPr>
        <w:spacing w:line="360" w:lineRule="auto"/>
        <w:ind w:left="810" w:firstLine="720"/>
        <w:jc w:val="both"/>
      </w:pPr>
      <w:r w:rsidRPr="00BD1CE2">
        <w:t>Pada Indikator Keamanan terdapat 4 (empat) jenis pelayanan yang sesuai dengan PM 39 Tahun 2015 tentang Standar Pelayanan Minimum angkutan penyeberangan yakni petugas keamanan, fasilitas keamanan,  informasi gangguan dan lampu peneranggan :</w:t>
      </w:r>
    </w:p>
    <w:p w:rsidR="0001619E" w:rsidRPr="00BD1CE2" w:rsidRDefault="0001619E" w:rsidP="0001619E">
      <w:pPr>
        <w:spacing w:line="360" w:lineRule="auto"/>
        <w:ind w:left="810" w:firstLine="720"/>
        <w:jc w:val="both"/>
      </w:pPr>
    </w:p>
    <w:p w:rsidR="00C83DC0" w:rsidRPr="00BD1CE2" w:rsidRDefault="00C83DC0" w:rsidP="009C387E">
      <w:pPr>
        <w:pStyle w:val="ListParagraph"/>
        <w:numPr>
          <w:ilvl w:val="0"/>
          <w:numId w:val="45"/>
        </w:numPr>
        <w:spacing w:line="360" w:lineRule="auto"/>
        <w:ind w:left="1170"/>
        <w:jc w:val="both"/>
      </w:pPr>
      <w:bookmarkStart w:id="183" w:name="_Toc47727569"/>
      <w:r w:rsidRPr="00BD1CE2">
        <w:t>Petugas keamanan</w:t>
      </w:r>
      <w:bookmarkEnd w:id="183"/>
      <w:r w:rsidRPr="00BD1CE2">
        <w:t xml:space="preserve"> </w:t>
      </w:r>
    </w:p>
    <w:p w:rsidR="00C83DC0" w:rsidRDefault="00C83DC0" w:rsidP="00DE0E78">
      <w:pPr>
        <w:spacing w:line="360" w:lineRule="auto"/>
        <w:ind w:left="1170" w:firstLine="720"/>
        <w:jc w:val="both"/>
      </w:pPr>
      <w:r w:rsidRPr="00BD1CE2">
        <w:t>Terkait dengan aspek keamanan maka pihak pengelola pelabuhan harus menyediakan petugas keamanan. Hal ini perlu dilakukan untuk memberikan rasa aman bagi pengguna jasa di area pelabuhan, selain untuk menjaga keamanan petugas kemanan juga berfungsi untuk mengarakan penumpang yang akan masuk dan keluar pelabuhan. Petugas keamanan adalah kelompok petugas yang dibebankan oleh instansi/proyek/badan usaha untuk melakukan kemanan fisik dalam</w:t>
      </w:r>
      <w:r>
        <w:t xml:space="preserve"> rangka penyelenggara keamanan.</w:t>
      </w:r>
    </w:p>
    <w:p w:rsidR="0001619E" w:rsidRDefault="0001619E" w:rsidP="00DE0E78">
      <w:pPr>
        <w:spacing w:line="360" w:lineRule="auto"/>
        <w:ind w:left="1170" w:firstLine="720"/>
        <w:jc w:val="both"/>
      </w:pPr>
    </w:p>
    <w:p w:rsidR="0001619E" w:rsidRDefault="0001619E" w:rsidP="00DE0E78">
      <w:pPr>
        <w:spacing w:line="360" w:lineRule="auto"/>
        <w:ind w:left="1170" w:firstLine="720"/>
        <w:jc w:val="both"/>
      </w:pPr>
    </w:p>
    <w:p w:rsidR="0001619E" w:rsidRPr="00344CAA" w:rsidRDefault="0001619E" w:rsidP="00DE0E78">
      <w:pPr>
        <w:spacing w:line="360" w:lineRule="auto"/>
        <w:ind w:left="1170" w:firstLine="720"/>
        <w:jc w:val="both"/>
      </w:pPr>
    </w:p>
    <w:p w:rsidR="00C83DC0" w:rsidRPr="00E163BF" w:rsidRDefault="00C83DC0" w:rsidP="00C83DC0">
      <w:pPr>
        <w:pStyle w:val="Caption"/>
        <w:keepNext/>
        <w:jc w:val="center"/>
        <w:rPr>
          <w:b w:val="0"/>
          <w:color w:val="auto"/>
          <w:sz w:val="22"/>
        </w:rPr>
      </w:pPr>
      <w:bookmarkStart w:id="184" w:name="_Toc108670797"/>
      <w:bookmarkStart w:id="185" w:name="_Toc109165254"/>
      <w:bookmarkStart w:id="186" w:name="_Toc110965647"/>
      <w:r w:rsidRPr="00E163BF">
        <w:rPr>
          <w:b w:val="0"/>
          <w:color w:val="auto"/>
          <w:sz w:val="22"/>
        </w:rPr>
        <w:t xml:space="preserve">Tabel V. </w:t>
      </w:r>
      <w:r w:rsidRPr="00E163BF">
        <w:rPr>
          <w:b w:val="0"/>
          <w:color w:val="auto"/>
          <w:sz w:val="22"/>
        </w:rPr>
        <w:fldChar w:fldCharType="begin"/>
      </w:r>
      <w:r w:rsidRPr="00E163BF">
        <w:rPr>
          <w:b w:val="0"/>
          <w:color w:val="auto"/>
          <w:sz w:val="22"/>
        </w:rPr>
        <w:instrText xml:space="preserve"> SEQ Tabel_V. \* ARABIC </w:instrText>
      </w:r>
      <w:r w:rsidRPr="00E163BF">
        <w:rPr>
          <w:b w:val="0"/>
          <w:color w:val="auto"/>
          <w:sz w:val="22"/>
        </w:rPr>
        <w:fldChar w:fldCharType="separate"/>
      </w:r>
      <w:r w:rsidR="00163B1B">
        <w:rPr>
          <w:b w:val="0"/>
          <w:noProof/>
          <w:color w:val="auto"/>
          <w:sz w:val="22"/>
        </w:rPr>
        <w:t>5</w:t>
      </w:r>
      <w:r w:rsidRPr="00E163BF">
        <w:rPr>
          <w:b w:val="0"/>
          <w:color w:val="auto"/>
          <w:sz w:val="22"/>
        </w:rPr>
        <w:fldChar w:fldCharType="end"/>
      </w:r>
      <w:r w:rsidRPr="00E163BF">
        <w:rPr>
          <w:b w:val="0"/>
          <w:color w:val="auto"/>
          <w:sz w:val="22"/>
        </w:rPr>
        <w:t xml:space="preserve"> Pelayanan Petugas</w:t>
      </w:r>
      <w:bookmarkEnd w:id="184"/>
      <w:bookmarkEnd w:id="185"/>
      <w:bookmarkEnd w:id="186"/>
    </w:p>
    <w:tbl>
      <w:tblPr>
        <w:tblStyle w:val="TableGrid1"/>
        <w:tblW w:w="7077" w:type="dxa"/>
        <w:tblInd w:w="1008" w:type="dxa"/>
        <w:tblLayout w:type="fixed"/>
        <w:tblLook w:val="04A0" w:firstRow="1" w:lastRow="0" w:firstColumn="1" w:lastColumn="0" w:noHBand="0" w:noVBand="1"/>
      </w:tblPr>
      <w:tblGrid>
        <w:gridCol w:w="1276"/>
        <w:gridCol w:w="1559"/>
        <w:gridCol w:w="1276"/>
        <w:gridCol w:w="1273"/>
        <w:gridCol w:w="1693"/>
      </w:tblGrid>
      <w:tr w:rsidR="00BE661D" w:rsidRPr="00BD1CE2" w:rsidTr="00BE661D">
        <w:trPr>
          <w:trHeight w:val="459"/>
        </w:trPr>
        <w:tc>
          <w:tcPr>
            <w:tcW w:w="1276" w:type="dxa"/>
            <w:shd w:val="clear" w:color="auto" w:fill="4F81BD" w:themeFill="accent1"/>
          </w:tcPr>
          <w:p w:rsidR="00BE661D" w:rsidRPr="00BD1CE2" w:rsidRDefault="00BE661D" w:rsidP="009F68FB">
            <w:pPr>
              <w:pStyle w:val="ListParagraph"/>
              <w:ind w:left="0"/>
              <w:jc w:val="center"/>
              <w:rPr>
                <w:b/>
                <w:sz w:val="20"/>
                <w:szCs w:val="20"/>
              </w:rPr>
            </w:pPr>
            <w:r>
              <w:rPr>
                <w:b/>
                <w:sz w:val="20"/>
                <w:szCs w:val="20"/>
              </w:rPr>
              <w:t xml:space="preserve">     </w:t>
            </w:r>
            <w:r w:rsidRPr="00BD1CE2">
              <w:rPr>
                <w:b/>
                <w:sz w:val="20"/>
                <w:szCs w:val="20"/>
              </w:rPr>
              <w:t>Tolak Ukur</w:t>
            </w:r>
          </w:p>
        </w:tc>
        <w:tc>
          <w:tcPr>
            <w:tcW w:w="1559" w:type="dxa"/>
            <w:shd w:val="clear" w:color="auto" w:fill="4F81BD" w:themeFill="accent1"/>
          </w:tcPr>
          <w:p w:rsidR="00BE661D" w:rsidRPr="00BD1CE2" w:rsidRDefault="00BE661D" w:rsidP="009F68FB">
            <w:pPr>
              <w:pStyle w:val="ListParagraph"/>
              <w:ind w:left="0"/>
              <w:jc w:val="center"/>
              <w:rPr>
                <w:b/>
                <w:sz w:val="20"/>
                <w:szCs w:val="20"/>
              </w:rPr>
            </w:pPr>
            <w:r w:rsidRPr="00BD1CE2">
              <w:rPr>
                <w:b/>
                <w:sz w:val="20"/>
                <w:szCs w:val="20"/>
              </w:rPr>
              <w:t>Uraian</w:t>
            </w:r>
          </w:p>
        </w:tc>
        <w:tc>
          <w:tcPr>
            <w:tcW w:w="1276" w:type="dxa"/>
            <w:shd w:val="clear" w:color="auto" w:fill="4F81BD" w:themeFill="accent1"/>
          </w:tcPr>
          <w:p w:rsidR="00BE661D" w:rsidRPr="00BD1CE2" w:rsidRDefault="00BE661D" w:rsidP="009F68FB">
            <w:pPr>
              <w:pStyle w:val="ListParagraph"/>
              <w:ind w:left="0"/>
              <w:jc w:val="center"/>
              <w:rPr>
                <w:b/>
                <w:sz w:val="20"/>
                <w:szCs w:val="20"/>
              </w:rPr>
            </w:pPr>
            <w:r>
              <w:rPr>
                <w:b/>
                <w:sz w:val="20"/>
                <w:szCs w:val="20"/>
              </w:rPr>
              <w:t xml:space="preserve">  </w:t>
            </w:r>
            <w:r w:rsidRPr="00BD1CE2">
              <w:rPr>
                <w:b/>
                <w:sz w:val="20"/>
                <w:szCs w:val="20"/>
              </w:rPr>
              <w:t>Indikator</w:t>
            </w:r>
          </w:p>
        </w:tc>
        <w:tc>
          <w:tcPr>
            <w:tcW w:w="1273" w:type="dxa"/>
            <w:shd w:val="clear" w:color="auto" w:fill="4F81BD" w:themeFill="accent1"/>
          </w:tcPr>
          <w:p w:rsidR="00BE661D" w:rsidRPr="00BD1CE2" w:rsidRDefault="00BE661D" w:rsidP="009F68FB">
            <w:pPr>
              <w:pStyle w:val="ListParagraph"/>
              <w:ind w:left="0"/>
              <w:jc w:val="center"/>
              <w:rPr>
                <w:b/>
                <w:sz w:val="20"/>
                <w:szCs w:val="20"/>
              </w:rPr>
            </w:pPr>
            <w:r w:rsidRPr="00BD1CE2">
              <w:rPr>
                <w:b/>
                <w:sz w:val="20"/>
                <w:szCs w:val="20"/>
              </w:rPr>
              <w:t>Jenis Pelayanan</w:t>
            </w:r>
          </w:p>
        </w:tc>
        <w:tc>
          <w:tcPr>
            <w:tcW w:w="1693" w:type="dxa"/>
            <w:shd w:val="clear" w:color="auto" w:fill="4F81BD" w:themeFill="accent1"/>
          </w:tcPr>
          <w:p w:rsidR="00BE661D" w:rsidRPr="004B7249" w:rsidRDefault="00BE661D" w:rsidP="004B7249">
            <w:pPr>
              <w:rPr>
                <w:b/>
                <w:sz w:val="20"/>
                <w:szCs w:val="20"/>
              </w:rPr>
            </w:pPr>
            <w:r w:rsidRPr="004B7249">
              <w:rPr>
                <w:b/>
                <w:sz w:val="20"/>
                <w:szCs w:val="20"/>
              </w:rPr>
              <w:t>Keterangan</w:t>
            </w:r>
          </w:p>
        </w:tc>
      </w:tr>
      <w:tr w:rsidR="00BE661D" w:rsidRPr="00BD1CE2" w:rsidTr="00BE661D">
        <w:trPr>
          <w:trHeight w:val="1248"/>
        </w:trPr>
        <w:tc>
          <w:tcPr>
            <w:tcW w:w="1276" w:type="dxa"/>
          </w:tcPr>
          <w:p w:rsidR="00BE661D" w:rsidRPr="00BD1CE2" w:rsidRDefault="00BE661D" w:rsidP="009F68FB">
            <w:pPr>
              <w:rPr>
                <w:sz w:val="20"/>
                <w:szCs w:val="20"/>
              </w:rPr>
            </w:pPr>
            <w:r w:rsidRPr="00BD1CE2">
              <w:rPr>
                <w:sz w:val="20"/>
                <w:szCs w:val="20"/>
              </w:rPr>
              <w:t>Tersedia petugas berseragam dan mudah terlihat</w:t>
            </w:r>
          </w:p>
        </w:tc>
        <w:tc>
          <w:tcPr>
            <w:tcW w:w="1559" w:type="dxa"/>
          </w:tcPr>
          <w:p w:rsidR="00BE661D" w:rsidRPr="00BD1CE2" w:rsidRDefault="00BE661D" w:rsidP="009F68FB">
            <w:pPr>
              <w:pStyle w:val="ListParagraph"/>
              <w:ind w:left="0"/>
              <w:rPr>
                <w:sz w:val="20"/>
                <w:szCs w:val="20"/>
              </w:rPr>
            </w:pPr>
            <w:r w:rsidRPr="00BD1CE2">
              <w:rPr>
                <w:sz w:val="20"/>
                <w:szCs w:val="20"/>
              </w:rPr>
              <w:t>O</w:t>
            </w:r>
            <w:r>
              <w:rPr>
                <w:sz w:val="20"/>
                <w:szCs w:val="20"/>
              </w:rPr>
              <w:t xml:space="preserve">   o</w:t>
            </w:r>
            <w:r w:rsidRPr="00BD1CE2">
              <w:rPr>
                <w:sz w:val="20"/>
                <w:szCs w:val="20"/>
              </w:rPr>
              <w:t>rang yang bertugas menjaga ketertiban dan kelancaran sirkulasi pengguna jasa di terminal penumpang</w:t>
            </w:r>
          </w:p>
        </w:tc>
        <w:tc>
          <w:tcPr>
            <w:tcW w:w="1276" w:type="dxa"/>
            <w:vAlign w:val="center"/>
          </w:tcPr>
          <w:p w:rsidR="00BE661D" w:rsidRPr="00BD1CE2" w:rsidRDefault="00BE661D" w:rsidP="00DE0E78">
            <w:pPr>
              <w:pStyle w:val="ListParagraph"/>
              <w:ind w:left="0" w:right="-155"/>
              <w:rPr>
                <w:sz w:val="20"/>
                <w:szCs w:val="20"/>
              </w:rPr>
            </w:pPr>
            <w:r>
              <w:rPr>
                <w:sz w:val="20"/>
                <w:szCs w:val="20"/>
              </w:rPr>
              <w:t xml:space="preserve">      </w:t>
            </w:r>
            <w:r w:rsidRPr="00BD1CE2">
              <w:rPr>
                <w:sz w:val="20"/>
                <w:szCs w:val="20"/>
              </w:rPr>
              <w:t>Ketersedi-aan</w:t>
            </w:r>
          </w:p>
        </w:tc>
        <w:tc>
          <w:tcPr>
            <w:tcW w:w="1273" w:type="dxa"/>
          </w:tcPr>
          <w:p w:rsidR="00BE661D" w:rsidRPr="00BD1CE2" w:rsidRDefault="00BE661D" w:rsidP="009F68FB">
            <w:pPr>
              <w:pStyle w:val="ListParagraph"/>
              <w:ind w:left="0"/>
              <w:jc w:val="center"/>
              <w:rPr>
                <w:sz w:val="20"/>
                <w:szCs w:val="20"/>
              </w:rPr>
            </w:pPr>
          </w:p>
          <w:p w:rsidR="00BE661D" w:rsidRPr="00BD1CE2" w:rsidRDefault="00BE661D" w:rsidP="009F68FB">
            <w:pPr>
              <w:pStyle w:val="ListParagraph"/>
              <w:ind w:left="0"/>
              <w:jc w:val="center"/>
              <w:rPr>
                <w:sz w:val="20"/>
                <w:szCs w:val="20"/>
              </w:rPr>
            </w:pPr>
          </w:p>
          <w:p w:rsidR="00BE661D" w:rsidRPr="00BD1CE2" w:rsidRDefault="00BE661D" w:rsidP="009F68FB">
            <w:pPr>
              <w:pStyle w:val="ListParagraph"/>
              <w:ind w:left="0"/>
              <w:rPr>
                <w:sz w:val="20"/>
                <w:szCs w:val="20"/>
              </w:rPr>
            </w:pPr>
          </w:p>
          <w:p w:rsidR="00BE661D" w:rsidRPr="00BD1CE2" w:rsidRDefault="00BE661D" w:rsidP="009F68FB">
            <w:pPr>
              <w:pStyle w:val="ListParagraph"/>
              <w:ind w:left="0"/>
              <w:jc w:val="center"/>
              <w:rPr>
                <w:sz w:val="20"/>
                <w:szCs w:val="20"/>
              </w:rPr>
            </w:pPr>
            <w:r>
              <w:rPr>
                <w:sz w:val="20"/>
                <w:szCs w:val="20"/>
              </w:rPr>
              <w:t xml:space="preserve">   </w:t>
            </w:r>
            <w:r w:rsidRPr="00BD1CE2">
              <w:rPr>
                <w:sz w:val="20"/>
                <w:szCs w:val="20"/>
              </w:rPr>
              <w:t>Petugas keamanan</w:t>
            </w:r>
          </w:p>
        </w:tc>
        <w:tc>
          <w:tcPr>
            <w:tcW w:w="1693" w:type="dxa"/>
          </w:tcPr>
          <w:p w:rsidR="00BE661D" w:rsidRPr="00BD1CE2" w:rsidRDefault="00BE661D" w:rsidP="009F68FB">
            <w:pPr>
              <w:pStyle w:val="ListParagraph"/>
              <w:ind w:left="0"/>
              <w:rPr>
                <w:sz w:val="20"/>
                <w:szCs w:val="20"/>
              </w:rPr>
            </w:pPr>
            <w:r>
              <w:rPr>
                <w:sz w:val="20"/>
                <w:szCs w:val="20"/>
              </w:rPr>
              <w:t xml:space="preserve">     Petugas di area dermaga wisata kalimas calaca sebenarna sudah ada dengan menggunakan seragam yang lengkap namun sangat jarang terlihat</w:t>
            </w:r>
            <w:r w:rsidRPr="00BD1CE2">
              <w:rPr>
                <w:sz w:val="20"/>
                <w:szCs w:val="20"/>
              </w:rPr>
              <w:t xml:space="preserve">  </w:t>
            </w:r>
          </w:p>
        </w:tc>
      </w:tr>
    </w:tbl>
    <w:p w:rsidR="00C83DC0" w:rsidRDefault="00C83DC0" w:rsidP="00BE661D">
      <w:pPr>
        <w:ind w:left="450" w:firstLine="270"/>
        <w:jc w:val="both"/>
        <w:rPr>
          <w:i/>
          <w:iCs/>
          <w:sz w:val="18"/>
          <w:szCs w:val="28"/>
        </w:rPr>
      </w:pPr>
      <w:r w:rsidRPr="00966BE9">
        <w:rPr>
          <w:i/>
          <w:iCs/>
          <w:sz w:val="18"/>
          <w:szCs w:val="28"/>
        </w:rPr>
        <w:t>Sumber : Hasil Analisis 2022</w:t>
      </w:r>
    </w:p>
    <w:p w:rsidR="00C83DC0" w:rsidRPr="00966BE9" w:rsidRDefault="00C83DC0" w:rsidP="00C83DC0">
      <w:pPr>
        <w:jc w:val="both"/>
        <w:rPr>
          <w:i/>
          <w:iCs/>
          <w:sz w:val="18"/>
          <w:szCs w:val="28"/>
        </w:rPr>
      </w:pPr>
    </w:p>
    <w:p w:rsidR="00C83DC0" w:rsidRDefault="00C83DC0" w:rsidP="00DE0E78">
      <w:pPr>
        <w:spacing w:line="360" w:lineRule="auto"/>
        <w:ind w:left="1170" w:firstLine="709"/>
        <w:jc w:val="both"/>
      </w:pPr>
      <w:r>
        <w:t>Teknik analisis kuisioner yang digunakan untuk menghitung nilai dari fasilitas diatas yaitu dengan menggunakan skala likert. Berikut ini merupakan data yang didapat setelah melakukan survei kuisioner untuk para penumpang serta perhitungan untuk mendapat skor penilaian dengan formula responden (T) X dengan skor nilai (pn)</w:t>
      </w:r>
    </w:p>
    <w:p w:rsidR="0001619E" w:rsidRPr="00BD1CE2" w:rsidRDefault="0001619E" w:rsidP="00DE0E78">
      <w:pPr>
        <w:spacing w:line="360" w:lineRule="auto"/>
        <w:ind w:left="1170" w:firstLine="709"/>
        <w:jc w:val="both"/>
      </w:pPr>
    </w:p>
    <w:p w:rsidR="00C83DC0" w:rsidRPr="00E163BF" w:rsidRDefault="00C83DC0" w:rsidP="00C83DC0">
      <w:pPr>
        <w:pStyle w:val="Caption"/>
        <w:keepNext/>
        <w:jc w:val="center"/>
        <w:rPr>
          <w:b w:val="0"/>
          <w:color w:val="auto"/>
          <w:sz w:val="22"/>
        </w:rPr>
      </w:pPr>
      <w:bookmarkStart w:id="187" w:name="_Toc108670798"/>
      <w:bookmarkStart w:id="188" w:name="_Toc109165255"/>
      <w:bookmarkStart w:id="189" w:name="_Toc110965648"/>
      <w:r w:rsidRPr="00E163BF">
        <w:rPr>
          <w:b w:val="0"/>
          <w:color w:val="auto"/>
          <w:sz w:val="22"/>
        </w:rPr>
        <w:t xml:space="preserve">Tabel V. </w:t>
      </w:r>
      <w:r w:rsidRPr="00E163BF">
        <w:rPr>
          <w:b w:val="0"/>
          <w:color w:val="auto"/>
          <w:sz w:val="22"/>
        </w:rPr>
        <w:fldChar w:fldCharType="begin"/>
      </w:r>
      <w:r w:rsidRPr="00E163BF">
        <w:rPr>
          <w:b w:val="0"/>
          <w:color w:val="auto"/>
          <w:sz w:val="22"/>
        </w:rPr>
        <w:instrText xml:space="preserve"> SEQ Tabel_V. \* ARABIC </w:instrText>
      </w:r>
      <w:r w:rsidRPr="00E163BF">
        <w:rPr>
          <w:b w:val="0"/>
          <w:color w:val="auto"/>
          <w:sz w:val="22"/>
        </w:rPr>
        <w:fldChar w:fldCharType="separate"/>
      </w:r>
      <w:r w:rsidR="00163B1B">
        <w:rPr>
          <w:b w:val="0"/>
          <w:noProof/>
          <w:color w:val="auto"/>
          <w:sz w:val="22"/>
        </w:rPr>
        <w:t>6</w:t>
      </w:r>
      <w:r w:rsidRPr="00E163BF">
        <w:rPr>
          <w:b w:val="0"/>
          <w:color w:val="auto"/>
          <w:sz w:val="22"/>
        </w:rPr>
        <w:fldChar w:fldCharType="end"/>
      </w:r>
      <w:r w:rsidRPr="00E163BF">
        <w:rPr>
          <w:b w:val="0"/>
          <w:color w:val="auto"/>
          <w:sz w:val="22"/>
        </w:rPr>
        <w:t xml:space="preserve"> Hasil Survei Pelayanan Petugas</w:t>
      </w:r>
      <w:bookmarkEnd w:id="187"/>
      <w:bookmarkEnd w:id="188"/>
      <w:bookmarkEnd w:id="189"/>
    </w:p>
    <w:tbl>
      <w:tblPr>
        <w:tblStyle w:val="TableGrid1"/>
        <w:tblW w:w="7135" w:type="dxa"/>
        <w:tblInd w:w="648" w:type="dxa"/>
        <w:tblLook w:val="04A0" w:firstRow="1" w:lastRow="0" w:firstColumn="1" w:lastColumn="0" w:noHBand="0" w:noVBand="1"/>
      </w:tblPr>
      <w:tblGrid>
        <w:gridCol w:w="1894"/>
        <w:gridCol w:w="3146"/>
        <w:gridCol w:w="2095"/>
      </w:tblGrid>
      <w:tr w:rsidR="00C83DC0" w:rsidRPr="00BD1CE2" w:rsidTr="00DE0E78">
        <w:trPr>
          <w:trHeight w:val="413"/>
        </w:trPr>
        <w:tc>
          <w:tcPr>
            <w:tcW w:w="1894" w:type="dxa"/>
            <w:shd w:val="clear" w:color="auto" w:fill="4F81BD" w:themeFill="accent1"/>
            <w:vAlign w:val="center"/>
          </w:tcPr>
          <w:p w:rsidR="00C83DC0" w:rsidRPr="00BD1CE2" w:rsidRDefault="00C83DC0" w:rsidP="00DE0E78">
            <w:pPr>
              <w:contextualSpacing/>
              <w:jc w:val="center"/>
              <w:rPr>
                <w:b/>
                <w:sz w:val="20"/>
                <w:szCs w:val="20"/>
              </w:rPr>
            </w:pPr>
            <w:r w:rsidRPr="00BD1CE2">
              <w:rPr>
                <w:b/>
                <w:sz w:val="20"/>
                <w:szCs w:val="20"/>
              </w:rPr>
              <w:t>Skor Nilai (Pn)</w:t>
            </w:r>
          </w:p>
        </w:tc>
        <w:tc>
          <w:tcPr>
            <w:tcW w:w="3146" w:type="dxa"/>
            <w:shd w:val="clear" w:color="auto" w:fill="4F81BD" w:themeFill="accent1"/>
            <w:vAlign w:val="center"/>
          </w:tcPr>
          <w:p w:rsidR="00C83DC0" w:rsidRPr="00BD1CE2" w:rsidRDefault="00C83DC0" w:rsidP="00DE0E78">
            <w:pPr>
              <w:contextualSpacing/>
              <w:jc w:val="center"/>
              <w:rPr>
                <w:b/>
                <w:sz w:val="20"/>
                <w:szCs w:val="20"/>
              </w:rPr>
            </w:pPr>
            <w:r w:rsidRPr="00BD1CE2">
              <w:rPr>
                <w:b/>
                <w:sz w:val="20"/>
                <w:szCs w:val="20"/>
              </w:rPr>
              <w:t>Penilaian</w:t>
            </w:r>
          </w:p>
        </w:tc>
        <w:tc>
          <w:tcPr>
            <w:tcW w:w="2095" w:type="dxa"/>
            <w:shd w:val="clear" w:color="auto" w:fill="4F81BD" w:themeFill="accent1"/>
            <w:vAlign w:val="center"/>
          </w:tcPr>
          <w:p w:rsidR="00C83DC0" w:rsidRPr="00BD1CE2" w:rsidRDefault="00C83DC0" w:rsidP="00DE0E78">
            <w:pPr>
              <w:contextualSpacing/>
              <w:jc w:val="center"/>
              <w:rPr>
                <w:b/>
                <w:sz w:val="20"/>
                <w:szCs w:val="20"/>
              </w:rPr>
            </w:pPr>
            <w:r w:rsidRPr="00BD1CE2">
              <w:rPr>
                <w:b/>
                <w:sz w:val="20"/>
                <w:szCs w:val="20"/>
              </w:rPr>
              <w:t>Responden (T)</w:t>
            </w:r>
          </w:p>
        </w:tc>
      </w:tr>
      <w:tr w:rsidR="00C83DC0" w:rsidRPr="00BD1CE2" w:rsidTr="00DE0E78">
        <w:trPr>
          <w:trHeight w:val="285"/>
        </w:trPr>
        <w:tc>
          <w:tcPr>
            <w:tcW w:w="1894" w:type="dxa"/>
          </w:tcPr>
          <w:p w:rsidR="00C83DC0" w:rsidRPr="00BD1CE2" w:rsidRDefault="00C83DC0" w:rsidP="009F68FB">
            <w:pPr>
              <w:contextualSpacing/>
              <w:jc w:val="center"/>
              <w:rPr>
                <w:bCs/>
                <w:sz w:val="20"/>
                <w:szCs w:val="20"/>
              </w:rPr>
            </w:pPr>
            <w:r w:rsidRPr="00BD1CE2">
              <w:rPr>
                <w:bCs/>
                <w:sz w:val="20"/>
                <w:szCs w:val="20"/>
              </w:rPr>
              <w:t>5</w:t>
            </w:r>
          </w:p>
        </w:tc>
        <w:tc>
          <w:tcPr>
            <w:tcW w:w="3146" w:type="dxa"/>
          </w:tcPr>
          <w:p w:rsidR="00C83DC0" w:rsidRPr="00BD1CE2" w:rsidRDefault="00C83DC0" w:rsidP="009F68FB">
            <w:pPr>
              <w:contextualSpacing/>
              <w:jc w:val="center"/>
              <w:rPr>
                <w:b/>
                <w:sz w:val="20"/>
                <w:szCs w:val="20"/>
              </w:rPr>
            </w:pPr>
            <w:r w:rsidRPr="00BD1CE2">
              <w:rPr>
                <w:rFonts w:eastAsia="Times New Roman"/>
                <w:sz w:val="20"/>
                <w:szCs w:val="20"/>
              </w:rPr>
              <w:t>Sangat Baik</w:t>
            </w:r>
          </w:p>
        </w:tc>
        <w:tc>
          <w:tcPr>
            <w:tcW w:w="2095" w:type="dxa"/>
          </w:tcPr>
          <w:p w:rsidR="00C83DC0" w:rsidRPr="00BD1CE2" w:rsidRDefault="00C83DC0" w:rsidP="009F68FB">
            <w:pPr>
              <w:contextualSpacing/>
              <w:jc w:val="center"/>
              <w:rPr>
                <w:bCs/>
                <w:sz w:val="20"/>
                <w:szCs w:val="20"/>
              </w:rPr>
            </w:pPr>
            <w:r w:rsidRPr="00BD1CE2">
              <w:rPr>
                <w:bCs/>
                <w:sz w:val="20"/>
                <w:szCs w:val="20"/>
              </w:rPr>
              <w:t>0</w:t>
            </w:r>
          </w:p>
        </w:tc>
      </w:tr>
      <w:tr w:rsidR="00C83DC0" w:rsidRPr="00BD1CE2" w:rsidTr="00DE0E78">
        <w:trPr>
          <w:trHeight w:val="372"/>
        </w:trPr>
        <w:tc>
          <w:tcPr>
            <w:tcW w:w="1894" w:type="dxa"/>
          </w:tcPr>
          <w:p w:rsidR="00C83DC0" w:rsidRPr="00BD1CE2" w:rsidRDefault="00C83DC0" w:rsidP="009F68FB">
            <w:pPr>
              <w:contextualSpacing/>
              <w:jc w:val="center"/>
              <w:rPr>
                <w:bCs/>
                <w:sz w:val="20"/>
                <w:szCs w:val="20"/>
              </w:rPr>
            </w:pPr>
            <w:r w:rsidRPr="00BD1CE2">
              <w:rPr>
                <w:bCs/>
                <w:sz w:val="20"/>
                <w:szCs w:val="20"/>
              </w:rPr>
              <w:t>4</w:t>
            </w:r>
          </w:p>
        </w:tc>
        <w:tc>
          <w:tcPr>
            <w:tcW w:w="3146" w:type="dxa"/>
          </w:tcPr>
          <w:p w:rsidR="00C83DC0" w:rsidRPr="00BD1CE2" w:rsidRDefault="00C83DC0" w:rsidP="009F68FB">
            <w:pPr>
              <w:contextualSpacing/>
              <w:jc w:val="center"/>
              <w:rPr>
                <w:b/>
                <w:sz w:val="20"/>
                <w:szCs w:val="20"/>
              </w:rPr>
            </w:pPr>
            <w:r w:rsidRPr="00BD1CE2">
              <w:rPr>
                <w:rFonts w:eastAsia="Times New Roman"/>
                <w:sz w:val="20"/>
                <w:szCs w:val="20"/>
              </w:rPr>
              <w:t>Baik</w:t>
            </w:r>
          </w:p>
        </w:tc>
        <w:tc>
          <w:tcPr>
            <w:tcW w:w="2095" w:type="dxa"/>
          </w:tcPr>
          <w:p w:rsidR="00C83DC0" w:rsidRPr="00BD1CE2" w:rsidRDefault="00DE0E78" w:rsidP="009F68FB">
            <w:pPr>
              <w:contextualSpacing/>
              <w:jc w:val="center"/>
              <w:rPr>
                <w:bCs/>
                <w:sz w:val="20"/>
                <w:szCs w:val="20"/>
              </w:rPr>
            </w:pPr>
            <w:r>
              <w:rPr>
                <w:bCs/>
                <w:sz w:val="20"/>
                <w:szCs w:val="20"/>
              </w:rPr>
              <w:t>6</w:t>
            </w:r>
          </w:p>
        </w:tc>
      </w:tr>
      <w:tr w:rsidR="00C83DC0" w:rsidRPr="00BD1CE2" w:rsidTr="00DE0E78">
        <w:trPr>
          <w:trHeight w:val="250"/>
        </w:trPr>
        <w:tc>
          <w:tcPr>
            <w:tcW w:w="1894" w:type="dxa"/>
          </w:tcPr>
          <w:p w:rsidR="00C83DC0" w:rsidRPr="00BD1CE2" w:rsidRDefault="00C83DC0" w:rsidP="009F68FB">
            <w:pPr>
              <w:contextualSpacing/>
              <w:jc w:val="center"/>
              <w:rPr>
                <w:bCs/>
                <w:sz w:val="20"/>
                <w:szCs w:val="20"/>
              </w:rPr>
            </w:pPr>
            <w:r w:rsidRPr="00BD1CE2">
              <w:rPr>
                <w:bCs/>
                <w:sz w:val="20"/>
                <w:szCs w:val="20"/>
              </w:rPr>
              <w:t>3</w:t>
            </w:r>
          </w:p>
        </w:tc>
        <w:tc>
          <w:tcPr>
            <w:tcW w:w="3146" w:type="dxa"/>
          </w:tcPr>
          <w:p w:rsidR="00C83DC0" w:rsidRPr="00BD1CE2" w:rsidRDefault="00C83DC0" w:rsidP="009F68FB">
            <w:pPr>
              <w:contextualSpacing/>
              <w:jc w:val="center"/>
              <w:rPr>
                <w:b/>
                <w:sz w:val="20"/>
                <w:szCs w:val="20"/>
              </w:rPr>
            </w:pPr>
            <w:r w:rsidRPr="00BD1CE2">
              <w:rPr>
                <w:rFonts w:eastAsia="Times New Roman"/>
                <w:sz w:val="20"/>
                <w:szCs w:val="20"/>
              </w:rPr>
              <w:t xml:space="preserve">Cukup </w:t>
            </w:r>
          </w:p>
        </w:tc>
        <w:tc>
          <w:tcPr>
            <w:tcW w:w="2095" w:type="dxa"/>
          </w:tcPr>
          <w:p w:rsidR="00C83DC0" w:rsidRPr="00BD1CE2" w:rsidRDefault="00DE0E78" w:rsidP="009F68FB">
            <w:pPr>
              <w:contextualSpacing/>
              <w:jc w:val="center"/>
              <w:rPr>
                <w:bCs/>
                <w:sz w:val="20"/>
                <w:szCs w:val="20"/>
              </w:rPr>
            </w:pPr>
            <w:r>
              <w:rPr>
                <w:bCs/>
                <w:sz w:val="20"/>
                <w:szCs w:val="20"/>
              </w:rPr>
              <w:t>18</w:t>
            </w:r>
          </w:p>
        </w:tc>
      </w:tr>
      <w:tr w:rsidR="00C83DC0" w:rsidRPr="00BD1CE2" w:rsidTr="00DE0E78">
        <w:trPr>
          <w:trHeight w:val="372"/>
        </w:trPr>
        <w:tc>
          <w:tcPr>
            <w:tcW w:w="1894" w:type="dxa"/>
          </w:tcPr>
          <w:p w:rsidR="00C83DC0" w:rsidRPr="00BD1CE2" w:rsidRDefault="00C83DC0" w:rsidP="009F68FB">
            <w:pPr>
              <w:contextualSpacing/>
              <w:jc w:val="center"/>
              <w:rPr>
                <w:bCs/>
                <w:sz w:val="20"/>
                <w:szCs w:val="20"/>
              </w:rPr>
            </w:pPr>
            <w:r w:rsidRPr="00BD1CE2">
              <w:rPr>
                <w:bCs/>
                <w:sz w:val="20"/>
                <w:szCs w:val="20"/>
              </w:rPr>
              <w:t>2</w:t>
            </w:r>
          </w:p>
        </w:tc>
        <w:tc>
          <w:tcPr>
            <w:tcW w:w="3146" w:type="dxa"/>
          </w:tcPr>
          <w:p w:rsidR="00C83DC0" w:rsidRPr="00BD1CE2" w:rsidRDefault="00C83DC0" w:rsidP="009F68FB">
            <w:pPr>
              <w:contextualSpacing/>
              <w:jc w:val="center"/>
              <w:rPr>
                <w:b/>
                <w:sz w:val="20"/>
                <w:szCs w:val="20"/>
              </w:rPr>
            </w:pPr>
            <w:r w:rsidRPr="00BD1CE2">
              <w:rPr>
                <w:rFonts w:eastAsia="Times New Roman"/>
                <w:sz w:val="20"/>
                <w:szCs w:val="20"/>
              </w:rPr>
              <w:t>Kurang</w:t>
            </w:r>
          </w:p>
        </w:tc>
        <w:tc>
          <w:tcPr>
            <w:tcW w:w="2095" w:type="dxa"/>
          </w:tcPr>
          <w:p w:rsidR="00C83DC0" w:rsidRPr="00BD1CE2" w:rsidRDefault="00DE0E78" w:rsidP="009F68FB">
            <w:pPr>
              <w:contextualSpacing/>
              <w:jc w:val="center"/>
              <w:rPr>
                <w:bCs/>
                <w:sz w:val="20"/>
                <w:szCs w:val="20"/>
              </w:rPr>
            </w:pPr>
            <w:r>
              <w:rPr>
                <w:bCs/>
                <w:sz w:val="20"/>
                <w:szCs w:val="20"/>
              </w:rPr>
              <w:t>8</w:t>
            </w:r>
          </w:p>
        </w:tc>
      </w:tr>
      <w:tr w:rsidR="00C83DC0" w:rsidRPr="00BD1CE2" w:rsidTr="00DE0E78">
        <w:trPr>
          <w:trHeight w:val="372"/>
        </w:trPr>
        <w:tc>
          <w:tcPr>
            <w:tcW w:w="1894" w:type="dxa"/>
          </w:tcPr>
          <w:p w:rsidR="00C83DC0" w:rsidRPr="00BD1CE2" w:rsidRDefault="00C83DC0" w:rsidP="009F68FB">
            <w:pPr>
              <w:contextualSpacing/>
              <w:jc w:val="center"/>
              <w:rPr>
                <w:bCs/>
                <w:sz w:val="20"/>
                <w:szCs w:val="20"/>
              </w:rPr>
            </w:pPr>
            <w:r w:rsidRPr="00BD1CE2">
              <w:rPr>
                <w:bCs/>
                <w:sz w:val="20"/>
                <w:szCs w:val="20"/>
              </w:rPr>
              <w:t>1</w:t>
            </w:r>
          </w:p>
        </w:tc>
        <w:tc>
          <w:tcPr>
            <w:tcW w:w="3146" w:type="dxa"/>
          </w:tcPr>
          <w:p w:rsidR="00C83DC0" w:rsidRPr="00BD1CE2" w:rsidRDefault="00C83DC0" w:rsidP="009F68FB">
            <w:pPr>
              <w:contextualSpacing/>
              <w:jc w:val="center"/>
              <w:rPr>
                <w:b/>
                <w:sz w:val="20"/>
                <w:szCs w:val="20"/>
              </w:rPr>
            </w:pPr>
            <w:r w:rsidRPr="00BD1CE2">
              <w:rPr>
                <w:rFonts w:eastAsia="Times New Roman"/>
                <w:sz w:val="20"/>
                <w:szCs w:val="20"/>
              </w:rPr>
              <w:t>Tidak Baik</w:t>
            </w:r>
          </w:p>
        </w:tc>
        <w:tc>
          <w:tcPr>
            <w:tcW w:w="2095" w:type="dxa"/>
          </w:tcPr>
          <w:p w:rsidR="00C83DC0" w:rsidRPr="00BD1CE2" w:rsidRDefault="00C83DC0" w:rsidP="009F68FB">
            <w:pPr>
              <w:contextualSpacing/>
              <w:jc w:val="center"/>
              <w:rPr>
                <w:bCs/>
                <w:sz w:val="20"/>
                <w:szCs w:val="20"/>
              </w:rPr>
            </w:pPr>
            <w:r>
              <w:rPr>
                <w:bCs/>
                <w:sz w:val="20"/>
                <w:szCs w:val="20"/>
              </w:rPr>
              <w:t>8</w:t>
            </w:r>
          </w:p>
        </w:tc>
      </w:tr>
      <w:tr w:rsidR="00C83DC0" w:rsidRPr="00BD1CE2" w:rsidTr="00DE0E78">
        <w:trPr>
          <w:trHeight w:val="266"/>
        </w:trPr>
        <w:tc>
          <w:tcPr>
            <w:tcW w:w="5040" w:type="dxa"/>
            <w:gridSpan w:val="2"/>
          </w:tcPr>
          <w:p w:rsidR="00C83DC0" w:rsidRPr="00BD1CE2" w:rsidRDefault="00C83DC0" w:rsidP="009F68FB">
            <w:pPr>
              <w:contextualSpacing/>
              <w:jc w:val="center"/>
              <w:rPr>
                <w:b/>
                <w:sz w:val="20"/>
                <w:szCs w:val="20"/>
              </w:rPr>
            </w:pPr>
            <w:r w:rsidRPr="00BD1CE2">
              <w:rPr>
                <w:rFonts w:eastAsia="Times New Roman"/>
                <w:b/>
                <w:bCs/>
                <w:sz w:val="20"/>
                <w:szCs w:val="20"/>
              </w:rPr>
              <w:t>Jumlah Responden</w:t>
            </w:r>
          </w:p>
        </w:tc>
        <w:tc>
          <w:tcPr>
            <w:tcW w:w="2095" w:type="dxa"/>
          </w:tcPr>
          <w:p w:rsidR="00C83DC0" w:rsidRPr="00BD1CE2" w:rsidRDefault="00C83DC0" w:rsidP="009F68FB">
            <w:pPr>
              <w:contextualSpacing/>
              <w:jc w:val="center"/>
              <w:rPr>
                <w:b/>
                <w:sz w:val="20"/>
                <w:szCs w:val="20"/>
              </w:rPr>
            </w:pPr>
            <w:r>
              <w:rPr>
                <w:b/>
                <w:sz w:val="20"/>
                <w:szCs w:val="20"/>
              </w:rPr>
              <w:t>40</w:t>
            </w:r>
          </w:p>
        </w:tc>
      </w:tr>
      <w:tr w:rsidR="00C83DC0" w:rsidRPr="00BD1CE2" w:rsidTr="00DE0E78">
        <w:trPr>
          <w:trHeight w:val="372"/>
        </w:trPr>
        <w:tc>
          <w:tcPr>
            <w:tcW w:w="5040" w:type="dxa"/>
            <w:gridSpan w:val="2"/>
          </w:tcPr>
          <w:p w:rsidR="00C83DC0" w:rsidRPr="00BD1CE2" w:rsidRDefault="00C83DC0" w:rsidP="009F68FB">
            <w:pPr>
              <w:contextualSpacing/>
              <w:jc w:val="center"/>
              <w:rPr>
                <w:b/>
                <w:iCs/>
                <w:sz w:val="20"/>
                <w:szCs w:val="20"/>
              </w:rPr>
            </w:pPr>
            <w:r w:rsidRPr="00BD1CE2">
              <w:rPr>
                <w:rFonts w:eastAsia="Times New Roman"/>
                <w:b/>
                <w:bCs/>
                <w:iCs/>
                <w:sz w:val="20"/>
                <w:szCs w:val="20"/>
              </w:rPr>
              <w:t>T x Pn</w:t>
            </w:r>
          </w:p>
        </w:tc>
        <w:tc>
          <w:tcPr>
            <w:tcW w:w="2095" w:type="dxa"/>
          </w:tcPr>
          <w:p w:rsidR="00C83DC0" w:rsidRPr="00BD1CE2" w:rsidRDefault="00DE0E78" w:rsidP="009F68FB">
            <w:pPr>
              <w:contextualSpacing/>
              <w:jc w:val="center"/>
              <w:rPr>
                <w:b/>
                <w:sz w:val="20"/>
                <w:szCs w:val="20"/>
              </w:rPr>
            </w:pPr>
            <w:r>
              <w:rPr>
                <w:b/>
                <w:sz w:val="20"/>
                <w:szCs w:val="20"/>
              </w:rPr>
              <w:t>102</w:t>
            </w:r>
          </w:p>
        </w:tc>
      </w:tr>
    </w:tbl>
    <w:p w:rsidR="004B7249" w:rsidRDefault="00C83DC0" w:rsidP="004B7249">
      <w:pPr>
        <w:ind w:firstLine="720"/>
        <w:jc w:val="both"/>
        <w:rPr>
          <w:i/>
          <w:iCs/>
          <w:sz w:val="18"/>
          <w:szCs w:val="28"/>
        </w:rPr>
      </w:pPr>
      <w:r w:rsidRPr="00414812">
        <w:rPr>
          <w:i/>
          <w:iCs/>
          <w:sz w:val="18"/>
          <w:szCs w:val="28"/>
        </w:rPr>
        <w:t>Sumber : Hasil Analisis 2022</w:t>
      </w:r>
    </w:p>
    <w:p w:rsidR="004B7249" w:rsidRPr="004B7249" w:rsidRDefault="004B7249" w:rsidP="004B7249">
      <w:pPr>
        <w:ind w:firstLine="720"/>
        <w:jc w:val="both"/>
        <w:rPr>
          <w:i/>
          <w:iCs/>
          <w:sz w:val="18"/>
          <w:szCs w:val="28"/>
        </w:rPr>
      </w:pPr>
    </w:p>
    <w:p w:rsidR="004B7249" w:rsidRDefault="004B7249" w:rsidP="004B7249">
      <w:pPr>
        <w:spacing w:line="360" w:lineRule="auto"/>
        <w:ind w:left="3150" w:hanging="1710"/>
        <w:rPr>
          <w:iCs/>
          <w:szCs w:val="28"/>
        </w:rPr>
      </w:pPr>
      <w:r>
        <w:rPr>
          <w:iCs/>
          <w:szCs w:val="28"/>
        </w:rPr>
        <w:t>Skor Penilaian = (T</w:t>
      </w:r>
      <w:r w:rsidRPr="00BE661D">
        <w:rPr>
          <w:iCs/>
          <w:szCs w:val="28"/>
          <w:vertAlign w:val="subscript"/>
        </w:rPr>
        <w:t>1</w:t>
      </w:r>
      <w:r>
        <w:rPr>
          <w:iCs/>
          <w:szCs w:val="28"/>
        </w:rPr>
        <w:t xml:space="preserve"> X Pn</w:t>
      </w:r>
      <w:r w:rsidRPr="00BE661D">
        <w:rPr>
          <w:iCs/>
          <w:szCs w:val="28"/>
          <w:vertAlign w:val="subscript"/>
        </w:rPr>
        <w:t>1</w:t>
      </w:r>
      <w:r>
        <w:rPr>
          <w:iCs/>
          <w:szCs w:val="28"/>
        </w:rPr>
        <w:t>) + (T</w:t>
      </w:r>
      <w:r>
        <w:rPr>
          <w:iCs/>
          <w:szCs w:val="28"/>
          <w:vertAlign w:val="subscript"/>
        </w:rPr>
        <w:t>2</w:t>
      </w:r>
      <w:r>
        <w:rPr>
          <w:iCs/>
          <w:szCs w:val="28"/>
        </w:rPr>
        <w:t xml:space="preserve"> X Pn</w:t>
      </w:r>
      <w:r>
        <w:rPr>
          <w:iCs/>
          <w:szCs w:val="28"/>
          <w:vertAlign w:val="subscript"/>
        </w:rPr>
        <w:t>2</w:t>
      </w:r>
      <w:r>
        <w:rPr>
          <w:iCs/>
          <w:szCs w:val="28"/>
        </w:rPr>
        <w:t>) + (T</w:t>
      </w:r>
      <w:r>
        <w:rPr>
          <w:iCs/>
          <w:szCs w:val="28"/>
          <w:vertAlign w:val="subscript"/>
        </w:rPr>
        <w:t>3</w:t>
      </w:r>
      <w:r>
        <w:rPr>
          <w:iCs/>
          <w:szCs w:val="28"/>
        </w:rPr>
        <w:t xml:space="preserve"> X Pn</w:t>
      </w:r>
      <w:r>
        <w:rPr>
          <w:iCs/>
          <w:szCs w:val="28"/>
          <w:vertAlign w:val="subscript"/>
        </w:rPr>
        <w:t>3</w:t>
      </w:r>
      <w:r>
        <w:rPr>
          <w:iCs/>
          <w:szCs w:val="28"/>
        </w:rPr>
        <w:t>) + (T</w:t>
      </w:r>
      <w:r>
        <w:rPr>
          <w:iCs/>
          <w:szCs w:val="28"/>
          <w:vertAlign w:val="subscript"/>
        </w:rPr>
        <w:t>4</w:t>
      </w:r>
      <w:r>
        <w:rPr>
          <w:iCs/>
          <w:szCs w:val="28"/>
        </w:rPr>
        <w:t xml:space="preserve"> X Pn</w:t>
      </w:r>
      <w:r>
        <w:rPr>
          <w:iCs/>
          <w:szCs w:val="28"/>
          <w:vertAlign w:val="subscript"/>
        </w:rPr>
        <w:t>4</w:t>
      </w:r>
      <w:r>
        <w:rPr>
          <w:iCs/>
          <w:szCs w:val="28"/>
        </w:rPr>
        <w:t>) + (T</w:t>
      </w:r>
      <w:r>
        <w:rPr>
          <w:iCs/>
          <w:szCs w:val="28"/>
          <w:vertAlign w:val="subscript"/>
        </w:rPr>
        <w:t>5</w:t>
      </w:r>
      <w:r>
        <w:rPr>
          <w:iCs/>
          <w:szCs w:val="28"/>
        </w:rPr>
        <w:t xml:space="preserve"> X Pn</w:t>
      </w:r>
      <w:r>
        <w:rPr>
          <w:iCs/>
          <w:szCs w:val="28"/>
          <w:vertAlign w:val="subscript"/>
        </w:rPr>
        <w:t>5</w:t>
      </w:r>
      <w:r>
        <w:rPr>
          <w:iCs/>
          <w:szCs w:val="28"/>
        </w:rPr>
        <w:t>)</w:t>
      </w:r>
    </w:p>
    <w:p w:rsidR="004B7249" w:rsidRDefault="004B7249" w:rsidP="004B7249">
      <w:pPr>
        <w:spacing w:line="360" w:lineRule="auto"/>
        <w:ind w:left="3150" w:hanging="270"/>
        <w:rPr>
          <w:iCs/>
          <w:szCs w:val="28"/>
        </w:rPr>
      </w:pPr>
      <w:r>
        <w:rPr>
          <w:iCs/>
          <w:szCs w:val="28"/>
        </w:rPr>
        <w:t>= (8 X 1) + (8 X 2) + (18 X 3) + (6 X 4) + (0 X 5)</w:t>
      </w:r>
    </w:p>
    <w:p w:rsidR="004B7249" w:rsidRPr="00BE661D" w:rsidRDefault="004B7249" w:rsidP="004B7249">
      <w:pPr>
        <w:spacing w:line="360" w:lineRule="auto"/>
        <w:ind w:left="3150" w:hanging="270"/>
        <w:rPr>
          <w:iCs/>
          <w:szCs w:val="28"/>
        </w:rPr>
      </w:pPr>
      <w:r>
        <w:rPr>
          <w:iCs/>
          <w:szCs w:val="28"/>
        </w:rPr>
        <w:t xml:space="preserve">= 102 </w:t>
      </w:r>
    </w:p>
    <w:p w:rsidR="00C83DC0" w:rsidRDefault="00C83DC0" w:rsidP="00C83DC0">
      <w:pPr>
        <w:ind w:firstLine="142"/>
        <w:rPr>
          <w:iCs/>
          <w:szCs w:val="28"/>
        </w:rPr>
      </w:pPr>
    </w:p>
    <w:p w:rsidR="0001619E" w:rsidRPr="00BD1CE2" w:rsidRDefault="0001619E" w:rsidP="00C83DC0">
      <w:pPr>
        <w:ind w:firstLine="142"/>
        <w:rPr>
          <w:iCs/>
          <w:szCs w:val="28"/>
        </w:rPr>
      </w:pPr>
    </w:p>
    <w:p w:rsidR="00C83DC0" w:rsidRDefault="00C83DC0" w:rsidP="009C387E">
      <w:pPr>
        <w:pStyle w:val="ListParagraph"/>
        <w:numPr>
          <w:ilvl w:val="0"/>
          <w:numId w:val="45"/>
        </w:numPr>
        <w:ind w:left="1170"/>
      </w:pPr>
      <w:r w:rsidRPr="00BD1CE2">
        <w:t>Fasilitas keamanan</w:t>
      </w:r>
    </w:p>
    <w:p w:rsidR="00C83DC0" w:rsidRPr="00BD1CE2" w:rsidRDefault="00C83DC0" w:rsidP="00C83DC0">
      <w:pPr>
        <w:pStyle w:val="ListParagraph"/>
        <w:ind w:left="435" w:firstLine="0"/>
      </w:pPr>
    </w:p>
    <w:p w:rsidR="005733D5" w:rsidRDefault="00C83DC0" w:rsidP="0001619E">
      <w:pPr>
        <w:spacing w:line="360" w:lineRule="auto"/>
        <w:ind w:left="1170" w:firstLine="720"/>
        <w:jc w:val="both"/>
      </w:pPr>
      <w:r>
        <w:t>Alat fasilitas keamanan berupa CCTV sudah merupakan standar khusus di setiap tempat yang mana bertujuan untuk keamanan dari tempat tersebut. Begitu juga dengan standar untuk sebuah dermaga harus tersedianya alat fasilitas untu</w:t>
      </w:r>
      <w:r w:rsidR="0001619E">
        <w:t>k menjamin keamanan yakni CCTV.</w:t>
      </w:r>
    </w:p>
    <w:p w:rsidR="0001619E" w:rsidRPr="00BD1CE2" w:rsidRDefault="0001619E" w:rsidP="0001619E">
      <w:pPr>
        <w:spacing w:line="360" w:lineRule="auto"/>
        <w:ind w:left="1170" w:firstLine="720"/>
        <w:jc w:val="both"/>
      </w:pPr>
    </w:p>
    <w:p w:rsidR="00C83DC0" w:rsidRPr="00E163BF" w:rsidRDefault="004B7249" w:rsidP="00C83DC0">
      <w:pPr>
        <w:pStyle w:val="Caption"/>
        <w:keepNext/>
        <w:jc w:val="center"/>
        <w:rPr>
          <w:b w:val="0"/>
          <w:color w:val="auto"/>
          <w:sz w:val="22"/>
        </w:rPr>
      </w:pPr>
      <w:bookmarkStart w:id="190" w:name="_Toc108670799"/>
      <w:bookmarkStart w:id="191" w:name="_Toc109165256"/>
      <w:r>
        <w:rPr>
          <w:b w:val="0"/>
          <w:color w:val="auto"/>
          <w:sz w:val="22"/>
        </w:rPr>
        <w:t xml:space="preserve">    </w:t>
      </w:r>
      <w:bookmarkStart w:id="192" w:name="_Toc110965649"/>
      <w:r w:rsidR="00C83DC0" w:rsidRPr="00E163BF">
        <w:rPr>
          <w:b w:val="0"/>
          <w:color w:val="auto"/>
          <w:sz w:val="22"/>
        </w:rPr>
        <w:t xml:space="preserve">Tabel V. </w:t>
      </w:r>
      <w:r w:rsidR="00C83DC0" w:rsidRPr="00E163BF">
        <w:rPr>
          <w:b w:val="0"/>
          <w:color w:val="auto"/>
          <w:sz w:val="22"/>
        </w:rPr>
        <w:fldChar w:fldCharType="begin"/>
      </w:r>
      <w:r w:rsidR="00C83DC0" w:rsidRPr="00E163BF">
        <w:rPr>
          <w:b w:val="0"/>
          <w:color w:val="auto"/>
          <w:sz w:val="22"/>
        </w:rPr>
        <w:instrText xml:space="preserve"> SEQ Tabel_V. \* ARABIC </w:instrText>
      </w:r>
      <w:r w:rsidR="00C83DC0" w:rsidRPr="00E163BF">
        <w:rPr>
          <w:b w:val="0"/>
          <w:color w:val="auto"/>
          <w:sz w:val="22"/>
        </w:rPr>
        <w:fldChar w:fldCharType="separate"/>
      </w:r>
      <w:r w:rsidR="00163B1B">
        <w:rPr>
          <w:b w:val="0"/>
          <w:noProof/>
          <w:color w:val="auto"/>
          <w:sz w:val="22"/>
        </w:rPr>
        <w:t>7</w:t>
      </w:r>
      <w:r w:rsidR="00C83DC0" w:rsidRPr="00E163BF">
        <w:rPr>
          <w:b w:val="0"/>
          <w:color w:val="auto"/>
          <w:sz w:val="22"/>
        </w:rPr>
        <w:fldChar w:fldCharType="end"/>
      </w:r>
      <w:r w:rsidR="00C83DC0" w:rsidRPr="00E163BF">
        <w:rPr>
          <w:b w:val="0"/>
          <w:color w:val="auto"/>
          <w:sz w:val="22"/>
        </w:rPr>
        <w:t xml:space="preserve"> Pelayanan Fasilitas Keamanan</w:t>
      </w:r>
      <w:bookmarkEnd w:id="190"/>
      <w:bookmarkEnd w:id="191"/>
      <w:bookmarkEnd w:id="192"/>
    </w:p>
    <w:tbl>
      <w:tblPr>
        <w:tblStyle w:val="TableGrid1"/>
        <w:tblW w:w="6946" w:type="dxa"/>
        <w:tblInd w:w="1008" w:type="dxa"/>
        <w:tblLayout w:type="fixed"/>
        <w:tblLook w:val="04A0" w:firstRow="1" w:lastRow="0" w:firstColumn="1" w:lastColumn="0" w:noHBand="0" w:noVBand="1"/>
      </w:tblPr>
      <w:tblGrid>
        <w:gridCol w:w="1134"/>
        <w:gridCol w:w="1134"/>
        <w:gridCol w:w="1418"/>
        <w:gridCol w:w="1275"/>
        <w:gridCol w:w="1985"/>
      </w:tblGrid>
      <w:tr w:rsidR="004B7249" w:rsidRPr="00BD1CE2" w:rsidTr="004B7249">
        <w:trPr>
          <w:trHeight w:val="503"/>
        </w:trPr>
        <w:tc>
          <w:tcPr>
            <w:tcW w:w="1134" w:type="dxa"/>
            <w:shd w:val="clear" w:color="auto" w:fill="4F81BD" w:themeFill="accent1"/>
          </w:tcPr>
          <w:p w:rsidR="004B7249" w:rsidRPr="00BD1CE2" w:rsidRDefault="004B7249" w:rsidP="009F68FB">
            <w:pPr>
              <w:pStyle w:val="ListParagraph"/>
              <w:ind w:left="0"/>
              <w:jc w:val="center"/>
              <w:rPr>
                <w:b/>
                <w:sz w:val="20"/>
                <w:szCs w:val="20"/>
              </w:rPr>
            </w:pPr>
            <w:r>
              <w:rPr>
                <w:b/>
                <w:sz w:val="20"/>
                <w:szCs w:val="20"/>
              </w:rPr>
              <w:t xml:space="preserve">      </w:t>
            </w:r>
            <w:r w:rsidRPr="00BD1CE2">
              <w:rPr>
                <w:b/>
                <w:sz w:val="20"/>
                <w:szCs w:val="20"/>
              </w:rPr>
              <w:t>Tolak Ukur</w:t>
            </w:r>
          </w:p>
        </w:tc>
        <w:tc>
          <w:tcPr>
            <w:tcW w:w="1134" w:type="dxa"/>
            <w:shd w:val="clear" w:color="auto" w:fill="4F81BD" w:themeFill="accent1"/>
          </w:tcPr>
          <w:p w:rsidR="004B7249" w:rsidRPr="00BD1CE2" w:rsidRDefault="004B7249" w:rsidP="009F68FB">
            <w:pPr>
              <w:pStyle w:val="ListParagraph"/>
              <w:ind w:left="0"/>
              <w:jc w:val="center"/>
              <w:rPr>
                <w:b/>
                <w:sz w:val="20"/>
                <w:szCs w:val="20"/>
              </w:rPr>
            </w:pPr>
            <w:r w:rsidRPr="00BD1CE2">
              <w:rPr>
                <w:b/>
                <w:sz w:val="20"/>
                <w:szCs w:val="20"/>
              </w:rPr>
              <w:t>Uraian</w:t>
            </w:r>
          </w:p>
        </w:tc>
        <w:tc>
          <w:tcPr>
            <w:tcW w:w="1418" w:type="dxa"/>
            <w:shd w:val="clear" w:color="auto" w:fill="4F81BD" w:themeFill="accent1"/>
          </w:tcPr>
          <w:p w:rsidR="004B7249" w:rsidRPr="00BD1CE2" w:rsidRDefault="004B7249" w:rsidP="009F68FB">
            <w:pPr>
              <w:pStyle w:val="ListParagraph"/>
              <w:ind w:left="0"/>
              <w:jc w:val="center"/>
              <w:rPr>
                <w:b/>
                <w:sz w:val="20"/>
                <w:szCs w:val="20"/>
              </w:rPr>
            </w:pPr>
            <w:r w:rsidRPr="00BD1CE2">
              <w:rPr>
                <w:b/>
                <w:sz w:val="20"/>
                <w:szCs w:val="20"/>
              </w:rPr>
              <w:t>Indikator</w:t>
            </w:r>
          </w:p>
        </w:tc>
        <w:tc>
          <w:tcPr>
            <w:tcW w:w="1275" w:type="dxa"/>
            <w:shd w:val="clear" w:color="auto" w:fill="4F81BD" w:themeFill="accent1"/>
          </w:tcPr>
          <w:p w:rsidR="004B7249" w:rsidRPr="00BD1CE2" w:rsidRDefault="004B7249" w:rsidP="009F68FB">
            <w:pPr>
              <w:pStyle w:val="ListParagraph"/>
              <w:ind w:left="0"/>
              <w:jc w:val="center"/>
              <w:rPr>
                <w:b/>
                <w:sz w:val="20"/>
                <w:szCs w:val="20"/>
              </w:rPr>
            </w:pPr>
            <w:r w:rsidRPr="00BD1CE2">
              <w:rPr>
                <w:b/>
                <w:sz w:val="20"/>
                <w:szCs w:val="20"/>
              </w:rPr>
              <w:t>Jenis Pelayanan</w:t>
            </w:r>
          </w:p>
        </w:tc>
        <w:tc>
          <w:tcPr>
            <w:tcW w:w="1985" w:type="dxa"/>
            <w:shd w:val="clear" w:color="auto" w:fill="4F81BD" w:themeFill="accent1"/>
          </w:tcPr>
          <w:p w:rsidR="004B7249" w:rsidRPr="00BD1CE2" w:rsidRDefault="004B7249" w:rsidP="009F68FB">
            <w:pPr>
              <w:pStyle w:val="ListParagraph"/>
              <w:ind w:left="0"/>
              <w:jc w:val="center"/>
              <w:rPr>
                <w:b/>
                <w:sz w:val="20"/>
                <w:szCs w:val="20"/>
              </w:rPr>
            </w:pPr>
          </w:p>
          <w:p w:rsidR="004B7249" w:rsidRPr="00BD1CE2" w:rsidRDefault="004B7249" w:rsidP="009F68FB">
            <w:pPr>
              <w:pStyle w:val="ListParagraph"/>
              <w:ind w:left="0"/>
              <w:jc w:val="center"/>
              <w:rPr>
                <w:b/>
                <w:sz w:val="20"/>
                <w:szCs w:val="20"/>
              </w:rPr>
            </w:pPr>
            <w:r w:rsidRPr="00BD1CE2">
              <w:rPr>
                <w:b/>
                <w:sz w:val="20"/>
                <w:szCs w:val="20"/>
              </w:rPr>
              <w:t>Keterangan</w:t>
            </w:r>
          </w:p>
        </w:tc>
      </w:tr>
      <w:tr w:rsidR="004B7249" w:rsidRPr="00BD1CE2" w:rsidTr="004B7249">
        <w:trPr>
          <w:trHeight w:val="1368"/>
        </w:trPr>
        <w:tc>
          <w:tcPr>
            <w:tcW w:w="1134" w:type="dxa"/>
          </w:tcPr>
          <w:p w:rsidR="004B7249" w:rsidRPr="00BD1CE2" w:rsidRDefault="004B7249" w:rsidP="009F68FB">
            <w:pPr>
              <w:rPr>
                <w:sz w:val="20"/>
                <w:szCs w:val="20"/>
              </w:rPr>
            </w:pPr>
            <w:r w:rsidRPr="00BD1CE2">
              <w:rPr>
                <w:sz w:val="20"/>
                <w:szCs w:val="20"/>
              </w:rPr>
              <w:t>Tersedia CCTV</w:t>
            </w:r>
          </w:p>
        </w:tc>
        <w:tc>
          <w:tcPr>
            <w:tcW w:w="1134" w:type="dxa"/>
          </w:tcPr>
          <w:p w:rsidR="004B7249" w:rsidRPr="00BD1CE2" w:rsidRDefault="004B7249" w:rsidP="009F68FB">
            <w:pPr>
              <w:pStyle w:val="ListParagraph"/>
              <w:ind w:left="0"/>
              <w:rPr>
                <w:sz w:val="20"/>
                <w:szCs w:val="20"/>
              </w:rPr>
            </w:pPr>
            <w:r>
              <w:rPr>
                <w:sz w:val="20"/>
                <w:szCs w:val="20"/>
              </w:rPr>
              <w:t xml:space="preserve">      </w:t>
            </w:r>
            <w:r w:rsidRPr="00BD1CE2">
              <w:rPr>
                <w:sz w:val="20"/>
                <w:szCs w:val="20"/>
              </w:rPr>
              <w:t>Peralatan pencegah tindak kriminal</w:t>
            </w:r>
          </w:p>
        </w:tc>
        <w:tc>
          <w:tcPr>
            <w:tcW w:w="1418" w:type="dxa"/>
          </w:tcPr>
          <w:p w:rsidR="004B7249" w:rsidRPr="00BD1CE2" w:rsidRDefault="004B7249" w:rsidP="009F68FB">
            <w:pPr>
              <w:pStyle w:val="ListParagraph"/>
              <w:ind w:left="0"/>
              <w:jc w:val="center"/>
              <w:rPr>
                <w:sz w:val="20"/>
                <w:szCs w:val="20"/>
              </w:rPr>
            </w:pPr>
            <w:r>
              <w:rPr>
                <w:sz w:val="20"/>
                <w:szCs w:val="20"/>
              </w:rPr>
              <w:t xml:space="preserve">    </w:t>
            </w:r>
            <w:r w:rsidRPr="00BD1CE2">
              <w:rPr>
                <w:sz w:val="20"/>
                <w:szCs w:val="20"/>
              </w:rPr>
              <w:t>Ketersediaan</w:t>
            </w:r>
          </w:p>
        </w:tc>
        <w:tc>
          <w:tcPr>
            <w:tcW w:w="1275" w:type="dxa"/>
          </w:tcPr>
          <w:p w:rsidR="004B7249" w:rsidRPr="00BD1CE2" w:rsidRDefault="004B7249" w:rsidP="009F68FB">
            <w:pPr>
              <w:pStyle w:val="ListParagraph"/>
              <w:ind w:left="0"/>
              <w:jc w:val="center"/>
              <w:rPr>
                <w:sz w:val="20"/>
                <w:szCs w:val="20"/>
              </w:rPr>
            </w:pPr>
          </w:p>
          <w:p w:rsidR="004B7249" w:rsidRPr="00BD1CE2" w:rsidRDefault="004B7249" w:rsidP="009F68FB">
            <w:pPr>
              <w:pStyle w:val="ListParagraph"/>
              <w:ind w:left="0"/>
              <w:jc w:val="center"/>
              <w:rPr>
                <w:sz w:val="20"/>
                <w:szCs w:val="20"/>
              </w:rPr>
            </w:pPr>
            <w:r>
              <w:rPr>
                <w:sz w:val="20"/>
                <w:szCs w:val="20"/>
              </w:rPr>
              <w:t xml:space="preserve">    </w:t>
            </w:r>
            <w:r w:rsidRPr="00BD1CE2">
              <w:rPr>
                <w:sz w:val="20"/>
                <w:szCs w:val="20"/>
              </w:rPr>
              <w:t>Fasilitas keamanan</w:t>
            </w:r>
          </w:p>
        </w:tc>
        <w:tc>
          <w:tcPr>
            <w:tcW w:w="1985" w:type="dxa"/>
          </w:tcPr>
          <w:p w:rsidR="004B7249" w:rsidRPr="00BD1CE2" w:rsidRDefault="004B7249" w:rsidP="009F68FB">
            <w:pPr>
              <w:pStyle w:val="ListParagraph"/>
              <w:ind w:left="0"/>
              <w:rPr>
                <w:sz w:val="20"/>
                <w:szCs w:val="20"/>
              </w:rPr>
            </w:pPr>
          </w:p>
          <w:p w:rsidR="004B7249" w:rsidRPr="00BD1CE2" w:rsidRDefault="004B7249" w:rsidP="009F68FB">
            <w:pPr>
              <w:pStyle w:val="ListParagraph"/>
              <w:ind w:left="0"/>
              <w:rPr>
                <w:sz w:val="20"/>
                <w:szCs w:val="20"/>
              </w:rPr>
            </w:pPr>
            <w:r>
              <w:rPr>
                <w:sz w:val="20"/>
                <w:szCs w:val="20"/>
              </w:rPr>
              <w:t xml:space="preserve">      </w:t>
            </w:r>
            <w:r w:rsidRPr="00BD1CE2">
              <w:rPr>
                <w:sz w:val="20"/>
                <w:szCs w:val="20"/>
              </w:rPr>
              <w:t xml:space="preserve">Tidak adanya CCTV di area pelabuhan untuk keamanan  </w:t>
            </w:r>
          </w:p>
        </w:tc>
      </w:tr>
    </w:tbl>
    <w:p w:rsidR="00C83DC0" w:rsidRPr="00414812" w:rsidRDefault="00C83DC0" w:rsidP="00C83DC0">
      <w:pPr>
        <w:jc w:val="both"/>
        <w:rPr>
          <w:i/>
          <w:iCs/>
          <w:sz w:val="18"/>
          <w:szCs w:val="28"/>
        </w:rPr>
      </w:pPr>
    </w:p>
    <w:p w:rsidR="00C83DC0" w:rsidRPr="00BD1CE2" w:rsidRDefault="00C83DC0" w:rsidP="00DE0E78">
      <w:pPr>
        <w:spacing w:line="360" w:lineRule="auto"/>
        <w:ind w:left="1170" w:firstLine="720"/>
        <w:jc w:val="both"/>
      </w:pPr>
      <w:r w:rsidRPr="00BD1CE2">
        <w:t xml:space="preserve">Berdasarkan data yang telah didapatkan dari hasil survei kemudian dihitung Skor Penilaian bobot yakni dengan menggunakan skala likert dimana </w:t>
      </w:r>
      <w:r w:rsidRPr="00BD1CE2">
        <w:rPr>
          <w:iCs/>
        </w:rPr>
        <w:t>jumlah responden  (T) x angka skor (Pn)</w:t>
      </w:r>
      <w:r w:rsidRPr="00BD1CE2">
        <w:t xml:space="preserve"> maka didapatkan nilai </w:t>
      </w:r>
    </w:p>
    <w:p w:rsidR="00C83DC0" w:rsidRPr="00BD1CE2" w:rsidRDefault="00C83DC0" w:rsidP="00C83DC0"/>
    <w:p w:rsidR="00C83DC0" w:rsidRPr="00E163BF" w:rsidRDefault="00C83DC0" w:rsidP="00C83DC0">
      <w:pPr>
        <w:pStyle w:val="Caption"/>
        <w:keepNext/>
        <w:jc w:val="center"/>
        <w:rPr>
          <w:b w:val="0"/>
          <w:color w:val="auto"/>
          <w:sz w:val="22"/>
        </w:rPr>
      </w:pPr>
      <w:bookmarkStart w:id="193" w:name="_Toc108670800"/>
      <w:bookmarkStart w:id="194" w:name="_Toc109165257"/>
      <w:bookmarkStart w:id="195" w:name="_Toc110965650"/>
      <w:r w:rsidRPr="00E163BF">
        <w:rPr>
          <w:b w:val="0"/>
          <w:color w:val="auto"/>
          <w:sz w:val="22"/>
        </w:rPr>
        <w:t xml:space="preserve">Tabel V. </w:t>
      </w:r>
      <w:r w:rsidRPr="00E163BF">
        <w:rPr>
          <w:b w:val="0"/>
          <w:color w:val="auto"/>
          <w:sz w:val="22"/>
        </w:rPr>
        <w:fldChar w:fldCharType="begin"/>
      </w:r>
      <w:r w:rsidRPr="00E163BF">
        <w:rPr>
          <w:b w:val="0"/>
          <w:color w:val="auto"/>
          <w:sz w:val="22"/>
        </w:rPr>
        <w:instrText xml:space="preserve"> SEQ Tabel_V. \* ARABIC </w:instrText>
      </w:r>
      <w:r w:rsidRPr="00E163BF">
        <w:rPr>
          <w:b w:val="0"/>
          <w:color w:val="auto"/>
          <w:sz w:val="22"/>
        </w:rPr>
        <w:fldChar w:fldCharType="separate"/>
      </w:r>
      <w:r w:rsidR="00163B1B">
        <w:rPr>
          <w:b w:val="0"/>
          <w:noProof/>
          <w:color w:val="auto"/>
          <w:sz w:val="22"/>
        </w:rPr>
        <w:t>8</w:t>
      </w:r>
      <w:r w:rsidRPr="00E163BF">
        <w:rPr>
          <w:b w:val="0"/>
          <w:color w:val="auto"/>
          <w:sz w:val="22"/>
        </w:rPr>
        <w:fldChar w:fldCharType="end"/>
      </w:r>
      <w:r w:rsidRPr="00E163BF">
        <w:rPr>
          <w:b w:val="0"/>
          <w:color w:val="auto"/>
          <w:sz w:val="22"/>
        </w:rPr>
        <w:t xml:space="preserve"> Hasil Survei Fasilitas Keamanan</w:t>
      </w:r>
      <w:bookmarkEnd w:id="193"/>
      <w:bookmarkEnd w:id="194"/>
      <w:bookmarkEnd w:id="195"/>
    </w:p>
    <w:tbl>
      <w:tblPr>
        <w:tblStyle w:val="TableGrid1"/>
        <w:tblW w:w="6120" w:type="dxa"/>
        <w:tblInd w:w="1278" w:type="dxa"/>
        <w:tblLook w:val="04A0" w:firstRow="1" w:lastRow="0" w:firstColumn="1" w:lastColumn="0" w:noHBand="0" w:noVBand="1"/>
      </w:tblPr>
      <w:tblGrid>
        <w:gridCol w:w="1894"/>
        <w:gridCol w:w="2426"/>
        <w:gridCol w:w="1800"/>
      </w:tblGrid>
      <w:tr w:rsidR="00C83DC0" w:rsidRPr="00BD1CE2" w:rsidTr="004B7249">
        <w:trPr>
          <w:trHeight w:val="413"/>
        </w:trPr>
        <w:tc>
          <w:tcPr>
            <w:tcW w:w="1894" w:type="dxa"/>
            <w:shd w:val="clear" w:color="auto" w:fill="4F81BD" w:themeFill="accent1"/>
            <w:vAlign w:val="center"/>
          </w:tcPr>
          <w:p w:rsidR="00C83DC0" w:rsidRPr="00BD1CE2" w:rsidRDefault="00C83DC0" w:rsidP="00DE0E78">
            <w:pPr>
              <w:contextualSpacing/>
              <w:jc w:val="center"/>
              <w:rPr>
                <w:b/>
                <w:sz w:val="20"/>
                <w:szCs w:val="20"/>
              </w:rPr>
            </w:pPr>
            <w:r w:rsidRPr="00BD1CE2">
              <w:rPr>
                <w:b/>
                <w:sz w:val="20"/>
                <w:szCs w:val="20"/>
              </w:rPr>
              <w:t>Skor Nilai (Pn)</w:t>
            </w:r>
          </w:p>
        </w:tc>
        <w:tc>
          <w:tcPr>
            <w:tcW w:w="2426" w:type="dxa"/>
            <w:shd w:val="clear" w:color="auto" w:fill="4F81BD" w:themeFill="accent1"/>
            <w:vAlign w:val="center"/>
          </w:tcPr>
          <w:p w:rsidR="00C83DC0" w:rsidRPr="00BD1CE2" w:rsidRDefault="00C83DC0" w:rsidP="00DE0E78">
            <w:pPr>
              <w:contextualSpacing/>
              <w:jc w:val="center"/>
              <w:rPr>
                <w:b/>
                <w:sz w:val="20"/>
                <w:szCs w:val="20"/>
              </w:rPr>
            </w:pPr>
            <w:r w:rsidRPr="00BD1CE2">
              <w:rPr>
                <w:b/>
                <w:sz w:val="20"/>
                <w:szCs w:val="20"/>
              </w:rPr>
              <w:t>Penilaian</w:t>
            </w:r>
          </w:p>
        </w:tc>
        <w:tc>
          <w:tcPr>
            <w:tcW w:w="1800" w:type="dxa"/>
            <w:shd w:val="clear" w:color="auto" w:fill="4F81BD" w:themeFill="accent1"/>
            <w:vAlign w:val="center"/>
          </w:tcPr>
          <w:p w:rsidR="00C83DC0" w:rsidRPr="00BD1CE2" w:rsidRDefault="00C83DC0" w:rsidP="00DE0E78">
            <w:pPr>
              <w:contextualSpacing/>
              <w:jc w:val="center"/>
              <w:rPr>
                <w:b/>
                <w:sz w:val="20"/>
                <w:szCs w:val="20"/>
              </w:rPr>
            </w:pPr>
            <w:r w:rsidRPr="00BD1CE2">
              <w:rPr>
                <w:b/>
                <w:sz w:val="20"/>
                <w:szCs w:val="20"/>
              </w:rPr>
              <w:t>Responden (T)</w:t>
            </w:r>
          </w:p>
        </w:tc>
      </w:tr>
      <w:tr w:rsidR="00C83DC0" w:rsidRPr="00BD1CE2" w:rsidTr="004B7249">
        <w:trPr>
          <w:trHeight w:val="285"/>
        </w:trPr>
        <w:tc>
          <w:tcPr>
            <w:tcW w:w="1894" w:type="dxa"/>
            <w:vAlign w:val="center"/>
          </w:tcPr>
          <w:p w:rsidR="00C83DC0" w:rsidRPr="00BD1CE2" w:rsidRDefault="00C83DC0" w:rsidP="00DE0E78">
            <w:pPr>
              <w:ind w:left="270"/>
              <w:contextualSpacing/>
              <w:rPr>
                <w:bCs/>
                <w:sz w:val="20"/>
                <w:szCs w:val="20"/>
              </w:rPr>
            </w:pPr>
            <w:r w:rsidRPr="00BD1CE2">
              <w:rPr>
                <w:bCs/>
                <w:sz w:val="20"/>
                <w:szCs w:val="20"/>
              </w:rPr>
              <w:t>5</w:t>
            </w:r>
          </w:p>
        </w:tc>
        <w:tc>
          <w:tcPr>
            <w:tcW w:w="2426" w:type="dxa"/>
            <w:vAlign w:val="center"/>
          </w:tcPr>
          <w:p w:rsidR="00C83DC0" w:rsidRPr="00BD1CE2" w:rsidRDefault="00C83DC0" w:rsidP="00DE0E78">
            <w:pPr>
              <w:ind w:left="270"/>
              <w:contextualSpacing/>
              <w:rPr>
                <w:b/>
                <w:sz w:val="20"/>
                <w:szCs w:val="20"/>
              </w:rPr>
            </w:pPr>
            <w:r w:rsidRPr="00BD1CE2">
              <w:rPr>
                <w:rFonts w:eastAsia="Times New Roman"/>
                <w:sz w:val="20"/>
                <w:szCs w:val="20"/>
              </w:rPr>
              <w:t>Sangat Baik</w:t>
            </w:r>
          </w:p>
        </w:tc>
        <w:tc>
          <w:tcPr>
            <w:tcW w:w="1800" w:type="dxa"/>
            <w:vAlign w:val="center"/>
          </w:tcPr>
          <w:p w:rsidR="00C83DC0" w:rsidRPr="00BD1CE2" w:rsidRDefault="00C83DC0" w:rsidP="00DE0E78">
            <w:pPr>
              <w:ind w:left="270"/>
              <w:contextualSpacing/>
              <w:rPr>
                <w:bCs/>
                <w:sz w:val="20"/>
                <w:szCs w:val="20"/>
              </w:rPr>
            </w:pPr>
            <w:r w:rsidRPr="00BD1CE2">
              <w:rPr>
                <w:bCs/>
                <w:sz w:val="20"/>
                <w:szCs w:val="20"/>
              </w:rPr>
              <w:t>0</w:t>
            </w:r>
          </w:p>
        </w:tc>
      </w:tr>
      <w:tr w:rsidR="00C83DC0" w:rsidRPr="00BD1CE2" w:rsidTr="004B7249">
        <w:trPr>
          <w:trHeight w:val="372"/>
        </w:trPr>
        <w:tc>
          <w:tcPr>
            <w:tcW w:w="1894" w:type="dxa"/>
            <w:vAlign w:val="center"/>
          </w:tcPr>
          <w:p w:rsidR="00C83DC0" w:rsidRPr="00BD1CE2" w:rsidRDefault="00C83DC0" w:rsidP="00DE0E78">
            <w:pPr>
              <w:ind w:left="270"/>
              <w:contextualSpacing/>
              <w:rPr>
                <w:bCs/>
                <w:sz w:val="20"/>
                <w:szCs w:val="20"/>
              </w:rPr>
            </w:pPr>
            <w:r w:rsidRPr="00BD1CE2">
              <w:rPr>
                <w:bCs/>
                <w:sz w:val="20"/>
                <w:szCs w:val="20"/>
              </w:rPr>
              <w:t>4</w:t>
            </w:r>
          </w:p>
        </w:tc>
        <w:tc>
          <w:tcPr>
            <w:tcW w:w="2426" w:type="dxa"/>
            <w:vAlign w:val="center"/>
          </w:tcPr>
          <w:p w:rsidR="00C83DC0" w:rsidRPr="00BD1CE2" w:rsidRDefault="00C83DC0" w:rsidP="00DE0E78">
            <w:pPr>
              <w:ind w:left="270"/>
              <w:contextualSpacing/>
              <w:rPr>
                <w:b/>
                <w:sz w:val="20"/>
                <w:szCs w:val="20"/>
              </w:rPr>
            </w:pPr>
            <w:r w:rsidRPr="00BD1CE2">
              <w:rPr>
                <w:rFonts w:eastAsia="Times New Roman"/>
                <w:sz w:val="20"/>
                <w:szCs w:val="20"/>
              </w:rPr>
              <w:t>Baik</w:t>
            </w:r>
          </w:p>
        </w:tc>
        <w:tc>
          <w:tcPr>
            <w:tcW w:w="1800" w:type="dxa"/>
            <w:vAlign w:val="center"/>
          </w:tcPr>
          <w:p w:rsidR="00C83DC0" w:rsidRPr="00BD1CE2" w:rsidRDefault="00C83DC0" w:rsidP="00DE0E78">
            <w:pPr>
              <w:ind w:left="270"/>
              <w:contextualSpacing/>
              <w:rPr>
                <w:bCs/>
                <w:sz w:val="20"/>
                <w:szCs w:val="20"/>
              </w:rPr>
            </w:pPr>
            <w:r w:rsidRPr="00BD1CE2">
              <w:rPr>
                <w:bCs/>
                <w:sz w:val="20"/>
                <w:szCs w:val="20"/>
              </w:rPr>
              <w:t>0</w:t>
            </w:r>
          </w:p>
        </w:tc>
      </w:tr>
      <w:tr w:rsidR="00C83DC0" w:rsidRPr="00BD1CE2" w:rsidTr="004B7249">
        <w:trPr>
          <w:trHeight w:val="250"/>
        </w:trPr>
        <w:tc>
          <w:tcPr>
            <w:tcW w:w="1894" w:type="dxa"/>
            <w:vAlign w:val="center"/>
          </w:tcPr>
          <w:p w:rsidR="00C83DC0" w:rsidRPr="00BD1CE2" w:rsidRDefault="00C83DC0" w:rsidP="00DE0E78">
            <w:pPr>
              <w:ind w:left="270"/>
              <w:contextualSpacing/>
              <w:rPr>
                <w:bCs/>
                <w:sz w:val="20"/>
                <w:szCs w:val="20"/>
              </w:rPr>
            </w:pPr>
            <w:r w:rsidRPr="00BD1CE2">
              <w:rPr>
                <w:bCs/>
                <w:sz w:val="20"/>
                <w:szCs w:val="20"/>
              </w:rPr>
              <w:t>3</w:t>
            </w:r>
          </w:p>
        </w:tc>
        <w:tc>
          <w:tcPr>
            <w:tcW w:w="2426" w:type="dxa"/>
            <w:vAlign w:val="center"/>
          </w:tcPr>
          <w:p w:rsidR="00C83DC0" w:rsidRPr="00BD1CE2" w:rsidRDefault="00C83DC0" w:rsidP="00DE0E78">
            <w:pPr>
              <w:ind w:left="270"/>
              <w:contextualSpacing/>
              <w:rPr>
                <w:b/>
                <w:sz w:val="20"/>
                <w:szCs w:val="20"/>
              </w:rPr>
            </w:pPr>
            <w:r w:rsidRPr="00BD1CE2">
              <w:rPr>
                <w:rFonts w:eastAsia="Times New Roman"/>
                <w:sz w:val="20"/>
                <w:szCs w:val="20"/>
              </w:rPr>
              <w:t xml:space="preserve">Cukup </w:t>
            </w:r>
          </w:p>
        </w:tc>
        <w:tc>
          <w:tcPr>
            <w:tcW w:w="1800" w:type="dxa"/>
            <w:vAlign w:val="center"/>
          </w:tcPr>
          <w:p w:rsidR="00C83DC0" w:rsidRPr="00BD1CE2" w:rsidRDefault="00C83DC0" w:rsidP="00DE0E78">
            <w:pPr>
              <w:ind w:left="270"/>
              <w:contextualSpacing/>
              <w:rPr>
                <w:bCs/>
                <w:sz w:val="20"/>
                <w:szCs w:val="20"/>
              </w:rPr>
            </w:pPr>
            <w:r>
              <w:rPr>
                <w:bCs/>
                <w:sz w:val="20"/>
                <w:szCs w:val="20"/>
              </w:rPr>
              <w:t>3</w:t>
            </w:r>
          </w:p>
        </w:tc>
      </w:tr>
      <w:tr w:rsidR="00C83DC0" w:rsidRPr="00BD1CE2" w:rsidTr="004B7249">
        <w:trPr>
          <w:trHeight w:val="372"/>
        </w:trPr>
        <w:tc>
          <w:tcPr>
            <w:tcW w:w="1894" w:type="dxa"/>
            <w:vAlign w:val="center"/>
          </w:tcPr>
          <w:p w:rsidR="00C83DC0" w:rsidRPr="00BD1CE2" w:rsidRDefault="00C83DC0" w:rsidP="00DE0E78">
            <w:pPr>
              <w:ind w:left="270"/>
              <w:contextualSpacing/>
              <w:rPr>
                <w:bCs/>
                <w:sz w:val="20"/>
                <w:szCs w:val="20"/>
              </w:rPr>
            </w:pPr>
            <w:r w:rsidRPr="00BD1CE2">
              <w:rPr>
                <w:bCs/>
                <w:sz w:val="20"/>
                <w:szCs w:val="20"/>
              </w:rPr>
              <w:t>2</w:t>
            </w:r>
          </w:p>
        </w:tc>
        <w:tc>
          <w:tcPr>
            <w:tcW w:w="2426" w:type="dxa"/>
            <w:vAlign w:val="center"/>
          </w:tcPr>
          <w:p w:rsidR="00C83DC0" w:rsidRPr="00BD1CE2" w:rsidRDefault="00C83DC0" w:rsidP="00DE0E78">
            <w:pPr>
              <w:ind w:left="270"/>
              <w:contextualSpacing/>
              <w:rPr>
                <w:b/>
                <w:sz w:val="20"/>
                <w:szCs w:val="20"/>
              </w:rPr>
            </w:pPr>
            <w:r w:rsidRPr="00BD1CE2">
              <w:rPr>
                <w:rFonts w:eastAsia="Times New Roman"/>
                <w:sz w:val="20"/>
                <w:szCs w:val="20"/>
              </w:rPr>
              <w:t>Kurang</w:t>
            </w:r>
          </w:p>
        </w:tc>
        <w:tc>
          <w:tcPr>
            <w:tcW w:w="1800" w:type="dxa"/>
            <w:vAlign w:val="center"/>
          </w:tcPr>
          <w:p w:rsidR="00C83DC0" w:rsidRPr="00BD1CE2" w:rsidRDefault="00C83DC0" w:rsidP="00DE0E78">
            <w:pPr>
              <w:ind w:left="270"/>
              <w:contextualSpacing/>
              <w:rPr>
                <w:bCs/>
                <w:sz w:val="20"/>
                <w:szCs w:val="20"/>
              </w:rPr>
            </w:pPr>
            <w:r>
              <w:rPr>
                <w:bCs/>
                <w:sz w:val="20"/>
                <w:szCs w:val="20"/>
              </w:rPr>
              <w:t>10</w:t>
            </w:r>
          </w:p>
        </w:tc>
      </w:tr>
      <w:tr w:rsidR="00C83DC0" w:rsidRPr="00BD1CE2" w:rsidTr="004B7249">
        <w:trPr>
          <w:trHeight w:val="372"/>
        </w:trPr>
        <w:tc>
          <w:tcPr>
            <w:tcW w:w="1894" w:type="dxa"/>
            <w:vAlign w:val="center"/>
          </w:tcPr>
          <w:p w:rsidR="00C83DC0" w:rsidRPr="00BD1CE2" w:rsidRDefault="00C83DC0" w:rsidP="00DE0E78">
            <w:pPr>
              <w:ind w:left="270"/>
              <w:contextualSpacing/>
              <w:rPr>
                <w:bCs/>
                <w:sz w:val="20"/>
                <w:szCs w:val="20"/>
              </w:rPr>
            </w:pPr>
            <w:r w:rsidRPr="00BD1CE2">
              <w:rPr>
                <w:bCs/>
                <w:sz w:val="20"/>
                <w:szCs w:val="20"/>
              </w:rPr>
              <w:t>1</w:t>
            </w:r>
          </w:p>
        </w:tc>
        <w:tc>
          <w:tcPr>
            <w:tcW w:w="2426" w:type="dxa"/>
            <w:vAlign w:val="center"/>
          </w:tcPr>
          <w:p w:rsidR="00C83DC0" w:rsidRPr="00BD1CE2" w:rsidRDefault="00C83DC0" w:rsidP="00DE0E78">
            <w:pPr>
              <w:ind w:left="270"/>
              <w:contextualSpacing/>
              <w:rPr>
                <w:b/>
                <w:sz w:val="20"/>
                <w:szCs w:val="20"/>
              </w:rPr>
            </w:pPr>
            <w:r w:rsidRPr="00BD1CE2">
              <w:rPr>
                <w:rFonts w:eastAsia="Times New Roman"/>
                <w:sz w:val="20"/>
                <w:szCs w:val="20"/>
              </w:rPr>
              <w:t>Tidak Baik</w:t>
            </w:r>
          </w:p>
        </w:tc>
        <w:tc>
          <w:tcPr>
            <w:tcW w:w="1800" w:type="dxa"/>
            <w:vAlign w:val="center"/>
          </w:tcPr>
          <w:p w:rsidR="00C83DC0" w:rsidRPr="00BD1CE2" w:rsidRDefault="00C83DC0" w:rsidP="00DE0E78">
            <w:pPr>
              <w:ind w:left="270"/>
              <w:contextualSpacing/>
              <w:rPr>
                <w:bCs/>
                <w:sz w:val="20"/>
                <w:szCs w:val="20"/>
              </w:rPr>
            </w:pPr>
            <w:r w:rsidRPr="00BD1CE2">
              <w:rPr>
                <w:bCs/>
                <w:sz w:val="20"/>
                <w:szCs w:val="20"/>
              </w:rPr>
              <w:t>27</w:t>
            </w:r>
          </w:p>
        </w:tc>
      </w:tr>
      <w:tr w:rsidR="00C83DC0" w:rsidRPr="00BD1CE2" w:rsidTr="004B7249">
        <w:trPr>
          <w:trHeight w:val="266"/>
        </w:trPr>
        <w:tc>
          <w:tcPr>
            <w:tcW w:w="4320" w:type="dxa"/>
            <w:gridSpan w:val="2"/>
          </w:tcPr>
          <w:p w:rsidR="00C83DC0" w:rsidRPr="00BD1CE2" w:rsidRDefault="00C83DC0" w:rsidP="009F68FB">
            <w:pPr>
              <w:contextualSpacing/>
              <w:jc w:val="center"/>
              <w:rPr>
                <w:b/>
                <w:sz w:val="20"/>
                <w:szCs w:val="20"/>
              </w:rPr>
            </w:pPr>
            <w:r w:rsidRPr="00BD1CE2">
              <w:rPr>
                <w:rFonts w:eastAsia="Times New Roman"/>
                <w:b/>
                <w:bCs/>
                <w:sz w:val="20"/>
                <w:szCs w:val="20"/>
              </w:rPr>
              <w:t>Jumlah Responden</w:t>
            </w:r>
          </w:p>
        </w:tc>
        <w:tc>
          <w:tcPr>
            <w:tcW w:w="1800" w:type="dxa"/>
          </w:tcPr>
          <w:p w:rsidR="00C83DC0" w:rsidRPr="00BD1CE2" w:rsidRDefault="00C83DC0" w:rsidP="009F68FB">
            <w:pPr>
              <w:contextualSpacing/>
              <w:jc w:val="center"/>
              <w:rPr>
                <w:b/>
                <w:sz w:val="20"/>
                <w:szCs w:val="20"/>
              </w:rPr>
            </w:pPr>
            <w:r>
              <w:rPr>
                <w:b/>
                <w:sz w:val="20"/>
                <w:szCs w:val="20"/>
              </w:rPr>
              <w:t>40</w:t>
            </w:r>
          </w:p>
        </w:tc>
      </w:tr>
      <w:tr w:rsidR="00C83DC0" w:rsidRPr="00BD1CE2" w:rsidTr="004B7249">
        <w:trPr>
          <w:trHeight w:val="372"/>
        </w:trPr>
        <w:tc>
          <w:tcPr>
            <w:tcW w:w="4320" w:type="dxa"/>
            <w:gridSpan w:val="2"/>
          </w:tcPr>
          <w:p w:rsidR="00C83DC0" w:rsidRPr="00BD1CE2" w:rsidRDefault="00C83DC0" w:rsidP="009F68FB">
            <w:pPr>
              <w:contextualSpacing/>
              <w:jc w:val="center"/>
              <w:rPr>
                <w:b/>
                <w:iCs/>
                <w:sz w:val="20"/>
                <w:szCs w:val="20"/>
              </w:rPr>
            </w:pPr>
            <w:r w:rsidRPr="00BD1CE2">
              <w:rPr>
                <w:rFonts w:eastAsia="Times New Roman"/>
                <w:b/>
                <w:bCs/>
                <w:iCs/>
                <w:sz w:val="20"/>
                <w:szCs w:val="20"/>
              </w:rPr>
              <w:t>T x Pn</w:t>
            </w:r>
          </w:p>
        </w:tc>
        <w:tc>
          <w:tcPr>
            <w:tcW w:w="1800" w:type="dxa"/>
          </w:tcPr>
          <w:p w:rsidR="00C83DC0" w:rsidRPr="00BD1CE2" w:rsidRDefault="00C83DC0" w:rsidP="009F68FB">
            <w:pPr>
              <w:contextualSpacing/>
              <w:jc w:val="center"/>
              <w:rPr>
                <w:b/>
                <w:sz w:val="20"/>
                <w:szCs w:val="20"/>
              </w:rPr>
            </w:pPr>
            <w:r>
              <w:rPr>
                <w:b/>
                <w:sz w:val="20"/>
                <w:szCs w:val="20"/>
              </w:rPr>
              <w:t>56</w:t>
            </w:r>
          </w:p>
        </w:tc>
      </w:tr>
    </w:tbl>
    <w:p w:rsidR="00C83DC0" w:rsidRDefault="00C83DC0" w:rsidP="004B7249">
      <w:pPr>
        <w:ind w:left="720" w:firstLine="720"/>
        <w:rPr>
          <w:i/>
          <w:iCs/>
          <w:sz w:val="18"/>
          <w:szCs w:val="28"/>
        </w:rPr>
      </w:pPr>
      <w:r w:rsidRPr="00BD1CE2">
        <w:rPr>
          <w:iCs/>
          <w:szCs w:val="28"/>
        </w:rPr>
        <w:t xml:space="preserve">  </w:t>
      </w:r>
      <w:r w:rsidRPr="00414812">
        <w:rPr>
          <w:i/>
          <w:iCs/>
          <w:sz w:val="18"/>
          <w:szCs w:val="28"/>
        </w:rPr>
        <w:t>Sumber : Hasil Analisis 2022</w:t>
      </w:r>
    </w:p>
    <w:p w:rsidR="004B7249" w:rsidRDefault="004B7249" w:rsidP="004B7249">
      <w:pPr>
        <w:rPr>
          <w:iCs/>
          <w:szCs w:val="28"/>
        </w:rPr>
      </w:pPr>
      <w:r>
        <w:rPr>
          <w:iCs/>
          <w:szCs w:val="28"/>
        </w:rPr>
        <w:tab/>
      </w:r>
    </w:p>
    <w:p w:rsidR="004B7249" w:rsidRDefault="004B7249" w:rsidP="004B7249">
      <w:pPr>
        <w:spacing w:line="360" w:lineRule="auto"/>
        <w:ind w:left="3150" w:hanging="1710"/>
        <w:rPr>
          <w:iCs/>
          <w:szCs w:val="28"/>
        </w:rPr>
      </w:pPr>
      <w:r>
        <w:rPr>
          <w:iCs/>
          <w:szCs w:val="28"/>
        </w:rPr>
        <w:t>Skor Penilaian = (T</w:t>
      </w:r>
      <w:r w:rsidRPr="00BE661D">
        <w:rPr>
          <w:iCs/>
          <w:szCs w:val="28"/>
          <w:vertAlign w:val="subscript"/>
        </w:rPr>
        <w:t>1</w:t>
      </w:r>
      <w:r>
        <w:rPr>
          <w:iCs/>
          <w:szCs w:val="28"/>
        </w:rPr>
        <w:t xml:space="preserve"> X Pn</w:t>
      </w:r>
      <w:r w:rsidRPr="00BE661D">
        <w:rPr>
          <w:iCs/>
          <w:szCs w:val="28"/>
          <w:vertAlign w:val="subscript"/>
        </w:rPr>
        <w:t>1</w:t>
      </w:r>
      <w:r>
        <w:rPr>
          <w:iCs/>
          <w:szCs w:val="28"/>
        </w:rPr>
        <w:t>) + (T</w:t>
      </w:r>
      <w:r>
        <w:rPr>
          <w:iCs/>
          <w:szCs w:val="28"/>
          <w:vertAlign w:val="subscript"/>
        </w:rPr>
        <w:t>2</w:t>
      </w:r>
      <w:r>
        <w:rPr>
          <w:iCs/>
          <w:szCs w:val="28"/>
        </w:rPr>
        <w:t xml:space="preserve"> X Pn</w:t>
      </w:r>
      <w:r>
        <w:rPr>
          <w:iCs/>
          <w:szCs w:val="28"/>
          <w:vertAlign w:val="subscript"/>
        </w:rPr>
        <w:t>2</w:t>
      </w:r>
      <w:r>
        <w:rPr>
          <w:iCs/>
          <w:szCs w:val="28"/>
        </w:rPr>
        <w:t>) + (T</w:t>
      </w:r>
      <w:r>
        <w:rPr>
          <w:iCs/>
          <w:szCs w:val="28"/>
          <w:vertAlign w:val="subscript"/>
        </w:rPr>
        <w:t>3</w:t>
      </w:r>
      <w:r>
        <w:rPr>
          <w:iCs/>
          <w:szCs w:val="28"/>
        </w:rPr>
        <w:t xml:space="preserve"> X Pn</w:t>
      </w:r>
      <w:r>
        <w:rPr>
          <w:iCs/>
          <w:szCs w:val="28"/>
          <w:vertAlign w:val="subscript"/>
        </w:rPr>
        <w:t>3</w:t>
      </w:r>
      <w:r>
        <w:rPr>
          <w:iCs/>
          <w:szCs w:val="28"/>
        </w:rPr>
        <w:t>) + (T</w:t>
      </w:r>
      <w:r>
        <w:rPr>
          <w:iCs/>
          <w:szCs w:val="28"/>
          <w:vertAlign w:val="subscript"/>
        </w:rPr>
        <w:t>4</w:t>
      </w:r>
      <w:r>
        <w:rPr>
          <w:iCs/>
          <w:szCs w:val="28"/>
        </w:rPr>
        <w:t xml:space="preserve"> X Pn</w:t>
      </w:r>
      <w:r>
        <w:rPr>
          <w:iCs/>
          <w:szCs w:val="28"/>
          <w:vertAlign w:val="subscript"/>
        </w:rPr>
        <w:t>4</w:t>
      </w:r>
      <w:r>
        <w:rPr>
          <w:iCs/>
          <w:szCs w:val="28"/>
        </w:rPr>
        <w:t>) + (T</w:t>
      </w:r>
      <w:r>
        <w:rPr>
          <w:iCs/>
          <w:szCs w:val="28"/>
          <w:vertAlign w:val="subscript"/>
        </w:rPr>
        <w:t>5</w:t>
      </w:r>
      <w:r>
        <w:rPr>
          <w:iCs/>
          <w:szCs w:val="28"/>
        </w:rPr>
        <w:t xml:space="preserve"> X Pn</w:t>
      </w:r>
      <w:r>
        <w:rPr>
          <w:iCs/>
          <w:szCs w:val="28"/>
          <w:vertAlign w:val="subscript"/>
        </w:rPr>
        <w:t>5</w:t>
      </w:r>
      <w:r>
        <w:rPr>
          <w:iCs/>
          <w:szCs w:val="28"/>
        </w:rPr>
        <w:t>)</w:t>
      </w:r>
    </w:p>
    <w:p w:rsidR="004B7249" w:rsidRDefault="004B7249" w:rsidP="004B7249">
      <w:pPr>
        <w:spacing w:line="360" w:lineRule="auto"/>
        <w:ind w:left="3150" w:hanging="270"/>
        <w:rPr>
          <w:iCs/>
          <w:szCs w:val="28"/>
        </w:rPr>
      </w:pPr>
      <w:r>
        <w:rPr>
          <w:iCs/>
          <w:szCs w:val="28"/>
        </w:rPr>
        <w:t>= (27 X 1) + (10 X 2) + (3 X 3) + (0 X 4) + (0 X 5)</w:t>
      </w:r>
    </w:p>
    <w:p w:rsidR="004B7249" w:rsidRDefault="004B7249" w:rsidP="004B7249">
      <w:pPr>
        <w:spacing w:line="360" w:lineRule="auto"/>
        <w:ind w:left="3150" w:hanging="270"/>
        <w:rPr>
          <w:iCs/>
          <w:szCs w:val="28"/>
        </w:rPr>
      </w:pPr>
      <w:r>
        <w:rPr>
          <w:iCs/>
          <w:szCs w:val="28"/>
        </w:rPr>
        <w:t>= 56</w:t>
      </w:r>
    </w:p>
    <w:p w:rsidR="004B7249" w:rsidRPr="004B7249" w:rsidRDefault="004B7249" w:rsidP="004B7249">
      <w:pPr>
        <w:spacing w:line="360" w:lineRule="auto"/>
        <w:ind w:left="3150" w:hanging="270"/>
        <w:rPr>
          <w:iCs/>
          <w:szCs w:val="28"/>
        </w:rPr>
      </w:pPr>
    </w:p>
    <w:p w:rsidR="00C83DC0" w:rsidRPr="00BD1CE2" w:rsidRDefault="00C83DC0" w:rsidP="00DE0E78">
      <w:pPr>
        <w:spacing w:line="360" w:lineRule="auto"/>
        <w:ind w:left="810"/>
        <w:jc w:val="both"/>
      </w:pPr>
      <w:bookmarkStart w:id="196" w:name="_Toc47727570"/>
      <w:r>
        <w:t xml:space="preserve">c. </w:t>
      </w:r>
      <w:r w:rsidRPr="00BD1CE2">
        <w:t>Informasi gangguan kemanan</w:t>
      </w:r>
      <w:bookmarkEnd w:id="196"/>
    </w:p>
    <w:p w:rsidR="005733D5" w:rsidRDefault="00C83DC0" w:rsidP="004B7249">
      <w:pPr>
        <w:spacing w:line="360" w:lineRule="auto"/>
        <w:ind w:left="1080" w:firstLine="720"/>
        <w:jc w:val="both"/>
      </w:pPr>
      <w:r w:rsidRPr="00BD1CE2">
        <w:t xml:space="preserve">Terkait dengan aspek keamanan maka pihak pengelola pelabuhan harus menyediakan informasi gangguan keamanan berupa stiker yang berisi nomor telepon dan SMS pengaduan gangguan keamanan yang ditempel di pada tempat yang strategis dan mudah dilihat oleh pengguna jasa pelabuhan untuk keamanan jika terjadi gangguan keamanan pada penumpang. </w:t>
      </w:r>
    </w:p>
    <w:p w:rsidR="00D63BDD" w:rsidRPr="00BD1CE2" w:rsidRDefault="00D63BDD" w:rsidP="004B7249">
      <w:pPr>
        <w:spacing w:line="360" w:lineRule="auto"/>
        <w:ind w:left="1080" w:firstLine="720"/>
        <w:jc w:val="both"/>
      </w:pPr>
    </w:p>
    <w:p w:rsidR="00C83DC0" w:rsidRPr="00E163BF" w:rsidRDefault="004B7249" w:rsidP="00C83DC0">
      <w:pPr>
        <w:pStyle w:val="Caption"/>
        <w:keepNext/>
        <w:jc w:val="center"/>
        <w:rPr>
          <w:b w:val="0"/>
          <w:color w:val="auto"/>
          <w:sz w:val="22"/>
        </w:rPr>
      </w:pPr>
      <w:bookmarkStart w:id="197" w:name="_Toc108670801"/>
      <w:bookmarkStart w:id="198" w:name="_Toc109165258"/>
      <w:r>
        <w:rPr>
          <w:b w:val="0"/>
          <w:color w:val="auto"/>
          <w:sz w:val="22"/>
        </w:rPr>
        <w:t xml:space="preserve">         </w:t>
      </w:r>
      <w:bookmarkStart w:id="199" w:name="_Toc110965651"/>
      <w:r w:rsidR="00C83DC0" w:rsidRPr="00E163BF">
        <w:rPr>
          <w:b w:val="0"/>
          <w:color w:val="auto"/>
          <w:sz w:val="22"/>
        </w:rPr>
        <w:t xml:space="preserve">Tabel V. </w:t>
      </w:r>
      <w:r w:rsidR="00C83DC0" w:rsidRPr="00E163BF">
        <w:rPr>
          <w:b w:val="0"/>
          <w:color w:val="auto"/>
          <w:sz w:val="22"/>
        </w:rPr>
        <w:fldChar w:fldCharType="begin"/>
      </w:r>
      <w:r w:rsidR="00C83DC0" w:rsidRPr="00E163BF">
        <w:rPr>
          <w:b w:val="0"/>
          <w:color w:val="auto"/>
          <w:sz w:val="22"/>
        </w:rPr>
        <w:instrText xml:space="preserve"> SEQ Tabel_V. \* ARABIC </w:instrText>
      </w:r>
      <w:r w:rsidR="00C83DC0" w:rsidRPr="00E163BF">
        <w:rPr>
          <w:b w:val="0"/>
          <w:color w:val="auto"/>
          <w:sz w:val="22"/>
        </w:rPr>
        <w:fldChar w:fldCharType="separate"/>
      </w:r>
      <w:r w:rsidR="00163B1B">
        <w:rPr>
          <w:b w:val="0"/>
          <w:noProof/>
          <w:color w:val="auto"/>
          <w:sz w:val="22"/>
        </w:rPr>
        <w:t>9</w:t>
      </w:r>
      <w:r w:rsidR="00C83DC0" w:rsidRPr="00E163BF">
        <w:rPr>
          <w:b w:val="0"/>
          <w:color w:val="auto"/>
          <w:sz w:val="22"/>
        </w:rPr>
        <w:fldChar w:fldCharType="end"/>
      </w:r>
      <w:r w:rsidR="00C83DC0" w:rsidRPr="00E163BF">
        <w:rPr>
          <w:b w:val="0"/>
          <w:color w:val="auto"/>
          <w:sz w:val="22"/>
        </w:rPr>
        <w:t xml:space="preserve"> Pelayanan Informasi Gangguan Keamanan</w:t>
      </w:r>
      <w:bookmarkEnd w:id="197"/>
      <w:bookmarkEnd w:id="198"/>
      <w:bookmarkEnd w:id="199"/>
    </w:p>
    <w:tbl>
      <w:tblPr>
        <w:tblStyle w:val="TableGrid1"/>
        <w:tblW w:w="7339" w:type="dxa"/>
        <w:tblInd w:w="828" w:type="dxa"/>
        <w:tblLayout w:type="fixed"/>
        <w:tblLook w:val="04A0" w:firstRow="1" w:lastRow="0" w:firstColumn="1" w:lastColumn="0" w:noHBand="0" w:noVBand="1"/>
      </w:tblPr>
      <w:tblGrid>
        <w:gridCol w:w="1134"/>
        <w:gridCol w:w="1566"/>
        <w:gridCol w:w="1498"/>
        <w:gridCol w:w="1276"/>
        <w:gridCol w:w="1865"/>
      </w:tblGrid>
      <w:tr w:rsidR="004B7249" w:rsidRPr="00BD1CE2" w:rsidTr="004B7249">
        <w:trPr>
          <w:trHeight w:val="503"/>
        </w:trPr>
        <w:tc>
          <w:tcPr>
            <w:tcW w:w="1134" w:type="dxa"/>
            <w:shd w:val="clear" w:color="auto" w:fill="4F81BD" w:themeFill="accent1"/>
          </w:tcPr>
          <w:p w:rsidR="004B7249" w:rsidRPr="00BD1CE2" w:rsidRDefault="004B7249" w:rsidP="009F68FB">
            <w:pPr>
              <w:pStyle w:val="ListParagraph"/>
              <w:ind w:left="0"/>
              <w:jc w:val="center"/>
              <w:rPr>
                <w:b/>
                <w:sz w:val="20"/>
                <w:szCs w:val="20"/>
              </w:rPr>
            </w:pPr>
            <w:r>
              <w:rPr>
                <w:b/>
                <w:sz w:val="20"/>
                <w:szCs w:val="20"/>
              </w:rPr>
              <w:t xml:space="preserve">       </w:t>
            </w:r>
            <w:r w:rsidRPr="00BD1CE2">
              <w:rPr>
                <w:b/>
                <w:sz w:val="20"/>
                <w:szCs w:val="20"/>
              </w:rPr>
              <w:t>Tolak Ukur</w:t>
            </w:r>
          </w:p>
        </w:tc>
        <w:tc>
          <w:tcPr>
            <w:tcW w:w="1566" w:type="dxa"/>
            <w:shd w:val="clear" w:color="auto" w:fill="4F81BD" w:themeFill="accent1"/>
          </w:tcPr>
          <w:p w:rsidR="004B7249" w:rsidRPr="00BD1CE2" w:rsidRDefault="004B7249" w:rsidP="009F68FB">
            <w:pPr>
              <w:pStyle w:val="ListParagraph"/>
              <w:ind w:left="0"/>
              <w:jc w:val="center"/>
              <w:rPr>
                <w:b/>
                <w:sz w:val="20"/>
                <w:szCs w:val="20"/>
              </w:rPr>
            </w:pPr>
            <w:r w:rsidRPr="00BD1CE2">
              <w:rPr>
                <w:b/>
                <w:sz w:val="20"/>
                <w:szCs w:val="20"/>
              </w:rPr>
              <w:t>Uraian</w:t>
            </w:r>
          </w:p>
        </w:tc>
        <w:tc>
          <w:tcPr>
            <w:tcW w:w="1498" w:type="dxa"/>
            <w:shd w:val="clear" w:color="auto" w:fill="4F81BD" w:themeFill="accent1"/>
          </w:tcPr>
          <w:p w:rsidR="004B7249" w:rsidRPr="00BD1CE2" w:rsidRDefault="004B7249" w:rsidP="009F68FB">
            <w:pPr>
              <w:pStyle w:val="ListParagraph"/>
              <w:ind w:left="0"/>
              <w:jc w:val="center"/>
              <w:rPr>
                <w:b/>
                <w:sz w:val="20"/>
                <w:szCs w:val="20"/>
              </w:rPr>
            </w:pPr>
            <w:r w:rsidRPr="00BD1CE2">
              <w:rPr>
                <w:b/>
                <w:sz w:val="20"/>
                <w:szCs w:val="20"/>
              </w:rPr>
              <w:t>Indikator</w:t>
            </w:r>
          </w:p>
        </w:tc>
        <w:tc>
          <w:tcPr>
            <w:tcW w:w="1276" w:type="dxa"/>
            <w:shd w:val="clear" w:color="auto" w:fill="4F81BD" w:themeFill="accent1"/>
          </w:tcPr>
          <w:p w:rsidR="004B7249" w:rsidRPr="00BD1CE2" w:rsidRDefault="004B7249" w:rsidP="009F68FB">
            <w:pPr>
              <w:pStyle w:val="ListParagraph"/>
              <w:ind w:left="0"/>
              <w:jc w:val="center"/>
              <w:rPr>
                <w:b/>
                <w:sz w:val="20"/>
                <w:szCs w:val="20"/>
              </w:rPr>
            </w:pPr>
            <w:r w:rsidRPr="00BD1CE2">
              <w:rPr>
                <w:b/>
                <w:sz w:val="20"/>
                <w:szCs w:val="20"/>
              </w:rPr>
              <w:t>Jenis Pelayanan</w:t>
            </w:r>
          </w:p>
        </w:tc>
        <w:tc>
          <w:tcPr>
            <w:tcW w:w="1865" w:type="dxa"/>
            <w:shd w:val="clear" w:color="auto" w:fill="4F81BD" w:themeFill="accent1"/>
          </w:tcPr>
          <w:p w:rsidR="004B7249" w:rsidRPr="00BD1CE2" w:rsidRDefault="004B7249" w:rsidP="009F68FB">
            <w:pPr>
              <w:pStyle w:val="ListParagraph"/>
              <w:ind w:left="0"/>
              <w:jc w:val="center"/>
              <w:rPr>
                <w:b/>
                <w:sz w:val="20"/>
                <w:szCs w:val="20"/>
              </w:rPr>
            </w:pPr>
          </w:p>
          <w:p w:rsidR="004B7249" w:rsidRPr="00BD1CE2" w:rsidRDefault="004B7249" w:rsidP="009F68FB">
            <w:pPr>
              <w:pStyle w:val="ListParagraph"/>
              <w:ind w:left="0"/>
              <w:jc w:val="center"/>
              <w:rPr>
                <w:b/>
                <w:sz w:val="20"/>
                <w:szCs w:val="20"/>
              </w:rPr>
            </w:pPr>
            <w:r w:rsidRPr="00BD1CE2">
              <w:rPr>
                <w:b/>
                <w:sz w:val="20"/>
                <w:szCs w:val="20"/>
              </w:rPr>
              <w:t>Keterangan</w:t>
            </w:r>
          </w:p>
        </w:tc>
      </w:tr>
      <w:tr w:rsidR="004B7249" w:rsidRPr="00BD1CE2" w:rsidTr="004B7249">
        <w:trPr>
          <w:trHeight w:val="1368"/>
        </w:trPr>
        <w:tc>
          <w:tcPr>
            <w:tcW w:w="1134" w:type="dxa"/>
          </w:tcPr>
          <w:p w:rsidR="004B7249" w:rsidRPr="00BD1CE2" w:rsidRDefault="004B7249" w:rsidP="009F68FB">
            <w:pPr>
              <w:rPr>
                <w:sz w:val="20"/>
                <w:szCs w:val="20"/>
              </w:rPr>
            </w:pPr>
            <w:r w:rsidRPr="00BD1CE2">
              <w:rPr>
                <w:sz w:val="20"/>
                <w:szCs w:val="20"/>
              </w:rPr>
              <w:t>Tersedia stiker yang mudah terlihat dan jelas terbaca</w:t>
            </w:r>
          </w:p>
        </w:tc>
        <w:tc>
          <w:tcPr>
            <w:tcW w:w="1566" w:type="dxa"/>
          </w:tcPr>
          <w:p w:rsidR="004B7249" w:rsidRPr="00BD1CE2" w:rsidRDefault="004B7249" w:rsidP="009F68FB">
            <w:pPr>
              <w:pStyle w:val="ListParagraph"/>
              <w:ind w:left="0"/>
              <w:rPr>
                <w:sz w:val="20"/>
                <w:szCs w:val="20"/>
              </w:rPr>
            </w:pPr>
            <w:r w:rsidRPr="00BD1CE2">
              <w:rPr>
                <w:sz w:val="20"/>
                <w:szCs w:val="20"/>
              </w:rPr>
              <w:t>I</w:t>
            </w:r>
            <w:r>
              <w:rPr>
                <w:sz w:val="20"/>
                <w:szCs w:val="20"/>
              </w:rPr>
              <w:t xml:space="preserve">    i</w:t>
            </w:r>
            <w:r w:rsidRPr="00BD1CE2">
              <w:rPr>
                <w:sz w:val="20"/>
                <w:szCs w:val="20"/>
              </w:rPr>
              <w:t>nformasi yang disampaikan kepada pengguna jasa apabila mendapatkan gangguan keamanan berupa stiker dan/ atau SMS pengaduan yang ditempel pada tempat yang strategis dan mudah dilihat</w:t>
            </w:r>
          </w:p>
        </w:tc>
        <w:tc>
          <w:tcPr>
            <w:tcW w:w="1498" w:type="dxa"/>
            <w:vAlign w:val="center"/>
          </w:tcPr>
          <w:p w:rsidR="004B7249" w:rsidRPr="00BD1CE2" w:rsidRDefault="004B7249" w:rsidP="00F43BF3">
            <w:pPr>
              <w:pStyle w:val="ListParagraph"/>
              <w:ind w:left="148" w:hanging="122"/>
              <w:jc w:val="center"/>
              <w:rPr>
                <w:sz w:val="20"/>
                <w:szCs w:val="20"/>
              </w:rPr>
            </w:pPr>
            <w:r w:rsidRPr="00BD1CE2">
              <w:rPr>
                <w:sz w:val="20"/>
                <w:szCs w:val="20"/>
              </w:rPr>
              <w:t>Ketersediaan</w:t>
            </w:r>
          </w:p>
        </w:tc>
        <w:tc>
          <w:tcPr>
            <w:tcW w:w="1276" w:type="dxa"/>
            <w:vAlign w:val="center"/>
          </w:tcPr>
          <w:p w:rsidR="004B7249" w:rsidRPr="00BD1CE2" w:rsidRDefault="004B7249" w:rsidP="00F43BF3">
            <w:pPr>
              <w:pStyle w:val="ListParagraph"/>
              <w:ind w:left="0" w:firstLine="0"/>
              <w:rPr>
                <w:sz w:val="20"/>
                <w:szCs w:val="20"/>
              </w:rPr>
            </w:pPr>
          </w:p>
          <w:p w:rsidR="004B7249" w:rsidRPr="00BD1CE2" w:rsidRDefault="004B7249" w:rsidP="00F43BF3">
            <w:pPr>
              <w:pStyle w:val="ListParagraph"/>
              <w:ind w:left="0" w:firstLine="0"/>
              <w:rPr>
                <w:sz w:val="20"/>
                <w:szCs w:val="20"/>
              </w:rPr>
            </w:pPr>
            <w:r w:rsidRPr="00BD1CE2">
              <w:rPr>
                <w:sz w:val="20"/>
                <w:szCs w:val="20"/>
              </w:rPr>
              <w:t>Informasi gangguan keamanan</w:t>
            </w:r>
          </w:p>
        </w:tc>
        <w:tc>
          <w:tcPr>
            <w:tcW w:w="1865" w:type="dxa"/>
          </w:tcPr>
          <w:p w:rsidR="004B7249" w:rsidRPr="00BD1CE2" w:rsidRDefault="004B7249" w:rsidP="009F68FB">
            <w:pPr>
              <w:pStyle w:val="ListParagraph"/>
              <w:ind w:left="0"/>
              <w:rPr>
                <w:sz w:val="20"/>
                <w:szCs w:val="20"/>
              </w:rPr>
            </w:pPr>
            <w:r>
              <w:rPr>
                <w:sz w:val="20"/>
                <w:szCs w:val="20"/>
              </w:rPr>
              <w:t xml:space="preserve">      </w:t>
            </w:r>
            <w:r w:rsidRPr="00BD1CE2">
              <w:rPr>
                <w:sz w:val="20"/>
                <w:szCs w:val="20"/>
              </w:rPr>
              <w:t>Tidak terdapat stiker pada pelabuhan yang menyatakan layanan informasi bila terjadi gangguan keamanan</w:t>
            </w:r>
          </w:p>
        </w:tc>
      </w:tr>
    </w:tbl>
    <w:p w:rsidR="00C83DC0" w:rsidRDefault="00C83DC0" w:rsidP="00C83DC0">
      <w:pPr>
        <w:jc w:val="both"/>
        <w:rPr>
          <w:i/>
          <w:iCs/>
          <w:sz w:val="18"/>
          <w:szCs w:val="28"/>
        </w:rPr>
      </w:pPr>
      <w:r w:rsidRPr="00414812">
        <w:rPr>
          <w:i/>
          <w:iCs/>
          <w:sz w:val="18"/>
          <w:szCs w:val="28"/>
        </w:rPr>
        <w:t xml:space="preserve">  </w:t>
      </w:r>
      <w:r w:rsidR="004B7249">
        <w:rPr>
          <w:i/>
          <w:iCs/>
          <w:sz w:val="18"/>
          <w:szCs w:val="28"/>
        </w:rPr>
        <w:tab/>
      </w:r>
      <w:r w:rsidR="004B7249">
        <w:rPr>
          <w:i/>
          <w:iCs/>
          <w:sz w:val="18"/>
          <w:szCs w:val="28"/>
        </w:rPr>
        <w:tab/>
      </w:r>
      <w:r w:rsidRPr="00414812">
        <w:rPr>
          <w:i/>
          <w:iCs/>
          <w:sz w:val="18"/>
          <w:szCs w:val="28"/>
        </w:rPr>
        <w:t>Sumber : Hasil Analisis 2022</w:t>
      </w:r>
    </w:p>
    <w:p w:rsidR="00F43BF3" w:rsidRPr="00414812" w:rsidRDefault="00F43BF3" w:rsidP="00C83DC0">
      <w:pPr>
        <w:jc w:val="both"/>
        <w:rPr>
          <w:i/>
          <w:iCs/>
          <w:sz w:val="18"/>
          <w:szCs w:val="28"/>
        </w:rPr>
      </w:pPr>
    </w:p>
    <w:p w:rsidR="00C83DC0" w:rsidRDefault="00C83DC0" w:rsidP="00F43BF3">
      <w:pPr>
        <w:spacing w:line="360" w:lineRule="auto"/>
        <w:ind w:left="900" w:firstLine="720"/>
        <w:jc w:val="both"/>
      </w:pPr>
      <w:r>
        <w:t>Setelah menemukan data yang dikumpulkan melalui kuisioner kemudian kita melakukan perhitungan nilai dari ketersedian fasilitas di dermaga wisata kalimas calaca. Maka jenis fasilitas tersebut mendapat nilai pada tabel berikut</w:t>
      </w:r>
    </w:p>
    <w:p w:rsidR="00C83DC0" w:rsidRPr="00BD1CE2" w:rsidRDefault="00C83DC0" w:rsidP="00C83DC0"/>
    <w:p w:rsidR="00C83DC0" w:rsidRPr="00E163BF" w:rsidRDefault="004B7249" w:rsidP="00C83DC0">
      <w:pPr>
        <w:pStyle w:val="Caption"/>
        <w:keepNext/>
        <w:jc w:val="center"/>
        <w:rPr>
          <w:b w:val="0"/>
          <w:color w:val="auto"/>
          <w:sz w:val="22"/>
        </w:rPr>
      </w:pPr>
      <w:bookmarkStart w:id="200" w:name="_Toc108670802"/>
      <w:bookmarkStart w:id="201" w:name="_Toc109165259"/>
      <w:r>
        <w:rPr>
          <w:b w:val="0"/>
          <w:color w:val="auto"/>
          <w:sz w:val="22"/>
        </w:rPr>
        <w:t xml:space="preserve">         </w:t>
      </w:r>
      <w:bookmarkStart w:id="202" w:name="_Toc110965652"/>
      <w:r w:rsidR="00C83DC0" w:rsidRPr="00E163BF">
        <w:rPr>
          <w:b w:val="0"/>
          <w:color w:val="auto"/>
          <w:sz w:val="22"/>
        </w:rPr>
        <w:t xml:space="preserve">Tabel V. </w:t>
      </w:r>
      <w:r w:rsidR="00C83DC0" w:rsidRPr="00E163BF">
        <w:rPr>
          <w:b w:val="0"/>
          <w:color w:val="auto"/>
          <w:sz w:val="22"/>
        </w:rPr>
        <w:fldChar w:fldCharType="begin"/>
      </w:r>
      <w:r w:rsidR="00C83DC0" w:rsidRPr="00E163BF">
        <w:rPr>
          <w:b w:val="0"/>
          <w:color w:val="auto"/>
          <w:sz w:val="22"/>
        </w:rPr>
        <w:instrText xml:space="preserve"> SEQ Tabel_V. \* ARABIC </w:instrText>
      </w:r>
      <w:r w:rsidR="00C83DC0" w:rsidRPr="00E163BF">
        <w:rPr>
          <w:b w:val="0"/>
          <w:color w:val="auto"/>
          <w:sz w:val="22"/>
        </w:rPr>
        <w:fldChar w:fldCharType="separate"/>
      </w:r>
      <w:r w:rsidR="00163B1B">
        <w:rPr>
          <w:b w:val="0"/>
          <w:noProof/>
          <w:color w:val="auto"/>
          <w:sz w:val="22"/>
        </w:rPr>
        <w:t>10</w:t>
      </w:r>
      <w:r w:rsidR="00C83DC0" w:rsidRPr="00E163BF">
        <w:rPr>
          <w:b w:val="0"/>
          <w:color w:val="auto"/>
          <w:sz w:val="22"/>
        </w:rPr>
        <w:fldChar w:fldCharType="end"/>
      </w:r>
      <w:r w:rsidR="00C83DC0" w:rsidRPr="00E163BF">
        <w:rPr>
          <w:b w:val="0"/>
          <w:color w:val="auto"/>
          <w:sz w:val="22"/>
        </w:rPr>
        <w:t xml:space="preserve"> Hasil Survei Pelayanan Informasi Gangguan Keamanan</w:t>
      </w:r>
      <w:bookmarkEnd w:id="200"/>
      <w:bookmarkEnd w:id="201"/>
      <w:bookmarkEnd w:id="202"/>
    </w:p>
    <w:tbl>
      <w:tblPr>
        <w:tblStyle w:val="TableGrid1"/>
        <w:tblW w:w="6840" w:type="dxa"/>
        <w:tblInd w:w="1008" w:type="dxa"/>
        <w:tblLook w:val="04A0" w:firstRow="1" w:lastRow="0" w:firstColumn="1" w:lastColumn="0" w:noHBand="0" w:noVBand="1"/>
      </w:tblPr>
      <w:tblGrid>
        <w:gridCol w:w="1800"/>
        <w:gridCol w:w="2700"/>
        <w:gridCol w:w="2340"/>
      </w:tblGrid>
      <w:tr w:rsidR="00C83DC0" w:rsidRPr="00BD1CE2" w:rsidTr="004B7249">
        <w:trPr>
          <w:trHeight w:val="413"/>
        </w:trPr>
        <w:tc>
          <w:tcPr>
            <w:tcW w:w="1800" w:type="dxa"/>
            <w:shd w:val="clear" w:color="auto" w:fill="4F81BD" w:themeFill="accent1"/>
            <w:vAlign w:val="center"/>
          </w:tcPr>
          <w:p w:rsidR="00C83DC0" w:rsidRPr="00BD1CE2" w:rsidRDefault="00C83DC0" w:rsidP="00F43BF3">
            <w:pPr>
              <w:contextualSpacing/>
              <w:jc w:val="center"/>
              <w:rPr>
                <w:b/>
                <w:sz w:val="20"/>
                <w:szCs w:val="20"/>
              </w:rPr>
            </w:pPr>
            <w:r w:rsidRPr="00BD1CE2">
              <w:rPr>
                <w:b/>
                <w:sz w:val="20"/>
                <w:szCs w:val="20"/>
              </w:rPr>
              <w:t>Skor Nilai (Pn)</w:t>
            </w:r>
          </w:p>
        </w:tc>
        <w:tc>
          <w:tcPr>
            <w:tcW w:w="2700" w:type="dxa"/>
            <w:shd w:val="clear" w:color="auto" w:fill="4F81BD" w:themeFill="accent1"/>
            <w:vAlign w:val="center"/>
          </w:tcPr>
          <w:p w:rsidR="00C83DC0" w:rsidRPr="00BD1CE2" w:rsidRDefault="00C83DC0" w:rsidP="00F43BF3">
            <w:pPr>
              <w:contextualSpacing/>
              <w:jc w:val="center"/>
              <w:rPr>
                <w:b/>
                <w:sz w:val="20"/>
                <w:szCs w:val="20"/>
              </w:rPr>
            </w:pPr>
            <w:r w:rsidRPr="00BD1CE2">
              <w:rPr>
                <w:b/>
                <w:sz w:val="20"/>
                <w:szCs w:val="20"/>
              </w:rPr>
              <w:t>Penilaian</w:t>
            </w:r>
          </w:p>
        </w:tc>
        <w:tc>
          <w:tcPr>
            <w:tcW w:w="2340" w:type="dxa"/>
            <w:shd w:val="clear" w:color="auto" w:fill="4F81BD" w:themeFill="accent1"/>
            <w:vAlign w:val="center"/>
          </w:tcPr>
          <w:p w:rsidR="00C83DC0" w:rsidRPr="00BD1CE2" w:rsidRDefault="00C83DC0" w:rsidP="00F43BF3">
            <w:pPr>
              <w:contextualSpacing/>
              <w:jc w:val="center"/>
              <w:rPr>
                <w:b/>
                <w:sz w:val="20"/>
                <w:szCs w:val="20"/>
              </w:rPr>
            </w:pPr>
            <w:r w:rsidRPr="00BD1CE2">
              <w:rPr>
                <w:b/>
                <w:sz w:val="20"/>
                <w:szCs w:val="20"/>
              </w:rPr>
              <w:t>Responden (T)</w:t>
            </w:r>
          </w:p>
        </w:tc>
      </w:tr>
      <w:tr w:rsidR="00C83DC0" w:rsidRPr="00BD1CE2" w:rsidTr="004B7249">
        <w:trPr>
          <w:trHeight w:val="285"/>
        </w:trPr>
        <w:tc>
          <w:tcPr>
            <w:tcW w:w="1800" w:type="dxa"/>
            <w:vAlign w:val="center"/>
          </w:tcPr>
          <w:p w:rsidR="00C83DC0" w:rsidRPr="00BD1CE2" w:rsidRDefault="00C83DC0" w:rsidP="00F43BF3">
            <w:pPr>
              <w:ind w:left="162"/>
              <w:contextualSpacing/>
              <w:rPr>
                <w:bCs/>
                <w:sz w:val="20"/>
                <w:szCs w:val="20"/>
              </w:rPr>
            </w:pPr>
            <w:r w:rsidRPr="00BD1CE2">
              <w:rPr>
                <w:bCs/>
                <w:sz w:val="20"/>
                <w:szCs w:val="20"/>
              </w:rPr>
              <w:t>5</w:t>
            </w:r>
          </w:p>
        </w:tc>
        <w:tc>
          <w:tcPr>
            <w:tcW w:w="2700" w:type="dxa"/>
            <w:vAlign w:val="center"/>
          </w:tcPr>
          <w:p w:rsidR="00C83DC0" w:rsidRPr="00BD1CE2" w:rsidRDefault="00C83DC0" w:rsidP="00F43BF3">
            <w:pPr>
              <w:ind w:left="162"/>
              <w:contextualSpacing/>
              <w:rPr>
                <w:b/>
                <w:sz w:val="20"/>
                <w:szCs w:val="20"/>
              </w:rPr>
            </w:pPr>
            <w:r w:rsidRPr="00BD1CE2">
              <w:rPr>
                <w:rFonts w:eastAsia="Times New Roman"/>
                <w:sz w:val="20"/>
                <w:szCs w:val="20"/>
              </w:rPr>
              <w:t>Sangat Baik</w:t>
            </w:r>
          </w:p>
        </w:tc>
        <w:tc>
          <w:tcPr>
            <w:tcW w:w="2340" w:type="dxa"/>
            <w:vAlign w:val="center"/>
          </w:tcPr>
          <w:p w:rsidR="00C83DC0" w:rsidRPr="00BD1CE2" w:rsidRDefault="00C83DC0" w:rsidP="00F43BF3">
            <w:pPr>
              <w:ind w:left="162"/>
              <w:contextualSpacing/>
              <w:rPr>
                <w:bCs/>
                <w:sz w:val="20"/>
                <w:szCs w:val="20"/>
              </w:rPr>
            </w:pPr>
            <w:r w:rsidRPr="00BD1CE2">
              <w:rPr>
                <w:bCs/>
                <w:sz w:val="20"/>
                <w:szCs w:val="20"/>
              </w:rPr>
              <w:t>0</w:t>
            </w:r>
          </w:p>
        </w:tc>
      </w:tr>
      <w:tr w:rsidR="00C83DC0" w:rsidRPr="00BD1CE2" w:rsidTr="004B7249">
        <w:trPr>
          <w:trHeight w:val="372"/>
        </w:trPr>
        <w:tc>
          <w:tcPr>
            <w:tcW w:w="1800" w:type="dxa"/>
            <w:vAlign w:val="center"/>
          </w:tcPr>
          <w:p w:rsidR="00C83DC0" w:rsidRPr="00BD1CE2" w:rsidRDefault="00C83DC0" w:rsidP="00F43BF3">
            <w:pPr>
              <w:ind w:left="162"/>
              <w:contextualSpacing/>
              <w:rPr>
                <w:bCs/>
                <w:sz w:val="20"/>
                <w:szCs w:val="20"/>
              </w:rPr>
            </w:pPr>
            <w:r w:rsidRPr="00BD1CE2">
              <w:rPr>
                <w:bCs/>
                <w:sz w:val="20"/>
                <w:szCs w:val="20"/>
              </w:rPr>
              <w:t>4</w:t>
            </w:r>
          </w:p>
        </w:tc>
        <w:tc>
          <w:tcPr>
            <w:tcW w:w="2700" w:type="dxa"/>
            <w:vAlign w:val="center"/>
          </w:tcPr>
          <w:p w:rsidR="00C83DC0" w:rsidRPr="00BD1CE2" w:rsidRDefault="00C83DC0" w:rsidP="00F43BF3">
            <w:pPr>
              <w:ind w:left="162"/>
              <w:contextualSpacing/>
              <w:rPr>
                <w:b/>
                <w:sz w:val="20"/>
                <w:szCs w:val="20"/>
              </w:rPr>
            </w:pPr>
            <w:r w:rsidRPr="00BD1CE2">
              <w:rPr>
                <w:rFonts w:eastAsia="Times New Roman"/>
                <w:sz w:val="20"/>
                <w:szCs w:val="20"/>
              </w:rPr>
              <w:t>Baik</w:t>
            </w:r>
          </w:p>
        </w:tc>
        <w:tc>
          <w:tcPr>
            <w:tcW w:w="2340" w:type="dxa"/>
            <w:vAlign w:val="center"/>
          </w:tcPr>
          <w:p w:rsidR="00C83DC0" w:rsidRPr="00BD1CE2" w:rsidRDefault="00C83DC0" w:rsidP="00F43BF3">
            <w:pPr>
              <w:ind w:left="162"/>
              <w:contextualSpacing/>
              <w:rPr>
                <w:bCs/>
                <w:sz w:val="20"/>
                <w:szCs w:val="20"/>
              </w:rPr>
            </w:pPr>
            <w:r w:rsidRPr="00BD1CE2">
              <w:rPr>
                <w:bCs/>
                <w:sz w:val="20"/>
                <w:szCs w:val="20"/>
              </w:rPr>
              <w:t>0</w:t>
            </w:r>
          </w:p>
        </w:tc>
      </w:tr>
      <w:tr w:rsidR="00C83DC0" w:rsidRPr="00BD1CE2" w:rsidTr="004B7249">
        <w:trPr>
          <w:trHeight w:val="250"/>
        </w:trPr>
        <w:tc>
          <w:tcPr>
            <w:tcW w:w="1800" w:type="dxa"/>
            <w:vAlign w:val="center"/>
          </w:tcPr>
          <w:p w:rsidR="00C83DC0" w:rsidRPr="00BD1CE2" w:rsidRDefault="00C83DC0" w:rsidP="00F43BF3">
            <w:pPr>
              <w:ind w:left="162"/>
              <w:contextualSpacing/>
              <w:rPr>
                <w:bCs/>
                <w:sz w:val="20"/>
                <w:szCs w:val="20"/>
              </w:rPr>
            </w:pPr>
            <w:r w:rsidRPr="00BD1CE2">
              <w:rPr>
                <w:bCs/>
                <w:sz w:val="20"/>
                <w:szCs w:val="20"/>
              </w:rPr>
              <w:t>3</w:t>
            </w:r>
          </w:p>
        </w:tc>
        <w:tc>
          <w:tcPr>
            <w:tcW w:w="2700" w:type="dxa"/>
            <w:vAlign w:val="center"/>
          </w:tcPr>
          <w:p w:rsidR="00C83DC0" w:rsidRPr="00BD1CE2" w:rsidRDefault="00C83DC0" w:rsidP="00F43BF3">
            <w:pPr>
              <w:ind w:left="162"/>
              <w:contextualSpacing/>
              <w:rPr>
                <w:b/>
                <w:sz w:val="20"/>
                <w:szCs w:val="20"/>
              </w:rPr>
            </w:pPr>
            <w:r w:rsidRPr="00BD1CE2">
              <w:rPr>
                <w:rFonts w:eastAsia="Times New Roman"/>
                <w:sz w:val="20"/>
                <w:szCs w:val="20"/>
              </w:rPr>
              <w:t xml:space="preserve">Cukup </w:t>
            </w:r>
          </w:p>
        </w:tc>
        <w:tc>
          <w:tcPr>
            <w:tcW w:w="2340" w:type="dxa"/>
            <w:vAlign w:val="center"/>
          </w:tcPr>
          <w:p w:rsidR="00C83DC0" w:rsidRPr="00BD1CE2" w:rsidRDefault="00F43BF3" w:rsidP="00F43BF3">
            <w:pPr>
              <w:ind w:left="162"/>
              <w:contextualSpacing/>
              <w:rPr>
                <w:bCs/>
                <w:sz w:val="20"/>
                <w:szCs w:val="20"/>
              </w:rPr>
            </w:pPr>
            <w:r>
              <w:rPr>
                <w:bCs/>
                <w:sz w:val="20"/>
                <w:szCs w:val="20"/>
              </w:rPr>
              <w:t>3</w:t>
            </w:r>
          </w:p>
        </w:tc>
      </w:tr>
      <w:tr w:rsidR="00C83DC0" w:rsidRPr="00BD1CE2" w:rsidTr="004B7249">
        <w:trPr>
          <w:trHeight w:val="372"/>
        </w:trPr>
        <w:tc>
          <w:tcPr>
            <w:tcW w:w="1800" w:type="dxa"/>
            <w:vAlign w:val="center"/>
          </w:tcPr>
          <w:p w:rsidR="00C83DC0" w:rsidRPr="00BD1CE2" w:rsidRDefault="00C83DC0" w:rsidP="00F43BF3">
            <w:pPr>
              <w:ind w:left="162"/>
              <w:contextualSpacing/>
              <w:rPr>
                <w:bCs/>
                <w:sz w:val="20"/>
                <w:szCs w:val="20"/>
              </w:rPr>
            </w:pPr>
            <w:r w:rsidRPr="00BD1CE2">
              <w:rPr>
                <w:bCs/>
                <w:sz w:val="20"/>
                <w:szCs w:val="20"/>
              </w:rPr>
              <w:t>2</w:t>
            </w:r>
          </w:p>
        </w:tc>
        <w:tc>
          <w:tcPr>
            <w:tcW w:w="2700" w:type="dxa"/>
            <w:vAlign w:val="center"/>
          </w:tcPr>
          <w:p w:rsidR="00C83DC0" w:rsidRPr="00BD1CE2" w:rsidRDefault="00C83DC0" w:rsidP="00F43BF3">
            <w:pPr>
              <w:ind w:left="162"/>
              <w:contextualSpacing/>
              <w:rPr>
                <w:b/>
                <w:sz w:val="20"/>
                <w:szCs w:val="20"/>
              </w:rPr>
            </w:pPr>
            <w:r w:rsidRPr="00BD1CE2">
              <w:rPr>
                <w:rFonts w:eastAsia="Times New Roman"/>
                <w:sz w:val="20"/>
                <w:szCs w:val="20"/>
              </w:rPr>
              <w:t>Kurang</w:t>
            </w:r>
          </w:p>
        </w:tc>
        <w:tc>
          <w:tcPr>
            <w:tcW w:w="2340" w:type="dxa"/>
            <w:vAlign w:val="center"/>
          </w:tcPr>
          <w:p w:rsidR="00C83DC0" w:rsidRPr="00BD1CE2" w:rsidRDefault="00F43BF3" w:rsidP="00F43BF3">
            <w:pPr>
              <w:ind w:left="162"/>
              <w:contextualSpacing/>
              <w:rPr>
                <w:bCs/>
                <w:sz w:val="20"/>
                <w:szCs w:val="20"/>
              </w:rPr>
            </w:pPr>
            <w:r>
              <w:rPr>
                <w:bCs/>
                <w:sz w:val="20"/>
                <w:szCs w:val="20"/>
              </w:rPr>
              <w:t>21</w:t>
            </w:r>
          </w:p>
        </w:tc>
      </w:tr>
      <w:tr w:rsidR="00C83DC0" w:rsidRPr="00BD1CE2" w:rsidTr="004B7249">
        <w:trPr>
          <w:trHeight w:val="372"/>
        </w:trPr>
        <w:tc>
          <w:tcPr>
            <w:tcW w:w="1800" w:type="dxa"/>
            <w:vAlign w:val="center"/>
          </w:tcPr>
          <w:p w:rsidR="00C83DC0" w:rsidRPr="00BD1CE2" w:rsidRDefault="00C83DC0" w:rsidP="00F43BF3">
            <w:pPr>
              <w:ind w:left="162"/>
              <w:contextualSpacing/>
              <w:rPr>
                <w:bCs/>
                <w:sz w:val="20"/>
                <w:szCs w:val="20"/>
              </w:rPr>
            </w:pPr>
            <w:r w:rsidRPr="00BD1CE2">
              <w:rPr>
                <w:bCs/>
                <w:sz w:val="20"/>
                <w:szCs w:val="20"/>
              </w:rPr>
              <w:t>1</w:t>
            </w:r>
          </w:p>
        </w:tc>
        <w:tc>
          <w:tcPr>
            <w:tcW w:w="2700" w:type="dxa"/>
            <w:vAlign w:val="center"/>
          </w:tcPr>
          <w:p w:rsidR="00C83DC0" w:rsidRPr="00BD1CE2" w:rsidRDefault="00C83DC0" w:rsidP="00F43BF3">
            <w:pPr>
              <w:ind w:left="162"/>
              <w:contextualSpacing/>
              <w:rPr>
                <w:b/>
                <w:sz w:val="20"/>
                <w:szCs w:val="20"/>
              </w:rPr>
            </w:pPr>
            <w:r w:rsidRPr="00BD1CE2">
              <w:rPr>
                <w:rFonts w:eastAsia="Times New Roman"/>
                <w:sz w:val="20"/>
                <w:szCs w:val="20"/>
              </w:rPr>
              <w:t>Tidak Baik</w:t>
            </w:r>
          </w:p>
        </w:tc>
        <w:tc>
          <w:tcPr>
            <w:tcW w:w="2340" w:type="dxa"/>
            <w:vAlign w:val="center"/>
          </w:tcPr>
          <w:p w:rsidR="00C83DC0" w:rsidRPr="00BD1CE2" w:rsidRDefault="00F43BF3" w:rsidP="00F43BF3">
            <w:pPr>
              <w:ind w:left="162"/>
              <w:contextualSpacing/>
              <w:rPr>
                <w:bCs/>
                <w:sz w:val="20"/>
                <w:szCs w:val="20"/>
              </w:rPr>
            </w:pPr>
            <w:r>
              <w:rPr>
                <w:bCs/>
                <w:sz w:val="20"/>
                <w:szCs w:val="20"/>
              </w:rPr>
              <w:t>16</w:t>
            </w:r>
          </w:p>
        </w:tc>
      </w:tr>
      <w:tr w:rsidR="00C83DC0" w:rsidRPr="00BD1CE2" w:rsidTr="004B7249">
        <w:trPr>
          <w:trHeight w:val="266"/>
        </w:trPr>
        <w:tc>
          <w:tcPr>
            <w:tcW w:w="4500" w:type="dxa"/>
            <w:gridSpan w:val="2"/>
          </w:tcPr>
          <w:p w:rsidR="00C83DC0" w:rsidRPr="00BD1CE2" w:rsidRDefault="00C83DC0" w:rsidP="009F68FB">
            <w:pPr>
              <w:contextualSpacing/>
              <w:jc w:val="center"/>
              <w:rPr>
                <w:b/>
                <w:sz w:val="20"/>
                <w:szCs w:val="20"/>
              </w:rPr>
            </w:pPr>
            <w:r w:rsidRPr="00BD1CE2">
              <w:rPr>
                <w:rFonts w:eastAsia="Times New Roman"/>
                <w:b/>
                <w:bCs/>
                <w:sz w:val="20"/>
                <w:szCs w:val="20"/>
              </w:rPr>
              <w:t>Jumlah Responden</w:t>
            </w:r>
          </w:p>
        </w:tc>
        <w:tc>
          <w:tcPr>
            <w:tcW w:w="2340" w:type="dxa"/>
          </w:tcPr>
          <w:p w:rsidR="00C83DC0" w:rsidRPr="00BD1CE2" w:rsidRDefault="00C83DC0" w:rsidP="009F68FB">
            <w:pPr>
              <w:contextualSpacing/>
              <w:jc w:val="center"/>
              <w:rPr>
                <w:b/>
                <w:sz w:val="20"/>
                <w:szCs w:val="20"/>
              </w:rPr>
            </w:pPr>
            <w:r>
              <w:rPr>
                <w:b/>
                <w:sz w:val="20"/>
                <w:szCs w:val="20"/>
              </w:rPr>
              <w:t>40</w:t>
            </w:r>
          </w:p>
        </w:tc>
      </w:tr>
      <w:tr w:rsidR="00C83DC0" w:rsidRPr="00BD1CE2" w:rsidTr="004B7249">
        <w:trPr>
          <w:trHeight w:val="372"/>
        </w:trPr>
        <w:tc>
          <w:tcPr>
            <w:tcW w:w="4500" w:type="dxa"/>
            <w:gridSpan w:val="2"/>
          </w:tcPr>
          <w:p w:rsidR="00C83DC0" w:rsidRPr="00BD1CE2" w:rsidRDefault="00C83DC0" w:rsidP="009F68FB">
            <w:pPr>
              <w:contextualSpacing/>
              <w:jc w:val="center"/>
              <w:rPr>
                <w:b/>
                <w:iCs/>
                <w:sz w:val="20"/>
                <w:szCs w:val="20"/>
              </w:rPr>
            </w:pPr>
            <w:r w:rsidRPr="00BD1CE2">
              <w:rPr>
                <w:rFonts w:eastAsia="Times New Roman"/>
                <w:b/>
                <w:bCs/>
                <w:iCs/>
                <w:sz w:val="20"/>
                <w:szCs w:val="20"/>
              </w:rPr>
              <w:t>T x Pn</w:t>
            </w:r>
          </w:p>
        </w:tc>
        <w:tc>
          <w:tcPr>
            <w:tcW w:w="2340" w:type="dxa"/>
          </w:tcPr>
          <w:p w:rsidR="00C83DC0" w:rsidRPr="00BD1CE2" w:rsidRDefault="00F43BF3" w:rsidP="009F68FB">
            <w:pPr>
              <w:contextualSpacing/>
              <w:jc w:val="center"/>
              <w:rPr>
                <w:b/>
                <w:sz w:val="20"/>
                <w:szCs w:val="20"/>
              </w:rPr>
            </w:pPr>
            <w:r>
              <w:rPr>
                <w:b/>
                <w:sz w:val="20"/>
                <w:szCs w:val="20"/>
              </w:rPr>
              <w:t>67</w:t>
            </w:r>
          </w:p>
        </w:tc>
      </w:tr>
    </w:tbl>
    <w:p w:rsidR="00C83DC0" w:rsidRDefault="00C83DC0" w:rsidP="00F43BF3">
      <w:pPr>
        <w:ind w:firstLine="720"/>
        <w:jc w:val="both"/>
        <w:rPr>
          <w:i/>
          <w:iCs/>
          <w:sz w:val="18"/>
          <w:szCs w:val="28"/>
        </w:rPr>
      </w:pPr>
      <w:r w:rsidRPr="00D1173B">
        <w:rPr>
          <w:i/>
          <w:iCs/>
          <w:sz w:val="18"/>
          <w:szCs w:val="28"/>
        </w:rPr>
        <w:t xml:space="preserve">  Sumber : Hasil Analisis 2022</w:t>
      </w:r>
    </w:p>
    <w:p w:rsidR="004B7249" w:rsidRDefault="004B7249" w:rsidP="00D63BDD">
      <w:pPr>
        <w:jc w:val="both"/>
        <w:rPr>
          <w:i/>
          <w:iCs/>
          <w:sz w:val="18"/>
          <w:szCs w:val="28"/>
        </w:rPr>
      </w:pPr>
    </w:p>
    <w:p w:rsidR="004B7249" w:rsidRDefault="004B7249" w:rsidP="004B7249">
      <w:pPr>
        <w:spacing w:line="360" w:lineRule="auto"/>
        <w:ind w:left="3150" w:hanging="1710"/>
        <w:rPr>
          <w:iCs/>
          <w:szCs w:val="28"/>
        </w:rPr>
      </w:pPr>
      <w:r>
        <w:rPr>
          <w:iCs/>
          <w:szCs w:val="28"/>
        </w:rPr>
        <w:t>Skor Penilaian = (T</w:t>
      </w:r>
      <w:r w:rsidRPr="00BE661D">
        <w:rPr>
          <w:iCs/>
          <w:szCs w:val="28"/>
          <w:vertAlign w:val="subscript"/>
        </w:rPr>
        <w:t>1</w:t>
      </w:r>
      <w:r>
        <w:rPr>
          <w:iCs/>
          <w:szCs w:val="28"/>
        </w:rPr>
        <w:t xml:space="preserve"> X Pn</w:t>
      </w:r>
      <w:r w:rsidRPr="00BE661D">
        <w:rPr>
          <w:iCs/>
          <w:szCs w:val="28"/>
          <w:vertAlign w:val="subscript"/>
        </w:rPr>
        <w:t>1</w:t>
      </w:r>
      <w:r>
        <w:rPr>
          <w:iCs/>
          <w:szCs w:val="28"/>
        </w:rPr>
        <w:t>) + (T</w:t>
      </w:r>
      <w:r>
        <w:rPr>
          <w:iCs/>
          <w:szCs w:val="28"/>
          <w:vertAlign w:val="subscript"/>
        </w:rPr>
        <w:t>2</w:t>
      </w:r>
      <w:r>
        <w:rPr>
          <w:iCs/>
          <w:szCs w:val="28"/>
        </w:rPr>
        <w:t xml:space="preserve"> X Pn</w:t>
      </w:r>
      <w:r>
        <w:rPr>
          <w:iCs/>
          <w:szCs w:val="28"/>
          <w:vertAlign w:val="subscript"/>
        </w:rPr>
        <w:t>2</w:t>
      </w:r>
      <w:r>
        <w:rPr>
          <w:iCs/>
          <w:szCs w:val="28"/>
        </w:rPr>
        <w:t>) + (T</w:t>
      </w:r>
      <w:r>
        <w:rPr>
          <w:iCs/>
          <w:szCs w:val="28"/>
          <w:vertAlign w:val="subscript"/>
        </w:rPr>
        <w:t>3</w:t>
      </w:r>
      <w:r>
        <w:rPr>
          <w:iCs/>
          <w:szCs w:val="28"/>
        </w:rPr>
        <w:t xml:space="preserve"> X Pn</w:t>
      </w:r>
      <w:r>
        <w:rPr>
          <w:iCs/>
          <w:szCs w:val="28"/>
          <w:vertAlign w:val="subscript"/>
        </w:rPr>
        <w:t>3</w:t>
      </w:r>
      <w:r>
        <w:rPr>
          <w:iCs/>
          <w:szCs w:val="28"/>
        </w:rPr>
        <w:t>) + (T</w:t>
      </w:r>
      <w:r>
        <w:rPr>
          <w:iCs/>
          <w:szCs w:val="28"/>
          <w:vertAlign w:val="subscript"/>
        </w:rPr>
        <w:t>4</w:t>
      </w:r>
      <w:r>
        <w:rPr>
          <w:iCs/>
          <w:szCs w:val="28"/>
        </w:rPr>
        <w:t xml:space="preserve"> X Pn</w:t>
      </w:r>
      <w:r>
        <w:rPr>
          <w:iCs/>
          <w:szCs w:val="28"/>
          <w:vertAlign w:val="subscript"/>
        </w:rPr>
        <w:t>4</w:t>
      </w:r>
      <w:r>
        <w:rPr>
          <w:iCs/>
          <w:szCs w:val="28"/>
        </w:rPr>
        <w:t>) + (T</w:t>
      </w:r>
      <w:r>
        <w:rPr>
          <w:iCs/>
          <w:szCs w:val="28"/>
          <w:vertAlign w:val="subscript"/>
        </w:rPr>
        <w:t>5</w:t>
      </w:r>
      <w:r>
        <w:rPr>
          <w:iCs/>
          <w:szCs w:val="28"/>
        </w:rPr>
        <w:t xml:space="preserve"> X Pn</w:t>
      </w:r>
      <w:r>
        <w:rPr>
          <w:iCs/>
          <w:szCs w:val="28"/>
          <w:vertAlign w:val="subscript"/>
        </w:rPr>
        <w:t>5</w:t>
      </w:r>
      <w:r>
        <w:rPr>
          <w:iCs/>
          <w:szCs w:val="28"/>
        </w:rPr>
        <w:t>)</w:t>
      </w:r>
    </w:p>
    <w:p w:rsidR="004B7249" w:rsidRDefault="004B7249" w:rsidP="004B7249">
      <w:pPr>
        <w:spacing w:line="360" w:lineRule="auto"/>
        <w:ind w:left="3150" w:hanging="270"/>
        <w:rPr>
          <w:iCs/>
          <w:szCs w:val="28"/>
        </w:rPr>
      </w:pPr>
      <w:r>
        <w:rPr>
          <w:iCs/>
          <w:szCs w:val="28"/>
        </w:rPr>
        <w:t>= (16 X 1) + (21 X 2) + (3 X 3) + (0 X 4) + (0 X 5)</w:t>
      </w:r>
    </w:p>
    <w:p w:rsidR="00C83DC0" w:rsidRPr="00D63BDD" w:rsidRDefault="004B7249" w:rsidP="00D63BDD">
      <w:pPr>
        <w:spacing w:line="360" w:lineRule="auto"/>
        <w:ind w:left="3150" w:hanging="270"/>
        <w:rPr>
          <w:iCs/>
          <w:szCs w:val="28"/>
        </w:rPr>
      </w:pPr>
      <w:r>
        <w:rPr>
          <w:iCs/>
          <w:szCs w:val="28"/>
        </w:rPr>
        <w:t>= 67</w:t>
      </w:r>
    </w:p>
    <w:p w:rsidR="00C83DC0" w:rsidRDefault="00C83DC0" w:rsidP="00F43BF3">
      <w:pPr>
        <w:ind w:left="630"/>
      </w:pPr>
      <w:bookmarkStart w:id="203" w:name="_Toc47727571"/>
      <w:r>
        <w:t xml:space="preserve">d. </w:t>
      </w:r>
      <w:r w:rsidRPr="00BD1CE2">
        <w:t>Lampu penerangan</w:t>
      </w:r>
      <w:bookmarkEnd w:id="203"/>
    </w:p>
    <w:p w:rsidR="00C83DC0" w:rsidRPr="00BD1CE2" w:rsidRDefault="00C83DC0" w:rsidP="00C83DC0">
      <w:pPr>
        <w:ind w:left="75"/>
      </w:pPr>
    </w:p>
    <w:p w:rsidR="00F43BF3" w:rsidRDefault="00C83DC0" w:rsidP="005733D5">
      <w:pPr>
        <w:spacing w:line="360" w:lineRule="auto"/>
        <w:ind w:left="900" w:firstLine="720"/>
        <w:jc w:val="both"/>
      </w:pPr>
      <w:r w:rsidRPr="00BD1CE2">
        <w:t xml:space="preserve">Lampu penerangan merupakan alat yang sanggat bermanfaat untuk kehidupan sehari-hari, dengan fungsi sebagai sumber cahaya dipelabuhan penyeberangan. Terkait dengan aspek keamanan pihak pengelola pelabuhan harus menyediakan lampu penerangan di pelabuhan yang </w:t>
      </w:r>
      <w:r w:rsidRPr="00D1173B">
        <w:rPr>
          <w:szCs w:val="18"/>
        </w:rPr>
        <w:t>berfungsi sebagai sumber cahaya di area pelabuhan</w:t>
      </w:r>
      <w:r w:rsidRPr="00BD1CE2">
        <w:t>. Hal ini perlu dilakukan untuk memberikan rasa aman bagi pengguna jasa</w:t>
      </w:r>
      <w:r>
        <w:t>.</w:t>
      </w:r>
    </w:p>
    <w:p w:rsidR="00D63BDD" w:rsidRPr="00BD1CE2" w:rsidRDefault="00D63BDD" w:rsidP="005733D5">
      <w:pPr>
        <w:spacing w:line="360" w:lineRule="auto"/>
        <w:ind w:left="900" w:firstLine="720"/>
        <w:jc w:val="both"/>
      </w:pPr>
    </w:p>
    <w:p w:rsidR="00C83DC0" w:rsidRPr="00E163BF" w:rsidRDefault="004B7249" w:rsidP="00C83DC0">
      <w:pPr>
        <w:pStyle w:val="Caption"/>
        <w:keepNext/>
        <w:jc w:val="center"/>
        <w:rPr>
          <w:b w:val="0"/>
        </w:rPr>
      </w:pPr>
      <w:bookmarkStart w:id="204" w:name="_Toc108670803"/>
      <w:bookmarkStart w:id="205" w:name="_Toc109165260"/>
      <w:r>
        <w:rPr>
          <w:b w:val="0"/>
          <w:color w:val="auto"/>
          <w:sz w:val="22"/>
        </w:rPr>
        <w:t xml:space="preserve">          </w:t>
      </w:r>
      <w:bookmarkStart w:id="206" w:name="_Toc110965653"/>
      <w:r w:rsidR="00C83DC0" w:rsidRPr="00E163BF">
        <w:rPr>
          <w:b w:val="0"/>
          <w:color w:val="auto"/>
          <w:sz w:val="22"/>
        </w:rPr>
        <w:t xml:space="preserve">Tabel V. </w:t>
      </w:r>
      <w:r w:rsidR="00C83DC0" w:rsidRPr="00E163BF">
        <w:rPr>
          <w:b w:val="0"/>
          <w:color w:val="auto"/>
          <w:sz w:val="22"/>
        </w:rPr>
        <w:fldChar w:fldCharType="begin"/>
      </w:r>
      <w:r w:rsidR="00C83DC0" w:rsidRPr="00E163BF">
        <w:rPr>
          <w:b w:val="0"/>
          <w:color w:val="auto"/>
          <w:sz w:val="22"/>
        </w:rPr>
        <w:instrText xml:space="preserve"> SEQ Tabel_V. \* ARABIC </w:instrText>
      </w:r>
      <w:r w:rsidR="00C83DC0" w:rsidRPr="00E163BF">
        <w:rPr>
          <w:b w:val="0"/>
          <w:color w:val="auto"/>
          <w:sz w:val="22"/>
        </w:rPr>
        <w:fldChar w:fldCharType="separate"/>
      </w:r>
      <w:r w:rsidR="00163B1B">
        <w:rPr>
          <w:b w:val="0"/>
          <w:noProof/>
          <w:color w:val="auto"/>
          <w:sz w:val="22"/>
        </w:rPr>
        <w:t>11</w:t>
      </w:r>
      <w:r w:rsidR="00C83DC0" w:rsidRPr="00E163BF">
        <w:rPr>
          <w:b w:val="0"/>
          <w:color w:val="auto"/>
          <w:sz w:val="22"/>
        </w:rPr>
        <w:fldChar w:fldCharType="end"/>
      </w:r>
      <w:r w:rsidR="00C83DC0" w:rsidRPr="00E163BF">
        <w:rPr>
          <w:b w:val="0"/>
          <w:color w:val="auto"/>
          <w:sz w:val="22"/>
        </w:rPr>
        <w:t xml:space="preserve"> Pelayanan Lampu Penerangan</w:t>
      </w:r>
      <w:bookmarkEnd w:id="204"/>
      <w:bookmarkEnd w:id="205"/>
      <w:bookmarkEnd w:id="206"/>
    </w:p>
    <w:tbl>
      <w:tblPr>
        <w:tblStyle w:val="TableGrid1"/>
        <w:tblW w:w="7077" w:type="dxa"/>
        <w:tblInd w:w="1098" w:type="dxa"/>
        <w:tblLayout w:type="fixed"/>
        <w:tblLook w:val="04A0" w:firstRow="1" w:lastRow="0" w:firstColumn="1" w:lastColumn="0" w:noHBand="0" w:noVBand="1"/>
      </w:tblPr>
      <w:tblGrid>
        <w:gridCol w:w="1134"/>
        <w:gridCol w:w="1559"/>
        <w:gridCol w:w="1418"/>
        <w:gridCol w:w="1273"/>
        <w:gridCol w:w="1693"/>
      </w:tblGrid>
      <w:tr w:rsidR="004B7249" w:rsidRPr="00BD1CE2" w:rsidTr="004B7249">
        <w:trPr>
          <w:trHeight w:val="503"/>
        </w:trPr>
        <w:tc>
          <w:tcPr>
            <w:tcW w:w="1134" w:type="dxa"/>
            <w:shd w:val="clear" w:color="auto" w:fill="4F81BD" w:themeFill="accent1"/>
          </w:tcPr>
          <w:p w:rsidR="004B7249" w:rsidRPr="00BD1CE2" w:rsidRDefault="004B7249" w:rsidP="009F68FB">
            <w:pPr>
              <w:pStyle w:val="ListParagraph"/>
              <w:ind w:left="0"/>
              <w:jc w:val="center"/>
              <w:rPr>
                <w:b/>
                <w:sz w:val="20"/>
                <w:szCs w:val="20"/>
              </w:rPr>
            </w:pPr>
            <w:r>
              <w:rPr>
                <w:b/>
                <w:sz w:val="20"/>
                <w:szCs w:val="20"/>
              </w:rPr>
              <w:t xml:space="preserve">     </w:t>
            </w:r>
            <w:r w:rsidRPr="00BD1CE2">
              <w:rPr>
                <w:b/>
                <w:sz w:val="20"/>
                <w:szCs w:val="20"/>
              </w:rPr>
              <w:t>Tolak Ukur</w:t>
            </w:r>
          </w:p>
        </w:tc>
        <w:tc>
          <w:tcPr>
            <w:tcW w:w="1559" w:type="dxa"/>
            <w:shd w:val="clear" w:color="auto" w:fill="4F81BD" w:themeFill="accent1"/>
          </w:tcPr>
          <w:p w:rsidR="004B7249" w:rsidRPr="00BD1CE2" w:rsidRDefault="004B7249" w:rsidP="009F68FB">
            <w:pPr>
              <w:pStyle w:val="ListParagraph"/>
              <w:ind w:left="0"/>
              <w:jc w:val="center"/>
              <w:rPr>
                <w:b/>
                <w:sz w:val="20"/>
                <w:szCs w:val="20"/>
              </w:rPr>
            </w:pPr>
            <w:r w:rsidRPr="00BD1CE2">
              <w:rPr>
                <w:b/>
                <w:sz w:val="20"/>
                <w:szCs w:val="20"/>
              </w:rPr>
              <w:t>Uraian</w:t>
            </w:r>
          </w:p>
        </w:tc>
        <w:tc>
          <w:tcPr>
            <w:tcW w:w="1418" w:type="dxa"/>
            <w:shd w:val="clear" w:color="auto" w:fill="4F81BD" w:themeFill="accent1"/>
          </w:tcPr>
          <w:p w:rsidR="004B7249" w:rsidRPr="00BD1CE2" w:rsidRDefault="004B7249" w:rsidP="009F68FB">
            <w:pPr>
              <w:pStyle w:val="ListParagraph"/>
              <w:ind w:left="0"/>
              <w:jc w:val="center"/>
              <w:rPr>
                <w:b/>
                <w:sz w:val="20"/>
                <w:szCs w:val="20"/>
              </w:rPr>
            </w:pPr>
            <w:r w:rsidRPr="00BD1CE2">
              <w:rPr>
                <w:b/>
                <w:sz w:val="20"/>
                <w:szCs w:val="20"/>
              </w:rPr>
              <w:t>Indikator</w:t>
            </w:r>
          </w:p>
        </w:tc>
        <w:tc>
          <w:tcPr>
            <w:tcW w:w="1273" w:type="dxa"/>
            <w:shd w:val="clear" w:color="auto" w:fill="4F81BD" w:themeFill="accent1"/>
          </w:tcPr>
          <w:p w:rsidR="004B7249" w:rsidRPr="00BD1CE2" w:rsidRDefault="004B7249" w:rsidP="009F68FB">
            <w:pPr>
              <w:pStyle w:val="ListParagraph"/>
              <w:ind w:left="0"/>
              <w:jc w:val="center"/>
              <w:rPr>
                <w:b/>
                <w:sz w:val="20"/>
                <w:szCs w:val="20"/>
              </w:rPr>
            </w:pPr>
            <w:r w:rsidRPr="00BD1CE2">
              <w:rPr>
                <w:b/>
                <w:sz w:val="20"/>
                <w:szCs w:val="20"/>
              </w:rPr>
              <w:t>Jenis Pelayanan</w:t>
            </w:r>
          </w:p>
        </w:tc>
        <w:tc>
          <w:tcPr>
            <w:tcW w:w="1693" w:type="dxa"/>
            <w:shd w:val="clear" w:color="auto" w:fill="4F81BD" w:themeFill="accent1"/>
          </w:tcPr>
          <w:p w:rsidR="004B7249" w:rsidRPr="00BD1CE2" w:rsidRDefault="004B7249" w:rsidP="009F68FB">
            <w:pPr>
              <w:pStyle w:val="ListParagraph"/>
              <w:ind w:left="0"/>
              <w:jc w:val="center"/>
              <w:rPr>
                <w:b/>
                <w:sz w:val="20"/>
                <w:szCs w:val="20"/>
              </w:rPr>
            </w:pPr>
          </w:p>
          <w:p w:rsidR="004B7249" w:rsidRPr="00BD1CE2" w:rsidRDefault="004B7249" w:rsidP="009F68FB">
            <w:pPr>
              <w:pStyle w:val="ListParagraph"/>
              <w:ind w:left="0"/>
              <w:jc w:val="center"/>
              <w:rPr>
                <w:b/>
                <w:sz w:val="20"/>
                <w:szCs w:val="20"/>
              </w:rPr>
            </w:pPr>
            <w:r w:rsidRPr="00BD1CE2">
              <w:rPr>
                <w:b/>
                <w:sz w:val="20"/>
                <w:szCs w:val="20"/>
              </w:rPr>
              <w:t>Keterangan</w:t>
            </w:r>
          </w:p>
        </w:tc>
      </w:tr>
      <w:tr w:rsidR="004B7249" w:rsidRPr="00BD1CE2" w:rsidTr="004B7249">
        <w:trPr>
          <w:trHeight w:val="1368"/>
        </w:trPr>
        <w:tc>
          <w:tcPr>
            <w:tcW w:w="1134" w:type="dxa"/>
          </w:tcPr>
          <w:p w:rsidR="004B7249" w:rsidRPr="00BD1CE2" w:rsidRDefault="004B7249" w:rsidP="009F68FB">
            <w:pPr>
              <w:rPr>
                <w:sz w:val="20"/>
                <w:szCs w:val="20"/>
              </w:rPr>
            </w:pPr>
            <w:r w:rsidRPr="00BD1CE2">
              <w:rPr>
                <w:sz w:val="20"/>
                <w:szCs w:val="20"/>
              </w:rPr>
              <w:t>200 – 300 lux</w:t>
            </w:r>
          </w:p>
        </w:tc>
        <w:tc>
          <w:tcPr>
            <w:tcW w:w="1559" w:type="dxa"/>
          </w:tcPr>
          <w:p w:rsidR="004B7249" w:rsidRPr="00BD1CE2" w:rsidRDefault="004B7249" w:rsidP="009F68FB">
            <w:pPr>
              <w:pStyle w:val="ListParagraph"/>
              <w:ind w:left="0"/>
              <w:rPr>
                <w:sz w:val="20"/>
                <w:szCs w:val="20"/>
              </w:rPr>
            </w:pPr>
            <w:r>
              <w:rPr>
                <w:sz w:val="20"/>
                <w:szCs w:val="20"/>
              </w:rPr>
              <w:t xml:space="preserve">      </w:t>
            </w:r>
            <w:r w:rsidRPr="00BD1CE2">
              <w:rPr>
                <w:sz w:val="20"/>
                <w:szCs w:val="20"/>
              </w:rPr>
              <w:t>Berfungsi sebagai sumber cahaya di pelabuhan penyeberangan untuk memberikan rasa aman bagi penggunajasa</w:t>
            </w:r>
          </w:p>
        </w:tc>
        <w:tc>
          <w:tcPr>
            <w:tcW w:w="1418" w:type="dxa"/>
          </w:tcPr>
          <w:p w:rsidR="004B7249" w:rsidRPr="00BD1CE2" w:rsidRDefault="004B7249" w:rsidP="009F68FB">
            <w:pPr>
              <w:pStyle w:val="ListParagraph"/>
              <w:ind w:left="0"/>
              <w:jc w:val="center"/>
              <w:rPr>
                <w:sz w:val="20"/>
                <w:szCs w:val="20"/>
              </w:rPr>
            </w:pPr>
            <w:r>
              <w:rPr>
                <w:sz w:val="20"/>
                <w:szCs w:val="20"/>
              </w:rPr>
              <w:t xml:space="preserve">     Intensitas </w:t>
            </w:r>
            <w:r w:rsidRPr="00BD1CE2">
              <w:rPr>
                <w:sz w:val="20"/>
                <w:szCs w:val="20"/>
              </w:rPr>
              <w:t>cahaya</w:t>
            </w:r>
          </w:p>
        </w:tc>
        <w:tc>
          <w:tcPr>
            <w:tcW w:w="1273" w:type="dxa"/>
          </w:tcPr>
          <w:p w:rsidR="004B7249" w:rsidRPr="00BD1CE2" w:rsidRDefault="004B7249" w:rsidP="009F68FB">
            <w:pPr>
              <w:pStyle w:val="ListParagraph"/>
              <w:ind w:left="0"/>
              <w:jc w:val="center"/>
              <w:rPr>
                <w:sz w:val="20"/>
                <w:szCs w:val="20"/>
              </w:rPr>
            </w:pPr>
          </w:p>
          <w:p w:rsidR="004B7249" w:rsidRPr="00BD1CE2" w:rsidRDefault="004B7249" w:rsidP="009F68FB">
            <w:pPr>
              <w:pStyle w:val="ListParagraph"/>
              <w:ind w:left="0"/>
              <w:jc w:val="center"/>
              <w:rPr>
                <w:sz w:val="20"/>
                <w:szCs w:val="20"/>
              </w:rPr>
            </w:pPr>
          </w:p>
          <w:p w:rsidR="004B7249" w:rsidRPr="00BD1CE2" w:rsidRDefault="004B7249" w:rsidP="009F68FB">
            <w:pPr>
              <w:pStyle w:val="ListParagraph"/>
              <w:ind w:left="0"/>
              <w:jc w:val="center"/>
              <w:rPr>
                <w:sz w:val="20"/>
                <w:szCs w:val="20"/>
              </w:rPr>
            </w:pPr>
          </w:p>
          <w:p w:rsidR="004B7249" w:rsidRPr="00BD1CE2" w:rsidRDefault="004B7249" w:rsidP="009F68FB">
            <w:pPr>
              <w:pStyle w:val="ListParagraph"/>
              <w:ind w:left="0"/>
              <w:jc w:val="center"/>
              <w:rPr>
                <w:sz w:val="20"/>
                <w:szCs w:val="20"/>
              </w:rPr>
            </w:pPr>
            <w:r w:rsidRPr="00BD1CE2">
              <w:rPr>
                <w:sz w:val="20"/>
                <w:szCs w:val="20"/>
              </w:rPr>
              <w:t>Fasilitas keamanan</w:t>
            </w:r>
          </w:p>
        </w:tc>
        <w:tc>
          <w:tcPr>
            <w:tcW w:w="1693" w:type="dxa"/>
          </w:tcPr>
          <w:p w:rsidR="004B7249" w:rsidRPr="00BD1CE2" w:rsidRDefault="004B7249" w:rsidP="009F68FB">
            <w:pPr>
              <w:pStyle w:val="ListParagraph"/>
              <w:ind w:left="0"/>
              <w:rPr>
                <w:sz w:val="20"/>
                <w:szCs w:val="20"/>
              </w:rPr>
            </w:pPr>
            <w:r>
              <w:rPr>
                <w:sz w:val="20"/>
                <w:szCs w:val="20"/>
              </w:rPr>
              <w:t xml:space="preserve">      </w:t>
            </w:r>
            <w:r w:rsidRPr="00BD1CE2">
              <w:rPr>
                <w:sz w:val="20"/>
                <w:szCs w:val="20"/>
              </w:rPr>
              <w:t>Terdapat lampu penerangan pada pelabuhan namun tidak terdapat alat pengukur intensitas cahaya lampu tersebut</w:t>
            </w:r>
          </w:p>
        </w:tc>
      </w:tr>
    </w:tbl>
    <w:p w:rsidR="00C83DC0" w:rsidRDefault="00C83DC0" w:rsidP="004B7249">
      <w:pPr>
        <w:ind w:left="720" w:firstLine="720"/>
        <w:jc w:val="both"/>
        <w:rPr>
          <w:i/>
          <w:iCs/>
          <w:sz w:val="18"/>
          <w:szCs w:val="28"/>
        </w:rPr>
      </w:pPr>
      <w:r w:rsidRPr="00D1173B">
        <w:rPr>
          <w:i/>
          <w:iCs/>
          <w:sz w:val="18"/>
          <w:szCs w:val="28"/>
        </w:rPr>
        <w:t>Sumber : Hasil Analisis 2022</w:t>
      </w:r>
    </w:p>
    <w:p w:rsidR="00C83DC0" w:rsidRPr="00D1173B" w:rsidRDefault="00C83DC0" w:rsidP="00C83DC0">
      <w:pPr>
        <w:ind w:firstLine="142"/>
        <w:jc w:val="both"/>
        <w:rPr>
          <w:i/>
          <w:iCs/>
          <w:sz w:val="18"/>
          <w:szCs w:val="28"/>
        </w:rPr>
      </w:pPr>
    </w:p>
    <w:p w:rsidR="00C83DC0" w:rsidRDefault="00C83DC0" w:rsidP="004B7249">
      <w:pPr>
        <w:spacing w:line="360" w:lineRule="auto"/>
        <w:ind w:left="900" w:firstLine="720"/>
        <w:jc w:val="both"/>
      </w:pPr>
      <w:r w:rsidRPr="00BD1CE2">
        <w:t>Karena keterbatasan alat survey maka pelayanan lampu penerangan tidak dapat didata karena lampu penerangan hanya dapat diukur dengan alat lux meter.</w:t>
      </w:r>
    </w:p>
    <w:p w:rsidR="00C83DC0" w:rsidRPr="00D1173B" w:rsidRDefault="00A321D1" w:rsidP="00C83DC0">
      <w:pPr>
        <w:pStyle w:val="Heading4"/>
        <w:spacing w:line="360" w:lineRule="auto"/>
        <w:jc w:val="both"/>
        <w:rPr>
          <w:rFonts w:ascii="Tahoma" w:hAnsi="Tahoma" w:cs="Tahoma"/>
          <w:b w:val="0"/>
          <w:i w:val="0"/>
        </w:rPr>
      </w:pPr>
      <w:bookmarkStart w:id="207" w:name="_Toc47727572"/>
      <w:r>
        <w:rPr>
          <w:rFonts w:ascii="Tahoma" w:hAnsi="Tahoma" w:cs="Tahoma"/>
          <w:b w:val="0"/>
          <w:i w:val="0"/>
          <w:color w:val="auto"/>
        </w:rPr>
        <w:t>5</w:t>
      </w:r>
      <w:r w:rsidR="00AC7434">
        <w:rPr>
          <w:rFonts w:ascii="Tahoma" w:hAnsi="Tahoma" w:cs="Tahoma"/>
          <w:b w:val="0"/>
          <w:i w:val="0"/>
          <w:color w:val="auto"/>
        </w:rPr>
        <w:t>.1.1</w:t>
      </w:r>
      <w:r w:rsidR="00C83DC0" w:rsidRPr="00D1173B">
        <w:rPr>
          <w:rFonts w:ascii="Tahoma" w:hAnsi="Tahoma" w:cs="Tahoma"/>
          <w:b w:val="0"/>
          <w:i w:val="0"/>
          <w:color w:val="auto"/>
        </w:rPr>
        <w:t>.3 Kehandalan / Keteraturan</w:t>
      </w:r>
      <w:bookmarkEnd w:id="207"/>
    </w:p>
    <w:p w:rsidR="00C83DC0" w:rsidRDefault="00C83DC0" w:rsidP="004B7249">
      <w:pPr>
        <w:spacing w:line="360" w:lineRule="auto"/>
        <w:ind w:left="720" w:firstLine="720"/>
        <w:jc w:val="both"/>
      </w:pPr>
      <w:r w:rsidRPr="00BD1CE2">
        <w:t xml:space="preserve">Terkait dengan aspek kehandalan/keteraturan maka pihak pengelola pelabuhan harus memberikan waktu pelayanan </w:t>
      </w:r>
      <w:r w:rsidRPr="00D1173B">
        <w:rPr>
          <w:lang w:val="en-US"/>
        </w:rPr>
        <w:t xml:space="preserve">dan </w:t>
      </w:r>
      <w:r w:rsidRPr="00BD1CE2">
        <w:t>penjualan</w:t>
      </w:r>
      <w:r w:rsidRPr="00D1173B">
        <w:rPr>
          <w:lang w:val="en-US"/>
        </w:rPr>
        <w:t xml:space="preserve"> tiket kapal</w:t>
      </w:r>
      <w:r w:rsidRPr="00BD1CE2">
        <w:t xml:space="preserve"> dengan cepat dan handal dengan tolak ukur yang sudah ditetapkan dalam Peraturan Menteri Perhubungan Nomor 39 Tahun 2015 tentang Standar Pelayanan Penumpang Angkutan Penyeberangan yaitu 5 menit per nama penumpang. Hal ini perlu dilakukan untuk memberikan waktu pelayanan loket yang tidak terlalu lama. </w:t>
      </w:r>
    </w:p>
    <w:p w:rsidR="004B7249" w:rsidRPr="00BD1CE2" w:rsidRDefault="004B7249" w:rsidP="004B7249">
      <w:pPr>
        <w:spacing w:line="360" w:lineRule="auto"/>
        <w:ind w:left="720" w:firstLine="720"/>
        <w:jc w:val="both"/>
      </w:pPr>
    </w:p>
    <w:p w:rsidR="00C83DC0" w:rsidRPr="00E163BF" w:rsidRDefault="004B7249" w:rsidP="00C83DC0">
      <w:pPr>
        <w:pStyle w:val="Caption"/>
        <w:keepNext/>
        <w:jc w:val="center"/>
        <w:rPr>
          <w:b w:val="0"/>
          <w:color w:val="auto"/>
          <w:sz w:val="22"/>
        </w:rPr>
      </w:pPr>
      <w:bookmarkStart w:id="208" w:name="_Toc108670804"/>
      <w:bookmarkStart w:id="209" w:name="_Toc109165261"/>
      <w:r>
        <w:rPr>
          <w:b w:val="0"/>
          <w:color w:val="auto"/>
          <w:sz w:val="22"/>
        </w:rPr>
        <w:t xml:space="preserve">   </w:t>
      </w:r>
      <w:bookmarkStart w:id="210" w:name="_Toc110965654"/>
      <w:r w:rsidR="00C83DC0" w:rsidRPr="00E163BF">
        <w:rPr>
          <w:b w:val="0"/>
          <w:color w:val="auto"/>
          <w:sz w:val="22"/>
        </w:rPr>
        <w:t xml:space="preserve">Tabel V. </w:t>
      </w:r>
      <w:r w:rsidR="00C83DC0" w:rsidRPr="00E163BF">
        <w:rPr>
          <w:b w:val="0"/>
          <w:color w:val="auto"/>
          <w:sz w:val="22"/>
        </w:rPr>
        <w:fldChar w:fldCharType="begin"/>
      </w:r>
      <w:r w:rsidR="00C83DC0" w:rsidRPr="00E163BF">
        <w:rPr>
          <w:b w:val="0"/>
          <w:color w:val="auto"/>
          <w:sz w:val="22"/>
        </w:rPr>
        <w:instrText xml:space="preserve"> SEQ Tabel_V. \* ARABIC </w:instrText>
      </w:r>
      <w:r w:rsidR="00C83DC0" w:rsidRPr="00E163BF">
        <w:rPr>
          <w:b w:val="0"/>
          <w:color w:val="auto"/>
          <w:sz w:val="22"/>
        </w:rPr>
        <w:fldChar w:fldCharType="separate"/>
      </w:r>
      <w:r w:rsidR="00163B1B">
        <w:rPr>
          <w:b w:val="0"/>
          <w:noProof/>
          <w:color w:val="auto"/>
          <w:sz w:val="22"/>
        </w:rPr>
        <w:t>12</w:t>
      </w:r>
      <w:r w:rsidR="00C83DC0" w:rsidRPr="00E163BF">
        <w:rPr>
          <w:b w:val="0"/>
          <w:color w:val="auto"/>
          <w:sz w:val="22"/>
        </w:rPr>
        <w:fldChar w:fldCharType="end"/>
      </w:r>
      <w:r w:rsidR="00C83DC0" w:rsidRPr="00E163BF">
        <w:rPr>
          <w:b w:val="0"/>
          <w:color w:val="auto"/>
          <w:sz w:val="22"/>
        </w:rPr>
        <w:t xml:space="preserve"> Pelayanan Kehandalan/Keteraturan</w:t>
      </w:r>
      <w:bookmarkEnd w:id="208"/>
      <w:bookmarkEnd w:id="209"/>
      <w:bookmarkEnd w:id="210"/>
    </w:p>
    <w:tbl>
      <w:tblPr>
        <w:tblStyle w:val="TableGrid1"/>
        <w:tblW w:w="7144" w:type="dxa"/>
        <w:tblInd w:w="738" w:type="dxa"/>
        <w:tblLayout w:type="fixed"/>
        <w:tblLook w:val="04A0" w:firstRow="1" w:lastRow="0" w:firstColumn="1" w:lastColumn="0" w:noHBand="0" w:noVBand="1"/>
      </w:tblPr>
      <w:tblGrid>
        <w:gridCol w:w="1001"/>
        <w:gridCol w:w="1861"/>
        <w:gridCol w:w="1288"/>
        <w:gridCol w:w="1285"/>
        <w:gridCol w:w="1709"/>
      </w:tblGrid>
      <w:tr w:rsidR="004B7249" w:rsidRPr="00BD1CE2" w:rsidTr="004B7249">
        <w:trPr>
          <w:trHeight w:val="492"/>
        </w:trPr>
        <w:tc>
          <w:tcPr>
            <w:tcW w:w="1001" w:type="dxa"/>
            <w:shd w:val="clear" w:color="auto" w:fill="4F81BD" w:themeFill="accent1"/>
          </w:tcPr>
          <w:p w:rsidR="004B7249" w:rsidRPr="00BD1CE2" w:rsidRDefault="004B7249" w:rsidP="009F68FB">
            <w:pPr>
              <w:pStyle w:val="ListParagraph"/>
              <w:ind w:left="0"/>
              <w:jc w:val="center"/>
              <w:rPr>
                <w:b/>
                <w:sz w:val="20"/>
                <w:szCs w:val="20"/>
              </w:rPr>
            </w:pPr>
            <w:r>
              <w:rPr>
                <w:b/>
                <w:sz w:val="20"/>
                <w:szCs w:val="20"/>
              </w:rPr>
              <w:t xml:space="preserve">      </w:t>
            </w:r>
            <w:r w:rsidRPr="00BD1CE2">
              <w:rPr>
                <w:b/>
                <w:sz w:val="20"/>
                <w:szCs w:val="20"/>
              </w:rPr>
              <w:t>Tolak Ukur</w:t>
            </w:r>
          </w:p>
        </w:tc>
        <w:tc>
          <w:tcPr>
            <w:tcW w:w="1861" w:type="dxa"/>
            <w:shd w:val="clear" w:color="auto" w:fill="4F81BD" w:themeFill="accent1"/>
          </w:tcPr>
          <w:p w:rsidR="004B7249" w:rsidRPr="00BD1CE2" w:rsidRDefault="004B7249" w:rsidP="009F68FB">
            <w:pPr>
              <w:pStyle w:val="ListParagraph"/>
              <w:ind w:left="0"/>
              <w:jc w:val="center"/>
              <w:rPr>
                <w:b/>
                <w:sz w:val="20"/>
                <w:szCs w:val="20"/>
              </w:rPr>
            </w:pPr>
            <w:r w:rsidRPr="00BD1CE2">
              <w:rPr>
                <w:b/>
                <w:sz w:val="20"/>
                <w:szCs w:val="20"/>
              </w:rPr>
              <w:t>Uraian</w:t>
            </w:r>
          </w:p>
        </w:tc>
        <w:tc>
          <w:tcPr>
            <w:tcW w:w="1288" w:type="dxa"/>
            <w:shd w:val="clear" w:color="auto" w:fill="4F81BD" w:themeFill="accent1"/>
          </w:tcPr>
          <w:p w:rsidR="004B7249" w:rsidRPr="00BD1CE2" w:rsidRDefault="004B7249" w:rsidP="009F68FB">
            <w:pPr>
              <w:pStyle w:val="ListParagraph"/>
              <w:ind w:left="0"/>
              <w:jc w:val="center"/>
              <w:rPr>
                <w:b/>
                <w:sz w:val="20"/>
                <w:szCs w:val="20"/>
              </w:rPr>
            </w:pPr>
            <w:r>
              <w:rPr>
                <w:b/>
                <w:sz w:val="20"/>
                <w:szCs w:val="20"/>
              </w:rPr>
              <w:t xml:space="preserve">   </w:t>
            </w:r>
            <w:r w:rsidRPr="00BD1CE2">
              <w:rPr>
                <w:b/>
                <w:sz w:val="20"/>
                <w:szCs w:val="20"/>
              </w:rPr>
              <w:t>Indikator</w:t>
            </w:r>
          </w:p>
        </w:tc>
        <w:tc>
          <w:tcPr>
            <w:tcW w:w="1285" w:type="dxa"/>
            <w:shd w:val="clear" w:color="auto" w:fill="4F81BD" w:themeFill="accent1"/>
          </w:tcPr>
          <w:p w:rsidR="004B7249" w:rsidRPr="00BD1CE2" w:rsidRDefault="004B7249" w:rsidP="009F68FB">
            <w:pPr>
              <w:pStyle w:val="ListParagraph"/>
              <w:ind w:left="0"/>
              <w:jc w:val="center"/>
              <w:rPr>
                <w:b/>
                <w:sz w:val="20"/>
                <w:szCs w:val="20"/>
              </w:rPr>
            </w:pPr>
            <w:r w:rsidRPr="00BD1CE2">
              <w:rPr>
                <w:b/>
                <w:sz w:val="20"/>
                <w:szCs w:val="20"/>
              </w:rPr>
              <w:t>Jenis Pelayanan</w:t>
            </w:r>
          </w:p>
        </w:tc>
        <w:tc>
          <w:tcPr>
            <w:tcW w:w="1709" w:type="dxa"/>
            <w:shd w:val="clear" w:color="auto" w:fill="4F81BD" w:themeFill="accent1"/>
          </w:tcPr>
          <w:p w:rsidR="004B7249" w:rsidRPr="00BD1CE2" w:rsidRDefault="004B7249" w:rsidP="009F68FB">
            <w:pPr>
              <w:pStyle w:val="ListParagraph"/>
              <w:ind w:left="0"/>
              <w:jc w:val="center"/>
              <w:rPr>
                <w:b/>
                <w:sz w:val="20"/>
                <w:szCs w:val="20"/>
              </w:rPr>
            </w:pPr>
          </w:p>
          <w:p w:rsidR="004B7249" w:rsidRPr="00BD1CE2" w:rsidRDefault="004B7249" w:rsidP="009F68FB">
            <w:pPr>
              <w:pStyle w:val="ListParagraph"/>
              <w:ind w:left="0"/>
              <w:jc w:val="center"/>
              <w:rPr>
                <w:b/>
                <w:sz w:val="20"/>
                <w:szCs w:val="20"/>
              </w:rPr>
            </w:pPr>
            <w:r w:rsidRPr="00BD1CE2">
              <w:rPr>
                <w:b/>
                <w:sz w:val="20"/>
                <w:szCs w:val="20"/>
              </w:rPr>
              <w:t>Keterangan</w:t>
            </w:r>
          </w:p>
        </w:tc>
      </w:tr>
      <w:tr w:rsidR="004B7249" w:rsidRPr="00BD1CE2" w:rsidTr="004B7249">
        <w:trPr>
          <w:trHeight w:val="1339"/>
        </w:trPr>
        <w:tc>
          <w:tcPr>
            <w:tcW w:w="1001" w:type="dxa"/>
          </w:tcPr>
          <w:p w:rsidR="004B7249" w:rsidRPr="00BD1CE2" w:rsidRDefault="004B7249" w:rsidP="009F68FB">
            <w:pPr>
              <w:rPr>
                <w:sz w:val="20"/>
                <w:szCs w:val="20"/>
              </w:rPr>
            </w:pPr>
            <w:r w:rsidRPr="00BD1CE2">
              <w:rPr>
                <w:sz w:val="20"/>
                <w:szCs w:val="20"/>
              </w:rPr>
              <w:t>5 menit untuk 1 orang penumpang</w:t>
            </w:r>
          </w:p>
        </w:tc>
        <w:tc>
          <w:tcPr>
            <w:tcW w:w="1861" w:type="dxa"/>
          </w:tcPr>
          <w:p w:rsidR="004B7249" w:rsidRPr="00BD1CE2" w:rsidRDefault="004B7249" w:rsidP="009F68FB">
            <w:pPr>
              <w:pStyle w:val="ListParagraph"/>
              <w:ind w:left="0"/>
              <w:rPr>
                <w:sz w:val="20"/>
                <w:szCs w:val="20"/>
              </w:rPr>
            </w:pPr>
            <w:r>
              <w:rPr>
                <w:sz w:val="20"/>
                <w:szCs w:val="20"/>
              </w:rPr>
              <w:t xml:space="preserve">      </w:t>
            </w:r>
            <w:r w:rsidRPr="00BD1CE2">
              <w:rPr>
                <w:sz w:val="20"/>
                <w:szCs w:val="20"/>
              </w:rPr>
              <w:t>Penjualan dan penukaran tiket kapal (jumlah loket yang beroperasi) disesuaikan dengan calon penumpang dan waktu rata-rata perorangan</w:t>
            </w:r>
          </w:p>
        </w:tc>
        <w:tc>
          <w:tcPr>
            <w:tcW w:w="1288" w:type="dxa"/>
            <w:vAlign w:val="center"/>
          </w:tcPr>
          <w:p w:rsidR="004B7249" w:rsidRPr="00BD1CE2" w:rsidRDefault="004B7249" w:rsidP="00F43BF3">
            <w:pPr>
              <w:pStyle w:val="ListParagraph"/>
              <w:ind w:left="0"/>
              <w:jc w:val="center"/>
              <w:rPr>
                <w:sz w:val="20"/>
                <w:szCs w:val="20"/>
              </w:rPr>
            </w:pPr>
            <w:r w:rsidRPr="00BD1CE2">
              <w:rPr>
                <w:sz w:val="20"/>
                <w:szCs w:val="20"/>
              </w:rPr>
              <w:t>Waktu</w:t>
            </w:r>
          </w:p>
        </w:tc>
        <w:tc>
          <w:tcPr>
            <w:tcW w:w="1285" w:type="dxa"/>
          </w:tcPr>
          <w:p w:rsidR="004B7249" w:rsidRPr="00BD1CE2" w:rsidRDefault="004B7249" w:rsidP="009F68FB">
            <w:pPr>
              <w:pStyle w:val="ListParagraph"/>
              <w:ind w:left="0"/>
              <w:rPr>
                <w:sz w:val="20"/>
                <w:szCs w:val="20"/>
              </w:rPr>
            </w:pPr>
          </w:p>
          <w:p w:rsidR="004B7249" w:rsidRPr="00BD1CE2" w:rsidRDefault="004B7249" w:rsidP="009F68FB">
            <w:pPr>
              <w:pStyle w:val="ListParagraph"/>
              <w:ind w:left="0"/>
              <w:rPr>
                <w:sz w:val="20"/>
                <w:szCs w:val="20"/>
              </w:rPr>
            </w:pPr>
          </w:p>
          <w:p w:rsidR="004B7249" w:rsidRPr="00BD1CE2" w:rsidRDefault="004B7249" w:rsidP="009F68FB">
            <w:pPr>
              <w:pStyle w:val="ListParagraph"/>
              <w:ind w:left="0"/>
              <w:rPr>
                <w:sz w:val="20"/>
                <w:szCs w:val="20"/>
              </w:rPr>
            </w:pPr>
          </w:p>
          <w:p w:rsidR="004B7249" w:rsidRPr="00BD1CE2" w:rsidRDefault="004B7249" w:rsidP="009F68FB">
            <w:pPr>
              <w:pStyle w:val="ListParagraph"/>
              <w:ind w:left="0"/>
              <w:rPr>
                <w:sz w:val="20"/>
                <w:szCs w:val="20"/>
              </w:rPr>
            </w:pPr>
          </w:p>
          <w:p w:rsidR="004B7249" w:rsidRPr="00BD1CE2" w:rsidRDefault="004B7249" w:rsidP="009F68FB">
            <w:pPr>
              <w:pStyle w:val="ListParagraph"/>
              <w:ind w:left="0"/>
              <w:rPr>
                <w:sz w:val="20"/>
                <w:szCs w:val="20"/>
              </w:rPr>
            </w:pPr>
            <w:r>
              <w:rPr>
                <w:sz w:val="20"/>
                <w:szCs w:val="20"/>
              </w:rPr>
              <w:t xml:space="preserve">      </w:t>
            </w:r>
            <w:r w:rsidRPr="00BD1CE2">
              <w:rPr>
                <w:sz w:val="20"/>
                <w:szCs w:val="20"/>
              </w:rPr>
              <w:t>Layanan penjualan tiket</w:t>
            </w:r>
          </w:p>
        </w:tc>
        <w:tc>
          <w:tcPr>
            <w:tcW w:w="1709" w:type="dxa"/>
          </w:tcPr>
          <w:p w:rsidR="004B7249" w:rsidRPr="00BD1CE2" w:rsidRDefault="004B7249" w:rsidP="009F68FB">
            <w:pPr>
              <w:pStyle w:val="ListParagraph"/>
              <w:ind w:left="0"/>
              <w:rPr>
                <w:sz w:val="20"/>
                <w:szCs w:val="20"/>
              </w:rPr>
            </w:pPr>
          </w:p>
          <w:p w:rsidR="004B7249" w:rsidRPr="00BD1CE2" w:rsidRDefault="004B7249" w:rsidP="009F68FB">
            <w:pPr>
              <w:pStyle w:val="ListParagraph"/>
              <w:ind w:left="0"/>
              <w:rPr>
                <w:sz w:val="20"/>
                <w:szCs w:val="20"/>
              </w:rPr>
            </w:pPr>
          </w:p>
          <w:p w:rsidR="004B7249" w:rsidRPr="00BD1CE2" w:rsidRDefault="004B7249" w:rsidP="009F68FB">
            <w:pPr>
              <w:pStyle w:val="ListParagraph"/>
              <w:ind w:left="0"/>
              <w:rPr>
                <w:sz w:val="20"/>
                <w:szCs w:val="20"/>
              </w:rPr>
            </w:pPr>
            <w:r>
              <w:rPr>
                <w:sz w:val="20"/>
                <w:szCs w:val="20"/>
              </w:rPr>
              <w:t xml:space="preserve">      </w:t>
            </w:r>
            <w:r w:rsidRPr="00BD1CE2">
              <w:rPr>
                <w:sz w:val="20"/>
                <w:szCs w:val="20"/>
              </w:rPr>
              <w:t xml:space="preserve">Tidak </w:t>
            </w:r>
            <w:r>
              <w:rPr>
                <w:sz w:val="20"/>
                <w:szCs w:val="20"/>
              </w:rPr>
              <w:t>digunakannya</w:t>
            </w:r>
            <w:r w:rsidRPr="00BD1CE2">
              <w:rPr>
                <w:sz w:val="20"/>
                <w:szCs w:val="20"/>
              </w:rPr>
              <w:t xml:space="preserve"> loket penjualan tiket penumpang </w:t>
            </w:r>
          </w:p>
        </w:tc>
      </w:tr>
    </w:tbl>
    <w:p w:rsidR="00C83DC0" w:rsidRPr="004D076A" w:rsidRDefault="00C83DC0" w:rsidP="004B7249">
      <w:pPr>
        <w:ind w:left="709" w:firstLine="11"/>
        <w:rPr>
          <w:i/>
          <w:iCs/>
          <w:sz w:val="18"/>
          <w:szCs w:val="28"/>
        </w:rPr>
      </w:pPr>
      <w:r w:rsidRPr="004D076A">
        <w:rPr>
          <w:i/>
          <w:iCs/>
          <w:sz w:val="18"/>
          <w:szCs w:val="28"/>
        </w:rPr>
        <w:t>Sumber : Hasil Analisis 2022</w:t>
      </w:r>
    </w:p>
    <w:p w:rsidR="00C83DC0" w:rsidRDefault="00C83DC0" w:rsidP="00C83DC0"/>
    <w:p w:rsidR="00C83DC0" w:rsidRDefault="00C83DC0" w:rsidP="00894B41">
      <w:pPr>
        <w:pStyle w:val="Caption"/>
        <w:spacing w:line="360" w:lineRule="auto"/>
        <w:ind w:left="720" w:firstLine="709"/>
        <w:jc w:val="both"/>
        <w:rPr>
          <w:b w:val="0"/>
          <w:bCs w:val="0"/>
          <w:color w:val="auto"/>
          <w:sz w:val="22"/>
          <w:szCs w:val="22"/>
        </w:rPr>
      </w:pPr>
      <w:r w:rsidRPr="004D076A">
        <w:rPr>
          <w:b w:val="0"/>
          <w:bCs w:val="0"/>
          <w:color w:val="auto"/>
          <w:sz w:val="22"/>
          <w:szCs w:val="22"/>
        </w:rPr>
        <w:t>Teknik analisis kuisioner yang digunakan untuk menghitung nilai dari fasilitas diatas yaitu dengan menggunakan skala likert. Berikut ini merupakan data yang didapat setelah melakukan survei kuisioner untuk para penumpang serta perhitungan untuk mendapat skor penilaian dengan formula responden (T) X dengan skor nilai (pn)</w:t>
      </w:r>
    </w:p>
    <w:p w:rsidR="00D63BDD" w:rsidRPr="00D63BDD" w:rsidRDefault="00D63BDD" w:rsidP="00D63BDD"/>
    <w:p w:rsidR="00C83DC0" w:rsidRPr="00E163BF" w:rsidRDefault="00C83DC0" w:rsidP="00C83DC0">
      <w:pPr>
        <w:pStyle w:val="Caption"/>
        <w:keepNext/>
        <w:jc w:val="center"/>
        <w:rPr>
          <w:b w:val="0"/>
          <w:color w:val="auto"/>
          <w:sz w:val="22"/>
        </w:rPr>
      </w:pPr>
      <w:bookmarkStart w:id="211" w:name="_Toc108670805"/>
      <w:bookmarkStart w:id="212" w:name="_Toc109165262"/>
      <w:bookmarkStart w:id="213" w:name="_Toc110965655"/>
      <w:r w:rsidRPr="00E163BF">
        <w:rPr>
          <w:b w:val="0"/>
          <w:color w:val="auto"/>
          <w:sz w:val="22"/>
        </w:rPr>
        <w:t xml:space="preserve">Tabel V. </w:t>
      </w:r>
      <w:r w:rsidRPr="00E163BF">
        <w:rPr>
          <w:b w:val="0"/>
          <w:color w:val="auto"/>
          <w:sz w:val="22"/>
        </w:rPr>
        <w:fldChar w:fldCharType="begin"/>
      </w:r>
      <w:r w:rsidRPr="00E163BF">
        <w:rPr>
          <w:b w:val="0"/>
          <w:color w:val="auto"/>
          <w:sz w:val="22"/>
        </w:rPr>
        <w:instrText xml:space="preserve"> SEQ Tabel_V. \* ARABIC </w:instrText>
      </w:r>
      <w:r w:rsidRPr="00E163BF">
        <w:rPr>
          <w:b w:val="0"/>
          <w:color w:val="auto"/>
          <w:sz w:val="22"/>
        </w:rPr>
        <w:fldChar w:fldCharType="separate"/>
      </w:r>
      <w:r w:rsidR="00163B1B">
        <w:rPr>
          <w:b w:val="0"/>
          <w:noProof/>
          <w:color w:val="auto"/>
          <w:sz w:val="22"/>
        </w:rPr>
        <w:t>13</w:t>
      </w:r>
      <w:r w:rsidRPr="00E163BF">
        <w:rPr>
          <w:b w:val="0"/>
          <w:color w:val="auto"/>
          <w:sz w:val="22"/>
        </w:rPr>
        <w:fldChar w:fldCharType="end"/>
      </w:r>
      <w:r w:rsidRPr="00E163BF">
        <w:rPr>
          <w:b w:val="0"/>
          <w:color w:val="auto"/>
          <w:sz w:val="22"/>
        </w:rPr>
        <w:t xml:space="preserve"> Hasil Survei Pelayanan Kehandalan/Keteraturan</w:t>
      </w:r>
      <w:bookmarkEnd w:id="211"/>
      <w:bookmarkEnd w:id="212"/>
      <w:bookmarkEnd w:id="213"/>
    </w:p>
    <w:tbl>
      <w:tblPr>
        <w:tblStyle w:val="TableGrid1"/>
        <w:tblW w:w="6660" w:type="dxa"/>
        <w:tblInd w:w="738" w:type="dxa"/>
        <w:tblLook w:val="04A0" w:firstRow="1" w:lastRow="0" w:firstColumn="1" w:lastColumn="0" w:noHBand="0" w:noVBand="1"/>
      </w:tblPr>
      <w:tblGrid>
        <w:gridCol w:w="1426"/>
        <w:gridCol w:w="2804"/>
        <w:gridCol w:w="2430"/>
      </w:tblGrid>
      <w:tr w:rsidR="00C83DC0" w:rsidRPr="00BD1CE2" w:rsidTr="004B7249">
        <w:trPr>
          <w:trHeight w:val="413"/>
        </w:trPr>
        <w:tc>
          <w:tcPr>
            <w:tcW w:w="1426" w:type="dxa"/>
            <w:shd w:val="clear" w:color="auto" w:fill="4F81BD" w:themeFill="accent1"/>
            <w:vAlign w:val="center"/>
          </w:tcPr>
          <w:p w:rsidR="00C83DC0" w:rsidRPr="00BD1CE2" w:rsidRDefault="00C83DC0" w:rsidP="00894B41">
            <w:pPr>
              <w:contextualSpacing/>
              <w:jc w:val="center"/>
              <w:rPr>
                <w:b/>
                <w:sz w:val="20"/>
                <w:szCs w:val="20"/>
              </w:rPr>
            </w:pPr>
            <w:r w:rsidRPr="00BD1CE2">
              <w:rPr>
                <w:b/>
                <w:sz w:val="20"/>
                <w:szCs w:val="20"/>
              </w:rPr>
              <w:t>Skor Nilai (Pn)</w:t>
            </w:r>
          </w:p>
        </w:tc>
        <w:tc>
          <w:tcPr>
            <w:tcW w:w="2804" w:type="dxa"/>
            <w:shd w:val="clear" w:color="auto" w:fill="4F81BD" w:themeFill="accent1"/>
            <w:vAlign w:val="center"/>
          </w:tcPr>
          <w:p w:rsidR="00C83DC0" w:rsidRPr="00BD1CE2" w:rsidRDefault="00C83DC0" w:rsidP="00894B41">
            <w:pPr>
              <w:contextualSpacing/>
              <w:jc w:val="center"/>
              <w:rPr>
                <w:b/>
                <w:sz w:val="20"/>
                <w:szCs w:val="20"/>
              </w:rPr>
            </w:pPr>
            <w:r w:rsidRPr="00BD1CE2">
              <w:rPr>
                <w:b/>
                <w:sz w:val="20"/>
                <w:szCs w:val="20"/>
              </w:rPr>
              <w:t>Penilaian</w:t>
            </w:r>
          </w:p>
        </w:tc>
        <w:tc>
          <w:tcPr>
            <w:tcW w:w="2430" w:type="dxa"/>
            <w:shd w:val="clear" w:color="auto" w:fill="4F81BD" w:themeFill="accent1"/>
            <w:vAlign w:val="center"/>
          </w:tcPr>
          <w:p w:rsidR="00C83DC0" w:rsidRPr="00BD1CE2" w:rsidRDefault="00C83DC0" w:rsidP="00894B41">
            <w:pPr>
              <w:contextualSpacing/>
              <w:jc w:val="center"/>
              <w:rPr>
                <w:b/>
                <w:sz w:val="20"/>
                <w:szCs w:val="20"/>
              </w:rPr>
            </w:pPr>
            <w:r w:rsidRPr="00BD1CE2">
              <w:rPr>
                <w:b/>
                <w:sz w:val="20"/>
                <w:szCs w:val="20"/>
              </w:rPr>
              <w:t>Responden (T)</w:t>
            </w:r>
          </w:p>
        </w:tc>
      </w:tr>
      <w:tr w:rsidR="00C83DC0" w:rsidRPr="00BD1CE2" w:rsidTr="004B7249">
        <w:trPr>
          <w:trHeight w:val="285"/>
        </w:trPr>
        <w:tc>
          <w:tcPr>
            <w:tcW w:w="1426" w:type="dxa"/>
            <w:vAlign w:val="center"/>
          </w:tcPr>
          <w:p w:rsidR="00C83DC0" w:rsidRPr="00BD1CE2" w:rsidRDefault="00C83DC0" w:rsidP="00894B41">
            <w:pPr>
              <w:ind w:left="162"/>
              <w:contextualSpacing/>
              <w:rPr>
                <w:bCs/>
                <w:sz w:val="20"/>
                <w:szCs w:val="20"/>
              </w:rPr>
            </w:pPr>
            <w:r w:rsidRPr="00BD1CE2">
              <w:rPr>
                <w:bCs/>
                <w:sz w:val="20"/>
                <w:szCs w:val="20"/>
              </w:rPr>
              <w:t>5</w:t>
            </w:r>
          </w:p>
        </w:tc>
        <w:tc>
          <w:tcPr>
            <w:tcW w:w="2804" w:type="dxa"/>
            <w:vAlign w:val="center"/>
          </w:tcPr>
          <w:p w:rsidR="00C83DC0" w:rsidRPr="00BD1CE2" w:rsidRDefault="00C83DC0" w:rsidP="00894B41">
            <w:pPr>
              <w:ind w:left="162"/>
              <w:contextualSpacing/>
              <w:rPr>
                <w:b/>
                <w:sz w:val="20"/>
                <w:szCs w:val="20"/>
              </w:rPr>
            </w:pPr>
            <w:r w:rsidRPr="00BD1CE2">
              <w:rPr>
                <w:rFonts w:eastAsia="Times New Roman"/>
                <w:sz w:val="20"/>
                <w:szCs w:val="20"/>
              </w:rPr>
              <w:t>Sangat Baik</w:t>
            </w:r>
          </w:p>
        </w:tc>
        <w:tc>
          <w:tcPr>
            <w:tcW w:w="2430" w:type="dxa"/>
            <w:vAlign w:val="center"/>
          </w:tcPr>
          <w:p w:rsidR="00C83DC0" w:rsidRPr="00BD1CE2" w:rsidRDefault="00C83DC0" w:rsidP="00894B41">
            <w:pPr>
              <w:ind w:left="162"/>
              <w:contextualSpacing/>
              <w:rPr>
                <w:bCs/>
                <w:sz w:val="20"/>
                <w:szCs w:val="20"/>
              </w:rPr>
            </w:pPr>
            <w:r w:rsidRPr="00BD1CE2">
              <w:rPr>
                <w:bCs/>
                <w:sz w:val="20"/>
                <w:szCs w:val="20"/>
              </w:rPr>
              <w:t>0</w:t>
            </w:r>
          </w:p>
        </w:tc>
      </w:tr>
      <w:tr w:rsidR="00C83DC0" w:rsidRPr="00BD1CE2" w:rsidTr="004B7249">
        <w:trPr>
          <w:trHeight w:val="372"/>
        </w:trPr>
        <w:tc>
          <w:tcPr>
            <w:tcW w:w="1426" w:type="dxa"/>
            <w:vAlign w:val="center"/>
          </w:tcPr>
          <w:p w:rsidR="00C83DC0" w:rsidRPr="00BD1CE2" w:rsidRDefault="00C83DC0" w:rsidP="00894B41">
            <w:pPr>
              <w:ind w:left="162"/>
              <w:contextualSpacing/>
              <w:rPr>
                <w:bCs/>
                <w:sz w:val="20"/>
                <w:szCs w:val="20"/>
              </w:rPr>
            </w:pPr>
            <w:r w:rsidRPr="00BD1CE2">
              <w:rPr>
                <w:bCs/>
                <w:sz w:val="20"/>
                <w:szCs w:val="20"/>
              </w:rPr>
              <w:t>4</w:t>
            </w:r>
          </w:p>
        </w:tc>
        <w:tc>
          <w:tcPr>
            <w:tcW w:w="2804" w:type="dxa"/>
            <w:vAlign w:val="center"/>
          </w:tcPr>
          <w:p w:rsidR="00C83DC0" w:rsidRPr="00BD1CE2" w:rsidRDefault="00C83DC0" w:rsidP="00894B41">
            <w:pPr>
              <w:ind w:left="162"/>
              <w:contextualSpacing/>
              <w:rPr>
                <w:b/>
                <w:sz w:val="20"/>
                <w:szCs w:val="20"/>
              </w:rPr>
            </w:pPr>
            <w:r w:rsidRPr="00BD1CE2">
              <w:rPr>
                <w:rFonts w:eastAsia="Times New Roman"/>
                <w:sz w:val="20"/>
                <w:szCs w:val="20"/>
              </w:rPr>
              <w:t>Baik</w:t>
            </w:r>
          </w:p>
        </w:tc>
        <w:tc>
          <w:tcPr>
            <w:tcW w:w="2430" w:type="dxa"/>
            <w:vAlign w:val="center"/>
          </w:tcPr>
          <w:p w:rsidR="00C83DC0" w:rsidRPr="00BD1CE2" w:rsidRDefault="00C83DC0" w:rsidP="00894B41">
            <w:pPr>
              <w:ind w:left="162"/>
              <w:contextualSpacing/>
              <w:rPr>
                <w:bCs/>
                <w:sz w:val="20"/>
                <w:szCs w:val="20"/>
              </w:rPr>
            </w:pPr>
            <w:r>
              <w:rPr>
                <w:bCs/>
                <w:sz w:val="20"/>
                <w:szCs w:val="20"/>
              </w:rPr>
              <w:t>0</w:t>
            </w:r>
          </w:p>
        </w:tc>
      </w:tr>
      <w:tr w:rsidR="00C83DC0" w:rsidRPr="00BD1CE2" w:rsidTr="004B7249">
        <w:trPr>
          <w:trHeight w:val="250"/>
        </w:trPr>
        <w:tc>
          <w:tcPr>
            <w:tcW w:w="1426" w:type="dxa"/>
            <w:vAlign w:val="center"/>
          </w:tcPr>
          <w:p w:rsidR="00C83DC0" w:rsidRPr="00BD1CE2" w:rsidRDefault="00C83DC0" w:rsidP="00894B41">
            <w:pPr>
              <w:ind w:left="162"/>
              <w:contextualSpacing/>
              <w:rPr>
                <w:bCs/>
                <w:sz w:val="20"/>
                <w:szCs w:val="20"/>
              </w:rPr>
            </w:pPr>
            <w:r w:rsidRPr="00BD1CE2">
              <w:rPr>
                <w:bCs/>
                <w:sz w:val="20"/>
                <w:szCs w:val="20"/>
              </w:rPr>
              <w:t>3</w:t>
            </w:r>
          </w:p>
        </w:tc>
        <w:tc>
          <w:tcPr>
            <w:tcW w:w="2804" w:type="dxa"/>
            <w:vAlign w:val="center"/>
          </w:tcPr>
          <w:p w:rsidR="00C83DC0" w:rsidRPr="00BD1CE2" w:rsidRDefault="00C83DC0" w:rsidP="00894B41">
            <w:pPr>
              <w:ind w:left="162"/>
              <w:contextualSpacing/>
              <w:rPr>
                <w:b/>
                <w:sz w:val="20"/>
                <w:szCs w:val="20"/>
              </w:rPr>
            </w:pPr>
            <w:r w:rsidRPr="00BD1CE2">
              <w:rPr>
                <w:rFonts w:eastAsia="Times New Roman"/>
                <w:sz w:val="20"/>
                <w:szCs w:val="20"/>
              </w:rPr>
              <w:t xml:space="preserve">Cukup </w:t>
            </w:r>
          </w:p>
        </w:tc>
        <w:tc>
          <w:tcPr>
            <w:tcW w:w="2430" w:type="dxa"/>
            <w:vAlign w:val="center"/>
          </w:tcPr>
          <w:p w:rsidR="00C83DC0" w:rsidRPr="00BD1CE2" w:rsidRDefault="00894B41" w:rsidP="00894B41">
            <w:pPr>
              <w:ind w:left="162"/>
              <w:contextualSpacing/>
              <w:rPr>
                <w:bCs/>
                <w:sz w:val="20"/>
                <w:szCs w:val="20"/>
              </w:rPr>
            </w:pPr>
            <w:r>
              <w:rPr>
                <w:bCs/>
                <w:sz w:val="20"/>
                <w:szCs w:val="20"/>
              </w:rPr>
              <w:t>1</w:t>
            </w:r>
          </w:p>
        </w:tc>
      </w:tr>
      <w:tr w:rsidR="00C83DC0" w:rsidRPr="00BD1CE2" w:rsidTr="004B7249">
        <w:trPr>
          <w:trHeight w:val="372"/>
        </w:trPr>
        <w:tc>
          <w:tcPr>
            <w:tcW w:w="1426" w:type="dxa"/>
            <w:vAlign w:val="center"/>
          </w:tcPr>
          <w:p w:rsidR="00C83DC0" w:rsidRPr="00BD1CE2" w:rsidRDefault="00C83DC0" w:rsidP="00894B41">
            <w:pPr>
              <w:ind w:left="162"/>
              <w:contextualSpacing/>
              <w:rPr>
                <w:bCs/>
                <w:sz w:val="20"/>
                <w:szCs w:val="20"/>
              </w:rPr>
            </w:pPr>
            <w:r w:rsidRPr="00BD1CE2">
              <w:rPr>
                <w:bCs/>
                <w:sz w:val="20"/>
                <w:szCs w:val="20"/>
              </w:rPr>
              <w:t>2</w:t>
            </w:r>
          </w:p>
        </w:tc>
        <w:tc>
          <w:tcPr>
            <w:tcW w:w="2804" w:type="dxa"/>
            <w:vAlign w:val="center"/>
          </w:tcPr>
          <w:p w:rsidR="00C83DC0" w:rsidRPr="00BD1CE2" w:rsidRDefault="00C83DC0" w:rsidP="00894B41">
            <w:pPr>
              <w:ind w:left="162"/>
              <w:contextualSpacing/>
              <w:rPr>
                <w:b/>
                <w:sz w:val="20"/>
                <w:szCs w:val="20"/>
              </w:rPr>
            </w:pPr>
            <w:r w:rsidRPr="00BD1CE2">
              <w:rPr>
                <w:rFonts w:eastAsia="Times New Roman"/>
                <w:sz w:val="20"/>
                <w:szCs w:val="20"/>
              </w:rPr>
              <w:t>Kurang</w:t>
            </w:r>
          </w:p>
        </w:tc>
        <w:tc>
          <w:tcPr>
            <w:tcW w:w="2430" w:type="dxa"/>
            <w:vAlign w:val="center"/>
          </w:tcPr>
          <w:p w:rsidR="00C83DC0" w:rsidRPr="00BD1CE2" w:rsidRDefault="00F43BF3" w:rsidP="00894B41">
            <w:pPr>
              <w:ind w:left="162"/>
              <w:contextualSpacing/>
              <w:rPr>
                <w:bCs/>
                <w:sz w:val="20"/>
                <w:szCs w:val="20"/>
              </w:rPr>
            </w:pPr>
            <w:r>
              <w:rPr>
                <w:bCs/>
                <w:sz w:val="20"/>
                <w:szCs w:val="20"/>
              </w:rPr>
              <w:t>5</w:t>
            </w:r>
          </w:p>
        </w:tc>
      </w:tr>
      <w:tr w:rsidR="00C83DC0" w:rsidRPr="00BD1CE2" w:rsidTr="004B7249">
        <w:trPr>
          <w:trHeight w:val="372"/>
        </w:trPr>
        <w:tc>
          <w:tcPr>
            <w:tcW w:w="1426" w:type="dxa"/>
            <w:vAlign w:val="center"/>
          </w:tcPr>
          <w:p w:rsidR="00C83DC0" w:rsidRPr="00BD1CE2" w:rsidRDefault="00C83DC0" w:rsidP="00894B41">
            <w:pPr>
              <w:ind w:left="162"/>
              <w:contextualSpacing/>
              <w:rPr>
                <w:bCs/>
                <w:sz w:val="20"/>
                <w:szCs w:val="20"/>
              </w:rPr>
            </w:pPr>
            <w:r w:rsidRPr="00BD1CE2">
              <w:rPr>
                <w:bCs/>
                <w:sz w:val="20"/>
                <w:szCs w:val="20"/>
              </w:rPr>
              <w:t>1</w:t>
            </w:r>
          </w:p>
        </w:tc>
        <w:tc>
          <w:tcPr>
            <w:tcW w:w="2804" w:type="dxa"/>
            <w:vAlign w:val="center"/>
          </w:tcPr>
          <w:p w:rsidR="00C83DC0" w:rsidRPr="00BD1CE2" w:rsidRDefault="00C83DC0" w:rsidP="00894B41">
            <w:pPr>
              <w:ind w:left="162"/>
              <w:contextualSpacing/>
              <w:rPr>
                <w:b/>
                <w:sz w:val="20"/>
                <w:szCs w:val="20"/>
              </w:rPr>
            </w:pPr>
            <w:r w:rsidRPr="00BD1CE2">
              <w:rPr>
                <w:rFonts w:eastAsia="Times New Roman"/>
                <w:sz w:val="20"/>
                <w:szCs w:val="20"/>
              </w:rPr>
              <w:t>Tidak Baik</w:t>
            </w:r>
          </w:p>
        </w:tc>
        <w:tc>
          <w:tcPr>
            <w:tcW w:w="2430" w:type="dxa"/>
            <w:vAlign w:val="center"/>
          </w:tcPr>
          <w:p w:rsidR="00C83DC0" w:rsidRPr="00BD1CE2" w:rsidRDefault="00F43BF3" w:rsidP="00894B41">
            <w:pPr>
              <w:ind w:left="162"/>
              <w:contextualSpacing/>
              <w:rPr>
                <w:bCs/>
                <w:sz w:val="20"/>
                <w:szCs w:val="20"/>
              </w:rPr>
            </w:pPr>
            <w:r>
              <w:rPr>
                <w:bCs/>
                <w:sz w:val="20"/>
                <w:szCs w:val="20"/>
              </w:rPr>
              <w:t>3</w:t>
            </w:r>
            <w:r w:rsidR="00894B41">
              <w:rPr>
                <w:bCs/>
                <w:sz w:val="20"/>
                <w:szCs w:val="20"/>
              </w:rPr>
              <w:t>4</w:t>
            </w:r>
          </w:p>
        </w:tc>
      </w:tr>
      <w:tr w:rsidR="00C83DC0" w:rsidRPr="00BD1CE2" w:rsidTr="004B7249">
        <w:trPr>
          <w:trHeight w:val="266"/>
        </w:trPr>
        <w:tc>
          <w:tcPr>
            <w:tcW w:w="4230" w:type="dxa"/>
            <w:gridSpan w:val="2"/>
          </w:tcPr>
          <w:p w:rsidR="00C83DC0" w:rsidRPr="00BD1CE2" w:rsidRDefault="00C83DC0" w:rsidP="009F68FB">
            <w:pPr>
              <w:contextualSpacing/>
              <w:jc w:val="center"/>
              <w:rPr>
                <w:b/>
                <w:sz w:val="20"/>
                <w:szCs w:val="20"/>
              </w:rPr>
            </w:pPr>
            <w:r w:rsidRPr="00BD1CE2">
              <w:rPr>
                <w:rFonts w:eastAsia="Times New Roman"/>
                <w:b/>
                <w:bCs/>
                <w:sz w:val="20"/>
                <w:szCs w:val="20"/>
              </w:rPr>
              <w:t>Jumlah Responden</w:t>
            </w:r>
          </w:p>
        </w:tc>
        <w:tc>
          <w:tcPr>
            <w:tcW w:w="2430" w:type="dxa"/>
          </w:tcPr>
          <w:p w:rsidR="00C83DC0" w:rsidRPr="00BD1CE2" w:rsidRDefault="00C83DC0" w:rsidP="009F68FB">
            <w:pPr>
              <w:contextualSpacing/>
              <w:jc w:val="center"/>
              <w:rPr>
                <w:b/>
                <w:sz w:val="20"/>
                <w:szCs w:val="20"/>
              </w:rPr>
            </w:pPr>
            <w:r>
              <w:rPr>
                <w:b/>
                <w:sz w:val="20"/>
                <w:szCs w:val="20"/>
              </w:rPr>
              <w:t>40</w:t>
            </w:r>
          </w:p>
        </w:tc>
      </w:tr>
      <w:tr w:rsidR="00C83DC0" w:rsidRPr="00BD1CE2" w:rsidTr="004B7249">
        <w:trPr>
          <w:trHeight w:val="372"/>
        </w:trPr>
        <w:tc>
          <w:tcPr>
            <w:tcW w:w="4230" w:type="dxa"/>
            <w:gridSpan w:val="2"/>
          </w:tcPr>
          <w:p w:rsidR="00C83DC0" w:rsidRPr="00BD1CE2" w:rsidRDefault="00C83DC0" w:rsidP="009F68FB">
            <w:pPr>
              <w:contextualSpacing/>
              <w:jc w:val="center"/>
              <w:rPr>
                <w:b/>
                <w:iCs/>
                <w:sz w:val="20"/>
                <w:szCs w:val="20"/>
              </w:rPr>
            </w:pPr>
            <w:r w:rsidRPr="00BD1CE2">
              <w:rPr>
                <w:rFonts w:eastAsia="Times New Roman"/>
                <w:b/>
                <w:bCs/>
                <w:iCs/>
                <w:sz w:val="20"/>
                <w:szCs w:val="20"/>
              </w:rPr>
              <w:t>T x Pn</w:t>
            </w:r>
          </w:p>
        </w:tc>
        <w:tc>
          <w:tcPr>
            <w:tcW w:w="2430" w:type="dxa"/>
          </w:tcPr>
          <w:p w:rsidR="00C83DC0" w:rsidRPr="00BD1CE2" w:rsidRDefault="00894B41" w:rsidP="009F68FB">
            <w:pPr>
              <w:contextualSpacing/>
              <w:jc w:val="center"/>
              <w:rPr>
                <w:b/>
                <w:sz w:val="20"/>
                <w:szCs w:val="20"/>
              </w:rPr>
            </w:pPr>
            <w:r>
              <w:rPr>
                <w:b/>
                <w:sz w:val="20"/>
                <w:szCs w:val="20"/>
              </w:rPr>
              <w:t>47</w:t>
            </w:r>
          </w:p>
        </w:tc>
      </w:tr>
    </w:tbl>
    <w:p w:rsidR="00C83DC0" w:rsidRDefault="004B7249" w:rsidP="004B7249">
      <w:pPr>
        <w:ind w:firstLine="720"/>
        <w:jc w:val="both"/>
        <w:rPr>
          <w:i/>
          <w:iCs/>
          <w:sz w:val="18"/>
          <w:szCs w:val="28"/>
        </w:rPr>
      </w:pPr>
      <w:r>
        <w:rPr>
          <w:i/>
          <w:iCs/>
          <w:sz w:val="18"/>
          <w:szCs w:val="28"/>
        </w:rPr>
        <w:t xml:space="preserve">    </w:t>
      </w:r>
      <w:r w:rsidR="00C83DC0" w:rsidRPr="004D076A">
        <w:rPr>
          <w:i/>
          <w:iCs/>
          <w:sz w:val="18"/>
          <w:szCs w:val="28"/>
        </w:rPr>
        <w:t>Sumber : Hasil Analisis 2022</w:t>
      </w:r>
    </w:p>
    <w:p w:rsidR="004B7249" w:rsidRPr="004D076A" w:rsidRDefault="004B7249" w:rsidP="00C83DC0">
      <w:pPr>
        <w:ind w:firstLine="142"/>
        <w:jc w:val="both"/>
        <w:rPr>
          <w:i/>
          <w:iCs/>
          <w:sz w:val="18"/>
          <w:szCs w:val="28"/>
        </w:rPr>
      </w:pPr>
    </w:p>
    <w:p w:rsidR="004B7249" w:rsidRDefault="004B7249" w:rsidP="004B7249">
      <w:pPr>
        <w:spacing w:line="360" w:lineRule="auto"/>
        <w:ind w:left="3150" w:hanging="1710"/>
        <w:rPr>
          <w:iCs/>
          <w:szCs w:val="28"/>
        </w:rPr>
      </w:pPr>
      <w:r>
        <w:rPr>
          <w:iCs/>
          <w:szCs w:val="28"/>
        </w:rPr>
        <w:t>Skor Penilaian = (T</w:t>
      </w:r>
      <w:r w:rsidRPr="00BE661D">
        <w:rPr>
          <w:iCs/>
          <w:szCs w:val="28"/>
          <w:vertAlign w:val="subscript"/>
        </w:rPr>
        <w:t>1</w:t>
      </w:r>
      <w:r>
        <w:rPr>
          <w:iCs/>
          <w:szCs w:val="28"/>
        </w:rPr>
        <w:t xml:space="preserve"> X Pn</w:t>
      </w:r>
      <w:r w:rsidRPr="00BE661D">
        <w:rPr>
          <w:iCs/>
          <w:szCs w:val="28"/>
          <w:vertAlign w:val="subscript"/>
        </w:rPr>
        <w:t>1</w:t>
      </w:r>
      <w:r>
        <w:rPr>
          <w:iCs/>
          <w:szCs w:val="28"/>
        </w:rPr>
        <w:t>) + (T</w:t>
      </w:r>
      <w:r>
        <w:rPr>
          <w:iCs/>
          <w:szCs w:val="28"/>
          <w:vertAlign w:val="subscript"/>
        </w:rPr>
        <w:t>2</w:t>
      </w:r>
      <w:r>
        <w:rPr>
          <w:iCs/>
          <w:szCs w:val="28"/>
        </w:rPr>
        <w:t xml:space="preserve"> X Pn</w:t>
      </w:r>
      <w:r>
        <w:rPr>
          <w:iCs/>
          <w:szCs w:val="28"/>
          <w:vertAlign w:val="subscript"/>
        </w:rPr>
        <w:t>2</w:t>
      </w:r>
      <w:r>
        <w:rPr>
          <w:iCs/>
          <w:szCs w:val="28"/>
        </w:rPr>
        <w:t>) + (T</w:t>
      </w:r>
      <w:r>
        <w:rPr>
          <w:iCs/>
          <w:szCs w:val="28"/>
          <w:vertAlign w:val="subscript"/>
        </w:rPr>
        <w:t>3</w:t>
      </w:r>
      <w:r>
        <w:rPr>
          <w:iCs/>
          <w:szCs w:val="28"/>
        </w:rPr>
        <w:t xml:space="preserve"> X Pn</w:t>
      </w:r>
      <w:r>
        <w:rPr>
          <w:iCs/>
          <w:szCs w:val="28"/>
          <w:vertAlign w:val="subscript"/>
        </w:rPr>
        <w:t>3</w:t>
      </w:r>
      <w:r>
        <w:rPr>
          <w:iCs/>
          <w:szCs w:val="28"/>
        </w:rPr>
        <w:t>) + (T</w:t>
      </w:r>
      <w:r>
        <w:rPr>
          <w:iCs/>
          <w:szCs w:val="28"/>
          <w:vertAlign w:val="subscript"/>
        </w:rPr>
        <w:t>4</w:t>
      </w:r>
      <w:r>
        <w:rPr>
          <w:iCs/>
          <w:szCs w:val="28"/>
        </w:rPr>
        <w:t xml:space="preserve"> X Pn</w:t>
      </w:r>
      <w:r>
        <w:rPr>
          <w:iCs/>
          <w:szCs w:val="28"/>
          <w:vertAlign w:val="subscript"/>
        </w:rPr>
        <w:t>4</w:t>
      </w:r>
      <w:r>
        <w:rPr>
          <w:iCs/>
          <w:szCs w:val="28"/>
        </w:rPr>
        <w:t>) + (T</w:t>
      </w:r>
      <w:r>
        <w:rPr>
          <w:iCs/>
          <w:szCs w:val="28"/>
          <w:vertAlign w:val="subscript"/>
        </w:rPr>
        <w:t>5</w:t>
      </w:r>
      <w:r>
        <w:rPr>
          <w:iCs/>
          <w:szCs w:val="28"/>
        </w:rPr>
        <w:t xml:space="preserve"> X Pn</w:t>
      </w:r>
      <w:r>
        <w:rPr>
          <w:iCs/>
          <w:szCs w:val="28"/>
          <w:vertAlign w:val="subscript"/>
        </w:rPr>
        <w:t>5</w:t>
      </w:r>
      <w:r>
        <w:rPr>
          <w:iCs/>
          <w:szCs w:val="28"/>
        </w:rPr>
        <w:t>)</w:t>
      </w:r>
    </w:p>
    <w:p w:rsidR="004B7249" w:rsidRDefault="004B7249" w:rsidP="004B7249">
      <w:pPr>
        <w:spacing w:line="360" w:lineRule="auto"/>
        <w:ind w:left="3150" w:hanging="270"/>
        <w:rPr>
          <w:iCs/>
          <w:szCs w:val="28"/>
        </w:rPr>
      </w:pPr>
      <w:r>
        <w:rPr>
          <w:iCs/>
          <w:szCs w:val="28"/>
        </w:rPr>
        <w:t>= (34 X 1) + (5 X 2) + (1 X 3) + (0 X 4) + (0 X 5)</w:t>
      </w:r>
    </w:p>
    <w:p w:rsidR="00C83DC0" w:rsidRPr="00D63BDD" w:rsidRDefault="00D63BDD" w:rsidP="00D63BDD">
      <w:pPr>
        <w:spacing w:line="360" w:lineRule="auto"/>
        <w:ind w:left="3150" w:hanging="270"/>
        <w:rPr>
          <w:iCs/>
          <w:szCs w:val="28"/>
        </w:rPr>
      </w:pPr>
      <w:r>
        <w:rPr>
          <w:iCs/>
          <w:szCs w:val="28"/>
        </w:rPr>
        <w:t>= 47</w:t>
      </w:r>
    </w:p>
    <w:p w:rsidR="00C83DC0" w:rsidRPr="004D076A" w:rsidRDefault="00A321D1" w:rsidP="00C83DC0">
      <w:pPr>
        <w:pStyle w:val="Heading4"/>
        <w:spacing w:line="360" w:lineRule="auto"/>
        <w:jc w:val="both"/>
        <w:rPr>
          <w:rFonts w:ascii="Tahoma" w:hAnsi="Tahoma" w:cs="Tahoma"/>
          <w:b w:val="0"/>
          <w:i w:val="0"/>
          <w:color w:val="auto"/>
        </w:rPr>
      </w:pPr>
      <w:bookmarkStart w:id="214" w:name="_Toc47727573"/>
      <w:r>
        <w:rPr>
          <w:rFonts w:ascii="Tahoma" w:hAnsi="Tahoma" w:cs="Tahoma"/>
          <w:b w:val="0"/>
          <w:i w:val="0"/>
          <w:color w:val="auto"/>
        </w:rPr>
        <w:t>5</w:t>
      </w:r>
      <w:r w:rsidR="00AC7434">
        <w:rPr>
          <w:rFonts w:ascii="Tahoma" w:hAnsi="Tahoma" w:cs="Tahoma"/>
          <w:b w:val="0"/>
          <w:i w:val="0"/>
          <w:color w:val="auto"/>
        </w:rPr>
        <w:t>.1.1</w:t>
      </w:r>
      <w:r w:rsidR="00C83DC0" w:rsidRPr="004D076A">
        <w:rPr>
          <w:rFonts w:ascii="Tahoma" w:hAnsi="Tahoma" w:cs="Tahoma"/>
          <w:b w:val="0"/>
          <w:i w:val="0"/>
          <w:color w:val="auto"/>
        </w:rPr>
        <w:t>.4 Kenyamanan</w:t>
      </w:r>
      <w:bookmarkEnd w:id="214"/>
    </w:p>
    <w:p w:rsidR="00C83DC0" w:rsidRPr="00BD1CE2" w:rsidRDefault="00C83DC0" w:rsidP="00894B41">
      <w:pPr>
        <w:spacing w:line="360" w:lineRule="auto"/>
        <w:ind w:left="810" w:firstLine="720"/>
        <w:jc w:val="both"/>
      </w:pPr>
      <w:r w:rsidRPr="00BD1CE2">
        <w:t>Pada Indikator kenyamanan terdapat 6 (enam) jenis pelayanan yang sesuai dengan PM 39 Tahun 2015 tentang Standar Pelayanan Minimum angkutan penyeberangan yakni tentang pelayanan Ruang Tunggu, Toilet, Mushola, lampu penerangan, fasilitas pengatur suhu dan fasilitas jalur penumpang.</w:t>
      </w:r>
    </w:p>
    <w:p w:rsidR="00C83DC0" w:rsidRPr="00BD1CE2" w:rsidRDefault="00C83DC0" w:rsidP="00894B41">
      <w:pPr>
        <w:ind w:left="810"/>
      </w:pPr>
      <w:bookmarkStart w:id="215" w:name="_Toc47727574"/>
      <w:r>
        <w:t xml:space="preserve">a. </w:t>
      </w:r>
      <w:r w:rsidRPr="00BD1CE2">
        <w:t>Ruang tunggu</w:t>
      </w:r>
      <w:bookmarkEnd w:id="215"/>
      <w:r w:rsidRPr="00BD1CE2">
        <w:t xml:space="preserve"> </w:t>
      </w:r>
    </w:p>
    <w:p w:rsidR="00C83DC0" w:rsidRDefault="00C83DC0" w:rsidP="00C83DC0">
      <w:pPr>
        <w:ind w:firstLine="720"/>
      </w:pPr>
    </w:p>
    <w:p w:rsidR="00894B41" w:rsidRDefault="00C83DC0" w:rsidP="005733D5">
      <w:pPr>
        <w:spacing w:line="360" w:lineRule="auto"/>
        <w:ind w:left="1080" w:firstLine="720"/>
        <w:jc w:val="both"/>
      </w:pPr>
      <w:r w:rsidRPr="00BD1CE2">
        <w:t>Ruang tunggu merupakan ruangan atau tempat yang di sediakan untuk penumpang dan calon penumpa</w:t>
      </w:r>
      <w:r>
        <w:t xml:space="preserve">ng untuk menunggu keberangkatan. </w:t>
      </w:r>
      <w:r w:rsidRPr="00BD1CE2">
        <w:t xml:space="preserve">Terkait dengan aspek kenyamanan maka pihak pengelola pelabuhan harus menyediakan fasilitas ruang tunggu. Hal ini perlu dilakukan untuk memberikan rasa nyaman bagi pengguna jasa di area </w:t>
      </w:r>
      <w:r>
        <w:t>dermaga</w:t>
      </w:r>
    </w:p>
    <w:p w:rsidR="00D63BDD" w:rsidRPr="00BD1CE2" w:rsidRDefault="00D63BDD" w:rsidP="005733D5">
      <w:pPr>
        <w:spacing w:line="360" w:lineRule="auto"/>
        <w:ind w:left="1080" w:firstLine="720"/>
        <w:jc w:val="both"/>
      </w:pPr>
    </w:p>
    <w:p w:rsidR="00C83DC0" w:rsidRPr="00E163BF" w:rsidRDefault="00C83DC0" w:rsidP="00C83DC0">
      <w:pPr>
        <w:pStyle w:val="Caption"/>
        <w:keepNext/>
        <w:jc w:val="center"/>
        <w:rPr>
          <w:b w:val="0"/>
          <w:color w:val="auto"/>
          <w:sz w:val="22"/>
        </w:rPr>
      </w:pPr>
      <w:bookmarkStart w:id="216" w:name="_Toc108670806"/>
      <w:bookmarkStart w:id="217" w:name="_Toc109165263"/>
      <w:bookmarkStart w:id="218" w:name="_Toc110965656"/>
      <w:r w:rsidRPr="00E163BF">
        <w:rPr>
          <w:b w:val="0"/>
          <w:color w:val="auto"/>
          <w:sz w:val="22"/>
        </w:rPr>
        <w:t xml:space="preserve">Tabel V. </w:t>
      </w:r>
      <w:r w:rsidRPr="00E163BF">
        <w:rPr>
          <w:b w:val="0"/>
          <w:color w:val="auto"/>
          <w:sz w:val="22"/>
        </w:rPr>
        <w:fldChar w:fldCharType="begin"/>
      </w:r>
      <w:r w:rsidRPr="00E163BF">
        <w:rPr>
          <w:b w:val="0"/>
          <w:color w:val="auto"/>
          <w:sz w:val="22"/>
        </w:rPr>
        <w:instrText xml:space="preserve"> SEQ Tabel_V. \* ARABIC </w:instrText>
      </w:r>
      <w:r w:rsidRPr="00E163BF">
        <w:rPr>
          <w:b w:val="0"/>
          <w:color w:val="auto"/>
          <w:sz w:val="22"/>
        </w:rPr>
        <w:fldChar w:fldCharType="separate"/>
      </w:r>
      <w:r w:rsidR="00163B1B">
        <w:rPr>
          <w:b w:val="0"/>
          <w:noProof/>
          <w:color w:val="auto"/>
          <w:sz w:val="22"/>
        </w:rPr>
        <w:t>14</w:t>
      </w:r>
      <w:r w:rsidRPr="00E163BF">
        <w:rPr>
          <w:b w:val="0"/>
          <w:color w:val="auto"/>
          <w:sz w:val="22"/>
        </w:rPr>
        <w:fldChar w:fldCharType="end"/>
      </w:r>
      <w:r w:rsidRPr="00E163BF">
        <w:rPr>
          <w:b w:val="0"/>
          <w:color w:val="auto"/>
          <w:sz w:val="22"/>
        </w:rPr>
        <w:t xml:space="preserve"> Pelayanan Ruang Tunggu</w:t>
      </w:r>
      <w:bookmarkEnd w:id="216"/>
      <w:bookmarkEnd w:id="217"/>
      <w:bookmarkEnd w:id="218"/>
    </w:p>
    <w:tbl>
      <w:tblPr>
        <w:tblStyle w:val="TableGrid1"/>
        <w:tblW w:w="7077" w:type="dxa"/>
        <w:tblInd w:w="918" w:type="dxa"/>
        <w:tblLayout w:type="fixed"/>
        <w:tblLook w:val="04A0" w:firstRow="1" w:lastRow="0" w:firstColumn="1" w:lastColumn="0" w:noHBand="0" w:noVBand="1"/>
      </w:tblPr>
      <w:tblGrid>
        <w:gridCol w:w="1134"/>
        <w:gridCol w:w="1701"/>
        <w:gridCol w:w="1276"/>
        <w:gridCol w:w="1273"/>
        <w:gridCol w:w="1693"/>
      </w:tblGrid>
      <w:tr w:rsidR="004B7249" w:rsidRPr="00BD1CE2" w:rsidTr="004B7249">
        <w:trPr>
          <w:trHeight w:val="503"/>
        </w:trPr>
        <w:tc>
          <w:tcPr>
            <w:tcW w:w="1134" w:type="dxa"/>
            <w:shd w:val="clear" w:color="auto" w:fill="4F81BD" w:themeFill="accent1"/>
          </w:tcPr>
          <w:p w:rsidR="004B7249" w:rsidRPr="00BD1CE2" w:rsidRDefault="004B7249" w:rsidP="009F68FB">
            <w:pPr>
              <w:pStyle w:val="ListParagraph"/>
              <w:ind w:left="0"/>
              <w:jc w:val="center"/>
              <w:rPr>
                <w:b/>
                <w:sz w:val="20"/>
                <w:szCs w:val="20"/>
              </w:rPr>
            </w:pPr>
            <w:r>
              <w:rPr>
                <w:b/>
                <w:sz w:val="20"/>
                <w:szCs w:val="20"/>
              </w:rPr>
              <w:t xml:space="preserve">     </w:t>
            </w:r>
            <w:r w:rsidRPr="00BD1CE2">
              <w:rPr>
                <w:b/>
                <w:sz w:val="20"/>
                <w:szCs w:val="20"/>
              </w:rPr>
              <w:t>Tolak Ukur</w:t>
            </w:r>
          </w:p>
        </w:tc>
        <w:tc>
          <w:tcPr>
            <w:tcW w:w="1701" w:type="dxa"/>
            <w:shd w:val="clear" w:color="auto" w:fill="4F81BD" w:themeFill="accent1"/>
          </w:tcPr>
          <w:p w:rsidR="004B7249" w:rsidRPr="00BD1CE2" w:rsidRDefault="004B7249" w:rsidP="009F68FB">
            <w:pPr>
              <w:pStyle w:val="ListParagraph"/>
              <w:ind w:left="0"/>
              <w:jc w:val="center"/>
              <w:rPr>
                <w:b/>
                <w:sz w:val="20"/>
                <w:szCs w:val="20"/>
              </w:rPr>
            </w:pPr>
            <w:r w:rsidRPr="00BD1CE2">
              <w:rPr>
                <w:b/>
                <w:sz w:val="20"/>
                <w:szCs w:val="20"/>
              </w:rPr>
              <w:t>Uraian</w:t>
            </w:r>
          </w:p>
        </w:tc>
        <w:tc>
          <w:tcPr>
            <w:tcW w:w="1276" w:type="dxa"/>
            <w:shd w:val="clear" w:color="auto" w:fill="4F81BD" w:themeFill="accent1"/>
          </w:tcPr>
          <w:p w:rsidR="004B7249" w:rsidRPr="00BD1CE2" w:rsidRDefault="004B7249" w:rsidP="009F68FB">
            <w:pPr>
              <w:pStyle w:val="ListParagraph"/>
              <w:ind w:left="0"/>
              <w:jc w:val="center"/>
              <w:rPr>
                <w:b/>
                <w:sz w:val="20"/>
                <w:szCs w:val="20"/>
              </w:rPr>
            </w:pPr>
            <w:r w:rsidRPr="00BD1CE2">
              <w:rPr>
                <w:b/>
                <w:sz w:val="20"/>
                <w:szCs w:val="20"/>
              </w:rPr>
              <w:t>Indikator</w:t>
            </w:r>
          </w:p>
        </w:tc>
        <w:tc>
          <w:tcPr>
            <w:tcW w:w="1273" w:type="dxa"/>
            <w:shd w:val="clear" w:color="auto" w:fill="4F81BD" w:themeFill="accent1"/>
          </w:tcPr>
          <w:p w:rsidR="004B7249" w:rsidRPr="00BD1CE2" w:rsidRDefault="004B7249" w:rsidP="009F68FB">
            <w:pPr>
              <w:pStyle w:val="ListParagraph"/>
              <w:ind w:left="0"/>
              <w:jc w:val="center"/>
              <w:rPr>
                <w:b/>
                <w:sz w:val="20"/>
                <w:szCs w:val="20"/>
              </w:rPr>
            </w:pPr>
            <w:r w:rsidRPr="00BD1CE2">
              <w:rPr>
                <w:b/>
                <w:sz w:val="20"/>
                <w:szCs w:val="20"/>
              </w:rPr>
              <w:t>Jenis Pelayanan</w:t>
            </w:r>
          </w:p>
        </w:tc>
        <w:tc>
          <w:tcPr>
            <w:tcW w:w="1693" w:type="dxa"/>
            <w:shd w:val="clear" w:color="auto" w:fill="4F81BD" w:themeFill="accent1"/>
          </w:tcPr>
          <w:p w:rsidR="004B7249" w:rsidRPr="00BD1CE2" w:rsidRDefault="004B7249" w:rsidP="009F68FB">
            <w:pPr>
              <w:pStyle w:val="ListParagraph"/>
              <w:ind w:left="0"/>
              <w:jc w:val="center"/>
              <w:rPr>
                <w:b/>
                <w:sz w:val="20"/>
                <w:szCs w:val="20"/>
              </w:rPr>
            </w:pPr>
          </w:p>
          <w:p w:rsidR="004B7249" w:rsidRPr="00BD1CE2" w:rsidRDefault="004B7249" w:rsidP="009F68FB">
            <w:pPr>
              <w:pStyle w:val="ListParagraph"/>
              <w:ind w:left="0"/>
              <w:jc w:val="center"/>
              <w:rPr>
                <w:b/>
                <w:sz w:val="20"/>
                <w:szCs w:val="20"/>
              </w:rPr>
            </w:pPr>
            <w:r w:rsidRPr="00BD1CE2">
              <w:rPr>
                <w:b/>
                <w:sz w:val="20"/>
                <w:szCs w:val="20"/>
              </w:rPr>
              <w:t>Keterangan</w:t>
            </w:r>
          </w:p>
        </w:tc>
      </w:tr>
      <w:tr w:rsidR="004B7249" w:rsidRPr="00BD1CE2" w:rsidTr="004B7249">
        <w:trPr>
          <w:trHeight w:val="1368"/>
        </w:trPr>
        <w:tc>
          <w:tcPr>
            <w:tcW w:w="1134" w:type="dxa"/>
          </w:tcPr>
          <w:p w:rsidR="004B7249" w:rsidRPr="00BD1CE2" w:rsidRDefault="004B7249" w:rsidP="009C387E">
            <w:pPr>
              <w:pStyle w:val="ListParagraph"/>
              <w:widowControl/>
              <w:numPr>
                <w:ilvl w:val="0"/>
                <w:numId w:val="46"/>
              </w:numPr>
              <w:autoSpaceDE/>
              <w:autoSpaceDN/>
              <w:spacing w:before="120" w:line="276" w:lineRule="auto"/>
              <w:ind w:left="39" w:hanging="142"/>
              <w:contextualSpacing/>
              <w:rPr>
                <w:sz w:val="20"/>
                <w:szCs w:val="20"/>
              </w:rPr>
            </w:pPr>
            <w:r w:rsidRPr="00BD1CE2">
              <w:rPr>
                <w:sz w:val="20"/>
                <w:szCs w:val="20"/>
              </w:rPr>
              <w:t>Untuk 1 orang minimum 0,6 m²</w:t>
            </w:r>
          </w:p>
          <w:p w:rsidR="004B7249" w:rsidRPr="00BD1CE2" w:rsidRDefault="004B7249" w:rsidP="009C387E">
            <w:pPr>
              <w:pStyle w:val="ListParagraph"/>
              <w:widowControl/>
              <w:numPr>
                <w:ilvl w:val="0"/>
                <w:numId w:val="46"/>
              </w:numPr>
              <w:autoSpaceDE/>
              <w:autoSpaceDN/>
              <w:spacing w:before="120" w:line="276" w:lineRule="auto"/>
              <w:ind w:left="39" w:hanging="142"/>
              <w:contextualSpacing/>
              <w:rPr>
                <w:sz w:val="20"/>
                <w:szCs w:val="20"/>
              </w:rPr>
            </w:pPr>
            <w:r w:rsidRPr="00BD1CE2">
              <w:rPr>
                <w:sz w:val="20"/>
                <w:szCs w:val="20"/>
              </w:rPr>
              <w:t>Area bersih dan tidak berbau</w:t>
            </w:r>
          </w:p>
        </w:tc>
        <w:tc>
          <w:tcPr>
            <w:tcW w:w="1701" w:type="dxa"/>
          </w:tcPr>
          <w:p w:rsidR="004B7249" w:rsidRPr="00BD1CE2" w:rsidRDefault="004B7249" w:rsidP="009F68FB">
            <w:pPr>
              <w:pStyle w:val="ListParagraph"/>
              <w:ind w:left="0"/>
              <w:rPr>
                <w:sz w:val="20"/>
                <w:szCs w:val="20"/>
              </w:rPr>
            </w:pPr>
            <w:r w:rsidRPr="00BD1CE2">
              <w:rPr>
                <w:sz w:val="20"/>
                <w:szCs w:val="20"/>
              </w:rPr>
              <w:t>R</w:t>
            </w:r>
            <w:r>
              <w:rPr>
                <w:sz w:val="20"/>
                <w:szCs w:val="20"/>
              </w:rPr>
              <w:t xml:space="preserve">    r</w:t>
            </w:r>
            <w:r w:rsidRPr="00BD1CE2">
              <w:rPr>
                <w:sz w:val="20"/>
                <w:szCs w:val="20"/>
              </w:rPr>
              <w:t>uangan/tempat yang disediakan untuk penumpang dan calon penumpang sebelum melakukan check in (ruangan tertutup dan/ atau ruangan terbuka)</w:t>
            </w:r>
          </w:p>
        </w:tc>
        <w:tc>
          <w:tcPr>
            <w:tcW w:w="1276" w:type="dxa"/>
            <w:vAlign w:val="center"/>
          </w:tcPr>
          <w:p w:rsidR="004B7249" w:rsidRPr="00BD1CE2" w:rsidRDefault="004B7249" w:rsidP="00894B41">
            <w:pPr>
              <w:pStyle w:val="ListParagraph"/>
              <w:spacing w:line="276" w:lineRule="auto"/>
              <w:ind w:left="0" w:hanging="135"/>
              <w:jc w:val="center"/>
              <w:rPr>
                <w:sz w:val="20"/>
                <w:szCs w:val="20"/>
              </w:rPr>
            </w:pPr>
            <w:r w:rsidRPr="00BD1CE2">
              <w:rPr>
                <w:sz w:val="20"/>
                <w:szCs w:val="20"/>
              </w:rPr>
              <w:t>Luas dan</w:t>
            </w:r>
          </w:p>
          <w:p w:rsidR="004B7249" w:rsidRPr="00BD1CE2" w:rsidRDefault="004B7249" w:rsidP="00894B41">
            <w:pPr>
              <w:pStyle w:val="ListParagraph"/>
              <w:ind w:left="0"/>
              <w:jc w:val="center"/>
              <w:rPr>
                <w:sz w:val="20"/>
                <w:szCs w:val="20"/>
              </w:rPr>
            </w:pPr>
            <w:r w:rsidRPr="00BD1CE2">
              <w:rPr>
                <w:sz w:val="20"/>
                <w:szCs w:val="20"/>
              </w:rPr>
              <w:t>Kondisi</w:t>
            </w:r>
          </w:p>
        </w:tc>
        <w:tc>
          <w:tcPr>
            <w:tcW w:w="1273" w:type="dxa"/>
            <w:vAlign w:val="center"/>
          </w:tcPr>
          <w:p w:rsidR="004B7249" w:rsidRPr="00894B41" w:rsidRDefault="004B7249" w:rsidP="00894B41">
            <w:pPr>
              <w:rPr>
                <w:sz w:val="20"/>
                <w:szCs w:val="20"/>
              </w:rPr>
            </w:pPr>
          </w:p>
          <w:p w:rsidR="004B7249" w:rsidRPr="00BD1CE2" w:rsidRDefault="004B7249" w:rsidP="00894B41">
            <w:pPr>
              <w:pStyle w:val="ListParagraph"/>
              <w:ind w:left="0" w:hanging="61"/>
              <w:jc w:val="center"/>
              <w:rPr>
                <w:sz w:val="20"/>
                <w:szCs w:val="20"/>
              </w:rPr>
            </w:pPr>
            <w:r w:rsidRPr="00BD1CE2">
              <w:rPr>
                <w:sz w:val="20"/>
                <w:szCs w:val="20"/>
              </w:rPr>
              <w:t>Ruang tungggu</w:t>
            </w:r>
          </w:p>
        </w:tc>
        <w:tc>
          <w:tcPr>
            <w:tcW w:w="1693" w:type="dxa"/>
          </w:tcPr>
          <w:p w:rsidR="004B7249" w:rsidRPr="00BD1CE2" w:rsidRDefault="004B7249" w:rsidP="009F68FB">
            <w:pPr>
              <w:pStyle w:val="ListParagraph"/>
              <w:ind w:left="0"/>
              <w:rPr>
                <w:sz w:val="20"/>
                <w:szCs w:val="20"/>
              </w:rPr>
            </w:pPr>
            <w:r>
              <w:rPr>
                <w:sz w:val="20"/>
                <w:szCs w:val="20"/>
              </w:rPr>
              <w:t xml:space="preserve">     Ruang tunggu yang tersedia di dermaga wisata kalimas calaca kondisinya sudah sangat tidak layak lagi karena fisik dari ruang tunggu yang sudah rusak dan juga penyalagunahan fungsi dari ruang tunggu</w:t>
            </w:r>
          </w:p>
        </w:tc>
      </w:tr>
    </w:tbl>
    <w:p w:rsidR="00C83DC0" w:rsidRDefault="00C83DC0" w:rsidP="00D63BDD">
      <w:pPr>
        <w:spacing w:line="360" w:lineRule="auto"/>
        <w:ind w:firstLine="720"/>
        <w:jc w:val="both"/>
        <w:rPr>
          <w:i/>
          <w:iCs/>
          <w:sz w:val="18"/>
          <w:szCs w:val="28"/>
        </w:rPr>
      </w:pPr>
      <w:r w:rsidRPr="005F492A">
        <w:rPr>
          <w:i/>
          <w:iCs/>
          <w:sz w:val="18"/>
          <w:szCs w:val="28"/>
        </w:rPr>
        <w:t>Sumber : Hasil Analisis 2022</w:t>
      </w:r>
    </w:p>
    <w:p w:rsidR="00D63BDD" w:rsidRPr="005F492A" w:rsidRDefault="00D63BDD" w:rsidP="00D63BDD">
      <w:pPr>
        <w:spacing w:line="360" w:lineRule="auto"/>
        <w:ind w:firstLine="720"/>
        <w:jc w:val="both"/>
        <w:rPr>
          <w:i/>
          <w:iCs/>
          <w:sz w:val="18"/>
          <w:szCs w:val="28"/>
        </w:rPr>
      </w:pPr>
    </w:p>
    <w:p w:rsidR="00C83DC0" w:rsidRPr="00BD1CE2" w:rsidRDefault="00C83DC0" w:rsidP="00894B41">
      <w:pPr>
        <w:spacing w:line="360" w:lineRule="auto"/>
        <w:ind w:left="1080" w:firstLine="720"/>
        <w:jc w:val="both"/>
      </w:pPr>
      <w:r w:rsidRPr="00BD1CE2">
        <w:t xml:space="preserve">Berdasarkan data yang telah didapatkan dari hasil survei kemudian dihitung Skor Penilaian bobot yakni dengan menggunakan skala likert dimana </w:t>
      </w:r>
      <w:r w:rsidRPr="00BD1CE2">
        <w:rPr>
          <w:iCs/>
        </w:rPr>
        <w:t>jumlah responden  (T) x angka skor (Pn)</w:t>
      </w:r>
      <w:r w:rsidRPr="00BD1CE2">
        <w:t xml:space="preserve"> maka didapatkan nilai </w:t>
      </w:r>
    </w:p>
    <w:p w:rsidR="00C83DC0" w:rsidRPr="00BD1CE2" w:rsidRDefault="00C83DC0" w:rsidP="00C83DC0"/>
    <w:p w:rsidR="00C83DC0" w:rsidRPr="00E163BF" w:rsidRDefault="00C83DC0" w:rsidP="00C83DC0">
      <w:pPr>
        <w:pStyle w:val="Caption"/>
        <w:keepNext/>
        <w:jc w:val="center"/>
        <w:rPr>
          <w:b w:val="0"/>
          <w:color w:val="auto"/>
          <w:sz w:val="22"/>
        </w:rPr>
      </w:pPr>
      <w:bookmarkStart w:id="219" w:name="_Toc108670807"/>
      <w:bookmarkStart w:id="220" w:name="_Toc109165264"/>
      <w:bookmarkStart w:id="221" w:name="_Toc110965657"/>
      <w:r w:rsidRPr="00E163BF">
        <w:rPr>
          <w:b w:val="0"/>
          <w:color w:val="auto"/>
          <w:sz w:val="22"/>
        </w:rPr>
        <w:t xml:space="preserve">Tabel V. </w:t>
      </w:r>
      <w:r w:rsidRPr="00E163BF">
        <w:rPr>
          <w:b w:val="0"/>
          <w:color w:val="auto"/>
          <w:sz w:val="22"/>
        </w:rPr>
        <w:fldChar w:fldCharType="begin"/>
      </w:r>
      <w:r w:rsidRPr="00E163BF">
        <w:rPr>
          <w:b w:val="0"/>
          <w:color w:val="auto"/>
          <w:sz w:val="22"/>
        </w:rPr>
        <w:instrText xml:space="preserve"> SEQ Tabel_V. \* ARABIC </w:instrText>
      </w:r>
      <w:r w:rsidRPr="00E163BF">
        <w:rPr>
          <w:b w:val="0"/>
          <w:color w:val="auto"/>
          <w:sz w:val="22"/>
        </w:rPr>
        <w:fldChar w:fldCharType="separate"/>
      </w:r>
      <w:r w:rsidR="00163B1B">
        <w:rPr>
          <w:b w:val="0"/>
          <w:noProof/>
          <w:color w:val="auto"/>
          <w:sz w:val="22"/>
        </w:rPr>
        <w:t>15</w:t>
      </w:r>
      <w:r w:rsidRPr="00E163BF">
        <w:rPr>
          <w:b w:val="0"/>
          <w:color w:val="auto"/>
          <w:sz w:val="22"/>
        </w:rPr>
        <w:fldChar w:fldCharType="end"/>
      </w:r>
      <w:r w:rsidRPr="00E163BF">
        <w:rPr>
          <w:b w:val="0"/>
          <w:color w:val="auto"/>
          <w:sz w:val="22"/>
        </w:rPr>
        <w:t xml:space="preserve"> Hasil Survei Pelayanan Ruang Tunggu</w:t>
      </w:r>
      <w:bookmarkEnd w:id="219"/>
      <w:bookmarkEnd w:id="220"/>
      <w:bookmarkEnd w:id="221"/>
    </w:p>
    <w:tbl>
      <w:tblPr>
        <w:tblStyle w:val="TableGrid1"/>
        <w:tblW w:w="6750" w:type="dxa"/>
        <w:tblInd w:w="828" w:type="dxa"/>
        <w:tblLook w:val="04A0" w:firstRow="1" w:lastRow="0" w:firstColumn="1" w:lastColumn="0" w:noHBand="0" w:noVBand="1"/>
      </w:tblPr>
      <w:tblGrid>
        <w:gridCol w:w="1620"/>
        <w:gridCol w:w="2790"/>
        <w:gridCol w:w="2340"/>
      </w:tblGrid>
      <w:tr w:rsidR="00C83DC0" w:rsidRPr="00BD1CE2" w:rsidTr="00894B41">
        <w:trPr>
          <w:trHeight w:val="413"/>
        </w:trPr>
        <w:tc>
          <w:tcPr>
            <w:tcW w:w="1620" w:type="dxa"/>
            <w:shd w:val="clear" w:color="auto" w:fill="4F81BD" w:themeFill="accent1"/>
            <w:vAlign w:val="center"/>
          </w:tcPr>
          <w:p w:rsidR="00C83DC0" w:rsidRPr="00BD1CE2" w:rsidRDefault="00C83DC0" w:rsidP="00894B41">
            <w:pPr>
              <w:contextualSpacing/>
              <w:jc w:val="center"/>
              <w:rPr>
                <w:b/>
                <w:sz w:val="20"/>
                <w:szCs w:val="20"/>
              </w:rPr>
            </w:pPr>
            <w:r w:rsidRPr="00BD1CE2">
              <w:rPr>
                <w:b/>
                <w:sz w:val="20"/>
                <w:szCs w:val="20"/>
              </w:rPr>
              <w:t>Skor Nilai (Pn)</w:t>
            </w:r>
          </w:p>
        </w:tc>
        <w:tc>
          <w:tcPr>
            <w:tcW w:w="2790" w:type="dxa"/>
            <w:shd w:val="clear" w:color="auto" w:fill="4F81BD" w:themeFill="accent1"/>
            <w:vAlign w:val="center"/>
          </w:tcPr>
          <w:p w:rsidR="00C83DC0" w:rsidRPr="00BD1CE2" w:rsidRDefault="00C83DC0" w:rsidP="00894B41">
            <w:pPr>
              <w:contextualSpacing/>
              <w:jc w:val="center"/>
              <w:rPr>
                <w:b/>
                <w:sz w:val="20"/>
                <w:szCs w:val="20"/>
              </w:rPr>
            </w:pPr>
            <w:r w:rsidRPr="00BD1CE2">
              <w:rPr>
                <w:b/>
                <w:sz w:val="20"/>
                <w:szCs w:val="20"/>
              </w:rPr>
              <w:t>Penilaian</w:t>
            </w:r>
          </w:p>
        </w:tc>
        <w:tc>
          <w:tcPr>
            <w:tcW w:w="2340" w:type="dxa"/>
            <w:shd w:val="clear" w:color="auto" w:fill="4F81BD" w:themeFill="accent1"/>
            <w:vAlign w:val="center"/>
          </w:tcPr>
          <w:p w:rsidR="00C83DC0" w:rsidRPr="00BD1CE2" w:rsidRDefault="00C83DC0" w:rsidP="00894B41">
            <w:pPr>
              <w:contextualSpacing/>
              <w:jc w:val="center"/>
              <w:rPr>
                <w:b/>
                <w:sz w:val="20"/>
                <w:szCs w:val="20"/>
              </w:rPr>
            </w:pPr>
            <w:r w:rsidRPr="00BD1CE2">
              <w:rPr>
                <w:b/>
                <w:sz w:val="20"/>
                <w:szCs w:val="20"/>
              </w:rPr>
              <w:t>Responden (T)</w:t>
            </w:r>
          </w:p>
        </w:tc>
      </w:tr>
      <w:tr w:rsidR="00C83DC0" w:rsidRPr="00BD1CE2" w:rsidTr="00894B41">
        <w:trPr>
          <w:trHeight w:val="285"/>
        </w:trPr>
        <w:tc>
          <w:tcPr>
            <w:tcW w:w="1620" w:type="dxa"/>
            <w:vAlign w:val="center"/>
          </w:tcPr>
          <w:p w:rsidR="00C83DC0" w:rsidRPr="00BD1CE2" w:rsidRDefault="00C83DC0" w:rsidP="00894B41">
            <w:pPr>
              <w:ind w:left="252"/>
              <w:contextualSpacing/>
              <w:rPr>
                <w:bCs/>
                <w:sz w:val="20"/>
                <w:szCs w:val="20"/>
              </w:rPr>
            </w:pPr>
            <w:r w:rsidRPr="00BD1CE2">
              <w:rPr>
                <w:bCs/>
                <w:sz w:val="20"/>
                <w:szCs w:val="20"/>
              </w:rPr>
              <w:t>5</w:t>
            </w:r>
          </w:p>
        </w:tc>
        <w:tc>
          <w:tcPr>
            <w:tcW w:w="2790" w:type="dxa"/>
            <w:vAlign w:val="center"/>
          </w:tcPr>
          <w:p w:rsidR="00C83DC0" w:rsidRPr="00BD1CE2" w:rsidRDefault="00C83DC0" w:rsidP="00894B41">
            <w:pPr>
              <w:ind w:left="252"/>
              <w:contextualSpacing/>
              <w:rPr>
                <w:b/>
                <w:sz w:val="20"/>
                <w:szCs w:val="20"/>
              </w:rPr>
            </w:pPr>
            <w:r w:rsidRPr="00BD1CE2">
              <w:rPr>
                <w:rFonts w:eastAsia="Times New Roman"/>
                <w:sz w:val="20"/>
                <w:szCs w:val="20"/>
              </w:rPr>
              <w:t>Sangat Baik</w:t>
            </w:r>
          </w:p>
        </w:tc>
        <w:tc>
          <w:tcPr>
            <w:tcW w:w="2340" w:type="dxa"/>
            <w:vAlign w:val="center"/>
          </w:tcPr>
          <w:p w:rsidR="00C83DC0" w:rsidRPr="00BD1CE2" w:rsidRDefault="00C83DC0" w:rsidP="00894B41">
            <w:pPr>
              <w:ind w:left="252"/>
              <w:contextualSpacing/>
              <w:rPr>
                <w:bCs/>
                <w:sz w:val="20"/>
                <w:szCs w:val="20"/>
              </w:rPr>
            </w:pPr>
            <w:r>
              <w:rPr>
                <w:bCs/>
                <w:sz w:val="20"/>
                <w:szCs w:val="20"/>
              </w:rPr>
              <w:t>0</w:t>
            </w:r>
          </w:p>
        </w:tc>
      </w:tr>
      <w:tr w:rsidR="00C83DC0" w:rsidRPr="00BD1CE2" w:rsidTr="00894B41">
        <w:trPr>
          <w:trHeight w:val="372"/>
        </w:trPr>
        <w:tc>
          <w:tcPr>
            <w:tcW w:w="1620" w:type="dxa"/>
            <w:vAlign w:val="center"/>
          </w:tcPr>
          <w:p w:rsidR="00C83DC0" w:rsidRPr="00BD1CE2" w:rsidRDefault="00C83DC0" w:rsidP="00894B41">
            <w:pPr>
              <w:ind w:left="252"/>
              <w:contextualSpacing/>
              <w:rPr>
                <w:bCs/>
                <w:sz w:val="20"/>
                <w:szCs w:val="20"/>
              </w:rPr>
            </w:pPr>
            <w:r w:rsidRPr="00BD1CE2">
              <w:rPr>
                <w:bCs/>
                <w:sz w:val="20"/>
                <w:szCs w:val="20"/>
              </w:rPr>
              <w:t>4</w:t>
            </w:r>
          </w:p>
        </w:tc>
        <w:tc>
          <w:tcPr>
            <w:tcW w:w="2790" w:type="dxa"/>
            <w:vAlign w:val="center"/>
          </w:tcPr>
          <w:p w:rsidR="00C83DC0" w:rsidRPr="00BD1CE2" w:rsidRDefault="00C83DC0" w:rsidP="00894B41">
            <w:pPr>
              <w:ind w:left="252"/>
              <w:contextualSpacing/>
              <w:rPr>
                <w:b/>
                <w:sz w:val="20"/>
                <w:szCs w:val="20"/>
              </w:rPr>
            </w:pPr>
            <w:r w:rsidRPr="00BD1CE2">
              <w:rPr>
                <w:rFonts w:eastAsia="Times New Roman"/>
                <w:sz w:val="20"/>
                <w:szCs w:val="20"/>
              </w:rPr>
              <w:t>Baik</w:t>
            </w:r>
          </w:p>
        </w:tc>
        <w:tc>
          <w:tcPr>
            <w:tcW w:w="2340" w:type="dxa"/>
            <w:vAlign w:val="center"/>
          </w:tcPr>
          <w:p w:rsidR="00C83DC0" w:rsidRPr="00BD1CE2" w:rsidRDefault="00894B41" w:rsidP="00894B41">
            <w:pPr>
              <w:ind w:left="252"/>
              <w:contextualSpacing/>
              <w:rPr>
                <w:bCs/>
                <w:sz w:val="20"/>
                <w:szCs w:val="20"/>
              </w:rPr>
            </w:pPr>
            <w:r>
              <w:rPr>
                <w:bCs/>
                <w:sz w:val="20"/>
                <w:szCs w:val="20"/>
              </w:rPr>
              <w:t>1</w:t>
            </w:r>
          </w:p>
        </w:tc>
      </w:tr>
      <w:tr w:rsidR="00C83DC0" w:rsidRPr="00BD1CE2" w:rsidTr="00894B41">
        <w:trPr>
          <w:trHeight w:val="250"/>
        </w:trPr>
        <w:tc>
          <w:tcPr>
            <w:tcW w:w="1620" w:type="dxa"/>
            <w:vAlign w:val="center"/>
          </w:tcPr>
          <w:p w:rsidR="00C83DC0" w:rsidRPr="00BD1CE2" w:rsidRDefault="00C83DC0" w:rsidP="00894B41">
            <w:pPr>
              <w:ind w:left="252"/>
              <w:contextualSpacing/>
              <w:rPr>
                <w:bCs/>
                <w:sz w:val="20"/>
                <w:szCs w:val="20"/>
              </w:rPr>
            </w:pPr>
            <w:r w:rsidRPr="00BD1CE2">
              <w:rPr>
                <w:bCs/>
                <w:sz w:val="20"/>
                <w:szCs w:val="20"/>
              </w:rPr>
              <w:t>3</w:t>
            </w:r>
          </w:p>
        </w:tc>
        <w:tc>
          <w:tcPr>
            <w:tcW w:w="2790" w:type="dxa"/>
            <w:vAlign w:val="center"/>
          </w:tcPr>
          <w:p w:rsidR="00C83DC0" w:rsidRPr="00BD1CE2" w:rsidRDefault="00C83DC0" w:rsidP="00894B41">
            <w:pPr>
              <w:ind w:left="252"/>
              <w:contextualSpacing/>
              <w:rPr>
                <w:b/>
                <w:sz w:val="20"/>
                <w:szCs w:val="20"/>
              </w:rPr>
            </w:pPr>
            <w:r w:rsidRPr="00BD1CE2">
              <w:rPr>
                <w:rFonts w:eastAsia="Times New Roman"/>
                <w:sz w:val="20"/>
                <w:szCs w:val="20"/>
              </w:rPr>
              <w:t xml:space="preserve">Cukup </w:t>
            </w:r>
          </w:p>
        </w:tc>
        <w:tc>
          <w:tcPr>
            <w:tcW w:w="2340" w:type="dxa"/>
            <w:vAlign w:val="center"/>
          </w:tcPr>
          <w:p w:rsidR="00C83DC0" w:rsidRPr="00BD1CE2" w:rsidRDefault="00894B41" w:rsidP="00894B41">
            <w:pPr>
              <w:ind w:left="252"/>
              <w:contextualSpacing/>
              <w:rPr>
                <w:bCs/>
                <w:sz w:val="20"/>
                <w:szCs w:val="20"/>
              </w:rPr>
            </w:pPr>
            <w:r>
              <w:rPr>
                <w:bCs/>
                <w:sz w:val="20"/>
                <w:szCs w:val="20"/>
              </w:rPr>
              <w:t>4</w:t>
            </w:r>
          </w:p>
        </w:tc>
      </w:tr>
      <w:tr w:rsidR="00C83DC0" w:rsidRPr="00BD1CE2" w:rsidTr="00894B41">
        <w:trPr>
          <w:trHeight w:val="372"/>
        </w:trPr>
        <w:tc>
          <w:tcPr>
            <w:tcW w:w="1620" w:type="dxa"/>
            <w:vAlign w:val="center"/>
          </w:tcPr>
          <w:p w:rsidR="00C83DC0" w:rsidRPr="00BD1CE2" w:rsidRDefault="00C83DC0" w:rsidP="00894B41">
            <w:pPr>
              <w:ind w:left="252"/>
              <w:contextualSpacing/>
              <w:rPr>
                <w:bCs/>
                <w:sz w:val="20"/>
                <w:szCs w:val="20"/>
              </w:rPr>
            </w:pPr>
            <w:r w:rsidRPr="00BD1CE2">
              <w:rPr>
                <w:bCs/>
                <w:sz w:val="20"/>
                <w:szCs w:val="20"/>
              </w:rPr>
              <w:t>2</w:t>
            </w:r>
          </w:p>
        </w:tc>
        <w:tc>
          <w:tcPr>
            <w:tcW w:w="2790" w:type="dxa"/>
            <w:vAlign w:val="center"/>
          </w:tcPr>
          <w:p w:rsidR="00C83DC0" w:rsidRPr="00BD1CE2" w:rsidRDefault="00C83DC0" w:rsidP="00894B41">
            <w:pPr>
              <w:ind w:left="252"/>
              <w:contextualSpacing/>
              <w:rPr>
                <w:b/>
                <w:sz w:val="20"/>
                <w:szCs w:val="20"/>
              </w:rPr>
            </w:pPr>
            <w:r w:rsidRPr="00BD1CE2">
              <w:rPr>
                <w:rFonts w:eastAsia="Times New Roman"/>
                <w:sz w:val="20"/>
                <w:szCs w:val="20"/>
              </w:rPr>
              <w:t>Kurang</w:t>
            </w:r>
          </w:p>
        </w:tc>
        <w:tc>
          <w:tcPr>
            <w:tcW w:w="2340" w:type="dxa"/>
            <w:vAlign w:val="center"/>
          </w:tcPr>
          <w:p w:rsidR="00C83DC0" w:rsidRPr="00BD1CE2" w:rsidRDefault="00C83DC0" w:rsidP="00894B41">
            <w:pPr>
              <w:ind w:left="252"/>
              <w:contextualSpacing/>
              <w:rPr>
                <w:bCs/>
                <w:sz w:val="20"/>
                <w:szCs w:val="20"/>
              </w:rPr>
            </w:pPr>
            <w:r>
              <w:rPr>
                <w:bCs/>
                <w:sz w:val="20"/>
                <w:szCs w:val="20"/>
              </w:rPr>
              <w:t>1</w:t>
            </w:r>
            <w:r w:rsidR="00894B41">
              <w:rPr>
                <w:bCs/>
                <w:sz w:val="20"/>
                <w:szCs w:val="20"/>
              </w:rPr>
              <w:t>3</w:t>
            </w:r>
          </w:p>
        </w:tc>
      </w:tr>
      <w:tr w:rsidR="00C83DC0" w:rsidRPr="00BD1CE2" w:rsidTr="00894B41">
        <w:trPr>
          <w:trHeight w:val="372"/>
        </w:trPr>
        <w:tc>
          <w:tcPr>
            <w:tcW w:w="1620" w:type="dxa"/>
            <w:vAlign w:val="center"/>
          </w:tcPr>
          <w:p w:rsidR="00C83DC0" w:rsidRPr="00BD1CE2" w:rsidRDefault="00C83DC0" w:rsidP="00894B41">
            <w:pPr>
              <w:ind w:left="252"/>
              <w:contextualSpacing/>
              <w:rPr>
                <w:bCs/>
                <w:sz w:val="20"/>
                <w:szCs w:val="20"/>
              </w:rPr>
            </w:pPr>
            <w:r w:rsidRPr="00BD1CE2">
              <w:rPr>
                <w:bCs/>
                <w:sz w:val="20"/>
                <w:szCs w:val="20"/>
              </w:rPr>
              <w:t>1</w:t>
            </w:r>
          </w:p>
        </w:tc>
        <w:tc>
          <w:tcPr>
            <w:tcW w:w="2790" w:type="dxa"/>
            <w:vAlign w:val="center"/>
          </w:tcPr>
          <w:p w:rsidR="00C83DC0" w:rsidRPr="00BD1CE2" w:rsidRDefault="00C83DC0" w:rsidP="00894B41">
            <w:pPr>
              <w:ind w:left="252"/>
              <w:contextualSpacing/>
              <w:rPr>
                <w:b/>
                <w:sz w:val="20"/>
                <w:szCs w:val="20"/>
              </w:rPr>
            </w:pPr>
            <w:r w:rsidRPr="00BD1CE2">
              <w:rPr>
                <w:rFonts w:eastAsia="Times New Roman"/>
                <w:sz w:val="20"/>
                <w:szCs w:val="20"/>
              </w:rPr>
              <w:t>Tidak Baik</w:t>
            </w:r>
          </w:p>
        </w:tc>
        <w:tc>
          <w:tcPr>
            <w:tcW w:w="2340" w:type="dxa"/>
            <w:vAlign w:val="center"/>
          </w:tcPr>
          <w:p w:rsidR="00C83DC0" w:rsidRPr="00BD1CE2" w:rsidRDefault="00894B41" w:rsidP="00894B41">
            <w:pPr>
              <w:ind w:left="252"/>
              <w:contextualSpacing/>
              <w:rPr>
                <w:bCs/>
                <w:sz w:val="20"/>
                <w:szCs w:val="20"/>
              </w:rPr>
            </w:pPr>
            <w:r>
              <w:rPr>
                <w:bCs/>
                <w:sz w:val="20"/>
                <w:szCs w:val="20"/>
              </w:rPr>
              <w:t>22</w:t>
            </w:r>
          </w:p>
        </w:tc>
      </w:tr>
      <w:tr w:rsidR="00C83DC0" w:rsidRPr="00BD1CE2" w:rsidTr="00894B41">
        <w:trPr>
          <w:trHeight w:val="266"/>
        </w:trPr>
        <w:tc>
          <w:tcPr>
            <w:tcW w:w="4410" w:type="dxa"/>
            <w:gridSpan w:val="2"/>
          </w:tcPr>
          <w:p w:rsidR="00C83DC0" w:rsidRPr="00BD1CE2" w:rsidRDefault="00C83DC0" w:rsidP="009F68FB">
            <w:pPr>
              <w:contextualSpacing/>
              <w:jc w:val="center"/>
              <w:rPr>
                <w:b/>
                <w:sz w:val="20"/>
                <w:szCs w:val="20"/>
              </w:rPr>
            </w:pPr>
            <w:r w:rsidRPr="00BD1CE2">
              <w:rPr>
                <w:rFonts w:eastAsia="Times New Roman"/>
                <w:b/>
                <w:bCs/>
                <w:sz w:val="20"/>
                <w:szCs w:val="20"/>
              </w:rPr>
              <w:t>Jumlah Responden</w:t>
            </w:r>
          </w:p>
        </w:tc>
        <w:tc>
          <w:tcPr>
            <w:tcW w:w="2340" w:type="dxa"/>
          </w:tcPr>
          <w:p w:rsidR="00C83DC0" w:rsidRPr="00BD1CE2" w:rsidRDefault="00C83DC0" w:rsidP="009F68FB">
            <w:pPr>
              <w:contextualSpacing/>
              <w:jc w:val="center"/>
              <w:rPr>
                <w:b/>
                <w:sz w:val="20"/>
                <w:szCs w:val="20"/>
              </w:rPr>
            </w:pPr>
            <w:r>
              <w:rPr>
                <w:b/>
                <w:sz w:val="20"/>
                <w:szCs w:val="20"/>
              </w:rPr>
              <w:t>40</w:t>
            </w:r>
          </w:p>
        </w:tc>
      </w:tr>
      <w:tr w:rsidR="00C83DC0" w:rsidRPr="00BD1CE2" w:rsidTr="00894B41">
        <w:trPr>
          <w:trHeight w:val="372"/>
        </w:trPr>
        <w:tc>
          <w:tcPr>
            <w:tcW w:w="4410" w:type="dxa"/>
            <w:gridSpan w:val="2"/>
          </w:tcPr>
          <w:p w:rsidR="00C83DC0" w:rsidRPr="00BD1CE2" w:rsidRDefault="00C83DC0" w:rsidP="009F68FB">
            <w:pPr>
              <w:contextualSpacing/>
              <w:jc w:val="center"/>
              <w:rPr>
                <w:b/>
                <w:iCs/>
                <w:sz w:val="20"/>
                <w:szCs w:val="20"/>
              </w:rPr>
            </w:pPr>
            <w:r w:rsidRPr="00BD1CE2">
              <w:rPr>
                <w:rFonts w:eastAsia="Times New Roman"/>
                <w:b/>
                <w:bCs/>
                <w:iCs/>
                <w:sz w:val="20"/>
                <w:szCs w:val="20"/>
              </w:rPr>
              <w:t>T x Pn</w:t>
            </w:r>
          </w:p>
        </w:tc>
        <w:tc>
          <w:tcPr>
            <w:tcW w:w="2340" w:type="dxa"/>
          </w:tcPr>
          <w:p w:rsidR="00C83DC0" w:rsidRPr="00BD1CE2" w:rsidRDefault="005733D5" w:rsidP="009F68FB">
            <w:pPr>
              <w:contextualSpacing/>
              <w:jc w:val="center"/>
              <w:rPr>
                <w:b/>
                <w:sz w:val="20"/>
                <w:szCs w:val="20"/>
              </w:rPr>
            </w:pPr>
            <w:r>
              <w:rPr>
                <w:b/>
                <w:sz w:val="20"/>
                <w:szCs w:val="20"/>
              </w:rPr>
              <w:t>64</w:t>
            </w:r>
          </w:p>
        </w:tc>
      </w:tr>
    </w:tbl>
    <w:p w:rsidR="00C83DC0" w:rsidRDefault="00C83DC0" w:rsidP="005733D5">
      <w:pPr>
        <w:ind w:firstLine="720"/>
        <w:jc w:val="both"/>
        <w:rPr>
          <w:i/>
          <w:iCs/>
          <w:sz w:val="18"/>
          <w:szCs w:val="28"/>
        </w:rPr>
      </w:pPr>
      <w:r w:rsidRPr="005F492A">
        <w:rPr>
          <w:i/>
          <w:iCs/>
          <w:sz w:val="18"/>
          <w:szCs w:val="28"/>
        </w:rPr>
        <w:t>Sumber : Hasil Analisis 2022</w:t>
      </w:r>
    </w:p>
    <w:p w:rsidR="004B7249" w:rsidRDefault="004B7249" w:rsidP="005733D5">
      <w:pPr>
        <w:ind w:firstLine="720"/>
        <w:jc w:val="both"/>
        <w:rPr>
          <w:i/>
          <w:iCs/>
          <w:sz w:val="18"/>
          <w:szCs w:val="28"/>
        </w:rPr>
      </w:pPr>
    </w:p>
    <w:p w:rsidR="004B7249" w:rsidRDefault="004B7249" w:rsidP="004B7249">
      <w:pPr>
        <w:spacing w:line="360" w:lineRule="auto"/>
        <w:ind w:left="3150" w:hanging="1710"/>
        <w:rPr>
          <w:iCs/>
          <w:szCs w:val="28"/>
        </w:rPr>
      </w:pPr>
      <w:r>
        <w:rPr>
          <w:iCs/>
          <w:szCs w:val="28"/>
        </w:rPr>
        <w:t>Skor Penilaian = (T</w:t>
      </w:r>
      <w:r w:rsidRPr="00BE661D">
        <w:rPr>
          <w:iCs/>
          <w:szCs w:val="28"/>
          <w:vertAlign w:val="subscript"/>
        </w:rPr>
        <w:t>1</w:t>
      </w:r>
      <w:r>
        <w:rPr>
          <w:iCs/>
          <w:szCs w:val="28"/>
        </w:rPr>
        <w:t xml:space="preserve"> X Pn</w:t>
      </w:r>
      <w:r w:rsidRPr="00BE661D">
        <w:rPr>
          <w:iCs/>
          <w:szCs w:val="28"/>
          <w:vertAlign w:val="subscript"/>
        </w:rPr>
        <w:t>1</w:t>
      </w:r>
      <w:r>
        <w:rPr>
          <w:iCs/>
          <w:szCs w:val="28"/>
        </w:rPr>
        <w:t>) + (T</w:t>
      </w:r>
      <w:r>
        <w:rPr>
          <w:iCs/>
          <w:szCs w:val="28"/>
          <w:vertAlign w:val="subscript"/>
        </w:rPr>
        <w:t>2</w:t>
      </w:r>
      <w:r>
        <w:rPr>
          <w:iCs/>
          <w:szCs w:val="28"/>
        </w:rPr>
        <w:t xml:space="preserve"> X Pn</w:t>
      </w:r>
      <w:r>
        <w:rPr>
          <w:iCs/>
          <w:szCs w:val="28"/>
          <w:vertAlign w:val="subscript"/>
        </w:rPr>
        <w:t>2</w:t>
      </w:r>
      <w:r>
        <w:rPr>
          <w:iCs/>
          <w:szCs w:val="28"/>
        </w:rPr>
        <w:t>) + (T</w:t>
      </w:r>
      <w:r>
        <w:rPr>
          <w:iCs/>
          <w:szCs w:val="28"/>
          <w:vertAlign w:val="subscript"/>
        </w:rPr>
        <w:t>3</w:t>
      </w:r>
      <w:r>
        <w:rPr>
          <w:iCs/>
          <w:szCs w:val="28"/>
        </w:rPr>
        <w:t xml:space="preserve"> X Pn</w:t>
      </w:r>
      <w:r>
        <w:rPr>
          <w:iCs/>
          <w:szCs w:val="28"/>
          <w:vertAlign w:val="subscript"/>
        </w:rPr>
        <w:t>3</w:t>
      </w:r>
      <w:r>
        <w:rPr>
          <w:iCs/>
          <w:szCs w:val="28"/>
        </w:rPr>
        <w:t>) + (T</w:t>
      </w:r>
      <w:r>
        <w:rPr>
          <w:iCs/>
          <w:szCs w:val="28"/>
          <w:vertAlign w:val="subscript"/>
        </w:rPr>
        <w:t>4</w:t>
      </w:r>
      <w:r>
        <w:rPr>
          <w:iCs/>
          <w:szCs w:val="28"/>
        </w:rPr>
        <w:t xml:space="preserve"> X Pn</w:t>
      </w:r>
      <w:r>
        <w:rPr>
          <w:iCs/>
          <w:szCs w:val="28"/>
          <w:vertAlign w:val="subscript"/>
        </w:rPr>
        <w:t>4</w:t>
      </w:r>
      <w:r>
        <w:rPr>
          <w:iCs/>
          <w:szCs w:val="28"/>
        </w:rPr>
        <w:t>) + (T</w:t>
      </w:r>
      <w:r>
        <w:rPr>
          <w:iCs/>
          <w:szCs w:val="28"/>
          <w:vertAlign w:val="subscript"/>
        </w:rPr>
        <w:t>5</w:t>
      </w:r>
      <w:r>
        <w:rPr>
          <w:iCs/>
          <w:szCs w:val="28"/>
        </w:rPr>
        <w:t xml:space="preserve"> X Pn</w:t>
      </w:r>
      <w:r>
        <w:rPr>
          <w:iCs/>
          <w:szCs w:val="28"/>
          <w:vertAlign w:val="subscript"/>
        </w:rPr>
        <w:t>5</w:t>
      </w:r>
      <w:r>
        <w:rPr>
          <w:iCs/>
          <w:szCs w:val="28"/>
        </w:rPr>
        <w:t>)</w:t>
      </w:r>
    </w:p>
    <w:p w:rsidR="004B7249" w:rsidRDefault="004B7249" w:rsidP="004B7249">
      <w:pPr>
        <w:spacing w:line="360" w:lineRule="auto"/>
        <w:ind w:left="3150" w:hanging="270"/>
        <w:rPr>
          <w:iCs/>
          <w:szCs w:val="28"/>
        </w:rPr>
      </w:pPr>
      <w:r>
        <w:rPr>
          <w:iCs/>
          <w:szCs w:val="28"/>
        </w:rPr>
        <w:t>= (22 X 1) + (13 X 2) + (4 X 3) + (1 X 4) + (0 X 5)</w:t>
      </w:r>
    </w:p>
    <w:p w:rsidR="00C83DC0" w:rsidRPr="00D63BDD" w:rsidRDefault="004B7249" w:rsidP="00D63BDD">
      <w:pPr>
        <w:spacing w:line="360" w:lineRule="auto"/>
        <w:ind w:left="3150" w:hanging="270"/>
        <w:rPr>
          <w:iCs/>
          <w:szCs w:val="28"/>
        </w:rPr>
      </w:pPr>
      <w:r>
        <w:rPr>
          <w:iCs/>
          <w:szCs w:val="28"/>
        </w:rPr>
        <w:t>= 64</w:t>
      </w:r>
    </w:p>
    <w:p w:rsidR="00C83DC0" w:rsidRDefault="00C83DC0" w:rsidP="00916BDF">
      <w:pPr>
        <w:ind w:left="810"/>
      </w:pPr>
      <w:r>
        <w:t>b.</w:t>
      </w:r>
      <w:r w:rsidRPr="00BD1CE2">
        <w:t xml:space="preserve"> </w:t>
      </w:r>
      <w:bookmarkStart w:id="222" w:name="_Toc47727575"/>
      <w:r w:rsidRPr="00BD1CE2">
        <w:t>Toilet</w:t>
      </w:r>
      <w:bookmarkEnd w:id="222"/>
    </w:p>
    <w:p w:rsidR="00C83DC0" w:rsidRPr="00BD1CE2" w:rsidRDefault="00C83DC0" w:rsidP="00C83DC0"/>
    <w:p w:rsidR="00C83DC0" w:rsidRDefault="00C83DC0" w:rsidP="00916BDF">
      <w:pPr>
        <w:spacing w:line="360" w:lineRule="auto"/>
        <w:ind w:left="1080" w:firstLine="720"/>
        <w:jc w:val="both"/>
      </w:pPr>
      <w:r>
        <w:t>setiap pelabuhan diharuskan untuk mempunyai toilet dengan jumlah 1 (satu) toilet untuk 50 pengguna untuk pria sedangkan untuk wanita jumlah toilet 2 (dua) kali toilet pria. Dengan adanya toilet akan memberikan rasa kenyamanan untuk para pengguna dermaga ketika berada di dalam dermaga wisata kalimas calaca.</w:t>
      </w:r>
    </w:p>
    <w:p w:rsidR="00D63BDD" w:rsidRPr="00E163BF" w:rsidRDefault="00D63BDD" w:rsidP="00916BDF">
      <w:pPr>
        <w:spacing w:line="360" w:lineRule="auto"/>
        <w:ind w:left="1080" w:firstLine="720"/>
        <w:jc w:val="both"/>
      </w:pPr>
    </w:p>
    <w:p w:rsidR="00C83DC0" w:rsidRPr="00E163BF" w:rsidRDefault="00C83DC0" w:rsidP="00C83DC0">
      <w:pPr>
        <w:pStyle w:val="Caption"/>
        <w:keepNext/>
        <w:jc w:val="center"/>
        <w:rPr>
          <w:b w:val="0"/>
          <w:color w:val="auto"/>
          <w:sz w:val="22"/>
        </w:rPr>
      </w:pPr>
      <w:bookmarkStart w:id="223" w:name="_Toc108670808"/>
      <w:bookmarkStart w:id="224" w:name="_Toc109165265"/>
      <w:bookmarkStart w:id="225" w:name="_Toc110965658"/>
      <w:r w:rsidRPr="00E163BF">
        <w:rPr>
          <w:b w:val="0"/>
          <w:color w:val="auto"/>
          <w:sz w:val="22"/>
        </w:rPr>
        <w:t xml:space="preserve">Tabel V. </w:t>
      </w:r>
      <w:r w:rsidRPr="00E163BF">
        <w:rPr>
          <w:b w:val="0"/>
          <w:color w:val="auto"/>
          <w:sz w:val="22"/>
        </w:rPr>
        <w:fldChar w:fldCharType="begin"/>
      </w:r>
      <w:r w:rsidRPr="00E163BF">
        <w:rPr>
          <w:b w:val="0"/>
          <w:color w:val="auto"/>
          <w:sz w:val="22"/>
        </w:rPr>
        <w:instrText xml:space="preserve"> SEQ Tabel_V. \* ARABIC </w:instrText>
      </w:r>
      <w:r w:rsidRPr="00E163BF">
        <w:rPr>
          <w:b w:val="0"/>
          <w:color w:val="auto"/>
          <w:sz w:val="22"/>
        </w:rPr>
        <w:fldChar w:fldCharType="separate"/>
      </w:r>
      <w:r w:rsidR="00163B1B">
        <w:rPr>
          <w:b w:val="0"/>
          <w:noProof/>
          <w:color w:val="auto"/>
          <w:sz w:val="22"/>
        </w:rPr>
        <w:t>16</w:t>
      </w:r>
      <w:r w:rsidRPr="00E163BF">
        <w:rPr>
          <w:b w:val="0"/>
          <w:color w:val="auto"/>
          <w:sz w:val="22"/>
        </w:rPr>
        <w:fldChar w:fldCharType="end"/>
      </w:r>
      <w:r w:rsidRPr="00E163BF">
        <w:rPr>
          <w:b w:val="0"/>
          <w:color w:val="auto"/>
          <w:sz w:val="22"/>
        </w:rPr>
        <w:t xml:space="preserve"> Pelayanan Toilet</w:t>
      </w:r>
      <w:bookmarkEnd w:id="223"/>
      <w:bookmarkEnd w:id="224"/>
      <w:bookmarkEnd w:id="225"/>
    </w:p>
    <w:tbl>
      <w:tblPr>
        <w:tblStyle w:val="TableGrid1"/>
        <w:tblW w:w="7007" w:type="dxa"/>
        <w:tblInd w:w="918" w:type="dxa"/>
        <w:tblLayout w:type="fixed"/>
        <w:tblLook w:val="04A0" w:firstRow="1" w:lastRow="0" w:firstColumn="1" w:lastColumn="0" w:noHBand="0" w:noVBand="1"/>
      </w:tblPr>
      <w:tblGrid>
        <w:gridCol w:w="1701"/>
        <w:gridCol w:w="993"/>
        <w:gridCol w:w="1275"/>
        <w:gridCol w:w="1418"/>
        <w:gridCol w:w="1620"/>
      </w:tblGrid>
      <w:tr w:rsidR="004B7249" w:rsidRPr="00BD1CE2" w:rsidTr="004B7249">
        <w:trPr>
          <w:trHeight w:val="503"/>
        </w:trPr>
        <w:tc>
          <w:tcPr>
            <w:tcW w:w="1701" w:type="dxa"/>
            <w:shd w:val="clear" w:color="auto" w:fill="4F81BD" w:themeFill="accent1"/>
          </w:tcPr>
          <w:p w:rsidR="004B7249" w:rsidRPr="00BD1CE2" w:rsidRDefault="004B7249" w:rsidP="009F68FB">
            <w:pPr>
              <w:pStyle w:val="ListParagraph"/>
              <w:ind w:left="0"/>
              <w:jc w:val="center"/>
              <w:rPr>
                <w:b/>
                <w:sz w:val="20"/>
                <w:szCs w:val="20"/>
              </w:rPr>
            </w:pPr>
            <w:r w:rsidRPr="00BD1CE2">
              <w:rPr>
                <w:b/>
                <w:sz w:val="20"/>
                <w:szCs w:val="20"/>
              </w:rPr>
              <w:t>Tolak Ukur</w:t>
            </w:r>
          </w:p>
        </w:tc>
        <w:tc>
          <w:tcPr>
            <w:tcW w:w="993" w:type="dxa"/>
            <w:shd w:val="clear" w:color="auto" w:fill="4F81BD" w:themeFill="accent1"/>
          </w:tcPr>
          <w:p w:rsidR="004B7249" w:rsidRPr="00BD1CE2" w:rsidRDefault="004B7249" w:rsidP="009F68FB">
            <w:pPr>
              <w:pStyle w:val="ListParagraph"/>
              <w:ind w:left="0"/>
              <w:jc w:val="center"/>
              <w:rPr>
                <w:b/>
                <w:sz w:val="20"/>
                <w:szCs w:val="20"/>
              </w:rPr>
            </w:pPr>
            <w:r>
              <w:rPr>
                <w:b/>
                <w:sz w:val="20"/>
                <w:szCs w:val="20"/>
              </w:rPr>
              <w:t xml:space="preserve"> </w:t>
            </w:r>
            <w:r w:rsidRPr="00BD1CE2">
              <w:rPr>
                <w:b/>
                <w:sz w:val="20"/>
                <w:szCs w:val="20"/>
              </w:rPr>
              <w:t>Uraian</w:t>
            </w:r>
          </w:p>
        </w:tc>
        <w:tc>
          <w:tcPr>
            <w:tcW w:w="1275" w:type="dxa"/>
            <w:shd w:val="clear" w:color="auto" w:fill="4F81BD" w:themeFill="accent1"/>
          </w:tcPr>
          <w:p w:rsidR="004B7249" w:rsidRPr="00BD1CE2" w:rsidRDefault="004B7249" w:rsidP="009F68FB">
            <w:pPr>
              <w:pStyle w:val="ListParagraph"/>
              <w:ind w:left="0"/>
              <w:jc w:val="center"/>
              <w:rPr>
                <w:b/>
                <w:sz w:val="20"/>
                <w:szCs w:val="20"/>
              </w:rPr>
            </w:pPr>
            <w:r>
              <w:rPr>
                <w:b/>
                <w:sz w:val="20"/>
                <w:szCs w:val="20"/>
              </w:rPr>
              <w:t xml:space="preserve">  </w:t>
            </w:r>
            <w:r w:rsidRPr="00BD1CE2">
              <w:rPr>
                <w:b/>
                <w:sz w:val="20"/>
                <w:szCs w:val="20"/>
              </w:rPr>
              <w:t>Indikator</w:t>
            </w:r>
          </w:p>
        </w:tc>
        <w:tc>
          <w:tcPr>
            <w:tcW w:w="1418" w:type="dxa"/>
            <w:shd w:val="clear" w:color="auto" w:fill="4F81BD" w:themeFill="accent1"/>
          </w:tcPr>
          <w:p w:rsidR="004B7249" w:rsidRPr="00BD1CE2" w:rsidRDefault="004B7249" w:rsidP="009F68FB">
            <w:pPr>
              <w:pStyle w:val="ListParagraph"/>
              <w:ind w:left="0"/>
              <w:jc w:val="center"/>
              <w:rPr>
                <w:b/>
                <w:sz w:val="20"/>
                <w:szCs w:val="20"/>
              </w:rPr>
            </w:pPr>
            <w:r w:rsidRPr="00BD1CE2">
              <w:rPr>
                <w:b/>
                <w:sz w:val="20"/>
                <w:szCs w:val="20"/>
              </w:rPr>
              <w:t>Jenis Pelayanan</w:t>
            </w:r>
          </w:p>
        </w:tc>
        <w:tc>
          <w:tcPr>
            <w:tcW w:w="1620" w:type="dxa"/>
            <w:shd w:val="clear" w:color="auto" w:fill="4F81BD" w:themeFill="accent1"/>
          </w:tcPr>
          <w:p w:rsidR="004B7249" w:rsidRPr="00BD1CE2" w:rsidRDefault="004B7249" w:rsidP="009F68FB">
            <w:pPr>
              <w:pStyle w:val="ListParagraph"/>
              <w:ind w:left="0"/>
              <w:jc w:val="center"/>
              <w:rPr>
                <w:b/>
                <w:sz w:val="20"/>
                <w:szCs w:val="20"/>
              </w:rPr>
            </w:pPr>
            <w:r w:rsidRPr="00BD1CE2">
              <w:rPr>
                <w:b/>
                <w:sz w:val="20"/>
                <w:szCs w:val="20"/>
              </w:rPr>
              <w:t>Keterangan</w:t>
            </w:r>
          </w:p>
        </w:tc>
      </w:tr>
      <w:tr w:rsidR="004B7249" w:rsidRPr="00BD1CE2" w:rsidTr="004B7249">
        <w:trPr>
          <w:trHeight w:val="1997"/>
        </w:trPr>
        <w:tc>
          <w:tcPr>
            <w:tcW w:w="1701" w:type="dxa"/>
            <w:vMerge w:val="restart"/>
          </w:tcPr>
          <w:p w:rsidR="004B7249" w:rsidRPr="00BD1CE2" w:rsidRDefault="004B7249" w:rsidP="009F68FB">
            <w:pPr>
              <w:rPr>
                <w:sz w:val="20"/>
                <w:szCs w:val="20"/>
              </w:rPr>
            </w:pPr>
            <w:r w:rsidRPr="00BD1CE2">
              <w:rPr>
                <w:sz w:val="20"/>
                <w:szCs w:val="20"/>
              </w:rPr>
              <w:t>Tersedianya 1 (satu) toilet untuk 50 penumpang dan jumlah toilet wanita 2(dua) kali toilet pria</w:t>
            </w:r>
          </w:p>
        </w:tc>
        <w:tc>
          <w:tcPr>
            <w:tcW w:w="993" w:type="dxa"/>
            <w:vMerge w:val="restart"/>
          </w:tcPr>
          <w:p w:rsidR="004B7249" w:rsidRPr="00BD1CE2" w:rsidRDefault="004B7249" w:rsidP="009F68FB">
            <w:pPr>
              <w:pStyle w:val="ListParagraph"/>
              <w:ind w:left="0"/>
              <w:rPr>
                <w:sz w:val="20"/>
                <w:szCs w:val="20"/>
              </w:rPr>
            </w:pPr>
            <w:r>
              <w:rPr>
                <w:sz w:val="20"/>
                <w:szCs w:val="20"/>
              </w:rPr>
              <w:t xml:space="preserve">   </w:t>
            </w:r>
            <w:r w:rsidRPr="00BD1CE2">
              <w:rPr>
                <w:sz w:val="20"/>
                <w:szCs w:val="20"/>
              </w:rPr>
              <w:t>Tersedianya toilet</w:t>
            </w:r>
          </w:p>
        </w:tc>
        <w:tc>
          <w:tcPr>
            <w:tcW w:w="1275" w:type="dxa"/>
          </w:tcPr>
          <w:p w:rsidR="004B7249" w:rsidRPr="00BD1CE2" w:rsidRDefault="004B7249" w:rsidP="009F68FB">
            <w:pPr>
              <w:pStyle w:val="ListParagraph"/>
              <w:ind w:left="0"/>
              <w:rPr>
                <w:sz w:val="20"/>
                <w:szCs w:val="20"/>
              </w:rPr>
            </w:pPr>
            <w:r w:rsidRPr="00BD1CE2">
              <w:rPr>
                <w:sz w:val="20"/>
                <w:szCs w:val="20"/>
              </w:rPr>
              <w:t>J</w:t>
            </w:r>
            <w:r>
              <w:rPr>
                <w:sz w:val="20"/>
                <w:szCs w:val="20"/>
              </w:rPr>
              <w:t xml:space="preserve">     j</w:t>
            </w:r>
            <w:r w:rsidRPr="00BD1CE2">
              <w:rPr>
                <w:sz w:val="20"/>
                <w:szCs w:val="20"/>
              </w:rPr>
              <w:t xml:space="preserve">umlah </w:t>
            </w:r>
          </w:p>
        </w:tc>
        <w:tc>
          <w:tcPr>
            <w:tcW w:w="1418" w:type="dxa"/>
          </w:tcPr>
          <w:p w:rsidR="004B7249" w:rsidRPr="00BD1CE2" w:rsidRDefault="004B7249" w:rsidP="009F68FB">
            <w:pPr>
              <w:pStyle w:val="ListParagraph"/>
              <w:ind w:left="0"/>
              <w:rPr>
                <w:sz w:val="20"/>
                <w:szCs w:val="20"/>
              </w:rPr>
            </w:pPr>
            <w:r>
              <w:rPr>
                <w:sz w:val="20"/>
                <w:szCs w:val="20"/>
              </w:rPr>
              <w:t xml:space="preserve">      </w:t>
            </w:r>
            <w:r w:rsidRPr="00BD1CE2">
              <w:rPr>
                <w:sz w:val="20"/>
                <w:szCs w:val="20"/>
              </w:rPr>
              <w:t>Tersedianya 1(satu) toilet untuk 50 penumpang dan jumlah toilet wanita 2(dua) kali toilet pria</w:t>
            </w:r>
          </w:p>
        </w:tc>
        <w:tc>
          <w:tcPr>
            <w:tcW w:w="1620" w:type="dxa"/>
          </w:tcPr>
          <w:p w:rsidR="004B7249" w:rsidRPr="00BD1CE2" w:rsidRDefault="004B7249" w:rsidP="009F68FB">
            <w:pPr>
              <w:pStyle w:val="ListParagraph"/>
              <w:ind w:left="0"/>
              <w:rPr>
                <w:sz w:val="20"/>
                <w:szCs w:val="20"/>
              </w:rPr>
            </w:pPr>
            <w:r>
              <w:rPr>
                <w:sz w:val="20"/>
                <w:szCs w:val="20"/>
              </w:rPr>
              <w:t xml:space="preserve">     Tidak terdapat toilet yang dapat digunakan oleh para penumpang</w:t>
            </w:r>
          </w:p>
        </w:tc>
      </w:tr>
      <w:tr w:rsidR="004B7249" w:rsidRPr="00BD1CE2" w:rsidTr="004B7249">
        <w:trPr>
          <w:trHeight w:val="701"/>
        </w:trPr>
        <w:tc>
          <w:tcPr>
            <w:tcW w:w="1701" w:type="dxa"/>
            <w:vMerge/>
          </w:tcPr>
          <w:p w:rsidR="004B7249" w:rsidRPr="00BD1CE2" w:rsidRDefault="004B7249" w:rsidP="009F68FB">
            <w:pPr>
              <w:pStyle w:val="ListParagraph"/>
              <w:ind w:left="252"/>
              <w:rPr>
                <w:sz w:val="20"/>
                <w:szCs w:val="20"/>
              </w:rPr>
            </w:pPr>
          </w:p>
        </w:tc>
        <w:tc>
          <w:tcPr>
            <w:tcW w:w="993" w:type="dxa"/>
            <w:vMerge/>
          </w:tcPr>
          <w:p w:rsidR="004B7249" w:rsidRPr="00BD1CE2" w:rsidRDefault="004B7249" w:rsidP="009F68FB">
            <w:pPr>
              <w:pStyle w:val="ListParagraph"/>
              <w:ind w:left="0"/>
              <w:rPr>
                <w:sz w:val="20"/>
                <w:szCs w:val="20"/>
              </w:rPr>
            </w:pPr>
          </w:p>
        </w:tc>
        <w:tc>
          <w:tcPr>
            <w:tcW w:w="1275" w:type="dxa"/>
          </w:tcPr>
          <w:p w:rsidR="004B7249" w:rsidRPr="00BD1CE2" w:rsidRDefault="004B7249" w:rsidP="009F68FB">
            <w:pPr>
              <w:pStyle w:val="ListParagraph"/>
              <w:ind w:left="0"/>
              <w:rPr>
                <w:sz w:val="20"/>
                <w:szCs w:val="20"/>
              </w:rPr>
            </w:pPr>
            <w:r>
              <w:rPr>
                <w:sz w:val="20"/>
                <w:szCs w:val="20"/>
              </w:rPr>
              <w:t xml:space="preserve">        </w:t>
            </w:r>
            <w:r w:rsidRPr="00BD1CE2">
              <w:rPr>
                <w:sz w:val="20"/>
                <w:szCs w:val="20"/>
              </w:rPr>
              <w:t>Kondisi</w:t>
            </w:r>
          </w:p>
        </w:tc>
        <w:tc>
          <w:tcPr>
            <w:tcW w:w="1418" w:type="dxa"/>
          </w:tcPr>
          <w:p w:rsidR="004B7249" w:rsidRPr="00BD1CE2" w:rsidRDefault="004B7249" w:rsidP="009F68FB">
            <w:pPr>
              <w:pStyle w:val="ListParagraph"/>
              <w:ind w:left="0"/>
              <w:rPr>
                <w:sz w:val="20"/>
                <w:szCs w:val="20"/>
              </w:rPr>
            </w:pPr>
            <w:r>
              <w:rPr>
                <w:sz w:val="20"/>
                <w:szCs w:val="20"/>
              </w:rPr>
              <w:t xml:space="preserve">      </w:t>
            </w:r>
            <w:r w:rsidRPr="00BD1CE2">
              <w:rPr>
                <w:sz w:val="20"/>
                <w:szCs w:val="20"/>
              </w:rPr>
              <w:t>Area bersih 100% dan tidak berbau yang berasal dari dalam toilet</w:t>
            </w:r>
          </w:p>
        </w:tc>
        <w:tc>
          <w:tcPr>
            <w:tcW w:w="1620" w:type="dxa"/>
          </w:tcPr>
          <w:p w:rsidR="004B7249" w:rsidRPr="00BD1CE2" w:rsidRDefault="004B7249" w:rsidP="009F68FB">
            <w:pPr>
              <w:pStyle w:val="ListParagraph"/>
              <w:ind w:left="0"/>
              <w:rPr>
                <w:sz w:val="20"/>
                <w:szCs w:val="20"/>
              </w:rPr>
            </w:pPr>
          </w:p>
          <w:p w:rsidR="004B7249" w:rsidRPr="00BD1CE2" w:rsidRDefault="004B7249" w:rsidP="009F68FB">
            <w:pPr>
              <w:pStyle w:val="ListParagraph"/>
              <w:ind w:left="0"/>
              <w:rPr>
                <w:sz w:val="20"/>
                <w:szCs w:val="20"/>
              </w:rPr>
            </w:pPr>
            <w:r w:rsidRPr="00BD1CE2">
              <w:rPr>
                <w:sz w:val="20"/>
                <w:szCs w:val="20"/>
              </w:rPr>
              <w:t>B</w:t>
            </w:r>
            <w:r>
              <w:rPr>
                <w:sz w:val="20"/>
                <w:szCs w:val="20"/>
              </w:rPr>
              <w:t xml:space="preserve">    tidak terdapat juga air bersih untuk digunakan di dalam dermaga</w:t>
            </w:r>
            <w:r w:rsidRPr="00BD1CE2">
              <w:rPr>
                <w:sz w:val="20"/>
                <w:szCs w:val="20"/>
              </w:rPr>
              <w:t>.</w:t>
            </w:r>
          </w:p>
        </w:tc>
      </w:tr>
    </w:tbl>
    <w:p w:rsidR="00C83DC0" w:rsidRDefault="00C83DC0" w:rsidP="00801257">
      <w:pPr>
        <w:ind w:left="360" w:firstLine="720"/>
        <w:jc w:val="both"/>
        <w:rPr>
          <w:i/>
          <w:iCs/>
          <w:sz w:val="18"/>
          <w:szCs w:val="28"/>
        </w:rPr>
      </w:pPr>
      <w:r w:rsidRPr="00A5453A">
        <w:rPr>
          <w:i/>
          <w:iCs/>
          <w:sz w:val="18"/>
          <w:szCs w:val="28"/>
        </w:rPr>
        <w:t>Sumber : Hasil Analisis 2022</w:t>
      </w:r>
    </w:p>
    <w:p w:rsidR="00C83DC0" w:rsidRDefault="00C83DC0" w:rsidP="00C83DC0">
      <w:pPr>
        <w:jc w:val="both"/>
        <w:rPr>
          <w:i/>
          <w:iCs/>
          <w:sz w:val="18"/>
          <w:szCs w:val="28"/>
        </w:rPr>
      </w:pPr>
    </w:p>
    <w:p w:rsidR="00C83DC0" w:rsidRDefault="00C83DC0" w:rsidP="00916BDF">
      <w:pPr>
        <w:spacing w:line="360" w:lineRule="auto"/>
        <w:ind w:left="360" w:firstLine="720"/>
        <w:jc w:val="both"/>
      </w:pPr>
      <w:r>
        <w:t>Teknik analisis kuisioner yang digunakan untuk menghitung nilai dari fasilitas diatas yaitu dengan menggunakan skala likert. Berikut ini merupakan data yang didapat setelah melakukan survei kuisioner untuk para penumpang serta perhitungan untuk mendapat skor penilaian dengan formula responden (T) X dengan skor nilai (pn)</w:t>
      </w:r>
    </w:p>
    <w:p w:rsidR="00C83DC0" w:rsidRPr="00BD1CE2" w:rsidRDefault="00C83DC0" w:rsidP="00C83DC0"/>
    <w:p w:rsidR="00C83DC0" w:rsidRPr="00E163BF" w:rsidRDefault="00801257" w:rsidP="00C83DC0">
      <w:pPr>
        <w:pStyle w:val="Caption"/>
        <w:keepNext/>
        <w:jc w:val="center"/>
        <w:rPr>
          <w:b w:val="0"/>
          <w:color w:val="auto"/>
          <w:sz w:val="22"/>
        </w:rPr>
      </w:pPr>
      <w:bookmarkStart w:id="226" w:name="_Toc108670809"/>
      <w:bookmarkStart w:id="227" w:name="_Toc109165266"/>
      <w:r>
        <w:rPr>
          <w:b w:val="0"/>
          <w:color w:val="auto"/>
          <w:sz w:val="22"/>
        </w:rPr>
        <w:t xml:space="preserve">   </w:t>
      </w:r>
      <w:bookmarkStart w:id="228" w:name="_Toc110965659"/>
      <w:r w:rsidR="00C83DC0" w:rsidRPr="00E163BF">
        <w:rPr>
          <w:b w:val="0"/>
          <w:color w:val="auto"/>
          <w:sz w:val="22"/>
        </w:rPr>
        <w:t xml:space="preserve">Tabel V. </w:t>
      </w:r>
      <w:r w:rsidR="00C83DC0" w:rsidRPr="00E163BF">
        <w:rPr>
          <w:b w:val="0"/>
          <w:color w:val="auto"/>
          <w:sz w:val="22"/>
        </w:rPr>
        <w:fldChar w:fldCharType="begin"/>
      </w:r>
      <w:r w:rsidR="00C83DC0" w:rsidRPr="00E163BF">
        <w:rPr>
          <w:b w:val="0"/>
          <w:color w:val="auto"/>
          <w:sz w:val="22"/>
        </w:rPr>
        <w:instrText xml:space="preserve"> SEQ Tabel_V. \* ARABIC </w:instrText>
      </w:r>
      <w:r w:rsidR="00C83DC0" w:rsidRPr="00E163BF">
        <w:rPr>
          <w:b w:val="0"/>
          <w:color w:val="auto"/>
          <w:sz w:val="22"/>
        </w:rPr>
        <w:fldChar w:fldCharType="separate"/>
      </w:r>
      <w:r w:rsidR="00163B1B">
        <w:rPr>
          <w:b w:val="0"/>
          <w:noProof/>
          <w:color w:val="auto"/>
          <w:sz w:val="22"/>
        </w:rPr>
        <w:t>17</w:t>
      </w:r>
      <w:r w:rsidR="00C83DC0" w:rsidRPr="00E163BF">
        <w:rPr>
          <w:b w:val="0"/>
          <w:color w:val="auto"/>
          <w:sz w:val="22"/>
        </w:rPr>
        <w:fldChar w:fldCharType="end"/>
      </w:r>
      <w:r w:rsidR="00C83DC0" w:rsidRPr="00E163BF">
        <w:rPr>
          <w:b w:val="0"/>
          <w:color w:val="auto"/>
          <w:sz w:val="22"/>
        </w:rPr>
        <w:t xml:space="preserve"> Hasil Survei Pelayanan Toilet</w:t>
      </w:r>
      <w:bookmarkEnd w:id="226"/>
      <w:bookmarkEnd w:id="227"/>
      <w:bookmarkEnd w:id="228"/>
    </w:p>
    <w:tbl>
      <w:tblPr>
        <w:tblStyle w:val="TableGrid1"/>
        <w:tblW w:w="6660" w:type="dxa"/>
        <w:tblInd w:w="918" w:type="dxa"/>
        <w:tblLook w:val="04A0" w:firstRow="1" w:lastRow="0" w:firstColumn="1" w:lastColumn="0" w:noHBand="0" w:noVBand="1"/>
      </w:tblPr>
      <w:tblGrid>
        <w:gridCol w:w="1246"/>
        <w:gridCol w:w="2894"/>
        <w:gridCol w:w="2520"/>
      </w:tblGrid>
      <w:tr w:rsidR="00C83DC0" w:rsidRPr="00BD1CE2" w:rsidTr="00801257">
        <w:trPr>
          <w:trHeight w:val="413"/>
        </w:trPr>
        <w:tc>
          <w:tcPr>
            <w:tcW w:w="1246" w:type="dxa"/>
            <w:shd w:val="clear" w:color="auto" w:fill="4F81BD" w:themeFill="accent1"/>
            <w:vAlign w:val="center"/>
          </w:tcPr>
          <w:p w:rsidR="00C83DC0" w:rsidRPr="00BD1CE2" w:rsidRDefault="00C83DC0" w:rsidP="00916BDF">
            <w:pPr>
              <w:contextualSpacing/>
              <w:jc w:val="center"/>
              <w:rPr>
                <w:b/>
                <w:sz w:val="20"/>
                <w:szCs w:val="20"/>
              </w:rPr>
            </w:pPr>
            <w:r w:rsidRPr="00BD1CE2">
              <w:rPr>
                <w:b/>
                <w:sz w:val="20"/>
                <w:szCs w:val="20"/>
              </w:rPr>
              <w:t>Skor Nilai (Pn)</w:t>
            </w:r>
          </w:p>
        </w:tc>
        <w:tc>
          <w:tcPr>
            <w:tcW w:w="2894" w:type="dxa"/>
            <w:shd w:val="clear" w:color="auto" w:fill="4F81BD" w:themeFill="accent1"/>
            <w:vAlign w:val="center"/>
          </w:tcPr>
          <w:p w:rsidR="00C83DC0" w:rsidRPr="00BD1CE2" w:rsidRDefault="00C83DC0" w:rsidP="00916BDF">
            <w:pPr>
              <w:contextualSpacing/>
              <w:jc w:val="center"/>
              <w:rPr>
                <w:b/>
                <w:sz w:val="20"/>
                <w:szCs w:val="20"/>
              </w:rPr>
            </w:pPr>
            <w:r w:rsidRPr="00BD1CE2">
              <w:rPr>
                <w:b/>
                <w:sz w:val="20"/>
                <w:szCs w:val="20"/>
              </w:rPr>
              <w:t>Penilaian</w:t>
            </w:r>
          </w:p>
        </w:tc>
        <w:tc>
          <w:tcPr>
            <w:tcW w:w="2520" w:type="dxa"/>
            <w:shd w:val="clear" w:color="auto" w:fill="4F81BD" w:themeFill="accent1"/>
            <w:vAlign w:val="center"/>
          </w:tcPr>
          <w:p w:rsidR="00C83DC0" w:rsidRPr="00BD1CE2" w:rsidRDefault="00C83DC0" w:rsidP="00916BDF">
            <w:pPr>
              <w:contextualSpacing/>
              <w:jc w:val="center"/>
              <w:rPr>
                <w:b/>
                <w:sz w:val="20"/>
                <w:szCs w:val="20"/>
              </w:rPr>
            </w:pPr>
            <w:r w:rsidRPr="00BD1CE2">
              <w:rPr>
                <w:b/>
                <w:sz w:val="20"/>
                <w:szCs w:val="20"/>
              </w:rPr>
              <w:t>Responden (T)</w:t>
            </w:r>
          </w:p>
        </w:tc>
      </w:tr>
      <w:tr w:rsidR="00C83DC0" w:rsidRPr="00BD1CE2" w:rsidTr="00801257">
        <w:trPr>
          <w:trHeight w:val="285"/>
        </w:trPr>
        <w:tc>
          <w:tcPr>
            <w:tcW w:w="1246" w:type="dxa"/>
            <w:vAlign w:val="center"/>
          </w:tcPr>
          <w:p w:rsidR="00C83DC0" w:rsidRPr="00BD1CE2" w:rsidRDefault="00C83DC0" w:rsidP="00916BDF">
            <w:pPr>
              <w:ind w:left="210"/>
              <w:contextualSpacing/>
              <w:rPr>
                <w:bCs/>
                <w:sz w:val="20"/>
                <w:szCs w:val="20"/>
              </w:rPr>
            </w:pPr>
            <w:r w:rsidRPr="00BD1CE2">
              <w:rPr>
                <w:bCs/>
                <w:sz w:val="20"/>
                <w:szCs w:val="20"/>
              </w:rPr>
              <w:t>5</w:t>
            </w:r>
          </w:p>
        </w:tc>
        <w:tc>
          <w:tcPr>
            <w:tcW w:w="2894" w:type="dxa"/>
            <w:vAlign w:val="center"/>
          </w:tcPr>
          <w:p w:rsidR="00C83DC0" w:rsidRPr="00BD1CE2" w:rsidRDefault="00C83DC0" w:rsidP="00916BDF">
            <w:pPr>
              <w:ind w:left="210"/>
              <w:contextualSpacing/>
              <w:rPr>
                <w:b/>
                <w:sz w:val="20"/>
                <w:szCs w:val="20"/>
              </w:rPr>
            </w:pPr>
            <w:r w:rsidRPr="00BD1CE2">
              <w:rPr>
                <w:rFonts w:eastAsia="Times New Roman"/>
                <w:sz w:val="20"/>
                <w:szCs w:val="20"/>
              </w:rPr>
              <w:t>Sangat Baik</w:t>
            </w:r>
          </w:p>
        </w:tc>
        <w:tc>
          <w:tcPr>
            <w:tcW w:w="2520" w:type="dxa"/>
            <w:vAlign w:val="center"/>
          </w:tcPr>
          <w:p w:rsidR="00C83DC0" w:rsidRPr="00BD1CE2" w:rsidRDefault="00C83DC0" w:rsidP="00916BDF">
            <w:pPr>
              <w:ind w:left="210"/>
              <w:contextualSpacing/>
              <w:rPr>
                <w:bCs/>
                <w:sz w:val="20"/>
                <w:szCs w:val="20"/>
              </w:rPr>
            </w:pPr>
            <w:r>
              <w:rPr>
                <w:bCs/>
                <w:sz w:val="20"/>
                <w:szCs w:val="20"/>
              </w:rPr>
              <w:t>0</w:t>
            </w:r>
          </w:p>
        </w:tc>
      </w:tr>
      <w:tr w:rsidR="00C83DC0" w:rsidRPr="00BD1CE2" w:rsidTr="00801257">
        <w:trPr>
          <w:trHeight w:val="372"/>
        </w:trPr>
        <w:tc>
          <w:tcPr>
            <w:tcW w:w="1246" w:type="dxa"/>
            <w:vAlign w:val="center"/>
          </w:tcPr>
          <w:p w:rsidR="00C83DC0" w:rsidRPr="00BD1CE2" w:rsidRDefault="00C83DC0" w:rsidP="00916BDF">
            <w:pPr>
              <w:ind w:left="210"/>
              <w:contextualSpacing/>
              <w:rPr>
                <w:bCs/>
                <w:sz w:val="20"/>
                <w:szCs w:val="20"/>
              </w:rPr>
            </w:pPr>
            <w:r w:rsidRPr="00BD1CE2">
              <w:rPr>
                <w:bCs/>
                <w:sz w:val="20"/>
                <w:szCs w:val="20"/>
              </w:rPr>
              <w:t>4</w:t>
            </w:r>
          </w:p>
        </w:tc>
        <w:tc>
          <w:tcPr>
            <w:tcW w:w="2894" w:type="dxa"/>
            <w:vAlign w:val="center"/>
          </w:tcPr>
          <w:p w:rsidR="00C83DC0" w:rsidRPr="00BD1CE2" w:rsidRDefault="00C83DC0" w:rsidP="00916BDF">
            <w:pPr>
              <w:ind w:left="210"/>
              <w:contextualSpacing/>
              <w:rPr>
                <w:b/>
                <w:sz w:val="20"/>
                <w:szCs w:val="20"/>
              </w:rPr>
            </w:pPr>
            <w:r w:rsidRPr="00BD1CE2">
              <w:rPr>
                <w:rFonts w:eastAsia="Times New Roman"/>
                <w:sz w:val="20"/>
                <w:szCs w:val="20"/>
              </w:rPr>
              <w:t>Baik</w:t>
            </w:r>
          </w:p>
        </w:tc>
        <w:tc>
          <w:tcPr>
            <w:tcW w:w="2520" w:type="dxa"/>
            <w:vAlign w:val="center"/>
          </w:tcPr>
          <w:p w:rsidR="00C83DC0" w:rsidRPr="00BD1CE2" w:rsidRDefault="00C83DC0" w:rsidP="00916BDF">
            <w:pPr>
              <w:ind w:left="210"/>
              <w:contextualSpacing/>
              <w:rPr>
                <w:bCs/>
                <w:sz w:val="20"/>
                <w:szCs w:val="20"/>
              </w:rPr>
            </w:pPr>
            <w:r>
              <w:rPr>
                <w:bCs/>
                <w:sz w:val="20"/>
                <w:szCs w:val="20"/>
              </w:rPr>
              <w:t>0</w:t>
            </w:r>
          </w:p>
        </w:tc>
      </w:tr>
      <w:tr w:rsidR="00C83DC0" w:rsidRPr="00BD1CE2" w:rsidTr="00801257">
        <w:trPr>
          <w:trHeight w:val="250"/>
        </w:trPr>
        <w:tc>
          <w:tcPr>
            <w:tcW w:w="1246" w:type="dxa"/>
            <w:vAlign w:val="center"/>
          </w:tcPr>
          <w:p w:rsidR="00C83DC0" w:rsidRPr="00BD1CE2" w:rsidRDefault="00C83DC0" w:rsidP="00916BDF">
            <w:pPr>
              <w:ind w:left="210"/>
              <w:contextualSpacing/>
              <w:rPr>
                <w:bCs/>
                <w:sz w:val="20"/>
                <w:szCs w:val="20"/>
              </w:rPr>
            </w:pPr>
            <w:r w:rsidRPr="00BD1CE2">
              <w:rPr>
                <w:bCs/>
                <w:sz w:val="20"/>
                <w:szCs w:val="20"/>
              </w:rPr>
              <w:t>3</w:t>
            </w:r>
          </w:p>
        </w:tc>
        <w:tc>
          <w:tcPr>
            <w:tcW w:w="2894" w:type="dxa"/>
            <w:vAlign w:val="center"/>
          </w:tcPr>
          <w:p w:rsidR="00C83DC0" w:rsidRPr="00BD1CE2" w:rsidRDefault="00C83DC0" w:rsidP="00916BDF">
            <w:pPr>
              <w:ind w:left="210"/>
              <w:contextualSpacing/>
              <w:rPr>
                <w:b/>
                <w:sz w:val="20"/>
                <w:szCs w:val="20"/>
              </w:rPr>
            </w:pPr>
            <w:r w:rsidRPr="00BD1CE2">
              <w:rPr>
                <w:rFonts w:eastAsia="Times New Roman"/>
                <w:sz w:val="20"/>
                <w:szCs w:val="20"/>
              </w:rPr>
              <w:t xml:space="preserve">Cukup </w:t>
            </w:r>
          </w:p>
        </w:tc>
        <w:tc>
          <w:tcPr>
            <w:tcW w:w="2520" w:type="dxa"/>
            <w:vAlign w:val="center"/>
          </w:tcPr>
          <w:p w:rsidR="00C83DC0" w:rsidRPr="00BD1CE2" w:rsidRDefault="00894B41" w:rsidP="00916BDF">
            <w:pPr>
              <w:ind w:left="210"/>
              <w:contextualSpacing/>
              <w:rPr>
                <w:bCs/>
                <w:sz w:val="20"/>
                <w:szCs w:val="20"/>
              </w:rPr>
            </w:pPr>
            <w:r>
              <w:rPr>
                <w:bCs/>
                <w:sz w:val="20"/>
                <w:szCs w:val="20"/>
              </w:rPr>
              <w:t>3</w:t>
            </w:r>
          </w:p>
        </w:tc>
      </w:tr>
      <w:tr w:rsidR="00C83DC0" w:rsidRPr="00BD1CE2" w:rsidTr="00801257">
        <w:trPr>
          <w:trHeight w:val="372"/>
        </w:trPr>
        <w:tc>
          <w:tcPr>
            <w:tcW w:w="1246" w:type="dxa"/>
            <w:vAlign w:val="center"/>
          </w:tcPr>
          <w:p w:rsidR="00C83DC0" w:rsidRPr="00BD1CE2" w:rsidRDefault="00C83DC0" w:rsidP="00916BDF">
            <w:pPr>
              <w:ind w:left="210"/>
              <w:contextualSpacing/>
              <w:rPr>
                <w:bCs/>
                <w:sz w:val="20"/>
                <w:szCs w:val="20"/>
              </w:rPr>
            </w:pPr>
            <w:r w:rsidRPr="00BD1CE2">
              <w:rPr>
                <w:bCs/>
                <w:sz w:val="20"/>
                <w:szCs w:val="20"/>
              </w:rPr>
              <w:t>2</w:t>
            </w:r>
          </w:p>
        </w:tc>
        <w:tc>
          <w:tcPr>
            <w:tcW w:w="2894" w:type="dxa"/>
            <w:vAlign w:val="center"/>
          </w:tcPr>
          <w:p w:rsidR="00C83DC0" w:rsidRPr="00BD1CE2" w:rsidRDefault="00C83DC0" w:rsidP="00916BDF">
            <w:pPr>
              <w:ind w:left="210"/>
              <w:contextualSpacing/>
              <w:rPr>
                <w:b/>
                <w:sz w:val="20"/>
                <w:szCs w:val="20"/>
              </w:rPr>
            </w:pPr>
            <w:r w:rsidRPr="00BD1CE2">
              <w:rPr>
                <w:rFonts w:eastAsia="Times New Roman"/>
                <w:sz w:val="20"/>
                <w:szCs w:val="20"/>
              </w:rPr>
              <w:t>Kurang</w:t>
            </w:r>
          </w:p>
        </w:tc>
        <w:tc>
          <w:tcPr>
            <w:tcW w:w="2520" w:type="dxa"/>
            <w:vAlign w:val="center"/>
          </w:tcPr>
          <w:p w:rsidR="00C83DC0" w:rsidRPr="00BD1CE2" w:rsidRDefault="00894B41" w:rsidP="00916BDF">
            <w:pPr>
              <w:ind w:left="210"/>
              <w:contextualSpacing/>
              <w:rPr>
                <w:bCs/>
                <w:sz w:val="20"/>
                <w:szCs w:val="20"/>
              </w:rPr>
            </w:pPr>
            <w:r>
              <w:rPr>
                <w:bCs/>
                <w:sz w:val="20"/>
                <w:szCs w:val="20"/>
              </w:rPr>
              <w:t>4</w:t>
            </w:r>
          </w:p>
        </w:tc>
      </w:tr>
      <w:tr w:rsidR="00C83DC0" w:rsidRPr="00BD1CE2" w:rsidTr="00801257">
        <w:trPr>
          <w:trHeight w:val="372"/>
        </w:trPr>
        <w:tc>
          <w:tcPr>
            <w:tcW w:w="1246" w:type="dxa"/>
            <w:vAlign w:val="center"/>
          </w:tcPr>
          <w:p w:rsidR="00C83DC0" w:rsidRPr="00BD1CE2" w:rsidRDefault="00C83DC0" w:rsidP="00916BDF">
            <w:pPr>
              <w:ind w:left="210"/>
              <w:contextualSpacing/>
              <w:rPr>
                <w:bCs/>
                <w:sz w:val="20"/>
                <w:szCs w:val="20"/>
              </w:rPr>
            </w:pPr>
            <w:r w:rsidRPr="00BD1CE2">
              <w:rPr>
                <w:bCs/>
                <w:sz w:val="20"/>
                <w:szCs w:val="20"/>
              </w:rPr>
              <w:t>1</w:t>
            </w:r>
          </w:p>
        </w:tc>
        <w:tc>
          <w:tcPr>
            <w:tcW w:w="2894" w:type="dxa"/>
            <w:vAlign w:val="center"/>
          </w:tcPr>
          <w:p w:rsidR="00C83DC0" w:rsidRPr="00BD1CE2" w:rsidRDefault="00C83DC0" w:rsidP="00916BDF">
            <w:pPr>
              <w:ind w:left="210"/>
              <w:contextualSpacing/>
              <w:rPr>
                <w:b/>
                <w:sz w:val="20"/>
                <w:szCs w:val="20"/>
              </w:rPr>
            </w:pPr>
            <w:r w:rsidRPr="00BD1CE2">
              <w:rPr>
                <w:rFonts w:eastAsia="Times New Roman"/>
                <w:sz w:val="20"/>
                <w:szCs w:val="20"/>
              </w:rPr>
              <w:t>Tidak Baik</w:t>
            </w:r>
          </w:p>
        </w:tc>
        <w:tc>
          <w:tcPr>
            <w:tcW w:w="2520" w:type="dxa"/>
            <w:vAlign w:val="center"/>
          </w:tcPr>
          <w:p w:rsidR="00C83DC0" w:rsidRPr="00BD1CE2" w:rsidRDefault="00894B41" w:rsidP="00916BDF">
            <w:pPr>
              <w:ind w:left="210"/>
              <w:contextualSpacing/>
              <w:rPr>
                <w:bCs/>
                <w:sz w:val="20"/>
                <w:szCs w:val="20"/>
              </w:rPr>
            </w:pPr>
            <w:r>
              <w:rPr>
                <w:bCs/>
                <w:sz w:val="20"/>
                <w:szCs w:val="20"/>
              </w:rPr>
              <w:t>33</w:t>
            </w:r>
          </w:p>
        </w:tc>
      </w:tr>
      <w:tr w:rsidR="00C83DC0" w:rsidRPr="00BD1CE2" w:rsidTr="00801257">
        <w:trPr>
          <w:trHeight w:val="266"/>
        </w:trPr>
        <w:tc>
          <w:tcPr>
            <w:tcW w:w="4140" w:type="dxa"/>
            <w:gridSpan w:val="2"/>
          </w:tcPr>
          <w:p w:rsidR="00C83DC0" w:rsidRPr="00BD1CE2" w:rsidRDefault="00C83DC0" w:rsidP="009F68FB">
            <w:pPr>
              <w:contextualSpacing/>
              <w:jc w:val="center"/>
              <w:rPr>
                <w:b/>
                <w:sz w:val="20"/>
                <w:szCs w:val="20"/>
              </w:rPr>
            </w:pPr>
            <w:r w:rsidRPr="00BD1CE2">
              <w:rPr>
                <w:rFonts w:eastAsia="Times New Roman"/>
                <w:b/>
                <w:bCs/>
                <w:sz w:val="20"/>
                <w:szCs w:val="20"/>
              </w:rPr>
              <w:t>Jumlah Responden</w:t>
            </w:r>
          </w:p>
        </w:tc>
        <w:tc>
          <w:tcPr>
            <w:tcW w:w="2520" w:type="dxa"/>
          </w:tcPr>
          <w:p w:rsidR="00C83DC0" w:rsidRPr="00BD1CE2" w:rsidRDefault="00C83DC0" w:rsidP="009F68FB">
            <w:pPr>
              <w:contextualSpacing/>
              <w:jc w:val="center"/>
              <w:rPr>
                <w:b/>
                <w:sz w:val="20"/>
                <w:szCs w:val="20"/>
              </w:rPr>
            </w:pPr>
            <w:r>
              <w:rPr>
                <w:b/>
                <w:sz w:val="20"/>
                <w:szCs w:val="20"/>
              </w:rPr>
              <w:t>40</w:t>
            </w:r>
          </w:p>
        </w:tc>
      </w:tr>
      <w:tr w:rsidR="00C83DC0" w:rsidRPr="00BD1CE2" w:rsidTr="00801257">
        <w:trPr>
          <w:trHeight w:val="372"/>
        </w:trPr>
        <w:tc>
          <w:tcPr>
            <w:tcW w:w="4140" w:type="dxa"/>
            <w:gridSpan w:val="2"/>
          </w:tcPr>
          <w:p w:rsidR="00C83DC0" w:rsidRPr="00BD1CE2" w:rsidRDefault="00C83DC0" w:rsidP="009F68FB">
            <w:pPr>
              <w:contextualSpacing/>
              <w:jc w:val="center"/>
              <w:rPr>
                <w:b/>
                <w:iCs/>
                <w:sz w:val="20"/>
                <w:szCs w:val="20"/>
              </w:rPr>
            </w:pPr>
            <w:r w:rsidRPr="00BD1CE2">
              <w:rPr>
                <w:rFonts w:eastAsia="Times New Roman"/>
                <w:b/>
                <w:bCs/>
                <w:iCs/>
                <w:sz w:val="20"/>
                <w:szCs w:val="20"/>
              </w:rPr>
              <w:t>T x Pn</w:t>
            </w:r>
          </w:p>
        </w:tc>
        <w:tc>
          <w:tcPr>
            <w:tcW w:w="2520" w:type="dxa"/>
          </w:tcPr>
          <w:p w:rsidR="00C83DC0" w:rsidRPr="00BD1CE2" w:rsidRDefault="00916BDF" w:rsidP="009F68FB">
            <w:pPr>
              <w:contextualSpacing/>
              <w:jc w:val="center"/>
              <w:rPr>
                <w:b/>
                <w:sz w:val="20"/>
                <w:szCs w:val="20"/>
              </w:rPr>
            </w:pPr>
            <w:r>
              <w:rPr>
                <w:b/>
                <w:sz w:val="20"/>
                <w:szCs w:val="20"/>
              </w:rPr>
              <w:t>50</w:t>
            </w:r>
          </w:p>
        </w:tc>
      </w:tr>
    </w:tbl>
    <w:p w:rsidR="00C83DC0" w:rsidRDefault="00801257" w:rsidP="00801257">
      <w:pPr>
        <w:ind w:firstLine="720"/>
        <w:jc w:val="both"/>
        <w:rPr>
          <w:i/>
          <w:iCs/>
          <w:sz w:val="18"/>
          <w:szCs w:val="28"/>
        </w:rPr>
      </w:pPr>
      <w:r>
        <w:rPr>
          <w:i/>
          <w:iCs/>
          <w:sz w:val="18"/>
          <w:szCs w:val="28"/>
        </w:rPr>
        <w:t xml:space="preserve"> </w:t>
      </w:r>
      <w:r w:rsidR="00C83DC0" w:rsidRPr="00A5453A">
        <w:rPr>
          <w:i/>
          <w:iCs/>
          <w:sz w:val="18"/>
          <w:szCs w:val="28"/>
        </w:rPr>
        <w:t>Sumber : Hasil Analisis 2022</w:t>
      </w:r>
    </w:p>
    <w:p w:rsidR="00801257" w:rsidRDefault="00801257" w:rsidP="00801257">
      <w:pPr>
        <w:ind w:firstLine="720"/>
        <w:jc w:val="both"/>
        <w:rPr>
          <w:i/>
          <w:iCs/>
          <w:sz w:val="18"/>
          <w:szCs w:val="28"/>
        </w:rPr>
      </w:pPr>
    </w:p>
    <w:p w:rsidR="00801257" w:rsidRDefault="00801257" w:rsidP="00801257">
      <w:pPr>
        <w:spacing w:line="360" w:lineRule="auto"/>
        <w:ind w:left="3150" w:hanging="1710"/>
        <w:rPr>
          <w:iCs/>
          <w:szCs w:val="28"/>
        </w:rPr>
      </w:pPr>
      <w:r>
        <w:rPr>
          <w:iCs/>
          <w:szCs w:val="28"/>
        </w:rPr>
        <w:t>Skor Penilaian = (T</w:t>
      </w:r>
      <w:r w:rsidRPr="00BE661D">
        <w:rPr>
          <w:iCs/>
          <w:szCs w:val="28"/>
          <w:vertAlign w:val="subscript"/>
        </w:rPr>
        <w:t>1</w:t>
      </w:r>
      <w:r>
        <w:rPr>
          <w:iCs/>
          <w:szCs w:val="28"/>
        </w:rPr>
        <w:t xml:space="preserve"> X Pn</w:t>
      </w:r>
      <w:r w:rsidRPr="00BE661D">
        <w:rPr>
          <w:iCs/>
          <w:szCs w:val="28"/>
          <w:vertAlign w:val="subscript"/>
        </w:rPr>
        <w:t>1</w:t>
      </w:r>
      <w:r>
        <w:rPr>
          <w:iCs/>
          <w:szCs w:val="28"/>
        </w:rPr>
        <w:t>) + (T</w:t>
      </w:r>
      <w:r>
        <w:rPr>
          <w:iCs/>
          <w:szCs w:val="28"/>
          <w:vertAlign w:val="subscript"/>
        </w:rPr>
        <w:t>2</w:t>
      </w:r>
      <w:r>
        <w:rPr>
          <w:iCs/>
          <w:szCs w:val="28"/>
        </w:rPr>
        <w:t xml:space="preserve"> X Pn</w:t>
      </w:r>
      <w:r>
        <w:rPr>
          <w:iCs/>
          <w:szCs w:val="28"/>
          <w:vertAlign w:val="subscript"/>
        </w:rPr>
        <w:t>2</w:t>
      </w:r>
      <w:r>
        <w:rPr>
          <w:iCs/>
          <w:szCs w:val="28"/>
        </w:rPr>
        <w:t>) + (T</w:t>
      </w:r>
      <w:r>
        <w:rPr>
          <w:iCs/>
          <w:szCs w:val="28"/>
          <w:vertAlign w:val="subscript"/>
        </w:rPr>
        <w:t>3</w:t>
      </w:r>
      <w:r>
        <w:rPr>
          <w:iCs/>
          <w:szCs w:val="28"/>
        </w:rPr>
        <w:t xml:space="preserve"> X Pn</w:t>
      </w:r>
      <w:r>
        <w:rPr>
          <w:iCs/>
          <w:szCs w:val="28"/>
          <w:vertAlign w:val="subscript"/>
        </w:rPr>
        <w:t>3</w:t>
      </w:r>
      <w:r>
        <w:rPr>
          <w:iCs/>
          <w:szCs w:val="28"/>
        </w:rPr>
        <w:t>) + (T</w:t>
      </w:r>
      <w:r>
        <w:rPr>
          <w:iCs/>
          <w:szCs w:val="28"/>
          <w:vertAlign w:val="subscript"/>
        </w:rPr>
        <w:t>4</w:t>
      </w:r>
      <w:r>
        <w:rPr>
          <w:iCs/>
          <w:szCs w:val="28"/>
        </w:rPr>
        <w:t xml:space="preserve"> X Pn</w:t>
      </w:r>
      <w:r>
        <w:rPr>
          <w:iCs/>
          <w:szCs w:val="28"/>
          <w:vertAlign w:val="subscript"/>
        </w:rPr>
        <w:t>4</w:t>
      </w:r>
      <w:r>
        <w:rPr>
          <w:iCs/>
          <w:szCs w:val="28"/>
        </w:rPr>
        <w:t>) + (T</w:t>
      </w:r>
      <w:r>
        <w:rPr>
          <w:iCs/>
          <w:szCs w:val="28"/>
          <w:vertAlign w:val="subscript"/>
        </w:rPr>
        <w:t>5</w:t>
      </w:r>
      <w:r>
        <w:rPr>
          <w:iCs/>
          <w:szCs w:val="28"/>
        </w:rPr>
        <w:t xml:space="preserve"> X Pn</w:t>
      </w:r>
      <w:r>
        <w:rPr>
          <w:iCs/>
          <w:szCs w:val="28"/>
          <w:vertAlign w:val="subscript"/>
        </w:rPr>
        <w:t>5</w:t>
      </w:r>
      <w:r>
        <w:rPr>
          <w:iCs/>
          <w:szCs w:val="28"/>
        </w:rPr>
        <w:t>)</w:t>
      </w:r>
    </w:p>
    <w:p w:rsidR="00801257" w:rsidRDefault="00801257" w:rsidP="00801257">
      <w:pPr>
        <w:spacing w:line="360" w:lineRule="auto"/>
        <w:ind w:left="3150" w:hanging="270"/>
        <w:rPr>
          <w:iCs/>
          <w:szCs w:val="28"/>
        </w:rPr>
      </w:pPr>
      <w:r>
        <w:rPr>
          <w:iCs/>
          <w:szCs w:val="28"/>
        </w:rPr>
        <w:t>= (33 X 1) + (4 X 2) + (3 X 3) + (0 X 4) + (0 X 5)</w:t>
      </w:r>
    </w:p>
    <w:p w:rsidR="00801257" w:rsidRPr="00801257" w:rsidRDefault="00801257" w:rsidP="00801257">
      <w:pPr>
        <w:spacing w:line="360" w:lineRule="auto"/>
        <w:ind w:left="3150" w:hanging="270"/>
        <w:rPr>
          <w:iCs/>
          <w:szCs w:val="28"/>
        </w:rPr>
      </w:pPr>
      <w:r>
        <w:rPr>
          <w:iCs/>
          <w:szCs w:val="28"/>
        </w:rPr>
        <w:t>= 50</w:t>
      </w:r>
    </w:p>
    <w:p w:rsidR="00C83DC0" w:rsidRPr="00A5453A" w:rsidRDefault="00C83DC0" w:rsidP="00C83DC0">
      <w:pPr>
        <w:ind w:firstLine="142"/>
        <w:jc w:val="both"/>
        <w:rPr>
          <w:i/>
          <w:iCs/>
          <w:sz w:val="18"/>
          <w:szCs w:val="28"/>
        </w:rPr>
      </w:pPr>
    </w:p>
    <w:p w:rsidR="00C83DC0" w:rsidRPr="00BD1CE2" w:rsidRDefault="00C83DC0" w:rsidP="00D63BDD">
      <w:pPr>
        <w:pStyle w:val="ListParagraph"/>
        <w:numPr>
          <w:ilvl w:val="0"/>
          <w:numId w:val="45"/>
        </w:numPr>
        <w:spacing w:line="360" w:lineRule="auto"/>
        <w:ind w:left="720" w:firstLine="15"/>
        <w:jc w:val="both"/>
      </w:pPr>
      <w:bookmarkStart w:id="229" w:name="_Toc47727576"/>
      <w:r w:rsidRPr="00BD1CE2">
        <w:t>Mushola</w:t>
      </w:r>
      <w:bookmarkEnd w:id="229"/>
    </w:p>
    <w:p w:rsidR="00D63BDD" w:rsidRPr="004114C5" w:rsidRDefault="00C83DC0" w:rsidP="00D63BDD">
      <w:pPr>
        <w:spacing w:after="200" w:line="360" w:lineRule="auto"/>
        <w:ind w:left="1440" w:firstLine="720"/>
        <w:jc w:val="both"/>
      </w:pPr>
      <w:r w:rsidRPr="00BD1CE2">
        <w:t xml:space="preserve">Mushola merupakan bagian </w:t>
      </w:r>
      <w:r>
        <w:t>dari fasilitas yang terdapat diharapkan dapat ditemukan ole para penumpang ketika berada dalam dermaga. Ketentuan untuk tempat peribadatan seperti musholla juga harus sesuai dengan kapasitas derm</w:t>
      </w:r>
      <w:r w:rsidR="00D63BDD">
        <w:t>aga.</w:t>
      </w:r>
    </w:p>
    <w:p w:rsidR="00C83DC0" w:rsidRPr="00E163BF" w:rsidRDefault="00C83DC0" w:rsidP="00C83DC0">
      <w:pPr>
        <w:pStyle w:val="Caption"/>
        <w:keepNext/>
        <w:jc w:val="center"/>
        <w:rPr>
          <w:b w:val="0"/>
          <w:color w:val="auto"/>
          <w:sz w:val="22"/>
        </w:rPr>
      </w:pPr>
      <w:bookmarkStart w:id="230" w:name="_Toc108670810"/>
      <w:bookmarkStart w:id="231" w:name="_Toc109165267"/>
      <w:bookmarkStart w:id="232" w:name="_Toc110965660"/>
      <w:r w:rsidRPr="00E163BF">
        <w:rPr>
          <w:b w:val="0"/>
          <w:color w:val="auto"/>
          <w:sz w:val="22"/>
        </w:rPr>
        <w:t xml:space="preserve">Tabel V. </w:t>
      </w:r>
      <w:r w:rsidRPr="00E163BF">
        <w:rPr>
          <w:b w:val="0"/>
          <w:color w:val="auto"/>
          <w:sz w:val="22"/>
        </w:rPr>
        <w:fldChar w:fldCharType="begin"/>
      </w:r>
      <w:r w:rsidRPr="00E163BF">
        <w:rPr>
          <w:b w:val="0"/>
          <w:color w:val="auto"/>
          <w:sz w:val="22"/>
        </w:rPr>
        <w:instrText xml:space="preserve"> SEQ Tabel_V. \* ARABIC </w:instrText>
      </w:r>
      <w:r w:rsidRPr="00E163BF">
        <w:rPr>
          <w:b w:val="0"/>
          <w:color w:val="auto"/>
          <w:sz w:val="22"/>
        </w:rPr>
        <w:fldChar w:fldCharType="separate"/>
      </w:r>
      <w:r w:rsidR="00163B1B">
        <w:rPr>
          <w:b w:val="0"/>
          <w:noProof/>
          <w:color w:val="auto"/>
          <w:sz w:val="22"/>
        </w:rPr>
        <w:t>18</w:t>
      </w:r>
      <w:r w:rsidRPr="00E163BF">
        <w:rPr>
          <w:b w:val="0"/>
          <w:color w:val="auto"/>
          <w:sz w:val="22"/>
        </w:rPr>
        <w:fldChar w:fldCharType="end"/>
      </w:r>
      <w:r w:rsidRPr="00E163BF">
        <w:rPr>
          <w:b w:val="0"/>
          <w:color w:val="auto"/>
          <w:sz w:val="22"/>
        </w:rPr>
        <w:t xml:space="preserve"> Pelayanan Musholla</w:t>
      </w:r>
      <w:bookmarkEnd w:id="230"/>
      <w:bookmarkEnd w:id="231"/>
      <w:bookmarkEnd w:id="232"/>
    </w:p>
    <w:tbl>
      <w:tblPr>
        <w:tblStyle w:val="TableGrid1"/>
        <w:tblW w:w="7020" w:type="dxa"/>
        <w:tblInd w:w="1008" w:type="dxa"/>
        <w:tblLayout w:type="fixed"/>
        <w:tblLook w:val="04A0" w:firstRow="1" w:lastRow="0" w:firstColumn="1" w:lastColumn="0" w:noHBand="0" w:noVBand="1"/>
      </w:tblPr>
      <w:tblGrid>
        <w:gridCol w:w="1447"/>
        <w:gridCol w:w="1260"/>
        <w:gridCol w:w="1620"/>
        <w:gridCol w:w="1343"/>
        <w:gridCol w:w="1350"/>
      </w:tblGrid>
      <w:tr w:rsidR="00801257" w:rsidRPr="00BD1CE2" w:rsidTr="00D63BDD">
        <w:trPr>
          <w:trHeight w:val="724"/>
        </w:trPr>
        <w:tc>
          <w:tcPr>
            <w:tcW w:w="1447" w:type="dxa"/>
            <w:shd w:val="clear" w:color="auto" w:fill="4F81BD" w:themeFill="accent1"/>
          </w:tcPr>
          <w:p w:rsidR="00801257" w:rsidRPr="00BD1CE2" w:rsidRDefault="00801257" w:rsidP="009F68FB">
            <w:pPr>
              <w:pStyle w:val="ListParagraph"/>
              <w:ind w:left="0"/>
              <w:jc w:val="center"/>
              <w:rPr>
                <w:b/>
                <w:sz w:val="20"/>
                <w:szCs w:val="20"/>
              </w:rPr>
            </w:pPr>
            <w:r>
              <w:rPr>
                <w:b/>
                <w:sz w:val="20"/>
                <w:szCs w:val="20"/>
              </w:rPr>
              <w:t xml:space="preserve"> </w:t>
            </w:r>
            <w:r w:rsidRPr="00BD1CE2">
              <w:rPr>
                <w:b/>
                <w:sz w:val="20"/>
                <w:szCs w:val="20"/>
              </w:rPr>
              <w:t>Tolak Ukur</w:t>
            </w:r>
          </w:p>
        </w:tc>
        <w:tc>
          <w:tcPr>
            <w:tcW w:w="1260" w:type="dxa"/>
            <w:shd w:val="clear" w:color="auto" w:fill="4F81BD" w:themeFill="accent1"/>
          </w:tcPr>
          <w:p w:rsidR="00801257" w:rsidRPr="00BD1CE2" w:rsidRDefault="00801257" w:rsidP="009F68FB">
            <w:pPr>
              <w:pStyle w:val="ListParagraph"/>
              <w:ind w:left="0"/>
              <w:jc w:val="center"/>
              <w:rPr>
                <w:b/>
                <w:sz w:val="20"/>
                <w:szCs w:val="20"/>
              </w:rPr>
            </w:pPr>
            <w:r w:rsidRPr="00BD1CE2">
              <w:rPr>
                <w:b/>
                <w:sz w:val="20"/>
                <w:szCs w:val="20"/>
              </w:rPr>
              <w:t>Uraian</w:t>
            </w:r>
          </w:p>
        </w:tc>
        <w:tc>
          <w:tcPr>
            <w:tcW w:w="1620" w:type="dxa"/>
            <w:shd w:val="clear" w:color="auto" w:fill="4F81BD" w:themeFill="accent1"/>
          </w:tcPr>
          <w:p w:rsidR="00801257" w:rsidRPr="00BD1CE2" w:rsidRDefault="00801257" w:rsidP="009F68FB">
            <w:pPr>
              <w:pStyle w:val="ListParagraph"/>
              <w:ind w:left="0"/>
              <w:jc w:val="center"/>
              <w:rPr>
                <w:b/>
                <w:sz w:val="20"/>
                <w:szCs w:val="20"/>
              </w:rPr>
            </w:pPr>
            <w:r w:rsidRPr="00BD1CE2">
              <w:rPr>
                <w:b/>
                <w:sz w:val="20"/>
                <w:szCs w:val="20"/>
              </w:rPr>
              <w:t>Indikator</w:t>
            </w:r>
          </w:p>
        </w:tc>
        <w:tc>
          <w:tcPr>
            <w:tcW w:w="1343" w:type="dxa"/>
            <w:shd w:val="clear" w:color="auto" w:fill="4F81BD" w:themeFill="accent1"/>
          </w:tcPr>
          <w:p w:rsidR="00801257" w:rsidRPr="00BD1CE2" w:rsidRDefault="00801257" w:rsidP="009F68FB">
            <w:pPr>
              <w:pStyle w:val="ListParagraph"/>
              <w:ind w:left="0"/>
              <w:jc w:val="center"/>
              <w:rPr>
                <w:b/>
                <w:sz w:val="20"/>
                <w:szCs w:val="20"/>
              </w:rPr>
            </w:pPr>
            <w:r w:rsidRPr="00BD1CE2">
              <w:rPr>
                <w:b/>
                <w:sz w:val="20"/>
                <w:szCs w:val="20"/>
              </w:rPr>
              <w:t>Jenis Pelayanan</w:t>
            </w:r>
          </w:p>
        </w:tc>
        <w:tc>
          <w:tcPr>
            <w:tcW w:w="1350" w:type="dxa"/>
            <w:shd w:val="clear" w:color="auto" w:fill="4F81BD" w:themeFill="accent1"/>
          </w:tcPr>
          <w:p w:rsidR="00801257" w:rsidRPr="00BD1CE2" w:rsidRDefault="00801257" w:rsidP="00D63BDD">
            <w:pPr>
              <w:pStyle w:val="ListParagraph"/>
              <w:ind w:left="-115" w:firstLine="0"/>
              <w:jc w:val="center"/>
              <w:rPr>
                <w:b/>
                <w:sz w:val="20"/>
                <w:szCs w:val="20"/>
              </w:rPr>
            </w:pPr>
            <w:r w:rsidRPr="00BD1CE2">
              <w:rPr>
                <w:b/>
                <w:sz w:val="20"/>
                <w:szCs w:val="20"/>
              </w:rPr>
              <w:t>Keterangan</w:t>
            </w:r>
          </w:p>
        </w:tc>
      </w:tr>
      <w:tr w:rsidR="00801257" w:rsidRPr="00BD1CE2" w:rsidTr="00D63BDD">
        <w:trPr>
          <w:trHeight w:val="1568"/>
        </w:trPr>
        <w:tc>
          <w:tcPr>
            <w:tcW w:w="1447" w:type="dxa"/>
          </w:tcPr>
          <w:p w:rsidR="00801257" w:rsidRPr="00BD1CE2" w:rsidRDefault="00801257" w:rsidP="009C387E">
            <w:pPr>
              <w:pStyle w:val="ListParagraph"/>
              <w:widowControl/>
              <w:numPr>
                <w:ilvl w:val="0"/>
                <w:numId w:val="47"/>
              </w:numPr>
              <w:autoSpaceDE/>
              <w:autoSpaceDN/>
              <w:spacing w:before="120"/>
              <w:ind w:left="66" w:hanging="142"/>
              <w:contextualSpacing/>
              <w:rPr>
                <w:sz w:val="20"/>
                <w:szCs w:val="20"/>
              </w:rPr>
            </w:pPr>
            <w:r w:rsidRPr="00BD1CE2">
              <w:rPr>
                <w:sz w:val="20"/>
                <w:szCs w:val="20"/>
              </w:rPr>
              <w:t>Tersedia sesuai kapasitas pelabuhan</w:t>
            </w:r>
          </w:p>
          <w:p w:rsidR="00801257" w:rsidRPr="00BD1CE2" w:rsidRDefault="00801257" w:rsidP="009C387E">
            <w:pPr>
              <w:pStyle w:val="ListParagraph"/>
              <w:widowControl/>
              <w:numPr>
                <w:ilvl w:val="0"/>
                <w:numId w:val="47"/>
              </w:numPr>
              <w:autoSpaceDE/>
              <w:autoSpaceDN/>
              <w:spacing w:before="120"/>
              <w:ind w:left="66" w:hanging="142"/>
              <w:contextualSpacing/>
              <w:rPr>
                <w:sz w:val="20"/>
                <w:szCs w:val="20"/>
              </w:rPr>
            </w:pPr>
            <w:r>
              <w:rPr>
                <w:sz w:val="20"/>
                <w:szCs w:val="20"/>
              </w:rPr>
              <w:t xml:space="preserve">Bersih </w:t>
            </w:r>
            <w:r w:rsidRPr="00BD1CE2">
              <w:rPr>
                <w:sz w:val="20"/>
                <w:szCs w:val="20"/>
              </w:rPr>
              <w:t>dan</w:t>
            </w:r>
            <w:r>
              <w:rPr>
                <w:sz w:val="20"/>
                <w:szCs w:val="20"/>
              </w:rPr>
              <w:t xml:space="preserve"> </w:t>
            </w:r>
            <w:r w:rsidRPr="00BD1CE2">
              <w:rPr>
                <w:sz w:val="20"/>
                <w:szCs w:val="20"/>
              </w:rPr>
              <w:t xml:space="preserve"> tidak berbau</w:t>
            </w:r>
            <w:r>
              <w:rPr>
                <w:sz w:val="20"/>
                <w:szCs w:val="20"/>
              </w:rPr>
              <w:t xml:space="preserve"> </w:t>
            </w:r>
          </w:p>
        </w:tc>
        <w:tc>
          <w:tcPr>
            <w:tcW w:w="1260" w:type="dxa"/>
          </w:tcPr>
          <w:p w:rsidR="00801257" w:rsidRPr="00BD1CE2" w:rsidRDefault="00801257" w:rsidP="009F68FB">
            <w:pPr>
              <w:pStyle w:val="ListParagraph"/>
              <w:ind w:left="0"/>
              <w:rPr>
                <w:sz w:val="20"/>
                <w:szCs w:val="20"/>
              </w:rPr>
            </w:pPr>
            <w:r>
              <w:rPr>
                <w:sz w:val="20"/>
                <w:szCs w:val="20"/>
              </w:rPr>
              <w:t xml:space="preserve">      </w:t>
            </w:r>
            <w:r w:rsidRPr="00BD1CE2">
              <w:rPr>
                <w:sz w:val="20"/>
                <w:szCs w:val="20"/>
              </w:rPr>
              <w:t>Fasilitas untuk melakukan ibadah</w:t>
            </w:r>
          </w:p>
        </w:tc>
        <w:tc>
          <w:tcPr>
            <w:tcW w:w="1620" w:type="dxa"/>
          </w:tcPr>
          <w:p w:rsidR="00801257" w:rsidRPr="00BD1CE2" w:rsidRDefault="00801257" w:rsidP="009F68FB">
            <w:pPr>
              <w:pStyle w:val="ListParagraph"/>
              <w:ind w:left="0"/>
              <w:rPr>
                <w:sz w:val="20"/>
                <w:szCs w:val="20"/>
              </w:rPr>
            </w:pPr>
            <w:r>
              <w:rPr>
                <w:sz w:val="20"/>
                <w:szCs w:val="20"/>
              </w:rPr>
              <w:t xml:space="preserve">      </w:t>
            </w:r>
            <w:r w:rsidRPr="00BD1CE2">
              <w:rPr>
                <w:sz w:val="20"/>
                <w:szCs w:val="20"/>
              </w:rPr>
              <w:t>Kondisi dan ketersediaan</w:t>
            </w:r>
          </w:p>
        </w:tc>
        <w:tc>
          <w:tcPr>
            <w:tcW w:w="1343" w:type="dxa"/>
          </w:tcPr>
          <w:p w:rsidR="00801257" w:rsidRPr="00BD1CE2" w:rsidRDefault="00801257" w:rsidP="009F68FB">
            <w:pPr>
              <w:pStyle w:val="ListParagraph"/>
              <w:ind w:left="0"/>
              <w:jc w:val="center"/>
              <w:rPr>
                <w:sz w:val="20"/>
                <w:szCs w:val="20"/>
              </w:rPr>
            </w:pPr>
          </w:p>
          <w:p w:rsidR="00801257" w:rsidRPr="00BD1CE2" w:rsidRDefault="00801257" w:rsidP="009F68FB">
            <w:pPr>
              <w:pStyle w:val="ListParagraph"/>
              <w:ind w:left="0"/>
              <w:jc w:val="center"/>
              <w:rPr>
                <w:sz w:val="20"/>
                <w:szCs w:val="20"/>
              </w:rPr>
            </w:pPr>
          </w:p>
          <w:p w:rsidR="00801257" w:rsidRPr="00BD1CE2" w:rsidRDefault="00801257" w:rsidP="009F68FB">
            <w:pPr>
              <w:pStyle w:val="ListParagraph"/>
              <w:ind w:left="0"/>
              <w:jc w:val="center"/>
              <w:rPr>
                <w:sz w:val="20"/>
                <w:szCs w:val="20"/>
              </w:rPr>
            </w:pPr>
          </w:p>
          <w:p w:rsidR="00801257" w:rsidRPr="00BD1CE2" w:rsidRDefault="00801257" w:rsidP="009F68FB">
            <w:pPr>
              <w:pStyle w:val="ListParagraph"/>
              <w:ind w:left="0"/>
              <w:jc w:val="center"/>
              <w:rPr>
                <w:sz w:val="20"/>
                <w:szCs w:val="20"/>
              </w:rPr>
            </w:pPr>
            <w:r w:rsidRPr="00BD1CE2">
              <w:rPr>
                <w:sz w:val="20"/>
                <w:szCs w:val="20"/>
              </w:rPr>
              <w:t>Mushola</w:t>
            </w:r>
          </w:p>
        </w:tc>
        <w:tc>
          <w:tcPr>
            <w:tcW w:w="1350" w:type="dxa"/>
          </w:tcPr>
          <w:p w:rsidR="00801257" w:rsidRPr="00BD1CE2" w:rsidRDefault="00801257" w:rsidP="009F68FB">
            <w:pPr>
              <w:pStyle w:val="ListParagraph"/>
              <w:ind w:left="0"/>
              <w:rPr>
                <w:sz w:val="20"/>
                <w:szCs w:val="20"/>
              </w:rPr>
            </w:pPr>
          </w:p>
          <w:p w:rsidR="00801257" w:rsidRPr="00BD1CE2" w:rsidRDefault="00801257" w:rsidP="009F68FB">
            <w:pPr>
              <w:pStyle w:val="ListParagraph"/>
              <w:ind w:left="0"/>
              <w:rPr>
                <w:sz w:val="20"/>
                <w:szCs w:val="20"/>
              </w:rPr>
            </w:pPr>
            <w:r>
              <w:rPr>
                <w:sz w:val="20"/>
                <w:szCs w:val="20"/>
              </w:rPr>
              <w:t xml:space="preserve">      Tidak ada musholla di dalam dermaga</w:t>
            </w:r>
            <w:r w:rsidRPr="00BD1CE2">
              <w:rPr>
                <w:sz w:val="20"/>
                <w:szCs w:val="20"/>
              </w:rPr>
              <w:t xml:space="preserve"> </w:t>
            </w:r>
          </w:p>
        </w:tc>
      </w:tr>
    </w:tbl>
    <w:p w:rsidR="00C83DC0" w:rsidRPr="004114C5" w:rsidRDefault="00D63BDD" w:rsidP="00801257">
      <w:pPr>
        <w:ind w:firstLine="709"/>
        <w:jc w:val="both"/>
        <w:rPr>
          <w:i/>
          <w:sz w:val="20"/>
          <w:szCs w:val="24"/>
        </w:rPr>
      </w:pPr>
      <w:r>
        <w:rPr>
          <w:i/>
          <w:iCs/>
          <w:sz w:val="18"/>
          <w:szCs w:val="28"/>
        </w:rPr>
        <w:t xml:space="preserve">    </w:t>
      </w:r>
      <w:r w:rsidR="00C83DC0" w:rsidRPr="004114C5">
        <w:rPr>
          <w:i/>
          <w:iCs/>
          <w:sz w:val="18"/>
          <w:szCs w:val="28"/>
        </w:rPr>
        <w:t>Sumber : Hasil Analisis 2022</w:t>
      </w:r>
    </w:p>
    <w:p w:rsidR="00C83DC0" w:rsidRDefault="00C83DC0" w:rsidP="00C83DC0"/>
    <w:p w:rsidR="00C83DC0" w:rsidRDefault="00C83DC0" w:rsidP="00D63BDD">
      <w:pPr>
        <w:spacing w:line="360" w:lineRule="auto"/>
        <w:ind w:left="1440" w:firstLine="720"/>
        <w:jc w:val="both"/>
      </w:pPr>
      <w:r>
        <w:t>Teknik analisis kuisioner yang digunakan untuk menghitung nilai dari fasilitas diatas yaitu dengan menggunakan skala likert. Berikut ini merupakan data yang didapat setelah melakukan survei kuisioner untuk para penumpang serta perhitungan untuk mendapat skor penilaian dengan formula responden (T) X dengan skor nilai (pn)</w:t>
      </w:r>
    </w:p>
    <w:p w:rsidR="00C83DC0" w:rsidRPr="00E163BF" w:rsidRDefault="00C83DC0" w:rsidP="00C83DC0"/>
    <w:p w:rsidR="00C83DC0" w:rsidRPr="00E163BF" w:rsidRDefault="00C83DC0" w:rsidP="00C83DC0">
      <w:pPr>
        <w:pStyle w:val="Caption"/>
        <w:keepNext/>
        <w:jc w:val="center"/>
        <w:rPr>
          <w:b w:val="0"/>
          <w:color w:val="auto"/>
          <w:sz w:val="22"/>
        </w:rPr>
      </w:pPr>
      <w:bookmarkStart w:id="233" w:name="_Toc108670811"/>
      <w:bookmarkStart w:id="234" w:name="_Toc109165268"/>
      <w:bookmarkStart w:id="235" w:name="_Toc110965661"/>
      <w:r w:rsidRPr="00E163BF">
        <w:rPr>
          <w:b w:val="0"/>
          <w:color w:val="auto"/>
          <w:sz w:val="22"/>
        </w:rPr>
        <w:t xml:space="preserve">Tabel V. </w:t>
      </w:r>
      <w:r w:rsidRPr="00E163BF">
        <w:rPr>
          <w:b w:val="0"/>
          <w:color w:val="auto"/>
          <w:sz w:val="22"/>
        </w:rPr>
        <w:fldChar w:fldCharType="begin"/>
      </w:r>
      <w:r w:rsidRPr="00E163BF">
        <w:rPr>
          <w:b w:val="0"/>
          <w:color w:val="auto"/>
          <w:sz w:val="22"/>
        </w:rPr>
        <w:instrText xml:space="preserve"> SEQ Tabel_V. \* ARABIC </w:instrText>
      </w:r>
      <w:r w:rsidRPr="00E163BF">
        <w:rPr>
          <w:b w:val="0"/>
          <w:color w:val="auto"/>
          <w:sz w:val="22"/>
        </w:rPr>
        <w:fldChar w:fldCharType="separate"/>
      </w:r>
      <w:r w:rsidR="00163B1B">
        <w:rPr>
          <w:b w:val="0"/>
          <w:noProof/>
          <w:color w:val="auto"/>
          <w:sz w:val="22"/>
        </w:rPr>
        <w:t>19</w:t>
      </w:r>
      <w:r w:rsidRPr="00E163BF">
        <w:rPr>
          <w:b w:val="0"/>
          <w:color w:val="auto"/>
          <w:sz w:val="22"/>
        </w:rPr>
        <w:fldChar w:fldCharType="end"/>
      </w:r>
      <w:r w:rsidRPr="00E163BF">
        <w:rPr>
          <w:b w:val="0"/>
          <w:color w:val="auto"/>
          <w:sz w:val="22"/>
        </w:rPr>
        <w:t xml:space="preserve"> Hasil Survei Pelayanan Musholla</w:t>
      </w:r>
      <w:bookmarkEnd w:id="233"/>
      <w:bookmarkEnd w:id="234"/>
      <w:bookmarkEnd w:id="235"/>
    </w:p>
    <w:tbl>
      <w:tblPr>
        <w:tblStyle w:val="TableGrid1"/>
        <w:tblW w:w="6570" w:type="dxa"/>
        <w:tblInd w:w="1098" w:type="dxa"/>
        <w:tblLook w:val="04A0" w:firstRow="1" w:lastRow="0" w:firstColumn="1" w:lastColumn="0" w:noHBand="0" w:noVBand="1"/>
      </w:tblPr>
      <w:tblGrid>
        <w:gridCol w:w="2430"/>
        <w:gridCol w:w="2250"/>
        <w:gridCol w:w="1890"/>
      </w:tblGrid>
      <w:tr w:rsidR="00C83DC0" w:rsidRPr="00BD1CE2" w:rsidTr="00D63BDD">
        <w:trPr>
          <w:trHeight w:val="413"/>
        </w:trPr>
        <w:tc>
          <w:tcPr>
            <w:tcW w:w="2430" w:type="dxa"/>
            <w:shd w:val="clear" w:color="auto" w:fill="4F81BD" w:themeFill="accent1"/>
          </w:tcPr>
          <w:p w:rsidR="00C83DC0" w:rsidRPr="00BD1CE2" w:rsidRDefault="00C83DC0" w:rsidP="009F68FB">
            <w:pPr>
              <w:contextualSpacing/>
              <w:jc w:val="center"/>
              <w:rPr>
                <w:b/>
                <w:sz w:val="20"/>
                <w:szCs w:val="20"/>
              </w:rPr>
            </w:pPr>
            <w:r w:rsidRPr="00BD1CE2">
              <w:rPr>
                <w:b/>
                <w:sz w:val="20"/>
                <w:szCs w:val="20"/>
              </w:rPr>
              <w:t>Skor Nilai (Pn)</w:t>
            </w:r>
          </w:p>
        </w:tc>
        <w:tc>
          <w:tcPr>
            <w:tcW w:w="2250" w:type="dxa"/>
            <w:shd w:val="clear" w:color="auto" w:fill="4F81BD" w:themeFill="accent1"/>
          </w:tcPr>
          <w:p w:rsidR="00C83DC0" w:rsidRPr="00BD1CE2" w:rsidRDefault="00C83DC0" w:rsidP="009F68FB">
            <w:pPr>
              <w:contextualSpacing/>
              <w:jc w:val="center"/>
              <w:rPr>
                <w:b/>
                <w:sz w:val="20"/>
                <w:szCs w:val="20"/>
              </w:rPr>
            </w:pPr>
            <w:r w:rsidRPr="00BD1CE2">
              <w:rPr>
                <w:b/>
                <w:sz w:val="20"/>
                <w:szCs w:val="20"/>
              </w:rPr>
              <w:t>Penilaian</w:t>
            </w:r>
          </w:p>
        </w:tc>
        <w:tc>
          <w:tcPr>
            <w:tcW w:w="1890" w:type="dxa"/>
            <w:shd w:val="clear" w:color="auto" w:fill="4F81BD" w:themeFill="accent1"/>
          </w:tcPr>
          <w:p w:rsidR="00C83DC0" w:rsidRPr="00BD1CE2" w:rsidRDefault="00C83DC0" w:rsidP="009F68FB">
            <w:pPr>
              <w:contextualSpacing/>
              <w:jc w:val="center"/>
              <w:rPr>
                <w:b/>
                <w:sz w:val="20"/>
                <w:szCs w:val="20"/>
              </w:rPr>
            </w:pPr>
            <w:r w:rsidRPr="00BD1CE2">
              <w:rPr>
                <w:b/>
                <w:sz w:val="20"/>
                <w:szCs w:val="20"/>
              </w:rPr>
              <w:t>Responden (T)</w:t>
            </w:r>
          </w:p>
        </w:tc>
      </w:tr>
      <w:tr w:rsidR="00C83DC0" w:rsidRPr="00BD1CE2" w:rsidTr="00D63BDD">
        <w:trPr>
          <w:trHeight w:val="285"/>
        </w:trPr>
        <w:tc>
          <w:tcPr>
            <w:tcW w:w="2430" w:type="dxa"/>
          </w:tcPr>
          <w:p w:rsidR="00C83DC0" w:rsidRPr="00BD1CE2" w:rsidRDefault="00C83DC0" w:rsidP="009F68FB">
            <w:pPr>
              <w:contextualSpacing/>
              <w:jc w:val="center"/>
              <w:rPr>
                <w:bCs/>
                <w:sz w:val="20"/>
                <w:szCs w:val="20"/>
              </w:rPr>
            </w:pPr>
            <w:r w:rsidRPr="00BD1CE2">
              <w:rPr>
                <w:bCs/>
                <w:sz w:val="20"/>
                <w:szCs w:val="20"/>
              </w:rPr>
              <w:t>5</w:t>
            </w:r>
          </w:p>
        </w:tc>
        <w:tc>
          <w:tcPr>
            <w:tcW w:w="2250" w:type="dxa"/>
          </w:tcPr>
          <w:p w:rsidR="00C83DC0" w:rsidRPr="00BD1CE2" w:rsidRDefault="00C83DC0" w:rsidP="009F68FB">
            <w:pPr>
              <w:contextualSpacing/>
              <w:jc w:val="center"/>
              <w:rPr>
                <w:b/>
                <w:sz w:val="20"/>
                <w:szCs w:val="20"/>
              </w:rPr>
            </w:pPr>
            <w:r w:rsidRPr="00BD1CE2">
              <w:rPr>
                <w:rFonts w:eastAsia="Times New Roman"/>
                <w:sz w:val="20"/>
                <w:szCs w:val="20"/>
              </w:rPr>
              <w:t>Sangat Baik</w:t>
            </w:r>
          </w:p>
        </w:tc>
        <w:tc>
          <w:tcPr>
            <w:tcW w:w="1890" w:type="dxa"/>
          </w:tcPr>
          <w:p w:rsidR="00C83DC0" w:rsidRPr="00BD1CE2" w:rsidRDefault="00C83DC0" w:rsidP="009F68FB">
            <w:pPr>
              <w:contextualSpacing/>
              <w:jc w:val="center"/>
              <w:rPr>
                <w:bCs/>
                <w:sz w:val="20"/>
                <w:szCs w:val="20"/>
              </w:rPr>
            </w:pPr>
            <w:r>
              <w:rPr>
                <w:bCs/>
                <w:sz w:val="20"/>
                <w:szCs w:val="20"/>
              </w:rPr>
              <w:t>0</w:t>
            </w:r>
          </w:p>
        </w:tc>
      </w:tr>
      <w:tr w:rsidR="00C83DC0" w:rsidRPr="00BD1CE2" w:rsidTr="00D63BDD">
        <w:trPr>
          <w:trHeight w:val="372"/>
        </w:trPr>
        <w:tc>
          <w:tcPr>
            <w:tcW w:w="2430" w:type="dxa"/>
          </w:tcPr>
          <w:p w:rsidR="00C83DC0" w:rsidRPr="00BD1CE2" w:rsidRDefault="00C83DC0" w:rsidP="009F68FB">
            <w:pPr>
              <w:contextualSpacing/>
              <w:jc w:val="center"/>
              <w:rPr>
                <w:bCs/>
                <w:sz w:val="20"/>
                <w:szCs w:val="20"/>
              </w:rPr>
            </w:pPr>
            <w:r w:rsidRPr="00BD1CE2">
              <w:rPr>
                <w:bCs/>
                <w:sz w:val="20"/>
                <w:szCs w:val="20"/>
              </w:rPr>
              <w:t>4</w:t>
            </w:r>
          </w:p>
        </w:tc>
        <w:tc>
          <w:tcPr>
            <w:tcW w:w="2250" w:type="dxa"/>
          </w:tcPr>
          <w:p w:rsidR="00C83DC0" w:rsidRPr="00BD1CE2" w:rsidRDefault="00C83DC0" w:rsidP="009F68FB">
            <w:pPr>
              <w:contextualSpacing/>
              <w:jc w:val="center"/>
              <w:rPr>
                <w:b/>
                <w:sz w:val="20"/>
                <w:szCs w:val="20"/>
              </w:rPr>
            </w:pPr>
            <w:r w:rsidRPr="00BD1CE2">
              <w:rPr>
                <w:rFonts w:eastAsia="Times New Roman"/>
                <w:sz w:val="20"/>
                <w:szCs w:val="20"/>
              </w:rPr>
              <w:t>Baik</w:t>
            </w:r>
          </w:p>
        </w:tc>
        <w:tc>
          <w:tcPr>
            <w:tcW w:w="1890" w:type="dxa"/>
          </w:tcPr>
          <w:p w:rsidR="00C83DC0" w:rsidRPr="00BD1CE2" w:rsidRDefault="00C83DC0" w:rsidP="009F68FB">
            <w:pPr>
              <w:contextualSpacing/>
              <w:jc w:val="center"/>
              <w:rPr>
                <w:bCs/>
                <w:sz w:val="20"/>
                <w:szCs w:val="20"/>
              </w:rPr>
            </w:pPr>
            <w:r>
              <w:rPr>
                <w:bCs/>
                <w:sz w:val="20"/>
                <w:szCs w:val="20"/>
              </w:rPr>
              <w:t>0</w:t>
            </w:r>
          </w:p>
        </w:tc>
      </w:tr>
      <w:tr w:rsidR="00C83DC0" w:rsidRPr="00BD1CE2" w:rsidTr="00D63BDD">
        <w:trPr>
          <w:trHeight w:val="250"/>
        </w:trPr>
        <w:tc>
          <w:tcPr>
            <w:tcW w:w="2430" w:type="dxa"/>
          </w:tcPr>
          <w:p w:rsidR="00C83DC0" w:rsidRPr="00BD1CE2" w:rsidRDefault="00C83DC0" w:rsidP="009F68FB">
            <w:pPr>
              <w:contextualSpacing/>
              <w:jc w:val="center"/>
              <w:rPr>
                <w:bCs/>
                <w:sz w:val="20"/>
                <w:szCs w:val="20"/>
              </w:rPr>
            </w:pPr>
            <w:r w:rsidRPr="00BD1CE2">
              <w:rPr>
                <w:bCs/>
                <w:sz w:val="20"/>
                <w:szCs w:val="20"/>
              </w:rPr>
              <w:t>3</w:t>
            </w:r>
          </w:p>
        </w:tc>
        <w:tc>
          <w:tcPr>
            <w:tcW w:w="2250" w:type="dxa"/>
          </w:tcPr>
          <w:p w:rsidR="00C83DC0" w:rsidRPr="00BD1CE2" w:rsidRDefault="00C83DC0" w:rsidP="009F68FB">
            <w:pPr>
              <w:contextualSpacing/>
              <w:jc w:val="center"/>
              <w:rPr>
                <w:b/>
                <w:sz w:val="20"/>
                <w:szCs w:val="20"/>
              </w:rPr>
            </w:pPr>
            <w:r w:rsidRPr="00BD1CE2">
              <w:rPr>
                <w:rFonts w:eastAsia="Times New Roman"/>
                <w:sz w:val="20"/>
                <w:szCs w:val="20"/>
              </w:rPr>
              <w:t xml:space="preserve">Cukup </w:t>
            </w:r>
          </w:p>
        </w:tc>
        <w:tc>
          <w:tcPr>
            <w:tcW w:w="1890" w:type="dxa"/>
          </w:tcPr>
          <w:p w:rsidR="00C83DC0" w:rsidRPr="00BD1CE2" w:rsidRDefault="00C83DC0" w:rsidP="009F68FB">
            <w:pPr>
              <w:contextualSpacing/>
              <w:jc w:val="center"/>
              <w:rPr>
                <w:bCs/>
                <w:sz w:val="20"/>
                <w:szCs w:val="20"/>
              </w:rPr>
            </w:pPr>
            <w:r>
              <w:rPr>
                <w:bCs/>
                <w:sz w:val="20"/>
                <w:szCs w:val="20"/>
              </w:rPr>
              <w:t>0</w:t>
            </w:r>
          </w:p>
        </w:tc>
      </w:tr>
      <w:tr w:rsidR="00C83DC0" w:rsidRPr="00BD1CE2" w:rsidTr="00D63BDD">
        <w:trPr>
          <w:trHeight w:val="372"/>
        </w:trPr>
        <w:tc>
          <w:tcPr>
            <w:tcW w:w="2430" w:type="dxa"/>
          </w:tcPr>
          <w:p w:rsidR="00C83DC0" w:rsidRPr="00BD1CE2" w:rsidRDefault="00C83DC0" w:rsidP="009F68FB">
            <w:pPr>
              <w:contextualSpacing/>
              <w:jc w:val="center"/>
              <w:rPr>
                <w:bCs/>
                <w:sz w:val="20"/>
                <w:szCs w:val="20"/>
              </w:rPr>
            </w:pPr>
            <w:r w:rsidRPr="00BD1CE2">
              <w:rPr>
                <w:bCs/>
                <w:sz w:val="20"/>
                <w:szCs w:val="20"/>
              </w:rPr>
              <w:t>2</w:t>
            </w:r>
          </w:p>
        </w:tc>
        <w:tc>
          <w:tcPr>
            <w:tcW w:w="2250" w:type="dxa"/>
          </w:tcPr>
          <w:p w:rsidR="00C83DC0" w:rsidRPr="00BD1CE2" w:rsidRDefault="00C83DC0" w:rsidP="009F68FB">
            <w:pPr>
              <w:contextualSpacing/>
              <w:jc w:val="center"/>
              <w:rPr>
                <w:b/>
                <w:sz w:val="20"/>
                <w:szCs w:val="20"/>
              </w:rPr>
            </w:pPr>
            <w:r w:rsidRPr="00BD1CE2">
              <w:rPr>
                <w:rFonts w:eastAsia="Times New Roman"/>
                <w:sz w:val="20"/>
                <w:szCs w:val="20"/>
              </w:rPr>
              <w:t>Kurang</w:t>
            </w:r>
          </w:p>
        </w:tc>
        <w:tc>
          <w:tcPr>
            <w:tcW w:w="1890" w:type="dxa"/>
          </w:tcPr>
          <w:p w:rsidR="00C83DC0" w:rsidRPr="00BD1CE2" w:rsidRDefault="00C83DC0" w:rsidP="009F68FB">
            <w:pPr>
              <w:contextualSpacing/>
              <w:jc w:val="center"/>
              <w:rPr>
                <w:bCs/>
                <w:sz w:val="20"/>
                <w:szCs w:val="20"/>
              </w:rPr>
            </w:pPr>
            <w:r>
              <w:rPr>
                <w:bCs/>
                <w:sz w:val="20"/>
                <w:szCs w:val="20"/>
              </w:rPr>
              <w:t>0</w:t>
            </w:r>
          </w:p>
        </w:tc>
      </w:tr>
      <w:tr w:rsidR="00C83DC0" w:rsidRPr="00BD1CE2" w:rsidTr="00D63BDD">
        <w:trPr>
          <w:trHeight w:val="372"/>
        </w:trPr>
        <w:tc>
          <w:tcPr>
            <w:tcW w:w="2430" w:type="dxa"/>
          </w:tcPr>
          <w:p w:rsidR="00C83DC0" w:rsidRPr="00BD1CE2" w:rsidRDefault="00C83DC0" w:rsidP="009F68FB">
            <w:pPr>
              <w:contextualSpacing/>
              <w:jc w:val="center"/>
              <w:rPr>
                <w:bCs/>
                <w:sz w:val="20"/>
                <w:szCs w:val="20"/>
              </w:rPr>
            </w:pPr>
            <w:r w:rsidRPr="00BD1CE2">
              <w:rPr>
                <w:bCs/>
                <w:sz w:val="20"/>
                <w:szCs w:val="20"/>
              </w:rPr>
              <w:t>1</w:t>
            </w:r>
          </w:p>
        </w:tc>
        <w:tc>
          <w:tcPr>
            <w:tcW w:w="2250" w:type="dxa"/>
          </w:tcPr>
          <w:p w:rsidR="00C83DC0" w:rsidRPr="00BD1CE2" w:rsidRDefault="00C83DC0" w:rsidP="009F68FB">
            <w:pPr>
              <w:contextualSpacing/>
              <w:jc w:val="center"/>
              <w:rPr>
                <w:b/>
                <w:sz w:val="20"/>
                <w:szCs w:val="20"/>
              </w:rPr>
            </w:pPr>
            <w:r w:rsidRPr="00BD1CE2">
              <w:rPr>
                <w:rFonts w:eastAsia="Times New Roman"/>
                <w:sz w:val="20"/>
                <w:szCs w:val="20"/>
              </w:rPr>
              <w:t>Tidak Baik</w:t>
            </w:r>
          </w:p>
        </w:tc>
        <w:tc>
          <w:tcPr>
            <w:tcW w:w="1890" w:type="dxa"/>
          </w:tcPr>
          <w:p w:rsidR="00C83DC0" w:rsidRPr="00BD1CE2" w:rsidRDefault="00C83DC0" w:rsidP="009F68FB">
            <w:pPr>
              <w:contextualSpacing/>
              <w:jc w:val="center"/>
              <w:rPr>
                <w:bCs/>
                <w:sz w:val="20"/>
                <w:szCs w:val="20"/>
              </w:rPr>
            </w:pPr>
            <w:r>
              <w:rPr>
                <w:bCs/>
                <w:sz w:val="20"/>
                <w:szCs w:val="20"/>
              </w:rPr>
              <w:t>40</w:t>
            </w:r>
          </w:p>
        </w:tc>
      </w:tr>
      <w:tr w:rsidR="00C83DC0" w:rsidRPr="00BD1CE2" w:rsidTr="00D63BDD">
        <w:trPr>
          <w:trHeight w:val="266"/>
        </w:trPr>
        <w:tc>
          <w:tcPr>
            <w:tcW w:w="4680" w:type="dxa"/>
            <w:gridSpan w:val="2"/>
          </w:tcPr>
          <w:p w:rsidR="00C83DC0" w:rsidRPr="00BD1CE2" w:rsidRDefault="00C83DC0" w:rsidP="009F68FB">
            <w:pPr>
              <w:contextualSpacing/>
              <w:jc w:val="center"/>
              <w:rPr>
                <w:b/>
                <w:sz w:val="20"/>
                <w:szCs w:val="20"/>
              </w:rPr>
            </w:pPr>
            <w:r w:rsidRPr="00BD1CE2">
              <w:rPr>
                <w:rFonts w:eastAsia="Times New Roman"/>
                <w:b/>
                <w:bCs/>
                <w:sz w:val="20"/>
                <w:szCs w:val="20"/>
              </w:rPr>
              <w:t>Jumlah Responden</w:t>
            </w:r>
          </w:p>
        </w:tc>
        <w:tc>
          <w:tcPr>
            <w:tcW w:w="1890" w:type="dxa"/>
          </w:tcPr>
          <w:p w:rsidR="00C83DC0" w:rsidRPr="00BD1CE2" w:rsidRDefault="00C83DC0" w:rsidP="009F68FB">
            <w:pPr>
              <w:contextualSpacing/>
              <w:jc w:val="center"/>
              <w:rPr>
                <w:b/>
                <w:sz w:val="20"/>
                <w:szCs w:val="20"/>
              </w:rPr>
            </w:pPr>
            <w:r>
              <w:rPr>
                <w:b/>
                <w:sz w:val="20"/>
                <w:szCs w:val="20"/>
              </w:rPr>
              <w:t>40</w:t>
            </w:r>
          </w:p>
        </w:tc>
      </w:tr>
      <w:tr w:rsidR="00C83DC0" w:rsidRPr="00BD1CE2" w:rsidTr="00D63BDD">
        <w:trPr>
          <w:trHeight w:val="372"/>
        </w:trPr>
        <w:tc>
          <w:tcPr>
            <w:tcW w:w="4680" w:type="dxa"/>
            <w:gridSpan w:val="2"/>
          </w:tcPr>
          <w:p w:rsidR="00C83DC0" w:rsidRPr="00BD1CE2" w:rsidRDefault="00C83DC0" w:rsidP="009F68FB">
            <w:pPr>
              <w:contextualSpacing/>
              <w:jc w:val="center"/>
              <w:rPr>
                <w:b/>
                <w:iCs/>
                <w:sz w:val="20"/>
                <w:szCs w:val="20"/>
              </w:rPr>
            </w:pPr>
            <w:r w:rsidRPr="00BD1CE2">
              <w:rPr>
                <w:rFonts w:eastAsia="Times New Roman"/>
                <w:b/>
                <w:bCs/>
                <w:iCs/>
                <w:sz w:val="20"/>
                <w:szCs w:val="20"/>
              </w:rPr>
              <w:t>T x Pn</w:t>
            </w:r>
          </w:p>
        </w:tc>
        <w:tc>
          <w:tcPr>
            <w:tcW w:w="1890" w:type="dxa"/>
          </w:tcPr>
          <w:p w:rsidR="00C83DC0" w:rsidRPr="00BD1CE2" w:rsidRDefault="00C83DC0" w:rsidP="009F68FB">
            <w:pPr>
              <w:contextualSpacing/>
              <w:jc w:val="center"/>
              <w:rPr>
                <w:b/>
                <w:sz w:val="20"/>
                <w:szCs w:val="20"/>
              </w:rPr>
            </w:pPr>
            <w:r>
              <w:rPr>
                <w:b/>
                <w:sz w:val="20"/>
                <w:szCs w:val="20"/>
              </w:rPr>
              <w:t>40</w:t>
            </w:r>
          </w:p>
        </w:tc>
      </w:tr>
    </w:tbl>
    <w:p w:rsidR="00C83DC0" w:rsidRDefault="00C83DC0" w:rsidP="00801257">
      <w:pPr>
        <w:ind w:firstLine="720"/>
        <w:jc w:val="both"/>
        <w:rPr>
          <w:i/>
          <w:iCs/>
          <w:sz w:val="18"/>
          <w:szCs w:val="28"/>
        </w:rPr>
      </w:pPr>
      <w:r w:rsidRPr="00DF7B48">
        <w:rPr>
          <w:i/>
          <w:iCs/>
          <w:sz w:val="18"/>
          <w:szCs w:val="28"/>
        </w:rPr>
        <w:t>Sumber : Hasil Analisis 2022</w:t>
      </w:r>
    </w:p>
    <w:p w:rsidR="00801257" w:rsidRDefault="00801257" w:rsidP="00801257">
      <w:pPr>
        <w:ind w:firstLine="720"/>
        <w:jc w:val="both"/>
        <w:rPr>
          <w:i/>
          <w:iCs/>
          <w:sz w:val="18"/>
          <w:szCs w:val="28"/>
        </w:rPr>
      </w:pPr>
    </w:p>
    <w:p w:rsidR="00801257" w:rsidRDefault="00801257" w:rsidP="00801257">
      <w:pPr>
        <w:spacing w:line="360" w:lineRule="auto"/>
        <w:ind w:left="3150" w:hanging="1710"/>
        <w:rPr>
          <w:iCs/>
          <w:szCs w:val="28"/>
        </w:rPr>
      </w:pPr>
      <w:r>
        <w:rPr>
          <w:iCs/>
          <w:szCs w:val="28"/>
        </w:rPr>
        <w:t>Skor Penilaian = (T</w:t>
      </w:r>
      <w:r w:rsidRPr="00BE661D">
        <w:rPr>
          <w:iCs/>
          <w:szCs w:val="28"/>
          <w:vertAlign w:val="subscript"/>
        </w:rPr>
        <w:t>1</w:t>
      </w:r>
      <w:r>
        <w:rPr>
          <w:iCs/>
          <w:szCs w:val="28"/>
        </w:rPr>
        <w:t xml:space="preserve"> X Pn</w:t>
      </w:r>
      <w:r w:rsidRPr="00BE661D">
        <w:rPr>
          <w:iCs/>
          <w:szCs w:val="28"/>
          <w:vertAlign w:val="subscript"/>
        </w:rPr>
        <w:t>1</w:t>
      </w:r>
      <w:r>
        <w:rPr>
          <w:iCs/>
          <w:szCs w:val="28"/>
        </w:rPr>
        <w:t>) + (T</w:t>
      </w:r>
      <w:r>
        <w:rPr>
          <w:iCs/>
          <w:szCs w:val="28"/>
          <w:vertAlign w:val="subscript"/>
        </w:rPr>
        <w:t>2</w:t>
      </w:r>
      <w:r>
        <w:rPr>
          <w:iCs/>
          <w:szCs w:val="28"/>
        </w:rPr>
        <w:t xml:space="preserve"> X Pn</w:t>
      </w:r>
      <w:r>
        <w:rPr>
          <w:iCs/>
          <w:szCs w:val="28"/>
          <w:vertAlign w:val="subscript"/>
        </w:rPr>
        <w:t>2</w:t>
      </w:r>
      <w:r>
        <w:rPr>
          <w:iCs/>
          <w:szCs w:val="28"/>
        </w:rPr>
        <w:t>) + (T</w:t>
      </w:r>
      <w:r>
        <w:rPr>
          <w:iCs/>
          <w:szCs w:val="28"/>
          <w:vertAlign w:val="subscript"/>
        </w:rPr>
        <w:t>3</w:t>
      </w:r>
      <w:r>
        <w:rPr>
          <w:iCs/>
          <w:szCs w:val="28"/>
        </w:rPr>
        <w:t xml:space="preserve"> X Pn</w:t>
      </w:r>
      <w:r>
        <w:rPr>
          <w:iCs/>
          <w:szCs w:val="28"/>
          <w:vertAlign w:val="subscript"/>
        </w:rPr>
        <w:t>3</w:t>
      </w:r>
      <w:r>
        <w:rPr>
          <w:iCs/>
          <w:szCs w:val="28"/>
        </w:rPr>
        <w:t>) + (T</w:t>
      </w:r>
      <w:r>
        <w:rPr>
          <w:iCs/>
          <w:szCs w:val="28"/>
          <w:vertAlign w:val="subscript"/>
        </w:rPr>
        <w:t>4</w:t>
      </w:r>
      <w:r>
        <w:rPr>
          <w:iCs/>
          <w:szCs w:val="28"/>
        </w:rPr>
        <w:t xml:space="preserve"> X Pn</w:t>
      </w:r>
      <w:r>
        <w:rPr>
          <w:iCs/>
          <w:szCs w:val="28"/>
          <w:vertAlign w:val="subscript"/>
        </w:rPr>
        <w:t>4</w:t>
      </w:r>
      <w:r>
        <w:rPr>
          <w:iCs/>
          <w:szCs w:val="28"/>
        </w:rPr>
        <w:t>) + (T</w:t>
      </w:r>
      <w:r>
        <w:rPr>
          <w:iCs/>
          <w:szCs w:val="28"/>
          <w:vertAlign w:val="subscript"/>
        </w:rPr>
        <w:t>5</w:t>
      </w:r>
      <w:r>
        <w:rPr>
          <w:iCs/>
          <w:szCs w:val="28"/>
        </w:rPr>
        <w:t xml:space="preserve"> X Pn</w:t>
      </w:r>
      <w:r>
        <w:rPr>
          <w:iCs/>
          <w:szCs w:val="28"/>
          <w:vertAlign w:val="subscript"/>
        </w:rPr>
        <w:t>5</w:t>
      </w:r>
      <w:r>
        <w:rPr>
          <w:iCs/>
          <w:szCs w:val="28"/>
        </w:rPr>
        <w:t>)</w:t>
      </w:r>
    </w:p>
    <w:p w:rsidR="00801257" w:rsidRDefault="00801257" w:rsidP="00801257">
      <w:pPr>
        <w:spacing w:line="360" w:lineRule="auto"/>
        <w:ind w:left="3150" w:hanging="270"/>
        <w:rPr>
          <w:iCs/>
          <w:szCs w:val="28"/>
        </w:rPr>
      </w:pPr>
      <w:r>
        <w:rPr>
          <w:iCs/>
          <w:szCs w:val="28"/>
        </w:rPr>
        <w:t>= (40 X 1) + (0 X 2) + (0 X 3) + (0 X 4) + (0 X 5)</w:t>
      </w:r>
    </w:p>
    <w:p w:rsidR="00801257" w:rsidRPr="00801257" w:rsidRDefault="00801257" w:rsidP="00801257">
      <w:pPr>
        <w:spacing w:line="360" w:lineRule="auto"/>
        <w:ind w:left="3150" w:hanging="270"/>
        <w:rPr>
          <w:iCs/>
          <w:szCs w:val="28"/>
        </w:rPr>
      </w:pPr>
      <w:r>
        <w:rPr>
          <w:iCs/>
          <w:szCs w:val="28"/>
        </w:rPr>
        <w:t>= 40</w:t>
      </w:r>
    </w:p>
    <w:p w:rsidR="00C83DC0" w:rsidRPr="00DF7B48" w:rsidRDefault="00C83DC0" w:rsidP="00C83DC0">
      <w:pPr>
        <w:ind w:firstLine="142"/>
        <w:jc w:val="both"/>
        <w:rPr>
          <w:i/>
          <w:iCs/>
          <w:sz w:val="18"/>
          <w:szCs w:val="28"/>
        </w:rPr>
      </w:pPr>
    </w:p>
    <w:p w:rsidR="00C83DC0" w:rsidRPr="00BD1CE2" w:rsidRDefault="00C83DC0" w:rsidP="00916BDF">
      <w:pPr>
        <w:spacing w:line="360" w:lineRule="auto"/>
        <w:ind w:left="810"/>
        <w:jc w:val="both"/>
      </w:pPr>
      <w:bookmarkStart w:id="236" w:name="_Toc47727577"/>
      <w:r>
        <w:t>d.</w:t>
      </w:r>
      <w:r w:rsidRPr="00BD1CE2">
        <w:t xml:space="preserve">  Lampu penerangan</w:t>
      </w:r>
      <w:bookmarkEnd w:id="236"/>
    </w:p>
    <w:p w:rsidR="00C83DC0" w:rsidRPr="00DF7B48" w:rsidRDefault="00C83DC0" w:rsidP="00916BDF">
      <w:pPr>
        <w:spacing w:line="360" w:lineRule="auto"/>
        <w:ind w:left="1170" w:firstLine="720"/>
        <w:jc w:val="both"/>
      </w:pPr>
      <w:r w:rsidRPr="00BD1CE2">
        <w:t>Lampu penerangan merupakan alat yang sangat bermanfaat untuk kehidupan sehari-hari, dengan fungsi sebagai cahaya dipelabuhan penyeberangan agar memberikan rasa aman bagi pengguna jasa untuk memudahkan aktifitas malam hari.</w:t>
      </w:r>
    </w:p>
    <w:p w:rsidR="00C83DC0" w:rsidRPr="00E163BF" w:rsidRDefault="00C83DC0" w:rsidP="00C83DC0">
      <w:pPr>
        <w:pStyle w:val="Caption"/>
        <w:keepNext/>
        <w:jc w:val="center"/>
        <w:rPr>
          <w:b w:val="0"/>
          <w:color w:val="auto"/>
          <w:sz w:val="22"/>
        </w:rPr>
      </w:pPr>
      <w:bookmarkStart w:id="237" w:name="_Toc108670812"/>
      <w:bookmarkStart w:id="238" w:name="_Toc109165269"/>
      <w:bookmarkStart w:id="239" w:name="_Toc110965662"/>
      <w:r w:rsidRPr="00E163BF">
        <w:rPr>
          <w:b w:val="0"/>
          <w:color w:val="auto"/>
          <w:sz w:val="22"/>
        </w:rPr>
        <w:t xml:space="preserve">Tabel V. </w:t>
      </w:r>
      <w:r w:rsidRPr="00E163BF">
        <w:rPr>
          <w:b w:val="0"/>
          <w:color w:val="auto"/>
          <w:sz w:val="22"/>
        </w:rPr>
        <w:fldChar w:fldCharType="begin"/>
      </w:r>
      <w:r w:rsidRPr="00E163BF">
        <w:rPr>
          <w:b w:val="0"/>
          <w:color w:val="auto"/>
          <w:sz w:val="22"/>
        </w:rPr>
        <w:instrText xml:space="preserve"> SEQ Tabel_V. \* ARABIC </w:instrText>
      </w:r>
      <w:r w:rsidRPr="00E163BF">
        <w:rPr>
          <w:b w:val="0"/>
          <w:color w:val="auto"/>
          <w:sz w:val="22"/>
        </w:rPr>
        <w:fldChar w:fldCharType="separate"/>
      </w:r>
      <w:r w:rsidR="00163B1B">
        <w:rPr>
          <w:b w:val="0"/>
          <w:noProof/>
          <w:color w:val="auto"/>
          <w:sz w:val="22"/>
        </w:rPr>
        <w:t>20</w:t>
      </w:r>
      <w:r w:rsidRPr="00E163BF">
        <w:rPr>
          <w:b w:val="0"/>
          <w:color w:val="auto"/>
          <w:sz w:val="22"/>
        </w:rPr>
        <w:fldChar w:fldCharType="end"/>
      </w:r>
      <w:r w:rsidRPr="00E163BF">
        <w:rPr>
          <w:b w:val="0"/>
          <w:color w:val="auto"/>
          <w:sz w:val="22"/>
        </w:rPr>
        <w:t xml:space="preserve"> Pelayanan Lampu Penerangan</w:t>
      </w:r>
      <w:bookmarkEnd w:id="237"/>
      <w:bookmarkEnd w:id="238"/>
      <w:bookmarkEnd w:id="239"/>
    </w:p>
    <w:tbl>
      <w:tblPr>
        <w:tblStyle w:val="TableGrid1"/>
        <w:tblW w:w="6930" w:type="dxa"/>
        <w:tblInd w:w="1008" w:type="dxa"/>
        <w:tblLayout w:type="fixed"/>
        <w:tblLook w:val="04A0" w:firstRow="1" w:lastRow="0" w:firstColumn="1" w:lastColumn="0" w:noHBand="0" w:noVBand="1"/>
      </w:tblPr>
      <w:tblGrid>
        <w:gridCol w:w="1305"/>
        <w:gridCol w:w="1559"/>
        <w:gridCol w:w="1276"/>
        <w:gridCol w:w="1276"/>
        <w:gridCol w:w="1514"/>
      </w:tblGrid>
      <w:tr w:rsidR="00801257" w:rsidRPr="00BD1CE2" w:rsidTr="00801257">
        <w:trPr>
          <w:trHeight w:val="724"/>
        </w:trPr>
        <w:tc>
          <w:tcPr>
            <w:tcW w:w="1305" w:type="dxa"/>
            <w:shd w:val="clear" w:color="auto" w:fill="4F81BD" w:themeFill="accent1"/>
          </w:tcPr>
          <w:p w:rsidR="00801257" w:rsidRPr="00BD1CE2" w:rsidRDefault="00801257" w:rsidP="009F68FB">
            <w:pPr>
              <w:pStyle w:val="ListParagraph"/>
              <w:ind w:left="0"/>
              <w:jc w:val="center"/>
              <w:rPr>
                <w:b/>
                <w:sz w:val="20"/>
                <w:szCs w:val="20"/>
              </w:rPr>
            </w:pPr>
            <w:r>
              <w:rPr>
                <w:b/>
                <w:sz w:val="20"/>
                <w:szCs w:val="20"/>
              </w:rPr>
              <w:t xml:space="preserve">     </w:t>
            </w:r>
            <w:r w:rsidRPr="00BD1CE2">
              <w:rPr>
                <w:b/>
                <w:sz w:val="20"/>
                <w:szCs w:val="20"/>
              </w:rPr>
              <w:t>Tolak Ukur</w:t>
            </w:r>
          </w:p>
        </w:tc>
        <w:tc>
          <w:tcPr>
            <w:tcW w:w="1559" w:type="dxa"/>
            <w:shd w:val="clear" w:color="auto" w:fill="4F81BD" w:themeFill="accent1"/>
          </w:tcPr>
          <w:p w:rsidR="00801257" w:rsidRPr="00BD1CE2" w:rsidRDefault="00801257" w:rsidP="009F68FB">
            <w:pPr>
              <w:pStyle w:val="ListParagraph"/>
              <w:ind w:left="0"/>
              <w:jc w:val="center"/>
              <w:rPr>
                <w:b/>
                <w:sz w:val="20"/>
                <w:szCs w:val="20"/>
              </w:rPr>
            </w:pPr>
            <w:r w:rsidRPr="00BD1CE2">
              <w:rPr>
                <w:b/>
                <w:sz w:val="20"/>
                <w:szCs w:val="20"/>
              </w:rPr>
              <w:t>Uraian</w:t>
            </w:r>
          </w:p>
        </w:tc>
        <w:tc>
          <w:tcPr>
            <w:tcW w:w="1276" w:type="dxa"/>
            <w:shd w:val="clear" w:color="auto" w:fill="4F81BD" w:themeFill="accent1"/>
          </w:tcPr>
          <w:p w:rsidR="00801257" w:rsidRPr="00BD1CE2" w:rsidRDefault="00801257" w:rsidP="009F68FB">
            <w:pPr>
              <w:pStyle w:val="ListParagraph"/>
              <w:ind w:left="0"/>
              <w:jc w:val="center"/>
              <w:rPr>
                <w:b/>
                <w:sz w:val="20"/>
                <w:szCs w:val="20"/>
              </w:rPr>
            </w:pPr>
            <w:r>
              <w:rPr>
                <w:b/>
                <w:sz w:val="20"/>
                <w:szCs w:val="20"/>
              </w:rPr>
              <w:t xml:space="preserve">  </w:t>
            </w:r>
            <w:r w:rsidRPr="00BD1CE2">
              <w:rPr>
                <w:b/>
                <w:sz w:val="20"/>
                <w:szCs w:val="20"/>
              </w:rPr>
              <w:t>Indikator</w:t>
            </w:r>
          </w:p>
        </w:tc>
        <w:tc>
          <w:tcPr>
            <w:tcW w:w="1276" w:type="dxa"/>
            <w:shd w:val="clear" w:color="auto" w:fill="4F81BD" w:themeFill="accent1"/>
          </w:tcPr>
          <w:p w:rsidR="00801257" w:rsidRPr="00BD1CE2" w:rsidRDefault="00801257" w:rsidP="009F68FB">
            <w:pPr>
              <w:pStyle w:val="ListParagraph"/>
              <w:ind w:left="0"/>
              <w:jc w:val="center"/>
              <w:rPr>
                <w:b/>
                <w:sz w:val="20"/>
                <w:szCs w:val="20"/>
              </w:rPr>
            </w:pPr>
            <w:r w:rsidRPr="00BD1CE2">
              <w:rPr>
                <w:b/>
                <w:sz w:val="20"/>
                <w:szCs w:val="20"/>
              </w:rPr>
              <w:t>Jenis Pelayanan</w:t>
            </w:r>
          </w:p>
        </w:tc>
        <w:tc>
          <w:tcPr>
            <w:tcW w:w="1514" w:type="dxa"/>
            <w:shd w:val="clear" w:color="auto" w:fill="4F81BD" w:themeFill="accent1"/>
          </w:tcPr>
          <w:p w:rsidR="00801257" w:rsidRPr="00BD1CE2" w:rsidRDefault="00801257" w:rsidP="00801257">
            <w:pPr>
              <w:pStyle w:val="ListParagraph"/>
              <w:ind w:left="0" w:hanging="124"/>
              <w:jc w:val="center"/>
              <w:rPr>
                <w:b/>
                <w:sz w:val="20"/>
                <w:szCs w:val="20"/>
              </w:rPr>
            </w:pPr>
            <w:r w:rsidRPr="00BD1CE2">
              <w:rPr>
                <w:b/>
                <w:sz w:val="20"/>
                <w:szCs w:val="20"/>
              </w:rPr>
              <w:t>Keterangan</w:t>
            </w:r>
          </w:p>
        </w:tc>
      </w:tr>
      <w:tr w:rsidR="00801257" w:rsidRPr="00BD1CE2" w:rsidTr="00801257">
        <w:trPr>
          <w:trHeight w:val="2075"/>
        </w:trPr>
        <w:tc>
          <w:tcPr>
            <w:tcW w:w="1305" w:type="dxa"/>
          </w:tcPr>
          <w:p w:rsidR="00801257" w:rsidRPr="00BD1CE2" w:rsidRDefault="00801257" w:rsidP="009F68FB">
            <w:pPr>
              <w:rPr>
                <w:sz w:val="20"/>
                <w:szCs w:val="20"/>
              </w:rPr>
            </w:pPr>
            <w:r w:rsidRPr="00BD1CE2">
              <w:rPr>
                <w:sz w:val="20"/>
                <w:szCs w:val="18"/>
              </w:rPr>
              <w:t>200 – 300 lux</w:t>
            </w:r>
          </w:p>
        </w:tc>
        <w:tc>
          <w:tcPr>
            <w:tcW w:w="1559" w:type="dxa"/>
          </w:tcPr>
          <w:p w:rsidR="00801257" w:rsidRPr="00BD1CE2" w:rsidRDefault="00801257" w:rsidP="009F68FB">
            <w:pPr>
              <w:pStyle w:val="ListParagraph"/>
              <w:ind w:left="0"/>
              <w:rPr>
                <w:sz w:val="20"/>
                <w:szCs w:val="20"/>
              </w:rPr>
            </w:pPr>
            <w:r w:rsidRPr="00BD1CE2">
              <w:rPr>
                <w:sz w:val="20"/>
                <w:szCs w:val="18"/>
              </w:rPr>
              <w:t>S</w:t>
            </w:r>
            <w:r>
              <w:rPr>
                <w:sz w:val="20"/>
                <w:szCs w:val="18"/>
              </w:rPr>
              <w:t xml:space="preserve">    s</w:t>
            </w:r>
            <w:r w:rsidRPr="00BD1CE2">
              <w:rPr>
                <w:sz w:val="20"/>
                <w:szCs w:val="18"/>
              </w:rPr>
              <w:t>ebagai sumber cahaya bagi penumpang yang menunggu</w:t>
            </w:r>
          </w:p>
        </w:tc>
        <w:tc>
          <w:tcPr>
            <w:tcW w:w="1276" w:type="dxa"/>
          </w:tcPr>
          <w:p w:rsidR="00801257" w:rsidRPr="00BD1CE2" w:rsidRDefault="00801257" w:rsidP="009F68FB">
            <w:pPr>
              <w:pStyle w:val="ListParagraph"/>
              <w:ind w:left="0"/>
              <w:rPr>
                <w:sz w:val="20"/>
                <w:szCs w:val="20"/>
              </w:rPr>
            </w:pPr>
            <w:r w:rsidRPr="00BD1CE2">
              <w:rPr>
                <w:sz w:val="20"/>
                <w:szCs w:val="18"/>
              </w:rPr>
              <w:t>I</w:t>
            </w:r>
            <w:r>
              <w:rPr>
                <w:sz w:val="20"/>
                <w:szCs w:val="18"/>
              </w:rPr>
              <w:t xml:space="preserve">    i</w:t>
            </w:r>
            <w:r w:rsidRPr="00BD1CE2">
              <w:rPr>
                <w:sz w:val="20"/>
                <w:szCs w:val="18"/>
              </w:rPr>
              <w:t>ntensitas cahaya</w:t>
            </w:r>
          </w:p>
        </w:tc>
        <w:tc>
          <w:tcPr>
            <w:tcW w:w="1276" w:type="dxa"/>
          </w:tcPr>
          <w:p w:rsidR="00801257" w:rsidRPr="00BD1CE2" w:rsidRDefault="00801257" w:rsidP="009F68FB">
            <w:pPr>
              <w:pStyle w:val="ListParagraph"/>
              <w:ind w:left="0"/>
              <w:jc w:val="center"/>
              <w:rPr>
                <w:sz w:val="20"/>
                <w:szCs w:val="20"/>
              </w:rPr>
            </w:pPr>
          </w:p>
          <w:p w:rsidR="00801257" w:rsidRPr="00BD1CE2" w:rsidRDefault="00801257" w:rsidP="009F68FB">
            <w:pPr>
              <w:pStyle w:val="ListParagraph"/>
              <w:ind w:left="0"/>
              <w:jc w:val="center"/>
              <w:rPr>
                <w:sz w:val="20"/>
                <w:szCs w:val="20"/>
              </w:rPr>
            </w:pPr>
          </w:p>
          <w:p w:rsidR="00801257" w:rsidRPr="00BD1CE2" w:rsidRDefault="00801257" w:rsidP="009F68FB">
            <w:pPr>
              <w:pStyle w:val="ListParagraph"/>
              <w:ind w:left="0"/>
              <w:jc w:val="center"/>
              <w:rPr>
                <w:sz w:val="20"/>
                <w:szCs w:val="20"/>
              </w:rPr>
            </w:pPr>
            <w:r w:rsidRPr="00BD1CE2">
              <w:rPr>
                <w:sz w:val="20"/>
                <w:szCs w:val="18"/>
              </w:rPr>
              <w:t>Lampu penerangan</w:t>
            </w:r>
          </w:p>
        </w:tc>
        <w:tc>
          <w:tcPr>
            <w:tcW w:w="1514" w:type="dxa"/>
          </w:tcPr>
          <w:p w:rsidR="00801257" w:rsidRPr="00BD1CE2" w:rsidRDefault="00801257" w:rsidP="009F68FB">
            <w:pPr>
              <w:pStyle w:val="ListParagraph"/>
              <w:ind w:left="0"/>
              <w:rPr>
                <w:sz w:val="20"/>
                <w:szCs w:val="20"/>
              </w:rPr>
            </w:pPr>
            <w:r>
              <w:rPr>
                <w:sz w:val="20"/>
                <w:szCs w:val="20"/>
              </w:rPr>
              <w:t xml:space="preserve">      </w:t>
            </w:r>
            <w:r w:rsidRPr="00BD1CE2">
              <w:rPr>
                <w:sz w:val="20"/>
                <w:szCs w:val="20"/>
              </w:rPr>
              <w:t>Tersedia lampu penerangan hanya tidak menyala dan tidak dapat dihitung</w:t>
            </w:r>
          </w:p>
        </w:tc>
      </w:tr>
    </w:tbl>
    <w:p w:rsidR="00801257" w:rsidRDefault="00C83DC0" w:rsidP="00D63BDD">
      <w:pPr>
        <w:spacing w:line="360" w:lineRule="auto"/>
        <w:ind w:left="450" w:firstLine="720"/>
        <w:jc w:val="both"/>
        <w:rPr>
          <w:i/>
          <w:sz w:val="24"/>
          <w:szCs w:val="24"/>
        </w:rPr>
      </w:pPr>
      <w:r w:rsidRPr="00DF7B48">
        <w:rPr>
          <w:i/>
          <w:iCs/>
          <w:sz w:val="18"/>
          <w:szCs w:val="28"/>
        </w:rPr>
        <w:t>Sumber : Hasil Analisis 2022</w:t>
      </w:r>
      <w:r w:rsidRPr="00DF7B48">
        <w:rPr>
          <w:i/>
          <w:sz w:val="24"/>
          <w:szCs w:val="24"/>
        </w:rPr>
        <w:tab/>
      </w:r>
    </w:p>
    <w:p w:rsidR="00D63BDD" w:rsidRPr="00801257" w:rsidRDefault="00D63BDD" w:rsidP="00D63BDD">
      <w:pPr>
        <w:spacing w:line="360" w:lineRule="auto"/>
        <w:ind w:left="450" w:firstLine="720"/>
        <w:jc w:val="both"/>
        <w:rPr>
          <w:i/>
          <w:sz w:val="24"/>
          <w:szCs w:val="24"/>
        </w:rPr>
      </w:pPr>
    </w:p>
    <w:p w:rsidR="00C83DC0" w:rsidRDefault="00C83DC0" w:rsidP="009F68FB">
      <w:pPr>
        <w:spacing w:line="360" w:lineRule="auto"/>
        <w:ind w:left="1170" w:firstLine="720"/>
        <w:jc w:val="both"/>
      </w:pPr>
      <w:r w:rsidRPr="00BD1CE2">
        <w:t>Karena keterbatasan alat survey maka pelayanan lampu penerangan tidak dapat didata karena lampu penerangan hanya dapat diukur dengan alat lux meter.</w:t>
      </w:r>
      <w:bookmarkStart w:id="240" w:name="_Toc47727578"/>
    </w:p>
    <w:p w:rsidR="00D63BDD" w:rsidRDefault="00D63BDD" w:rsidP="009F68FB">
      <w:pPr>
        <w:spacing w:line="360" w:lineRule="auto"/>
        <w:ind w:left="1170" w:firstLine="720"/>
        <w:jc w:val="both"/>
      </w:pPr>
    </w:p>
    <w:p w:rsidR="00C83DC0" w:rsidRPr="00BD1CE2" w:rsidRDefault="00C83DC0" w:rsidP="009F68FB">
      <w:pPr>
        <w:spacing w:line="360" w:lineRule="auto"/>
        <w:ind w:left="630"/>
        <w:jc w:val="both"/>
      </w:pPr>
      <w:r>
        <w:t xml:space="preserve">e. </w:t>
      </w:r>
      <w:r w:rsidRPr="00BD1CE2">
        <w:t>Fasilitas pengatur suhu</w:t>
      </w:r>
      <w:bookmarkEnd w:id="240"/>
    </w:p>
    <w:p w:rsidR="00D63BDD" w:rsidRDefault="00C83DC0" w:rsidP="00D63BDD">
      <w:pPr>
        <w:spacing w:line="360" w:lineRule="auto"/>
        <w:ind w:left="900" w:firstLine="720"/>
        <w:jc w:val="both"/>
      </w:pPr>
      <w:r w:rsidRPr="00BD1CE2">
        <w:t>Fasilitas pengaturan suhu adalah fasilitas untuk sirkulasi udara dapat menggunakan AC (Air Conditioner) kipas angin (fan) dari /atau ventilasi udara.</w:t>
      </w:r>
    </w:p>
    <w:p w:rsidR="00D63BDD" w:rsidRDefault="00D63BDD" w:rsidP="00D63BDD">
      <w:pPr>
        <w:spacing w:line="360" w:lineRule="auto"/>
        <w:ind w:left="900" w:firstLine="720"/>
        <w:jc w:val="both"/>
      </w:pPr>
    </w:p>
    <w:p w:rsidR="00D63BDD" w:rsidRDefault="00D63BDD" w:rsidP="00D63BDD">
      <w:pPr>
        <w:spacing w:line="360" w:lineRule="auto"/>
        <w:ind w:left="900" w:firstLine="720"/>
        <w:jc w:val="both"/>
      </w:pPr>
    </w:p>
    <w:p w:rsidR="00D63BDD" w:rsidRDefault="00D63BDD" w:rsidP="00D63BDD">
      <w:pPr>
        <w:spacing w:line="360" w:lineRule="auto"/>
        <w:ind w:left="900" w:firstLine="720"/>
        <w:jc w:val="both"/>
      </w:pPr>
    </w:p>
    <w:p w:rsidR="00D63BDD" w:rsidRPr="00DF7B48" w:rsidRDefault="00D63BDD" w:rsidP="00D63BDD">
      <w:pPr>
        <w:spacing w:line="360" w:lineRule="auto"/>
        <w:ind w:left="900" w:firstLine="720"/>
        <w:jc w:val="both"/>
      </w:pPr>
    </w:p>
    <w:p w:rsidR="00C83DC0" w:rsidRPr="00E163BF" w:rsidRDefault="00C83DC0" w:rsidP="00C83DC0">
      <w:pPr>
        <w:pStyle w:val="Caption"/>
        <w:keepNext/>
        <w:jc w:val="center"/>
        <w:rPr>
          <w:b w:val="0"/>
          <w:color w:val="auto"/>
          <w:sz w:val="22"/>
        </w:rPr>
      </w:pPr>
      <w:bookmarkStart w:id="241" w:name="_Toc108670813"/>
      <w:bookmarkStart w:id="242" w:name="_Toc109165270"/>
      <w:bookmarkStart w:id="243" w:name="_Toc110965663"/>
      <w:r w:rsidRPr="00E163BF">
        <w:rPr>
          <w:b w:val="0"/>
          <w:color w:val="auto"/>
          <w:sz w:val="22"/>
        </w:rPr>
        <w:t xml:space="preserve">Tabel V. </w:t>
      </w:r>
      <w:r w:rsidRPr="00E163BF">
        <w:rPr>
          <w:b w:val="0"/>
          <w:color w:val="auto"/>
          <w:sz w:val="22"/>
        </w:rPr>
        <w:fldChar w:fldCharType="begin"/>
      </w:r>
      <w:r w:rsidRPr="00E163BF">
        <w:rPr>
          <w:b w:val="0"/>
          <w:color w:val="auto"/>
          <w:sz w:val="22"/>
        </w:rPr>
        <w:instrText xml:space="preserve"> SEQ Tabel_V. \* ARABIC </w:instrText>
      </w:r>
      <w:r w:rsidRPr="00E163BF">
        <w:rPr>
          <w:b w:val="0"/>
          <w:color w:val="auto"/>
          <w:sz w:val="22"/>
        </w:rPr>
        <w:fldChar w:fldCharType="separate"/>
      </w:r>
      <w:r w:rsidR="00163B1B">
        <w:rPr>
          <w:b w:val="0"/>
          <w:noProof/>
          <w:color w:val="auto"/>
          <w:sz w:val="22"/>
        </w:rPr>
        <w:t>21</w:t>
      </w:r>
      <w:r w:rsidRPr="00E163BF">
        <w:rPr>
          <w:b w:val="0"/>
          <w:color w:val="auto"/>
          <w:sz w:val="22"/>
        </w:rPr>
        <w:fldChar w:fldCharType="end"/>
      </w:r>
      <w:r w:rsidRPr="00E163BF">
        <w:rPr>
          <w:b w:val="0"/>
          <w:color w:val="auto"/>
          <w:sz w:val="22"/>
        </w:rPr>
        <w:t xml:space="preserve"> Fasilitas Pengatur Suhu</w:t>
      </w:r>
      <w:bookmarkEnd w:id="241"/>
      <w:bookmarkEnd w:id="242"/>
      <w:bookmarkEnd w:id="243"/>
    </w:p>
    <w:tbl>
      <w:tblPr>
        <w:tblStyle w:val="TableGrid1"/>
        <w:tblW w:w="6996" w:type="dxa"/>
        <w:tblInd w:w="1008" w:type="dxa"/>
        <w:tblLayout w:type="fixed"/>
        <w:tblLook w:val="04A0" w:firstRow="1" w:lastRow="0" w:firstColumn="1" w:lastColumn="0" w:noHBand="0" w:noVBand="1"/>
      </w:tblPr>
      <w:tblGrid>
        <w:gridCol w:w="1163"/>
        <w:gridCol w:w="1842"/>
        <w:gridCol w:w="1276"/>
        <w:gridCol w:w="1275"/>
        <w:gridCol w:w="1440"/>
      </w:tblGrid>
      <w:tr w:rsidR="00801257" w:rsidRPr="00BD1CE2" w:rsidTr="00801257">
        <w:trPr>
          <w:trHeight w:val="724"/>
        </w:trPr>
        <w:tc>
          <w:tcPr>
            <w:tcW w:w="1163" w:type="dxa"/>
            <w:shd w:val="clear" w:color="auto" w:fill="4F81BD" w:themeFill="accent1"/>
          </w:tcPr>
          <w:p w:rsidR="00801257" w:rsidRPr="00BD1CE2" w:rsidRDefault="00801257" w:rsidP="009F68FB">
            <w:pPr>
              <w:pStyle w:val="ListParagraph"/>
              <w:ind w:left="0"/>
              <w:jc w:val="center"/>
              <w:rPr>
                <w:b/>
                <w:sz w:val="20"/>
                <w:szCs w:val="20"/>
              </w:rPr>
            </w:pPr>
            <w:r>
              <w:rPr>
                <w:b/>
                <w:sz w:val="20"/>
                <w:szCs w:val="20"/>
              </w:rPr>
              <w:t xml:space="preserve">    </w:t>
            </w:r>
            <w:r w:rsidRPr="00BD1CE2">
              <w:rPr>
                <w:b/>
                <w:sz w:val="20"/>
                <w:szCs w:val="20"/>
              </w:rPr>
              <w:t>Tolak Ukur</w:t>
            </w:r>
          </w:p>
        </w:tc>
        <w:tc>
          <w:tcPr>
            <w:tcW w:w="1842" w:type="dxa"/>
            <w:shd w:val="clear" w:color="auto" w:fill="4F81BD" w:themeFill="accent1"/>
          </w:tcPr>
          <w:p w:rsidR="00801257" w:rsidRPr="00BD1CE2" w:rsidRDefault="00801257" w:rsidP="009F68FB">
            <w:pPr>
              <w:pStyle w:val="ListParagraph"/>
              <w:ind w:left="0"/>
              <w:jc w:val="center"/>
              <w:rPr>
                <w:b/>
                <w:sz w:val="20"/>
                <w:szCs w:val="20"/>
              </w:rPr>
            </w:pPr>
            <w:r w:rsidRPr="00BD1CE2">
              <w:rPr>
                <w:b/>
                <w:sz w:val="20"/>
                <w:szCs w:val="20"/>
              </w:rPr>
              <w:t>Uraian</w:t>
            </w:r>
          </w:p>
        </w:tc>
        <w:tc>
          <w:tcPr>
            <w:tcW w:w="1276" w:type="dxa"/>
            <w:shd w:val="clear" w:color="auto" w:fill="4F81BD" w:themeFill="accent1"/>
          </w:tcPr>
          <w:p w:rsidR="00801257" w:rsidRPr="00BD1CE2" w:rsidRDefault="00801257" w:rsidP="009F68FB">
            <w:pPr>
              <w:pStyle w:val="ListParagraph"/>
              <w:ind w:left="0"/>
              <w:jc w:val="center"/>
              <w:rPr>
                <w:b/>
                <w:sz w:val="20"/>
                <w:szCs w:val="20"/>
              </w:rPr>
            </w:pPr>
            <w:r w:rsidRPr="00BD1CE2">
              <w:rPr>
                <w:b/>
                <w:sz w:val="20"/>
                <w:szCs w:val="20"/>
              </w:rPr>
              <w:t>Indikator</w:t>
            </w:r>
          </w:p>
        </w:tc>
        <w:tc>
          <w:tcPr>
            <w:tcW w:w="1275" w:type="dxa"/>
            <w:shd w:val="clear" w:color="auto" w:fill="4F81BD" w:themeFill="accent1"/>
          </w:tcPr>
          <w:p w:rsidR="00801257" w:rsidRPr="00BD1CE2" w:rsidRDefault="00801257" w:rsidP="009F68FB">
            <w:pPr>
              <w:pStyle w:val="ListParagraph"/>
              <w:ind w:left="0"/>
              <w:jc w:val="center"/>
              <w:rPr>
                <w:b/>
                <w:sz w:val="20"/>
                <w:szCs w:val="20"/>
              </w:rPr>
            </w:pPr>
            <w:r w:rsidRPr="00BD1CE2">
              <w:rPr>
                <w:b/>
                <w:sz w:val="20"/>
                <w:szCs w:val="20"/>
              </w:rPr>
              <w:t>Jenis Pelayanan</w:t>
            </w:r>
          </w:p>
        </w:tc>
        <w:tc>
          <w:tcPr>
            <w:tcW w:w="1440" w:type="dxa"/>
            <w:shd w:val="clear" w:color="auto" w:fill="4F81BD" w:themeFill="accent1"/>
          </w:tcPr>
          <w:p w:rsidR="00801257" w:rsidRPr="00BD1CE2" w:rsidRDefault="00801257" w:rsidP="009F68FB">
            <w:pPr>
              <w:pStyle w:val="ListParagraph"/>
              <w:ind w:left="0"/>
              <w:jc w:val="center"/>
              <w:rPr>
                <w:b/>
                <w:sz w:val="20"/>
                <w:szCs w:val="20"/>
              </w:rPr>
            </w:pPr>
            <w:r>
              <w:rPr>
                <w:b/>
                <w:sz w:val="20"/>
                <w:szCs w:val="20"/>
              </w:rPr>
              <w:t xml:space="preserve">  </w:t>
            </w:r>
            <w:r w:rsidRPr="00BD1CE2">
              <w:rPr>
                <w:b/>
                <w:sz w:val="20"/>
                <w:szCs w:val="20"/>
              </w:rPr>
              <w:t>Keterangan</w:t>
            </w:r>
          </w:p>
        </w:tc>
      </w:tr>
      <w:tr w:rsidR="00801257" w:rsidRPr="00BD1CE2" w:rsidTr="00801257">
        <w:trPr>
          <w:trHeight w:val="1568"/>
        </w:trPr>
        <w:tc>
          <w:tcPr>
            <w:tcW w:w="1163" w:type="dxa"/>
          </w:tcPr>
          <w:p w:rsidR="00801257" w:rsidRPr="00BD1CE2" w:rsidRDefault="00801257" w:rsidP="009F68FB">
            <w:pPr>
              <w:rPr>
                <w:sz w:val="20"/>
                <w:szCs w:val="20"/>
              </w:rPr>
            </w:pPr>
            <w:r w:rsidRPr="00BD1CE2">
              <w:rPr>
                <w:sz w:val="20"/>
                <w:szCs w:val="20"/>
              </w:rPr>
              <w:t>Suhu dalam terminal makximal 27ºC</w:t>
            </w:r>
          </w:p>
        </w:tc>
        <w:tc>
          <w:tcPr>
            <w:tcW w:w="1842" w:type="dxa"/>
          </w:tcPr>
          <w:p w:rsidR="00801257" w:rsidRPr="00BD1CE2" w:rsidRDefault="00801257" w:rsidP="009F68FB">
            <w:pPr>
              <w:pStyle w:val="ListParagraph"/>
              <w:ind w:left="0"/>
              <w:rPr>
                <w:sz w:val="20"/>
                <w:szCs w:val="20"/>
              </w:rPr>
            </w:pPr>
            <w:r>
              <w:rPr>
                <w:sz w:val="20"/>
                <w:szCs w:val="20"/>
              </w:rPr>
              <w:t xml:space="preserve">      </w:t>
            </w:r>
            <w:r w:rsidRPr="00BD1CE2">
              <w:rPr>
                <w:sz w:val="20"/>
                <w:szCs w:val="20"/>
              </w:rPr>
              <w:t>Fasilitas untuk sirkulasi udara dapat menggunakan AC</w:t>
            </w:r>
            <w:r w:rsidRPr="00BD1CE2">
              <w:rPr>
                <w:i/>
                <w:sz w:val="20"/>
                <w:szCs w:val="20"/>
              </w:rPr>
              <w:t>(air conditioner)</w:t>
            </w:r>
            <w:r w:rsidRPr="00BD1CE2">
              <w:rPr>
                <w:sz w:val="20"/>
                <w:szCs w:val="20"/>
              </w:rPr>
              <w:t xml:space="preserve">atau kipas angin </w:t>
            </w:r>
            <w:r w:rsidRPr="00BD1CE2">
              <w:rPr>
                <w:i/>
                <w:sz w:val="20"/>
                <w:szCs w:val="20"/>
              </w:rPr>
              <w:t xml:space="preserve">(fan) </w:t>
            </w:r>
            <w:r w:rsidRPr="00BD1CE2">
              <w:rPr>
                <w:sz w:val="20"/>
                <w:szCs w:val="20"/>
              </w:rPr>
              <w:t>dari/ atau ventilasi udara</w:t>
            </w:r>
          </w:p>
        </w:tc>
        <w:tc>
          <w:tcPr>
            <w:tcW w:w="1276" w:type="dxa"/>
          </w:tcPr>
          <w:p w:rsidR="00801257" w:rsidRPr="00BD1CE2" w:rsidRDefault="00801257" w:rsidP="009F68FB">
            <w:pPr>
              <w:pStyle w:val="ListParagraph"/>
              <w:ind w:left="0"/>
              <w:jc w:val="center"/>
              <w:rPr>
                <w:sz w:val="20"/>
                <w:szCs w:val="20"/>
              </w:rPr>
            </w:pPr>
            <w:r w:rsidRPr="00BD1CE2">
              <w:rPr>
                <w:sz w:val="20"/>
                <w:szCs w:val="20"/>
              </w:rPr>
              <w:t>Suhu</w:t>
            </w:r>
          </w:p>
        </w:tc>
        <w:tc>
          <w:tcPr>
            <w:tcW w:w="1275" w:type="dxa"/>
          </w:tcPr>
          <w:p w:rsidR="00801257" w:rsidRPr="00BD1CE2" w:rsidRDefault="00801257" w:rsidP="009F68FB">
            <w:pPr>
              <w:pStyle w:val="ListParagraph"/>
              <w:ind w:left="0"/>
              <w:rPr>
                <w:sz w:val="20"/>
                <w:szCs w:val="20"/>
              </w:rPr>
            </w:pPr>
          </w:p>
          <w:p w:rsidR="00801257" w:rsidRPr="00BD1CE2" w:rsidRDefault="00801257" w:rsidP="009F68FB">
            <w:pPr>
              <w:pStyle w:val="ListParagraph"/>
              <w:ind w:left="0"/>
              <w:rPr>
                <w:sz w:val="20"/>
                <w:szCs w:val="20"/>
              </w:rPr>
            </w:pPr>
          </w:p>
          <w:p w:rsidR="00801257" w:rsidRPr="00BD1CE2" w:rsidRDefault="00801257" w:rsidP="009F68FB">
            <w:pPr>
              <w:pStyle w:val="ListParagraph"/>
              <w:ind w:left="720" w:firstLine="0"/>
              <w:rPr>
                <w:sz w:val="20"/>
                <w:szCs w:val="20"/>
              </w:rPr>
            </w:pPr>
          </w:p>
          <w:p w:rsidR="00801257" w:rsidRPr="00BD1CE2" w:rsidRDefault="00801257" w:rsidP="009F68FB">
            <w:pPr>
              <w:pStyle w:val="ListParagraph"/>
              <w:ind w:left="0"/>
              <w:rPr>
                <w:sz w:val="20"/>
                <w:szCs w:val="20"/>
              </w:rPr>
            </w:pPr>
            <w:r>
              <w:rPr>
                <w:sz w:val="20"/>
                <w:szCs w:val="20"/>
              </w:rPr>
              <w:t xml:space="preserve">      </w:t>
            </w:r>
            <w:r w:rsidRPr="00BD1CE2">
              <w:rPr>
                <w:sz w:val="20"/>
                <w:szCs w:val="20"/>
              </w:rPr>
              <w:t>Fasilitas pengatur suhu</w:t>
            </w:r>
          </w:p>
        </w:tc>
        <w:tc>
          <w:tcPr>
            <w:tcW w:w="1440" w:type="dxa"/>
          </w:tcPr>
          <w:p w:rsidR="00801257" w:rsidRPr="00BD1CE2" w:rsidRDefault="00801257" w:rsidP="009F68FB">
            <w:pPr>
              <w:pStyle w:val="ListParagraph"/>
              <w:ind w:left="0"/>
              <w:jc w:val="center"/>
              <w:rPr>
                <w:sz w:val="20"/>
                <w:szCs w:val="20"/>
              </w:rPr>
            </w:pPr>
          </w:p>
          <w:p w:rsidR="00801257" w:rsidRPr="00BD1CE2" w:rsidRDefault="00801257" w:rsidP="009F68FB">
            <w:pPr>
              <w:pStyle w:val="ListParagraph"/>
              <w:ind w:left="0"/>
              <w:jc w:val="center"/>
              <w:rPr>
                <w:sz w:val="20"/>
                <w:szCs w:val="20"/>
              </w:rPr>
            </w:pPr>
            <w:r>
              <w:rPr>
                <w:sz w:val="20"/>
                <w:szCs w:val="20"/>
              </w:rPr>
              <w:t>-</w:t>
            </w:r>
          </w:p>
        </w:tc>
      </w:tr>
    </w:tbl>
    <w:p w:rsidR="00C83DC0" w:rsidRPr="00DF7B48" w:rsidRDefault="00C83DC0" w:rsidP="00801257">
      <w:pPr>
        <w:ind w:left="720" w:firstLine="720"/>
        <w:jc w:val="both"/>
        <w:rPr>
          <w:i/>
          <w:sz w:val="20"/>
          <w:szCs w:val="24"/>
        </w:rPr>
      </w:pPr>
      <w:r w:rsidRPr="00DF7B48">
        <w:rPr>
          <w:i/>
          <w:iCs/>
          <w:sz w:val="18"/>
          <w:szCs w:val="28"/>
        </w:rPr>
        <w:t>Sumber : Hasil Analisis 2022</w:t>
      </w:r>
    </w:p>
    <w:p w:rsidR="00C83DC0" w:rsidRDefault="00C83DC0" w:rsidP="00C83DC0"/>
    <w:p w:rsidR="00C83DC0" w:rsidRDefault="00C83DC0" w:rsidP="00801257">
      <w:pPr>
        <w:spacing w:line="360" w:lineRule="auto"/>
        <w:ind w:left="900" w:firstLine="720"/>
        <w:jc w:val="both"/>
      </w:pPr>
      <w:r>
        <w:t>Setelah menemukan data yang dikumpulkan melalui kuisioner kemudian kita melakukan perhitungan nilai dari ketersedian fasilitas di dermaga wisata kalimas calaca. Maka jenis fasilitas tersebut mendapat nilai pada tabel berikut</w:t>
      </w:r>
    </w:p>
    <w:p w:rsidR="00C83DC0" w:rsidRPr="007B1E62" w:rsidRDefault="00C83DC0" w:rsidP="00C83DC0">
      <w:pPr>
        <w:spacing w:line="360" w:lineRule="auto"/>
        <w:ind w:firstLine="720"/>
        <w:jc w:val="both"/>
      </w:pPr>
    </w:p>
    <w:p w:rsidR="00C83DC0" w:rsidRPr="00E163BF" w:rsidRDefault="00C83DC0" w:rsidP="00C83DC0">
      <w:pPr>
        <w:pStyle w:val="Caption"/>
        <w:keepNext/>
        <w:jc w:val="center"/>
        <w:rPr>
          <w:b w:val="0"/>
          <w:color w:val="auto"/>
          <w:sz w:val="22"/>
        </w:rPr>
      </w:pPr>
      <w:bookmarkStart w:id="244" w:name="_Toc108670814"/>
      <w:bookmarkStart w:id="245" w:name="_Toc109165271"/>
      <w:bookmarkStart w:id="246" w:name="_Toc110965664"/>
      <w:r w:rsidRPr="00E163BF">
        <w:rPr>
          <w:b w:val="0"/>
          <w:color w:val="auto"/>
          <w:sz w:val="22"/>
        </w:rPr>
        <w:t xml:space="preserve">Tabel V. </w:t>
      </w:r>
      <w:r w:rsidRPr="00E163BF">
        <w:rPr>
          <w:b w:val="0"/>
          <w:color w:val="auto"/>
          <w:sz w:val="22"/>
        </w:rPr>
        <w:fldChar w:fldCharType="begin"/>
      </w:r>
      <w:r w:rsidRPr="00E163BF">
        <w:rPr>
          <w:b w:val="0"/>
          <w:color w:val="auto"/>
          <w:sz w:val="22"/>
        </w:rPr>
        <w:instrText xml:space="preserve"> SEQ Tabel_V. \* ARABIC </w:instrText>
      </w:r>
      <w:r w:rsidRPr="00E163BF">
        <w:rPr>
          <w:b w:val="0"/>
          <w:color w:val="auto"/>
          <w:sz w:val="22"/>
        </w:rPr>
        <w:fldChar w:fldCharType="separate"/>
      </w:r>
      <w:r w:rsidR="00163B1B">
        <w:rPr>
          <w:b w:val="0"/>
          <w:noProof/>
          <w:color w:val="auto"/>
          <w:sz w:val="22"/>
        </w:rPr>
        <w:t>22</w:t>
      </w:r>
      <w:r w:rsidRPr="00E163BF">
        <w:rPr>
          <w:b w:val="0"/>
          <w:color w:val="auto"/>
          <w:sz w:val="22"/>
        </w:rPr>
        <w:fldChar w:fldCharType="end"/>
      </w:r>
      <w:r w:rsidRPr="00E163BF">
        <w:rPr>
          <w:b w:val="0"/>
          <w:color w:val="auto"/>
          <w:sz w:val="22"/>
        </w:rPr>
        <w:t xml:space="preserve"> Hasil Survei Pelayanan Pengatur Suhu</w:t>
      </w:r>
      <w:bookmarkEnd w:id="244"/>
      <w:bookmarkEnd w:id="245"/>
      <w:bookmarkEnd w:id="246"/>
    </w:p>
    <w:tbl>
      <w:tblPr>
        <w:tblStyle w:val="TableGrid1"/>
        <w:tblW w:w="5965" w:type="dxa"/>
        <w:tblInd w:w="1368" w:type="dxa"/>
        <w:tblLook w:val="04A0" w:firstRow="1" w:lastRow="0" w:firstColumn="1" w:lastColumn="0" w:noHBand="0" w:noVBand="1"/>
      </w:tblPr>
      <w:tblGrid>
        <w:gridCol w:w="1246"/>
        <w:gridCol w:w="2894"/>
        <w:gridCol w:w="1825"/>
      </w:tblGrid>
      <w:tr w:rsidR="00C83DC0" w:rsidRPr="00BD1CE2" w:rsidTr="00801257">
        <w:trPr>
          <w:trHeight w:val="413"/>
        </w:trPr>
        <w:tc>
          <w:tcPr>
            <w:tcW w:w="1246" w:type="dxa"/>
            <w:shd w:val="clear" w:color="auto" w:fill="4F81BD" w:themeFill="accent1"/>
          </w:tcPr>
          <w:p w:rsidR="00C83DC0" w:rsidRPr="00BD1CE2" w:rsidRDefault="00C83DC0" w:rsidP="009F68FB">
            <w:pPr>
              <w:contextualSpacing/>
              <w:jc w:val="center"/>
              <w:rPr>
                <w:b/>
                <w:sz w:val="20"/>
                <w:szCs w:val="20"/>
              </w:rPr>
            </w:pPr>
            <w:r w:rsidRPr="00BD1CE2">
              <w:rPr>
                <w:b/>
                <w:sz w:val="20"/>
                <w:szCs w:val="20"/>
              </w:rPr>
              <w:t>Skor Nilai (Pn)</w:t>
            </w:r>
          </w:p>
        </w:tc>
        <w:tc>
          <w:tcPr>
            <w:tcW w:w="2894" w:type="dxa"/>
            <w:shd w:val="clear" w:color="auto" w:fill="4F81BD" w:themeFill="accent1"/>
          </w:tcPr>
          <w:p w:rsidR="00C83DC0" w:rsidRPr="00BD1CE2" w:rsidRDefault="00C83DC0" w:rsidP="009F68FB">
            <w:pPr>
              <w:contextualSpacing/>
              <w:jc w:val="center"/>
              <w:rPr>
                <w:b/>
                <w:sz w:val="20"/>
                <w:szCs w:val="20"/>
              </w:rPr>
            </w:pPr>
            <w:r w:rsidRPr="00BD1CE2">
              <w:rPr>
                <w:b/>
                <w:sz w:val="20"/>
                <w:szCs w:val="20"/>
              </w:rPr>
              <w:t>Penilaian</w:t>
            </w:r>
          </w:p>
        </w:tc>
        <w:tc>
          <w:tcPr>
            <w:tcW w:w="1825" w:type="dxa"/>
            <w:shd w:val="clear" w:color="auto" w:fill="4F81BD" w:themeFill="accent1"/>
          </w:tcPr>
          <w:p w:rsidR="00C83DC0" w:rsidRPr="00BD1CE2" w:rsidRDefault="00C83DC0" w:rsidP="009F68FB">
            <w:pPr>
              <w:contextualSpacing/>
              <w:jc w:val="center"/>
              <w:rPr>
                <w:b/>
                <w:sz w:val="20"/>
                <w:szCs w:val="20"/>
              </w:rPr>
            </w:pPr>
            <w:r w:rsidRPr="00BD1CE2">
              <w:rPr>
                <w:b/>
                <w:sz w:val="20"/>
                <w:szCs w:val="20"/>
              </w:rPr>
              <w:t>Responden (T)</w:t>
            </w:r>
          </w:p>
        </w:tc>
      </w:tr>
      <w:tr w:rsidR="00C83DC0" w:rsidRPr="00BD1CE2" w:rsidTr="00801257">
        <w:trPr>
          <w:trHeight w:val="285"/>
        </w:trPr>
        <w:tc>
          <w:tcPr>
            <w:tcW w:w="1246" w:type="dxa"/>
          </w:tcPr>
          <w:p w:rsidR="00C83DC0" w:rsidRPr="00BD1CE2" w:rsidRDefault="00C83DC0" w:rsidP="009F68FB">
            <w:pPr>
              <w:ind w:left="162"/>
              <w:contextualSpacing/>
              <w:rPr>
                <w:bCs/>
                <w:sz w:val="20"/>
                <w:szCs w:val="20"/>
              </w:rPr>
            </w:pPr>
            <w:r w:rsidRPr="00BD1CE2">
              <w:rPr>
                <w:bCs/>
                <w:sz w:val="20"/>
                <w:szCs w:val="20"/>
              </w:rPr>
              <w:t>5</w:t>
            </w:r>
          </w:p>
        </w:tc>
        <w:tc>
          <w:tcPr>
            <w:tcW w:w="2894" w:type="dxa"/>
          </w:tcPr>
          <w:p w:rsidR="00C83DC0" w:rsidRPr="00BD1CE2" w:rsidRDefault="00C83DC0" w:rsidP="009F68FB">
            <w:pPr>
              <w:ind w:left="162"/>
              <w:contextualSpacing/>
              <w:rPr>
                <w:b/>
                <w:sz w:val="20"/>
                <w:szCs w:val="20"/>
              </w:rPr>
            </w:pPr>
            <w:r w:rsidRPr="00BD1CE2">
              <w:rPr>
                <w:rFonts w:eastAsia="Times New Roman"/>
                <w:sz w:val="20"/>
                <w:szCs w:val="20"/>
              </w:rPr>
              <w:t>Sangat Baik</w:t>
            </w:r>
          </w:p>
        </w:tc>
        <w:tc>
          <w:tcPr>
            <w:tcW w:w="1825" w:type="dxa"/>
          </w:tcPr>
          <w:p w:rsidR="00C83DC0" w:rsidRPr="00BD1CE2" w:rsidRDefault="00C83DC0" w:rsidP="009F68FB">
            <w:pPr>
              <w:ind w:left="162"/>
              <w:contextualSpacing/>
              <w:rPr>
                <w:bCs/>
                <w:sz w:val="20"/>
                <w:szCs w:val="20"/>
              </w:rPr>
            </w:pPr>
            <w:r>
              <w:rPr>
                <w:bCs/>
                <w:sz w:val="20"/>
                <w:szCs w:val="20"/>
              </w:rPr>
              <w:t>0</w:t>
            </w:r>
          </w:p>
        </w:tc>
      </w:tr>
      <w:tr w:rsidR="00C83DC0" w:rsidRPr="00BD1CE2" w:rsidTr="00801257">
        <w:trPr>
          <w:trHeight w:val="372"/>
        </w:trPr>
        <w:tc>
          <w:tcPr>
            <w:tcW w:w="1246" w:type="dxa"/>
          </w:tcPr>
          <w:p w:rsidR="00C83DC0" w:rsidRPr="00BD1CE2" w:rsidRDefault="00C83DC0" w:rsidP="009F68FB">
            <w:pPr>
              <w:ind w:left="162"/>
              <w:contextualSpacing/>
              <w:rPr>
                <w:bCs/>
                <w:sz w:val="20"/>
                <w:szCs w:val="20"/>
              </w:rPr>
            </w:pPr>
            <w:r w:rsidRPr="00BD1CE2">
              <w:rPr>
                <w:bCs/>
                <w:sz w:val="20"/>
                <w:szCs w:val="20"/>
              </w:rPr>
              <w:t>4</w:t>
            </w:r>
          </w:p>
        </w:tc>
        <w:tc>
          <w:tcPr>
            <w:tcW w:w="2894" w:type="dxa"/>
          </w:tcPr>
          <w:p w:rsidR="00C83DC0" w:rsidRPr="00BD1CE2" w:rsidRDefault="00C83DC0" w:rsidP="009F68FB">
            <w:pPr>
              <w:ind w:left="162"/>
              <w:contextualSpacing/>
              <w:rPr>
                <w:b/>
                <w:sz w:val="20"/>
                <w:szCs w:val="20"/>
              </w:rPr>
            </w:pPr>
            <w:r w:rsidRPr="00BD1CE2">
              <w:rPr>
                <w:rFonts w:eastAsia="Times New Roman"/>
                <w:sz w:val="20"/>
                <w:szCs w:val="20"/>
              </w:rPr>
              <w:t>Baik</w:t>
            </w:r>
          </w:p>
        </w:tc>
        <w:tc>
          <w:tcPr>
            <w:tcW w:w="1825" w:type="dxa"/>
          </w:tcPr>
          <w:p w:rsidR="00C83DC0" w:rsidRPr="00BD1CE2" w:rsidRDefault="00C83DC0" w:rsidP="009F68FB">
            <w:pPr>
              <w:ind w:left="162"/>
              <w:contextualSpacing/>
              <w:rPr>
                <w:bCs/>
                <w:sz w:val="20"/>
                <w:szCs w:val="20"/>
              </w:rPr>
            </w:pPr>
            <w:r>
              <w:rPr>
                <w:bCs/>
                <w:sz w:val="20"/>
                <w:szCs w:val="20"/>
              </w:rPr>
              <w:t>0</w:t>
            </w:r>
          </w:p>
        </w:tc>
      </w:tr>
      <w:tr w:rsidR="00C83DC0" w:rsidRPr="00BD1CE2" w:rsidTr="00801257">
        <w:trPr>
          <w:trHeight w:val="250"/>
        </w:trPr>
        <w:tc>
          <w:tcPr>
            <w:tcW w:w="1246" w:type="dxa"/>
          </w:tcPr>
          <w:p w:rsidR="00C83DC0" w:rsidRPr="00BD1CE2" w:rsidRDefault="00C83DC0" w:rsidP="009F68FB">
            <w:pPr>
              <w:ind w:left="162"/>
              <w:contextualSpacing/>
              <w:rPr>
                <w:bCs/>
                <w:sz w:val="20"/>
                <w:szCs w:val="20"/>
              </w:rPr>
            </w:pPr>
            <w:r w:rsidRPr="00BD1CE2">
              <w:rPr>
                <w:bCs/>
                <w:sz w:val="20"/>
                <w:szCs w:val="20"/>
              </w:rPr>
              <w:t>3</w:t>
            </w:r>
          </w:p>
        </w:tc>
        <w:tc>
          <w:tcPr>
            <w:tcW w:w="2894" w:type="dxa"/>
          </w:tcPr>
          <w:p w:rsidR="00C83DC0" w:rsidRPr="00BD1CE2" w:rsidRDefault="00C83DC0" w:rsidP="009F68FB">
            <w:pPr>
              <w:ind w:left="162"/>
              <w:contextualSpacing/>
              <w:rPr>
                <w:b/>
                <w:sz w:val="20"/>
                <w:szCs w:val="20"/>
              </w:rPr>
            </w:pPr>
            <w:r w:rsidRPr="00BD1CE2">
              <w:rPr>
                <w:rFonts w:eastAsia="Times New Roman"/>
                <w:sz w:val="20"/>
                <w:szCs w:val="20"/>
              </w:rPr>
              <w:t xml:space="preserve">Cukup </w:t>
            </w:r>
          </w:p>
        </w:tc>
        <w:tc>
          <w:tcPr>
            <w:tcW w:w="1825" w:type="dxa"/>
          </w:tcPr>
          <w:p w:rsidR="00C83DC0" w:rsidRPr="00BD1CE2" w:rsidRDefault="00916BDF" w:rsidP="009F68FB">
            <w:pPr>
              <w:ind w:left="162"/>
              <w:contextualSpacing/>
              <w:rPr>
                <w:bCs/>
                <w:sz w:val="20"/>
                <w:szCs w:val="20"/>
              </w:rPr>
            </w:pPr>
            <w:r>
              <w:rPr>
                <w:bCs/>
                <w:sz w:val="20"/>
                <w:szCs w:val="20"/>
              </w:rPr>
              <w:t>7</w:t>
            </w:r>
          </w:p>
        </w:tc>
      </w:tr>
      <w:tr w:rsidR="00C83DC0" w:rsidRPr="00BD1CE2" w:rsidTr="00801257">
        <w:trPr>
          <w:trHeight w:val="372"/>
        </w:trPr>
        <w:tc>
          <w:tcPr>
            <w:tcW w:w="1246" w:type="dxa"/>
          </w:tcPr>
          <w:p w:rsidR="00C83DC0" w:rsidRPr="00BD1CE2" w:rsidRDefault="00C83DC0" w:rsidP="009F68FB">
            <w:pPr>
              <w:ind w:left="162"/>
              <w:contextualSpacing/>
              <w:rPr>
                <w:bCs/>
                <w:sz w:val="20"/>
                <w:szCs w:val="20"/>
              </w:rPr>
            </w:pPr>
            <w:r w:rsidRPr="00BD1CE2">
              <w:rPr>
                <w:bCs/>
                <w:sz w:val="20"/>
                <w:szCs w:val="20"/>
              </w:rPr>
              <w:t>2</w:t>
            </w:r>
          </w:p>
        </w:tc>
        <w:tc>
          <w:tcPr>
            <w:tcW w:w="2894" w:type="dxa"/>
          </w:tcPr>
          <w:p w:rsidR="00C83DC0" w:rsidRPr="00BD1CE2" w:rsidRDefault="00C83DC0" w:rsidP="009F68FB">
            <w:pPr>
              <w:ind w:left="162"/>
              <w:contextualSpacing/>
              <w:rPr>
                <w:b/>
                <w:sz w:val="20"/>
                <w:szCs w:val="20"/>
              </w:rPr>
            </w:pPr>
            <w:r w:rsidRPr="00BD1CE2">
              <w:rPr>
                <w:rFonts w:eastAsia="Times New Roman"/>
                <w:sz w:val="20"/>
                <w:szCs w:val="20"/>
              </w:rPr>
              <w:t>Kurang</w:t>
            </w:r>
          </w:p>
        </w:tc>
        <w:tc>
          <w:tcPr>
            <w:tcW w:w="1825" w:type="dxa"/>
          </w:tcPr>
          <w:p w:rsidR="00C83DC0" w:rsidRPr="00BD1CE2" w:rsidRDefault="00C83DC0" w:rsidP="009F68FB">
            <w:pPr>
              <w:ind w:left="162"/>
              <w:contextualSpacing/>
              <w:rPr>
                <w:bCs/>
                <w:sz w:val="20"/>
                <w:szCs w:val="20"/>
              </w:rPr>
            </w:pPr>
            <w:r>
              <w:rPr>
                <w:bCs/>
                <w:sz w:val="20"/>
                <w:szCs w:val="20"/>
              </w:rPr>
              <w:t>10</w:t>
            </w:r>
          </w:p>
        </w:tc>
      </w:tr>
      <w:tr w:rsidR="00C83DC0" w:rsidRPr="00BD1CE2" w:rsidTr="00801257">
        <w:trPr>
          <w:trHeight w:val="372"/>
        </w:trPr>
        <w:tc>
          <w:tcPr>
            <w:tcW w:w="1246" w:type="dxa"/>
          </w:tcPr>
          <w:p w:rsidR="00C83DC0" w:rsidRPr="00BD1CE2" w:rsidRDefault="00C83DC0" w:rsidP="009F68FB">
            <w:pPr>
              <w:ind w:left="162"/>
              <w:contextualSpacing/>
              <w:rPr>
                <w:bCs/>
                <w:sz w:val="20"/>
                <w:szCs w:val="20"/>
              </w:rPr>
            </w:pPr>
            <w:r w:rsidRPr="00BD1CE2">
              <w:rPr>
                <w:bCs/>
                <w:sz w:val="20"/>
                <w:szCs w:val="20"/>
              </w:rPr>
              <w:t>1</w:t>
            </w:r>
          </w:p>
        </w:tc>
        <w:tc>
          <w:tcPr>
            <w:tcW w:w="2894" w:type="dxa"/>
          </w:tcPr>
          <w:p w:rsidR="00C83DC0" w:rsidRPr="00BD1CE2" w:rsidRDefault="00C83DC0" w:rsidP="009F68FB">
            <w:pPr>
              <w:ind w:left="162"/>
              <w:contextualSpacing/>
              <w:rPr>
                <w:b/>
                <w:sz w:val="20"/>
                <w:szCs w:val="20"/>
              </w:rPr>
            </w:pPr>
            <w:r w:rsidRPr="00BD1CE2">
              <w:rPr>
                <w:rFonts w:eastAsia="Times New Roman"/>
                <w:sz w:val="20"/>
                <w:szCs w:val="20"/>
              </w:rPr>
              <w:t>Tidak Baik</w:t>
            </w:r>
          </w:p>
        </w:tc>
        <w:tc>
          <w:tcPr>
            <w:tcW w:w="1825" w:type="dxa"/>
          </w:tcPr>
          <w:p w:rsidR="00C83DC0" w:rsidRPr="00BD1CE2" w:rsidRDefault="00916BDF" w:rsidP="009F68FB">
            <w:pPr>
              <w:ind w:left="162"/>
              <w:contextualSpacing/>
              <w:rPr>
                <w:bCs/>
                <w:sz w:val="20"/>
                <w:szCs w:val="20"/>
              </w:rPr>
            </w:pPr>
            <w:r>
              <w:rPr>
                <w:bCs/>
                <w:sz w:val="20"/>
                <w:szCs w:val="20"/>
              </w:rPr>
              <w:t>23</w:t>
            </w:r>
          </w:p>
        </w:tc>
      </w:tr>
      <w:tr w:rsidR="00C83DC0" w:rsidRPr="00BD1CE2" w:rsidTr="00801257">
        <w:trPr>
          <w:trHeight w:val="266"/>
        </w:trPr>
        <w:tc>
          <w:tcPr>
            <w:tcW w:w="4140" w:type="dxa"/>
            <w:gridSpan w:val="2"/>
          </w:tcPr>
          <w:p w:rsidR="00C83DC0" w:rsidRPr="00BD1CE2" w:rsidRDefault="00C83DC0" w:rsidP="009F68FB">
            <w:pPr>
              <w:contextualSpacing/>
              <w:jc w:val="center"/>
              <w:rPr>
                <w:b/>
                <w:sz w:val="20"/>
                <w:szCs w:val="20"/>
              </w:rPr>
            </w:pPr>
            <w:r w:rsidRPr="00BD1CE2">
              <w:rPr>
                <w:rFonts w:eastAsia="Times New Roman"/>
                <w:b/>
                <w:bCs/>
                <w:sz w:val="20"/>
                <w:szCs w:val="20"/>
              </w:rPr>
              <w:t>Jumlah Responden</w:t>
            </w:r>
          </w:p>
        </w:tc>
        <w:tc>
          <w:tcPr>
            <w:tcW w:w="1825" w:type="dxa"/>
          </w:tcPr>
          <w:p w:rsidR="00C83DC0" w:rsidRPr="00BD1CE2" w:rsidRDefault="00C83DC0" w:rsidP="009F68FB">
            <w:pPr>
              <w:contextualSpacing/>
              <w:jc w:val="center"/>
              <w:rPr>
                <w:b/>
                <w:sz w:val="20"/>
                <w:szCs w:val="20"/>
              </w:rPr>
            </w:pPr>
            <w:r>
              <w:rPr>
                <w:b/>
                <w:sz w:val="20"/>
                <w:szCs w:val="20"/>
              </w:rPr>
              <w:t>40</w:t>
            </w:r>
          </w:p>
        </w:tc>
      </w:tr>
      <w:tr w:rsidR="00C83DC0" w:rsidRPr="00BD1CE2" w:rsidTr="00801257">
        <w:trPr>
          <w:trHeight w:val="372"/>
        </w:trPr>
        <w:tc>
          <w:tcPr>
            <w:tcW w:w="4140" w:type="dxa"/>
            <w:gridSpan w:val="2"/>
          </w:tcPr>
          <w:p w:rsidR="00C83DC0" w:rsidRPr="00BD1CE2" w:rsidRDefault="00C83DC0" w:rsidP="009F68FB">
            <w:pPr>
              <w:contextualSpacing/>
              <w:jc w:val="center"/>
              <w:rPr>
                <w:b/>
                <w:iCs/>
                <w:sz w:val="20"/>
                <w:szCs w:val="20"/>
              </w:rPr>
            </w:pPr>
            <w:r w:rsidRPr="00BD1CE2">
              <w:rPr>
                <w:rFonts w:eastAsia="Times New Roman"/>
                <w:b/>
                <w:bCs/>
                <w:iCs/>
                <w:sz w:val="20"/>
                <w:szCs w:val="20"/>
              </w:rPr>
              <w:t>T x Pn</w:t>
            </w:r>
          </w:p>
        </w:tc>
        <w:tc>
          <w:tcPr>
            <w:tcW w:w="1825" w:type="dxa"/>
          </w:tcPr>
          <w:p w:rsidR="00C83DC0" w:rsidRPr="00BD1CE2" w:rsidRDefault="00C83DC0" w:rsidP="009F68FB">
            <w:pPr>
              <w:contextualSpacing/>
              <w:jc w:val="center"/>
              <w:rPr>
                <w:b/>
                <w:sz w:val="20"/>
                <w:szCs w:val="20"/>
              </w:rPr>
            </w:pPr>
            <w:r>
              <w:rPr>
                <w:b/>
                <w:sz w:val="20"/>
                <w:szCs w:val="20"/>
              </w:rPr>
              <w:t>6</w:t>
            </w:r>
            <w:r w:rsidR="00916BDF">
              <w:rPr>
                <w:b/>
                <w:sz w:val="20"/>
                <w:szCs w:val="20"/>
              </w:rPr>
              <w:t>4</w:t>
            </w:r>
          </w:p>
        </w:tc>
      </w:tr>
    </w:tbl>
    <w:p w:rsidR="00C83DC0" w:rsidRDefault="00C83DC0" w:rsidP="00801257">
      <w:pPr>
        <w:spacing w:line="360" w:lineRule="auto"/>
        <w:ind w:left="1440" w:firstLine="720"/>
        <w:jc w:val="both"/>
        <w:rPr>
          <w:i/>
          <w:sz w:val="20"/>
          <w:szCs w:val="24"/>
        </w:rPr>
      </w:pPr>
      <w:r w:rsidRPr="00A462CB">
        <w:rPr>
          <w:i/>
          <w:iCs/>
          <w:sz w:val="18"/>
          <w:szCs w:val="28"/>
        </w:rPr>
        <w:t>Sumber : Hasil Analisis 2022</w:t>
      </w:r>
      <w:r w:rsidRPr="00A462CB">
        <w:rPr>
          <w:i/>
          <w:sz w:val="20"/>
          <w:szCs w:val="24"/>
        </w:rPr>
        <w:tab/>
      </w:r>
    </w:p>
    <w:p w:rsidR="00801257" w:rsidRDefault="00801257" w:rsidP="00801257">
      <w:pPr>
        <w:spacing w:line="360" w:lineRule="auto"/>
        <w:ind w:left="3150" w:hanging="1710"/>
        <w:rPr>
          <w:iCs/>
          <w:szCs w:val="28"/>
        </w:rPr>
      </w:pPr>
      <w:r>
        <w:rPr>
          <w:iCs/>
          <w:szCs w:val="28"/>
        </w:rPr>
        <w:t>Skor Penilaian = (T</w:t>
      </w:r>
      <w:r w:rsidRPr="00BE661D">
        <w:rPr>
          <w:iCs/>
          <w:szCs w:val="28"/>
          <w:vertAlign w:val="subscript"/>
        </w:rPr>
        <w:t>1</w:t>
      </w:r>
      <w:r>
        <w:rPr>
          <w:iCs/>
          <w:szCs w:val="28"/>
        </w:rPr>
        <w:t xml:space="preserve"> X Pn</w:t>
      </w:r>
      <w:r w:rsidRPr="00BE661D">
        <w:rPr>
          <w:iCs/>
          <w:szCs w:val="28"/>
          <w:vertAlign w:val="subscript"/>
        </w:rPr>
        <w:t>1</w:t>
      </w:r>
      <w:r>
        <w:rPr>
          <w:iCs/>
          <w:szCs w:val="28"/>
        </w:rPr>
        <w:t>) + (T</w:t>
      </w:r>
      <w:r>
        <w:rPr>
          <w:iCs/>
          <w:szCs w:val="28"/>
          <w:vertAlign w:val="subscript"/>
        </w:rPr>
        <w:t>2</w:t>
      </w:r>
      <w:r>
        <w:rPr>
          <w:iCs/>
          <w:szCs w:val="28"/>
        </w:rPr>
        <w:t xml:space="preserve"> X Pn</w:t>
      </w:r>
      <w:r>
        <w:rPr>
          <w:iCs/>
          <w:szCs w:val="28"/>
          <w:vertAlign w:val="subscript"/>
        </w:rPr>
        <w:t>2</w:t>
      </w:r>
      <w:r>
        <w:rPr>
          <w:iCs/>
          <w:szCs w:val="28"/>
        </w:rPr>
        <w:t>) + (T</w:t>
      </w:r>
      <w:r>
        <w:rPr>
          <w:iCs/>
          <w:szCs w:val="28"/>
          <w:vertAlign w:val="subscript"/>
        </w:rPr>
        <w:t>3</w:t>
      </w:r>
      <w:r>
        <w:rPr>
          <w:iCs/>
          <w:szCs w:val="28"/>
        </w:rPr>
        <w:t xml:space="preserve"> X Pn</w:t>
      </w:r>
      <w:r>
        <w:rPr>
          <w:iCs/>
          <w:szCs w:val="28"/>
          <w:vertAlign w:val="subscript"/>
        </w:rPr>
        <w:t>3</w:t>
      </w:r>
      <w:r>
        <w:rPr>
          <w:iCs/>
          <w:szCs w:val="28"/>
        </w:rPr>
        <w:t>) + (T</w:t>
      </w:r>
      <w:r>
        <w:rPr>
          <w:iCs/>
          <w:szCs w:val="28"/>
          <w:vertAlign w:val="subscript"/>
        </w:rPr>
        <w:t>4</w:t>
      </w:r>
      <w:r>
        <w:rPr>
          <w:iCs/>
          <w:szCs w:val="28"/>
        </w:rPr>
        <w:t xml:space="preserve"> X Pn</w:t>
      </w:r>
      <w:r>
        <w:rPr>
          <w:iCs/>
          <w:szCs w:val="28"/>
          <w:vertAlign w:val="subscript"/>
        </w:rPr>
        <w:t>4</w:t>
      </w:r>
      <w:r>
        <w:rPr>
          <w:iCs/>
          <w:szCs w:val="28"/>
        </w:rPr>
        <w:t>) + (T</w:t>
      </w:r>
      <w:r>
        <w:rPr>
          <w:iCs/>
          <w:szCs w:val="28"/>
          <w:vertAlign w:val="subscript"/>
        </w:rPr>
        <w:t>5</w:t>
      </w:r>
      <w:r>
        <w:rPr>
          <w:iCs/>
          <w:szCs w:val="28"/>
        </w:rPr>
        <w:t xml:space="preserve"> X Pn</w:t>
      </w:r>
      <w:r>
        <w:rPr>
          <w:iCs/>
          <w:szCs w:val="28"/>
          <w:vertAlign w:val="subscript"/>
        </w:rPr>
        <w:t>5</w:t>
      </w:r>
      <w:r>
        <w:rPr>
          <w:iCs/>
          <w:szCs w:val="28"/>
        </w:rPr>
        <w:t>)</w:t>
      </w:r>
    </w:p>
    <w:p w:rsidR="00801257" w:rsidRDefault="00801257" w:rsidP="00801257">
      <w:pPr>
        <w:spacing w:line="360" w:lineRule="auto"/>
        <w:ind w:left="3150" w:hanging="270"/>
        <w:rPr>
          <w:iCs/>
          <w:szCs w:val="28"/>
        </w:rPr>
      </w:pPr>
      <w:r>
        <w:rPr>
          <w:iCs/>
          <w:szCs w:val="28"/>
        </w:rPr>
        <w:t>= (23 X 1) + (10 X 2) + (7 X 3) + (0 X 4) + (0 X 5)</w:t>
      </w:r>
    </w:p>
    <w:p w:rsidR="00801257" w:rsidRPr="00801257" w:rsidRDefault="00801257" w:rsidP="00801257">
      <w:pPr>
        <w:spacing w:line="360" w:lineRule="auto"/>
        <w:ind w:left="3150" w:hanging="270"/>
        <w:rPr>
          <w:iCs/>
          <w:szCs w:val="28"/>
        </w:rPr>
      </w:pPr>
      <w:r>
        <w:rPr>
          <w:iCs/>
          <w:szCs w:val="28"/>
        </w:rPr>
        <w:t>= 64</w:t>
      </w:r>
    </w:p>
    <w:p w:rsidR="00C83DC0" w:rsidRPr="009F2CD7" w:rsidRDefault="00A321D1" w:rsidP="00C83DC0">
      <w:pPr>
        <w:pStyle w:val="Heading4"/>
        <w:spacing w:line="360" w:lineRule="auto"/>
        <w:jc w:val="both"/>
        <w:rPr>
          <w:rFonts w:ascii="Tahoma" w:hAnsi="Tahoma" w:cs="Tahoma"/>
          <w:b w:val="0"/>
          <w:i w:val="0"/>
          <w:color w:val="auto"/>
        </w:rPr>
      </w:pPr>
      <w:bookmarkStart w:id="247" w:name="_Toc47727579"/>
      <w:r>
        <w:rPr>
          <w:rFonts w:ascii="Tahoma" w:hAnsi="Tahoma" w:cs="Tahoma"/>
          <w:b w:val="0"/>
          <w:i w:val="0"/>
          <w:color w:val="auto"/>
        </w:rPr>
        <w:t>5</w:t>
      </w:r>
      <w:r w:rsidR="00AC7434">
        <w:rPr>
          <w:rFonts w:ascii="Tahoma" w:hAnsi="Tahoma" w:cs="Tahoma"/>
          <w:b w:val="0"/>
          <w:i w:val="0"/>
          <w:color w:val="auto"/>
        </w:rPr>
        <w:t>.1.1</w:t>
      </w:r>
      <w:r w:rsidR="00C83DC0">
        <w:rPr>
          <w:rFonts w:ascii="Tahoma" w:hAnsi="Tahoma" w:cs="Tahoma"/>
          <w:b w:val="0"/>
          <w:i w:val="0"/>
          <w:color w:val="auto"/>
        </w:rPr>
        <w:t xml:space="preserve">.5 </w:t>
      </w:r>
      <w:r w:rsidR="00C83DC0" w:rsidRPr="009F2CD7">
        <w:rPr>
          <w:rFonts w:ascii="Tahoma" w:hAnsi="Tahoma" w:cs="Tahoma"/>
          <w:b w:val="0"/>
          <w:i w:val="0"/>
          <w:color w:val="auto"/>
        </w:rPr>
        <w:t>Kemudahan / Keterjangkauan</w:t>
      </w:r>
      <w:bookmarkEnd w:id="247"/>
    </w:p>
    <w:p w:rsidR="00C83DC0" w:rsidRDefault="00C83DC0" w:rsidP="00801257">
      <w:pPr>
        <w:spacing w:line="360" w:lineRule="auto"/>
        <w:ind w:left="810" w:firstLine="720"/>
        <w:jc w:val="both"/>
      </w:pPr>
      <w:r w:rsidRPr="00BD1CE2">
        <w:t>Pada pelayanan Kemudahan/keterjangkauan terdapat 6 (enam) jenis pelayanan yang sesuai dengan PM 39 Tahun 2015 tentang Standar Pelayanan Minimum angkutan penyeberangan yakni informasi pelayanan, informasi gangguan perjalan kapal, fasilitas layanan penumpang, informasi angkutan lanjutan, tempat parkir, dan pelayanan bagasi penumpang.</w:t>
      </w:r>
    </w:p>
    <w:p w:rsidR="00801257" w:rsidRPr="00BD1CE2" w:rsidRDefault="00801257" w:rsidP="00801257">
      <w:pPr>
        <w:spacing w:line="360" w:lineRule="auto"/>
        <w:ind w:left="810" w:firstLine="720"/>
        <w:jc w:val="both"/>
      </w:pPr>
    </w:p>
    <w:p w:rsidR="00C83DC0" w:rsidRPr="00BD1CE2" w:rsidRDefault="00C83DC0" w:rsidP="009F68FB">
      <w:pPr>
        <w:spacing w:line="360" w:lineRule="auto"/>
        <w:ind w:left="810"/>
        <w:jc w:val="both"/>
      </w:pPr>
      <w:bookmarkStart w:id="248" w:name="_Toc47727580"/>
      <w:r>
        <w:t>a.</w:t>
      </w:r>
      <w:r w:rsidRPr="00BD1CE2">
        <w:t xml:space="preserve">  Informasi pelayanan</w:t>
      </w:r>
      <w:bookmarkEnd w:id="248"/>
    </w:p>
    <w:p w:rsidR="00C83DC0" w:rsidRDefault="00C83DC0" w:rsidP="009F68FB">
      <w:pPr>
        <w:spacing w:line="360" w:lineRule="auto"/>
        <w:ind w:left="1170" w:firstLine="720"/>
        <w:jc w:val="both"/>
      </w:pPr>
      <w:r w:rsidRPr="00BD1CE2">
        <w:t>Terkait dengan aspek kemudahan/keterjangkauan maka pihak pengelola pelabuhan harus menyediakan fasilitas informasi pelayanan di pelabuhan. Hal ini perlu dilakukan dalam rangka menciptakan kemudahan bagi pengguna jasa di area pelabuhan. Informasi yang disampaikan didalam terminal kepada pengguna jasa yang terbaca dan terdengar sekurang – kurangnya memuat denah/layout terminal penumpang, nama dermaga, jadwal keberangkatan kapal, tujuan, tarif dan peta jaringan lintas pelayanan yang bertujuan agar pengguna jasa tidak perlu bersusah payah untuk mencari -  cari petugas untuk menanyakan informasi seputar keberangkatan kapal dan lain sebagainya.</w:t>
      </w:r>
    </w:p>
    <w:p w:rsidR="00C83DC0" w:rsidRPr="00BD1CE2" w:rsidRDefault="00C83DC0" w:rsidP="00C83DC0">
      <w:pPr>
        <w:rPr>
          <w:lang w:val="sv-SE"/>
        </w:rPr>
      </w:pPr>
    </w:p>
    <w:p w:rsidR="00C83DC0" w:rsidRPr="00E163BF" w:rsidRDefault="0001619E" w:rsidP="00C83DC0">
      <w:pPr>
        <w:pStyle w:val="Caption"/>
        <w:keepNext/>
        <w:jc w:val="center"/>
        <w:rPr>
          <w:b w:val="0"/>
          <w:color w:val="auto"/>
          <w:sz w:val="22"/>
        </w:rPr>
      </w:pPr>
      <w:bookmarkStart w:id="249" w:name="_Toc108670815"/>
      <w:bookmarkStart w:id="250" w:name="_Toc109165272"/>
      <w:r>
        <w:rPr>
          <w:b w:val="0"/>
          <w:color w:val="auto"/>
          <w:sz w:val="22"/>
        </w:rPr>
        <w:t xml:space="preserve">   </w:t>
      </w:r>
      <w:bookmarkStart w:id="251" w:name="_Toc110965665"/>
      <w:r w:rsidR="00C83DC0" w:rsidRPr="00E163BF">
        <w:rPr>
          <w:b w:val="0"/>
          <w:color w:val="auto"/>
          <w:sz w:val="22"/>
        </w:rPr>
        <w:t xml:space="preserve">Tabel V. </w:t>
      </w:r>
      <w:r w:rsidR="00C83DC0" w:rsidRPr="00E163BF">
        <w:rPr>
          <w:b w:val="0"/>
          <w:color w:val="auto"/>
          <w:sz w:val="22"/>
        </w:rPr>
        <w:fldChar w:fldCharType="begin"/>
      </w:r>
      <w:r w:rsidR="00C83DC0" w:rsidRPr="00E163BF">
        <w:rPr>
          <w:b w:val="0"/>
          <w:color w:val="auto"/>
          <w:sz w:val="22"/>
        </w:rPr>
        <w:instrText xml:space="preserve"> SEQ Tabel_V. \* ARABIC </w:instrText>
      </w:r>
      <w:r w:rsidR="00C83DC0" w:rsidRPr="00E163BF">
        <w:rPr>
          <w:b w:val="0"/>
          <w:color w:val="auto"/>
          <w:sz w:val="22"/>
        </w:rPr>
        <w:fldChar w:fldCharType="separate"/>
      </w:r>
      <w:r w:rsidR="00163B1B">
        <w:rPr>
          <w:b w:val="0"/>
          <w:noProof/>
          <w:color w:val="auto"/>
          <w:sz w:val="22"/>
        </w:rPr>
        <w:t>23</w:t>
      </w:r>
      <w:r w:rsidR="00C83DC0" w:rsidRPr="00E163BF">
        <w:rPr>
          <w:b w:val="0"/>
          <w:color w:val="auto"/>
          <w:sz w:val="22"/>
        </w:rPr>
        <w:fldChar w:fldCharType="end"/>
      </w:r>
      <w:r w:rsidR="00C83DC0" w:rsidRPr="00E163BF">
        <w:rPr>
          <w:b w:val="0"/>
          <w:color w:val="auto"/>
          <w:sz w:val="22"/>
        </w:rPr>
        <w:t xml:space="preserve"> Pelayanan Informasi Pelayanan</w:t>
      </w:r>
      <w:bookmarkEnd w:id="249"/>
      <w:bookmarkEnd w:id="250"/>
      <w:bookmarkEnd w:id="251"/>
    </w:p>
    <w:tbl>
      <w:tblPr>
        <w:tblStyle w:val="TableGrid1"/>
        <w:tblW w:w="7697" w:type="dxa"/>
        <w:tblInd w:w="648" w:type="dxa"/>
        <w:tblLook w:val="04A0" w:firstRow="1" w:lastRow="0" w:firstColumn="1" w:lastColumn="0" w:noHBand="0" w:noVBand="1"/>
      </w:tblPr>
      <w:tblGrid>
        <w:gridCol w:w="1980"/>
        <w:gridCol w:w="1915"/>
        <w:gridCol w:w="1161"/>
        <w:gridCol w:w="1257"/>
        <w:gridCol w:w="1384"/>
      </w:tblGrid>
      <w:tr w:rsidR="0001619E" w:rsidRPr="00BD1CE2" w:rsidTr="0001619E">
        <w:tc>
          <w:tcPr>
            <w:tcW w:w="1980" w:type="dxa"/>
            <w:shd w:val="clear" w:color="auto" w:fill="4F81BD" w:themeFill="accent1"/>
          </w:tcPr>
          <w:p w:rsidR="0001619E" w:rsidRPr="00BD1CE2" w:rsidRDefault="0001619E" w:rsidP="009F68FB">
            <w:pPr>
              <w:jc w:val="center"/>
              <w:rPr>
                <w:b/>
                <w:sz w:val="20"/>
                <w:szCs w:val="20"/>
                <w:lang w:val="en-SG"/>
              </w:rPr>
            </w:pPr>
            <w:r w:rsidRPr="00BD1CE2">
              <w:rPr>
                <w:b/>
                <w:sz w:val="20"/>
                <w:szCs w:val="20"/>
              </w:rPr>
              <w:t>Tolak ukur</w:t>
            </w:r>
          </w:p>
        </w:tc>
        <w:tc>
          <w:tcPr>
            <w:tcW w:w="1915" w:type="dxa"/>
            <w:shd w:val="clear" w:color="auto" w:fill="4F81BD" w:themeFill="accent1"/>
          </w:tcPr>
          <w:p w:rsidR="0001619E" w:rsidRPr="00BD1CE2" w:rsidRDefault="0001619E" w:rsidP="009F68FB">
            <w:pPr>
              <w:jc w:val="center"/>
              <w:rPr>
                <w:b/>
                <w:sz w:val="20"/>
                <w:szCs w:val="20"/>
                <w:lang w:val="en-SG"/>
              </w:rPr>
            </w:pPr>
            <w:r>
              <w:rPr>
                <w:b/>
                <w:sz w:val="20"/>
                <w:szCs w:val="20"/>
              </w:rPr>
              <w:t xml:space="preserve"> </w:t>
            </w:r>
            <w:r w:rsidRPr="00BD1CE2">
              <w:rPr>
                <w:b/>
                <w:sz w:val="20"/>
                <w:szCs w:val="20"/>
              </w:rPr>
              <w:t>Uraian</w:t>
            </w:r>
          </w:p>
        </w:tc>
        <w:tc>
          <w:tcPr>
            <w:tcW w:w="1161" w:type="dxa"/>
            <w:shd w:val="clear" w:color="auto" w:fill="4F81BD" w:themeFill="accent1"/>
          </w:tcPr>
          <w:p w:rsidR="0001619E" w:rsidRPr="00BD1CE2" w:rsidRDefault="0001619E" w:rsidP="009F68FB">
            <w:pPr>
              <w:jc w:val="center"/>
              <w:rPr>
                <w:b/>
                <w:sz w:val="20"/>
                <w:szCs w:val="20"/>
                <w:lang w:val="en-SG"/>
              </w:rPr>
            </w:pPr>
            <w:r w:rsidRPr="00BD1CE2">
              <w:rPr>
                <w:b/>
                <w:sz w:val="20"/>
                <w:szCs w:val="20"/>
              </w:rPr>
              <w:t>Indikator</w:t>
            </w:r>
          </w:p>
        </w:tc>
        <w:tc>
          <w:tcPr>
            <w:tcW w:w="1257" w:type="dxa"/>
            <w:shd w:val="clear" w:color="auto" w:fill="4F81BD" w:themeFill="accent1"/>
          </w:tcPr>
          <w:p w:rsidR="0001619E" w:rsidRPr="00BD1CE2" w:rsidRDefault="0001619E" w:rsidP="009F68FB">
            <w:pPr>
              <w:jc w:val="center"/>
              <w:rPr>
                <w:b/>
                <w:sz w:val="20"/>
                <w:szCs w:val="20"/>
                <w:lang w:val="en-SG"/>
              </w:rPr>
            </w:pPr>
            <w:r w:rsidRPr="00BD1CE2">
              <w:rPr>
                <w:b/>
                <w:sz w:val="20"/>
                <w:szCs w:val="20"/>
              </w:rPr>
              <w:t>Jenis Pelayanan</w:t>
            </w:r>
          </w:p>
        </w:tc>
        <w:tc>
          <w:tcPr>
            <w:tcW w:w="1384" w:type="dxa"/>
            <w:shd w:val="clear" w:color="auto" w:fill="4F81BD" w:themeFill="accent1"/>
          </w:tcPr>
          <w:p w:rsidR="0001619E" w:rsidRPr="00BD1CE2" w:rsidRDefault="0001619E" w:rsidP="009F68FB">
            <w:pPr>
              <w:jc w:val="center"/>
              <w:rPr>
                <w:b/>
                <w:sz w:val="20"/>
                <w:szCs w:val="20"/>
                <w:lang w:val="en-SG"/>
              </w:rPr>
            </w:pPr>
            <w:r w:rsidRPr="00BD1CE2">
              <w:rPr>
                <w:b/>
                <w:sz w:val="20"/>
                <w:szCs w:val="20"/>
              </w:rPr>
              <w:t>Keterangan</w:t>
            </w:r>
          </w:p>
        </w:tc>
      </w:tr>
      <w:tr w:rsidR="0001619E" w:rsidRPr="00BD1CE2" w:rsidTr="0001619E">
        <w:tc>
          <w:tcPr>
            <w:tcW w:w="1980" w:type="dxa"/>
          </w:tcPr>
          <w:p w:rsidR="0001619E" w:rsidRPr="00BD1CE2" w:rsidRDefault="0001619E" w:rsidP="009C387E">
            <w:pPr>
              <w:pStyle w:val="ListParagraph"/>
              <w:widowControl/>
              <w:numPr>
                <w:ilvl w:val="0"/>
                <w:numId w:val="31"/>
              </w:numPr>
              <w:autoSpaceDE/>
              <w:autoSpaceDN/>
              <w:spacing w:line="276" w:lineRule="auto"/>
              <w:ind w:left="178" w:hanging="178"/>
              <w:contextualSpacing/>
              <w:rPr>
                <w:sz w:val="20"/>
                <w:szCs w:val="20"/>
                <w:lang w:val="en-US"/>
              </w:rPr>
            </w:pPr>
            <w:r w:rsidRPr="00BD1CE2">
              <w:rPr>
                <w:sz w:val="20"/>
                <w:szCs w:val="20"/>
                <w:lang w:val="en-US"/>
              </w:rPr>
              <w:t>Informasi dalam bentuk visual diletakkan di tempat strategis yang mudah terlihat dan jelas</w:t>
            </w:r>
            <w:r w:rsidRPr="00BD1CE2">
              <w:rPr>
                <w:sz w:val="20"/>
                <w:szCs w:val="20"/>
              </w:rPr>
              <w:t>.</w:t>
            </w:r>
          </w:p>
          <w:p w:rsidR="0001619E" w:rsidRPr="00BD1CE2" w:rsidRDefault="0001619E" w:rsidP="009C387E">
            <w:pPr>
              <w:pStyle w:val="ListParagraph"/>
              <w:widowControl/>
              <w:numPr>
                <w:ilvl w:val="0"/>
                <w:numId w:val="31"/>
              </w:numPr>
              <w:autoSpaceDE/>
              <w:autoSpaceDN/>
              <w:spacing w:line="276" w:lineRule="auto"/>
              <w:ind w:left="178" w:hanging="178"/>
              <w:contextualSpacing/>
              <w:rPr>
                <w:sz w:val="20"/>
                <w:szCs w:val="20"/>
                <w:lang w:val="en-US"/>
              </w:rPr>
            </w:pPr>
            <w:r w:rsidRPr="00BD1CE2">
              <w:rPr>
                <w:sz w:val="20"/>
                <w:szCs w:val="20"/>
              </w:rPr>
              <w:t>Informasi dalam bentuk audio harus jelas terdengar dengan intensitas 20 dB lebih besar dari kebisingan yang ada.</w:t>
            </w:r>
          </w:p>
        </w:tc>
        <w:tc>
          <w:tcPr>
            <w:tcW w:w="1915" w:type="dxa"/>
          </w:tcPr>
          <w:p w:rsidR="0001619E" w:rsidRPr="009F2CD7" w:rsidRDefault="0001619E" w:rsidP="009F68FB">
            <w:pPr>
              <w:spacing w:line="276" w:lineRule="auto"/>
              <w:rPr>
                <w:sz w:val="20"/>
                <w:szCs w:val="20"/>
                <w:lang w:val="en-US"/>
              </w:rPr>
            </w:pPr>
            <w:r w:rsidRPr="009F2CD7">
              <w:rPr>
                <w:sz w:val="20"/>
                <w:szCs w:val="20"/>
                <w:lang w:val="en-US"/>
              </w:rPr>
              <w:t>informasi yang disampaikan di dalam terminal kepada pengguna jasa yang terbaca terdengar sekurang-kurangnya memuat :</w:t>
            </w:r>
          </w:p>
          <w:p w:rsidR="0001619E" w:rsidRPr="00BD1CE2" w:rsidRDefault="0001619E" w:rsidP="009C387E">
            <w:pPr>
              <w:pStyle w:val="ListParagraph"/>
              <w:widowControl/>
              <w:numPr>
                <w:ilvl w:val="0"/>
                <w:numId w:val="31"/>
              </w:numPr>
              <w:autoSpaceDE/>
              <w:autoSpaceDN/>
              <w:spacing w:line="276" w:lineRule="auto"/>
              <w:ind w:left="198" w:hanging="198"/>
              <w:contextualSpacing/>
              <w:rPr>
                <w:sz w:val="20"/>
                <w:szCs w:val="20"/>
                <w:lang w:val="en-US"/>
              </w:rPr>
            </w:pPr>
            <w:r w:rsidRPr="00BD1CE2">
              <w:rPr>
                <w:sz w:val="20"/>
                <w:szCs w:val="20"/>
                <w:lang w:val="en-US"/>
              </w:rPr>
              <w:t>Denah/layout terminal penumpang</w:t>
            </w:r>
          </w:p>
          <w:p w:rsidR="0001619E" w:rsidRPr="00BD1CE2" w:rsidRDefault="0001619E" w:rsidP="009C387E">
            <w:pPr>
              <w:pStyle w:val="ListParagraph"/>
              <w:widowControl/>
              <w:numPr>
                <w:ilvl w:val="0"/>
                <w:numId w:val="31"/>
              </w:numPr>
              <w:autoSpaceDE/>
              <w:autoSpaceDN/>
              <w:spacing w:line="276" w:lineRule="auto"/>
              <w:ind w:left="198" w:hanging="198"/>
              <w:contextualSpacing/>
              <w:rPr>
                <w:sz w:val="20"/>
                <w:szCs w:val="20"/>
                <w:lang w:val="en-US"/>
              </w:rPr>
            </w:pPr>
            <w:r w:rsidRPr="00BD1CE2">
              <w:rPr>
                <w:sz w:val="20"/>
                <w:szCs w:val="20"/>
                <w:lang w:val="en-US"/>
              </w:rPr>
              <w:t>Nama dermaga</w:t>
            </w:r>
          </w:p>
          <w:p w:rsidR="0001619E" w:rsidRPr="00BD1CE2" w:rsidRDefault="0001619E" w:rsidP="009C387E">
            <w:pPr>
              <w:pStyle w:val="ListParagraph"/>
              <w:widowControl/>
              <w:numPr>
                <w:ilvl w:val="0"/>
                <w:numId w:val="31"/>
              </w:numPr>
              <w:autoSpaceDE/>
              <w:autoSpaceDN/>
              <w:spacing w:line="276" w:lineRule="auto"/>
              <w:ind w:left="198" w:hanging="198"/>
              <w:contextualSpacing/>
              <w:rPr>
                <w:sz w:val="20"/>
                <w:szCs w:val="20"/>
                <w:lang w:val="en-US"/>
              </w:rPr>
            </w:pPr>
            <w:r w:rsidRPr="00BD1CE2">
              <w:rPr>
                <w:sz w:val="20"/>
                <w:szCs w:val="20"/>
                <w:lang w:val="en-US"/>
              </w:rPr>
              <w:t>Jadwal kedatangan dan keberangkatan</w:t>
            </w:r>
          </w:p>
          <w:p w:rsidR="0001619E" w:rsidRPr="00BD1CE2" w:rsidRDefault="0001619E" w:rsidP="009C387E">
            <w:pPr>
              <w:pStyle w:val="ListParagraph"/>
              <w:widowControl/>
              <w:numPr>
                <w:ilvl w:val="0"/>
                <w:numId w:val="31"/>
              </w:numPr>
              <w:autoSpaceDE/>
              <w:autoSpaceDN/>
              <w:spacing w:line="276" w:lineRule="auto"/>
              <w:ind w:left="198" w:hanging="198"/>
              <w:contextualSpacing/>
              <w:rPr>
                <w:sz w:val="20"/>
                <w:szCs w:val="20"/>
                <w:lang w:val="en-US"/>
              </w:rPr>
            </w:pPr>
            <w:r w:rsidRPr="00BD1CE2">
              <w:rPr>
                <w:sz w:val="20"/>
                <w:szCs w:val="20"/>
                <w:lang w:val="en-US"/>
              </w:rPr>
              <w:t>Tujuan perjalanan</w:t>
            </w:r>
          </w:p>
          <w:p w:rsidR="0001619E" w:rsidRPr="00BD1CE2" w:rsidRDefault="0001619E" w:rsidP="009C387E">
            <w:pPr>
              <w:pStyle w:val="ListParagraph"/>
              <w:widowControl/>
              <w:numPr>
                <w:ilvl w:val="0"/>
                <w:numId w:val="31"/>
              </w:numPr>
              <w:autoSpaceDE/>
              <w:autoSpaceDN/>
              <w:spacing w:line="276" w:lineRule="auto"/>
              <w:ind w:left="198" w:hanging="198"/>
              <w:contextualSpacing/>
              <w:rPr>
                <w:sz w:val="20"/>
                <w:szCs w:val="20"/>
                <w:lang w:val="en-US"/>
              </w:rPr>
            </w:pPr>
            <w:r w:rsidRPr="00BD1CE2">
              <w:rPr>
                <w:sz w:val="20"/>
                <w:szCs w:val="20"/>
                <w:lang w:val="en-US"/>
              </w:rPr>
              <w:t>Tarif</w:t>
            </w:r>
          </w:p>
          <w:p w:rsidR="0001619E" w:rsidRPr="00BD1CE2" w:rsidRDefault="0001619E" w:rsidP="009C387E">
            <w:pPr>
              <w:pStyle w:val="ListParagraph"/>
              <w:widowControl/>
              <w:numPr>
                <w:ilvl w:val="0"/>
                <w:numId w:val="31"/>
              </w:numPr>
              <w:autoSpaceDE/>
              <w:autoSpaceDN/>
              <w:spacing w:line="276" w:lineRule="auto"/>
              <w:ind w:left="198" w:hanging="198"/>
              <w:contextualSpacing/>
              <w:rPr>
                <w:sz w:val="20"/>
                <w:szCs w:val="20"/>
                <w:lang w:val="en-US"/>
              </w:rPr>
            </w:pPr>
            <w:r w:rsidRPr="00BD1CE2">
              <w:rPr>
                <w:sz w:val="20"/>
                <w:szCs w:val="20"/>
                <w:lang w:val="en-US"/>
              </w:rPr>
              <w:t>Peta Jaringan lintas penyeberan</w:t>
            </w:r>
            <w:r w:rsidRPr="00BD1CE2">
              <w:rPr>
                <w:sz w:val="20"/>
                <w:szCs w:val="20"/>
              </w:rPr>
              <w:t>g</w:t>
            </w:r>
            <w:r w:rsidRPr="00BD1CE2">
              <w:rPr>
                <w:sz w:val="20"/>
                <w:szCs w:val="20"/>
                <w:lang w:val="en-US"/>
              </w:rPr>
              <w:t>an</w:t>
            </w:r>
          </w:p>
        </w:tc>
        <w:tc>
          <w:tcPr>
            <w:tcW w:w="1161" w:type="dxa"/>
          </w:tcPr>
          <w:p w:rsidR="0001619E" w:rsidRPr="00BD1CE2" w:rsidRDefault="0001619E" w:rsidP="009F68FB">
            <w:pPr>
              <w:pStyle w:val="ListParagraph"/>
              <w:spacing w:line="276" w:lineRule="auto"/>
              <w:ind w:left="178"/>
              <w:rPr>
                <w:sz w:val="20"/>
                <w:szCs w:val="20"/>
                <w:lang w:val="en-US"/>
              </w:rPr>
            </w:pPr>
          </w:p>
          <w:p w:rsidR="0001619E" w:rsidRPr="00BD1CE2" w:rsidRDefault="0001619E" w:rsidP="009F68FB">
            <w:pPr>
              <w:pStyle w:val="ListParagraph"/>
              <w:spacing w:line="276" w:lineRule="auto"/>
              <w:ind w:left="178"/>
              <w:rPr>
                <w:sz w:val="20"/>
                <w:szCs w:val="20"/>
                <w:lang w:val="en-US"/>
              </w:rPr>
            </w:pPr>
          </w:p>
          <w:p w:rsidR="0001619E" w:rsidRPr="00BD1CE2" w:rsidRDefault="0001619E" w:rsidP="009F68FB">
            <w:pPr>
              <w:pStyle w:val="ListParagraph"/>
              <w:spacing w:line="276" w:lineRule="auto"/>
              <w:ind w:left="178"/>
              <w:rPr>
                <w:sz w:val="20"/>
                <w:szCs w:val="20"/>
                <w:lang w:val="en-US"/>
              </w:rPr>
            </w:pPr>
          </w:p>
          <w:p w:rsidR="0001619E" w:rsidRPr="00BD1CE2" w:rsidRDefault="0001619E" w:rsidP="009F68FB">
            <w:pPr>
              <w:pStyle w:val="ListParagraph"/>
              <w:spacing w:line="276" w:lineRule="auto"/>
              <w:ind w:left="178"/>
              <w:rPr>
                <w:sz w:val="20"/>
                <w:szCs w:val="20"/>
                <w:lang w:val="en-US"/>
              </w:rPr>
            </w:pPr>
          </w:p>
          <w:p w:rsidR="0001619E" w:rsidRPr="00BD1CE2" w:rsidRDefault="0001619E" w:rsidP="009F68FB">
            <w:pPr>
              <w:spacing w:line="276" w:lineRule="auto"/>
              <w:rPr>
                <w:sz w:val="20"/>
                <w:szCs w:val="20"/>
                <w:lang w:val="en-US"/>
              </w:rPr>
            </w:pPr>
          </w:p>
          <w:p w:rsidR="0001619E" w:rsidRPr="00BD1CE2" w:rsidRDefault="0001619E" w:rsidP="009F68FB">
            <w:pPr>
              <w:spacing w:line="276" w:lineRule="auto"/>
              <w:rPr>
                <w:sz w:val="20"/>
                <w:szCs w:val="20"/>
                <w:lang w:val="en-US"/>
              </w:rPr>
            </w:pPr>
          </w:p>
          <w:p w:rsidR="0001619E" w:rsidRPr="00BD1CE2" w:rsidRDefault="0001619E" w:rsidP="009C387E">
            <w:pPr>
              <w:pStyle w:val="ListParagraph"/>
              <w:widowControl/>
              <w:numPr>
                <w:ilvl w:val="0"/>
                <w:numId w:val="31"/>
              </w:numPr>
              <w:autoSpaceDE/>
              <w:autoSpaceDN/>
              <w:spacing w:line="276" w:lineRule="auto"/>
              <w:ind w:left="178" w:hanging="178"/>
              <w:contextualSpacing/>
              <w:rPr>
                <w:sz w:val="20"/>
                <w:szCs w:val="20"/>
                <w:lang w:val="en-US"/>
              </w:rPr>
            </w:pPr>
            <w:r w:rsidRPr="00BD1CE2">
              <w:rPr>
                <w:sz w:val="20"/>
                <w:szCs w:val="20"/>
                <w:lang w:val="en-US"/>
              </w:rPr>
              <w:t>Tempat</w:t>
            </w:r>
          </w:p>
          <w:p w:rsidR="0001619E" w:rsidRPr="00BD1CE2" w:rsidRDefault="0001619E" w:rsidP="009C387E">
            <w:pPr>
              <w:pStyle w:val="ListParagraph"/>
              <w:widowControl/>
              <w:numPr>
                <w:ilvl w:val="0"/>
                <w:numId w:val="31"/>
              </w:numPr>
              <w:autoSpaceDE/>
              <w:autoSpaceDN/>
              <w:spacing w:line="276" w:lineRule="auto"/>
              <w:ind w:left="178" w:hanging="178"/>
              <w:contextualSpacing/>
              <w:rPr>
                <w:sz w:val="20"/>
                <w:szCs w:val="20"/>
                <w:lang w:val="en-US"/>
              </w:rPr>
            </w:pPr>
            <w:r w:rsidRPr="00BD1CE2">
              <w:rPr>
                <w:sz w:val="20"/>
                <w:szCs w:val="20"/>
                <w:lang w:val="en-US"/>
              </w:rPr>
              <w:t>Kondisi</w:t>
            </w:r>
          </w:p>
        </w:tc>
        <w:tc>
          <w:tcPr>
            <w:tcW w:w="1257" w:type="dxa"/>
          </w:tcPr>
          <w:p w:rsidR="0001619E" w:rsidRPr="00BD1CE2" w:rsidRDefault="0001619E" w:rsidP="009F68FB">
            <w:pPr>
              <w:jc w:val="center"/>
              <w:rPr>
                <w:sz w:val="20"/>
                <w:szCs w:val="20"/>
              </w:rPr>
            </w:pPr>
          </w:p>
          <w:p w:rsidR="0001619E" w:rsidRPr="00BD1CE2" w:rsidRDefault="0001619E" w:rsidP="009F68FB">
            <w:pPr>
              <w:jc w:val="center"/>
              <w:rPr>
                <w:sz w:val="20"/>
                <w:szCs w:val="20"/>
              </w:rPr>
            </w:pPr>
          </w:p>
          <w:p w:rsidR="0001619E" w:rsidRPr="00BD1CE2" w:rsidRDefault="0001619E" w:rsidP="009F68FB">
            <w:pPr>
              <w:rPr>
                <w:sz w:val="20"/>
                <w:szCs w:val="20"/>
              </w:rPr>
            </w:pPr>
          </w:p>
          <w:p w:rsidR="0001619E" w:rsidRPr="00BD1CE2" w:rsidRDefault="0001619E" w:rsidP="009F68FB">
            <w:pPr>
              <w:rPr>
                <w:b/>
                <w:sz w:val="20"/>
                <w:szCs w:val="20"/>
                <w:lang w:val="en-SG"/>
              </w:rPr>
            </w:pPr>
            <w:r w:rsidRPr="00BD1CE2">
              <w:rPr>
                <w:sz w:val="20"/>
                <w:szCs w:val="20"/>
              </w:rPr>
              <w:t>Informasi pelayanan</w:t>
            </w:r>
          </w:p>
        </w:tc>
        <w:tc>
          <w:tcPr>
            <w:tcW w:w="1384" w:type="dxa"/>
          </w:tcPr>
          <w:p w:rsidR="0001619E" w:rsidRPr="00BD1CE2" w:rsidRDefault="0001619E" w:rsidP="009F68FB">
            <w:pPr>
              <w:rPr>
                <w:b/>
                <w:sz w:val="20"/>
                <w:szCs w:val="20"/>
                <w:lang w:val="en-SG"/>
              </w:rPr>
            </w:pPr>
            <w:r w:rsidRPr="00BD1CE2">
              <w:rPr>
                <w:sz w:val="20"/>
                <w:szCs w:val="20"/>
              </w:rPr>
              <w:t>Tidak terdapat pelayanan informasi denah, nama dermaga, jadwal, tujuan, tarif dan peta jaringan pelabuhan</w:t>
            </w:r>
          </w:p>
        </w:tc>
      </w:tr>
    </w:tbl>
    <w:p w:rsidR="00C83DC0" w:rsidRPr="009F2CD7" w:rsidRDefault="00C83DC0" w:rsidP="0001619E">
      <w:pPr>
        <w:ind w:firstLine="720"/>
        <w:rPr>
          <w:i/>
          <w:sz w:val="24"/>
          <w:szCs w:val="24"/>
        </w:rPr>
      </w:pPr>
      <w:r w:rsidRPr="009F2CD7">
        <w:rPr>
          <w:i/>
          <w:iCs/>
          <w:sz w:val="18"/>
          <w:szCs w:val="28"/>
        </w:rPr>
        <w:t>Sumber : Hasil Analisis 2022</w:t>
      </w:r>
      <w:r w:rsidRPr="009F2CD7">
        <w:rPr>
          <w:i/>
          <w:sz w:val="20"/>
          <w:szCs w:val="24"/>
        </w:rPr>
        <w:tab/>
      </w:r>
    </w:p>
    <w:p w:rsidR="00C83DC0" w:rsidRDefault="00C83DC0" w:rsidP="00C83DC0">
      <w:pPr>
        <w:spacing w:line="360" w:lineRule="auto"/>
        <w:jc w:val="both"/>
      </w:pPr>
    </w:p>
    <w:p w:rsidR="00C83DC0" w:rsidRDefault="00C83DC0" w:rsidP="009F68FB">
      <w:pPr>
        <w:spacing w:line="360" w:lineRule="auto"/>
        <w:ind w:left="810" w:firstLine="720"/>
        <w:jc w:val="both"/>
      </w:pPr>
      <w:r w:rsidRPr="00BD1CE2">
        <w:t xml:space="preserve">Berdasarkan data yang telah didapatkan dari hasil survei kemudian dihitung Skor Penilaian bobot yakni dengan menggunakan skala likert dimana </w:t>
      </w:r>
      <w:r w:rsidRPr="00BD1CE2">
        <w:rPr>
          <w:iCs/>
        </w:rPr>
        <w:t>jumlah responden  (T) x angka skor (Pn)</w:t>
      </w:r>
      <w:r w:rsidRPr="00BD1CE2">
        <w:t xml:space="preserve"> maka didapatkan nilai </w:t>
      </w:r>
    </w:p>
    <w:p w:rsidR="0001619E" w:rsidRDefault="0001619E" w:rsidP="009F68FB">
      <w:pPr>
        <w:spacing w:line="360" w:lineRule="auto"/>
        <w:ind w:left="810" w:firstLine="720"/>
        <w:jc w:val="both"/>
      </w:pPr>
    </w:p>
    <w:p w:rsidR="0001619E" w:rsidRDefault="0001619E" w:rsidP="009F68FB">
      <w:pPr>
        <w:spacing w:line="360" w:lineRule="auto"/>
        <w:ind w:left="810" w:firstLine="720"/>
        <w:jc w:val="both"/>
      </w:pPr>
    </w:p>
    <w:p w:rsidR="009F68FB" w:rsidRPr="009F2CD7" w:rsidRDefault="009F68FB" w:rsidP="009F68FB">
      <w:pPr>
        <w:spacing w:line="360" w:lineRule="auto"/>
        <w:ind w:left="810" w:firstLine="720"/>
        <w:jc w:val="both"/>
      </w:pPr>
    </w:p>
    <w:p w:rsidR="00C83DC0" w:rsidRPr="00E163BF" w:rsidRDefault="0001619E" w:rsidP="00C83DC0">
      <w:pPr>
        <w:pStyle w:val="Caption"/>
        <w:keepNext/>
        <w:jc w:val="center"/>
        <w:rPr>
          <w:b w:val="0"/>
          <w:color w:val="auto"/>
          <w:sz w:val="22"/>
        </w:rPr>
      </w:pPr>
      <w:bookmarkStart w:id="252" w:name="_Toc108670816"/>
      <w:bookmarkStart w:id="253" w:name="_Toc109165273"/>
      <w:r>
        <w:rPr>
          <w:b w:val="0"/>
          <w:color w:val="auto"/>
          <w:sz w:val="22"/>
        </w:rPr>
        <w:t xml:space="preserve">       </w:t>
      </w:r>
      <w:bookmarkStart w:id="254" w:name="_Toc110965666"/>
      <w:r w:rsidR="00C83DC0" w:rsidRPr="00E163BF">
        <w:rPr>
          <w:b w:val="0"/>
          <w:color w:val="auto"/>
          <w:sz w:val="22"/>
        </w:rPr>
        <w:t xml:space="preserve">Tabel V. </w:t>
      </w:r>
      <w:r w:rsidR="00C83DC0" w:rsidRPr="00E163BF">
        <w:rPr>
          <w:b w:val="0"/>
          <w:color w:val="auto"/>
          <w:sz w:val="22"/>
        </w:rPr>
        <w:fldChar w:fldCharType="begin"/>
      </w:r>
      <w:r w:rsidR="00C83DC0" w:rsidRPr="00E163BF">
        <w:rPr>
          <w:b w:val="0"/>
          <w:color w:val="auto"/>
          <w:sz w:val="22"/>
        </w:rPr>
        <w:instrText xml:space="preserve"> SEQ Tabel_V. \* ARABIC </w:instrText>
      </w:r>
      <w:r w:rsidR="00C83DC0" w:rsidRPr="00E163BF">
        <w:rPr>
          <w:b w:val="0"/>
          <w:color w:val="auto"/>
          <w:sz w:val="22"/>
        </w:rPr>
        <w:fldChar w:fldCharType="separate"/>
      </w:r>
      <w:r w:rsidR="00163B1B">
        <w:rPr>
          <w:b w:val="0"/>
          <w:noProof/>
          <w:color w:val="auto"/>
          <w:sz w:val="22"/>
        </w:rPr>
        <w:t>24</w:t>
      </w:r>
      <w:r w:rsidR="00C83DC0" w:rsidRPr="00E163BF">
        <w:rPr>
          <w:b w:val="0"/>
          <w:color w:val="auto"/>
          <w:sz w:val="22"/>
        </w:rPr>
        <w:fldChar w:fldCharType="end"/>
      </w:r>
      <w:r w:rsidR="00C83DC0" w:rsidRPr="00E163BF">
        <w:rPr>
          <w:b w:val="0"/>
          <w:color w:val="auto"/>
          <w:sz w:val="22"/>
        </w:rPr>
        <w:t xml:space="preserve"> Hasil Survei Pelayanan Informasi Pelayanan</w:t>
      </w:r>
      <w:bookmarkEnd w:id="252"/>
      <w:bookmarkEnd w:id="253"/>
      <w:bookmarkEnd w:id="254"/>
    </w:p>
    <w:tbl>
      <w:tblPr>
        <w:tblStyle w:val="TableGrid1"/>
        <w:tblW w:w="6660" w:type="dxa"/>
        <w:tblInd w:w="1188" w:type="dxa"/>
        <w:tblLook w:val="04A0" w:firstRow="1" w:lastRow="0" w:firstColumn="1" w:lastColumn="0" w:noHBand="0" w:noVBand="1"/>
      </w:tblPr>
      <w:tblGrid>
        <w:gridCol w:w="1260"/>
        <w:gridCol w:w="3238"/>
        <w:gridCol w:w="2162"/>
      </w:tblGrid>
      <w:tr w:rsidR="00C83DC0" w:rsidRPr="00BD1CE2" w:rsidTr="0001619E">
        <w:trPr>
          <w:trHeight w:val="413"/>
        </w:trPr>
        <w:tc>
          <w:tcPr>
            <w:tcW w:w="1260" w:type="dxa"/>
            <w:shd w:val="clear" w:color="auto" w:fill="4F81BD" w:themeFill="accent1"/>
          </w:tcPr>
          <w:p w:rsidR="00C83DC0" w:rsidRPr="00BD1CE2" w:rsidRDefault="00C83DC0" w:rsidP="009F68FB">
            <w:pPr>
              <w:contextualSpacing/>
              <w:jc w:val="center"/>
              <w:rPr>
                <w:b/>
                <w:sz w:val="20"/>
                <w:szCs w:val="20"/>
              </w:rPr>
            </w:pPr>
            <w:r w:rsidRPr="00BD1CE2">
              <w:rPr>
                <w:b/>
                <w:sz w:val="20"/>
                <w:szCs w:val="20"/>
              </w:rPr>
              <w:t>Skor Nilai (Pn)</w:t>
            </w:r>
          </w:p>
        </w:tc>
        <w:tc>
          <w:tcPr>
            <w:tcW w:w="3238" w:type="dxa"/>
            <w:shd w:val="clear" w:color="auto" w:fill="4F81BD" w:themeFill="accent1"/>
          </w:tcPr>
          <w:p w:rsidR="00C83DC0" w:rsidRPr="00BD1CE2" w:rsidRDefault="00C83DC0" w:rsidP="009F68FB">
            <w:pPr>
              <w:contextualSpacing/>
              <w:jc w:val="center"/>
              <w:rPr>
                <w:b/>
                <w:sz w:val="20"/>
                <w:szCs w:val="20"/>
              </w:rPr>
            </w:pPr>
            <w:r w:rsidRPr="00BD1CE2">
              <w:rPr>
                <w:b/>
                <w:sz w:val="20"/>
                <w:szCs w:val="20"/>
              </w:rPr>
              <w:t>Penilaian</w:t>
            </w:r>
          </w:p>
        </w:tc>
        <w:tc>
          <w:tcPr>
            <w:tcW w:w="2162" w:type="dxa"/>
            <w:shd w:val="clear" w:color="auto" w:fill="4F81BD" w:themeFill="accent1"/>
          </w:tcPr>
          <w:p w:rsidR="00C83DC0" w:rsidRPr="00BD1CE2" w:rsidRDefault="00C83DC0" w:rsidP="009F68FB">
            <w:pPr>
              <w:contextualSpacing/>
              <w:jc w:val="center"/>
              <w:rPr>
                <w:b/>
                <w:sz w:val="20"/>
                <w:szCs w:val="20"/>
              </w:rPr>
            </w:pPr>
            <w:r w:rsidRPr="00BD1CE2">
              <w:rPr>
                <w:b/>
                <w:sz w:val="20"/>
                <w:szCs w:val="20"/>
              </w:rPr>
              <w:t>Responden (T)</w:t>
            </w:r>
          </w:p>
        </w:tc>
      </w:tr>
      <w:tr w:rsidR="00C83DC0" w:rsidRPr="00BD1CE2" w:rsidTr="0001619E">
        <w:trPr>
          <w:trHeight w:val="285"/>
        </w:trPr>
        <w:tc>
          <w:tcPr>
            <w:tcW w:w="1260" w:type="dxa"/>
          </w:tcPr>
          <w:p w:rsidR="00C83DC0" w:rsidRPr="00BD1CE2" w:rsidRDefault="00C83DC0" w:rsidP="009F68FB">
            <w:pPr>
              <w:ind w:left="224"/>
              <w:contextualSpacing/>
              <w:rPr>
                <w:bCs/>
                <w:sz w:val="20"/>
                <w:szCs w:val="20"/>
              </w:rPr>
            </w:pPr>
            <w:r w:rsidRPr="00BD1CE2">
              <w:rPr>
                <w:bCs/>
                <w:sz w:val="20"/>
                <w:szCs w:val="20"/>
              </w:rPr>
              <w:t>5</w:t>
            </w:r>
          </w:p>
        </w:tc>
        <w:tc>
          <w:tcPr>
            <w:tcW w:w="3238" w:type="dxa"/>
          </w:tcPr>
          <w:p w:rsidR="00C83DC0" w:rsidRPr="00BD1CE2" w:rsidRDefault="00C83DC0" w:rsidP="009F68FB">
            <w:pPr>
              <w:ind w:left="224"/>
              <w:contextualSpacing/>
              <w:rPr>
                <w:b/>
                <w:sz w:val="20"/>
                <w:szCs w:val="20"/>
              </w:rPr>
            </w:pPr>
            <w:r w:rsidRPr="00BD1CE2">
              <w:rPr>
                <w:rFonts w:eastAsia="Times New Roman"/>
                <w:sz w:val="20"/>
                <w:szCs w:val="20"/>
              </w:rPr>
              <w:t>Sangat Baik</w:t>
            </w:r>
          </w:p>
        </w:tc>
        <w:tc>
          <w:tcPr>
            <w:tcW w:w="2162" w:type="dxa"/>
          </w:tcPr>
          <w:p w:rsidR="00C83DC0" w:rsidRPr="00BD1CE2" w:rsidRDefault="00C83DC0" w:rsidP="009F68FB">
            <w:pPr>
              <w:ind w:left="224"/>
              <w:contextualSpacing/>
              <w:rPr>
                <w:bCs/>
                <w:sz w:val="20"/>
                <w:szCs w:val="20"/>
              </w:rPr>
            </w:pPr>
            <w:r>
              <w:rPr>
                <w:bCs/>
                <w:sz w:val="20"/>
                <w:szCs w:val="20"/>
              </w:rPr>
              <w:t>0</w:t>
            </w:r>
          </w:p>
        </w:tc>
      </w:tr>
      <w:tr w:rsidR="00C83DC0" w:rsidRPr="00BD1CE2" w:rsidTr="0001619E">
        <w:trPr>
          <w:trHeight w:val="372"/>
        </w:trPr>
        <w:tc>
          <w:tcPr>
            <w:tcW w:w="1260" w:type="dxa"/>
          </w:tcPr>
          <w:p w:rsidR="00C83DC0" w:rsidRPr="00BD1CE2" w:rsidRDefault="00C83DC0" w:rsidP="009F68FB">
            <w:pPr>
              <w:ind w:left="224"/>
              <w:contextualSpacing/>
              <w:rPr>
                <w:bCs/>
                <w:sz w:val="20"/>
                <w:szCs w:val="20"/>
              </w:rPr>
            </w:pPr>
            <w:r w:rsidRPr="00BD1CE2">
              <w:rPr>
                <w:bCs/>
                <w:sz w:val="20"/>
                <w:szCs w:val="20"/>
              </w:rPr>
              <w:t>4</w:t>
            </w:r>
          </w:p>
        </w:tc>
        <w:tc>
          <w:tcPr>
            <w:tcW w:w="3238" w:type="dxa"/>
          </w:tcPr>
          <w:p w:rsidR="00C83DC0" w:rsidRPr="00BD1CE2" w:rsidRDefault="00C83DC0" w:rsidP="009F68FB">
            <w:pPr>
              <w:ind w:left="224"/>
              <w:contextualSpacing/>
              <w:rPr>
                <w:b/>
                <w:sz w:val="20"/>
                <w:szCs w:val="20"/>
              </w:rPr>
            </w:pPr>
            <w:r w:rsidRPr="00BD1CE2">
              <w:rPr>
                <w:rFonts w:eastAsia="Times New Roman"/>
                <w:sz w:val="20"/>
                <w:szCs w:val="20"/>
              </w:rPr>
              <w:t>Baik</w:t>
            </w:r>
          </w:p>
        </w:tc>
        <w:tc>
          <w:tcPr>
            <w:tcW w:w="2162" w:type="dxa"/>
          </w:tcPr>
          <w:p w:rsidR="00C83DC0" w:rsidRPr="00BD1CE2" w:rsidRDefault="00C83DC0" w:rsidP="009F68FB">
            <w:pPr>
              <w:ind w:left="224"/>
              <w:contextualSpacing/>
              <w:rPr>
                <w:bCs/>
                <w:sz w:val="20"/>
                <w:szCs w:val="20"/>
              </w:rPr>
            </w:pPr>
            <w:r>
              <w:rPr>
                <w:bCs/>
                <w:sz w:val="20"/>
                <w:szCs w:val="20"/>
              </w:rPr>
              <w:t>0</w:t>
            </w:r>
          </w:p>
        </w:tc>
      </w:tr>
      <w:tr w:rsidR="00C83DC0" w:rsidRPr="00BD1CE2" w:rsidTr="0001619E">
        <w:trPr>
          <w:trHeight w:val="250"/>
        </w:trPr>
        <w:tc>
          <w:tcPr>
            <w:tcW w:w="1260" w:type="dxa"/>
          </w:tcPr>
          <w:p w:rsidR="00C83DC0" w:rsidRPr="00BD1CE2" w:rsidRDefault="00C83DC0" w:rsidP="009F68FB">
            <w:pPr>
              <w:ind w:left="224"/>
              <w:contextualSpacing/>
              <w:rPr>
                <w:bCs/>
                <w:sz w:val="20"/>
                <w:szCs w:val="20"/>
              </w:rPr>
            </w:pPr>
            <w:r w:rsidRPr="00BD1CE2">
              <w:rPr>
                <w:bCs/>
                <w:sz w:val="20"/>
                <w:szCs w:val="20"/>
              </w:rPr>
              <w:t>3</w:t>
            </w:r>
          </w:p>
        </w:tc>
        <w:tc>
          <w:tcPr>
            <w:tcW w:w="3238" w:type="dxa"/>
          </w:tcPr>
          <w:p w:rsidR="00C83DC0" w:rsidRPr="00BD1CE2" w:rsidRDefault="00C83DC0" w:rsidP="009F68FB">
            <w:pPr>
              <w:ind w:left="224"/>
              <w:contextualSpacing/>
              <w:rPr>
                <w:b/>
                <w:sz w:val="20"/>
                <w:szCs w:val="20"/>
              </w:rPr>
            </w:pPr>
            <w:r w:rsidRPr="00BD1CE2">
              <w:rPr>
                <w:rFonts w:eastAsia="Times New Roman"/>
                <w:sz w:val="20"/>
                <w:szCs w:val="20"/>
              </w:rPr>
              <w:t xml:space="preserve">Cukup </w:t>
            </w:r>
          </w:p>
        </w:tc>
        <w:tc>
          <w:tcPr>
            <w:tcW w:w="2162" w:type="dxa"/>
          </w:tcPr>
          <w:p w:rsidR="00C83DC0" w:rsidRPr="00BD1CE2" w:rsidRDefault="00916BDF" w:rsidP="009F68FB">
            <w:pPr>
              <w:ind w:left="224"/>
              <w:contextualSpacing/>
              <w:rPr>
                <w:bCs/>
                <w:sz w:val="20"/>
                <w:szCs w:val="20"/>
              </w:rPr>
            </w:pPr>
            <w:r>
              <w:rPr>
                <w:bCs/>
                <w:sz w:val="20"/>
                <w:szCs w:val="20"/>
              </w:rPr>
              <w:t>1</w:t>
            </w:r>
          </w:p>
        </w:tc>
      </w:tr>
      <w:tr w:rsidR="00C83DC0" w:rsidRPr="00BD1CE2" w:rsidTr="0001619E">
        <w:trPr>
          <w:trHeight w:val="372"/>
        </w:trPr>
        <w:tc>
          <w:tcPr>
            <w:tcW w:w="1260" w:type="dxa"/>
          </w:tcPr>
          <w:p w:rsidR="00C83DC0" w:rsidRPr="00BD1CE2" w:rsidRDefault="00C83DC0" w:rsidP="009F68FB">
            <w:pPr>
              <w:ind w:left="224"/>
              <w:contextualSpacing/>
              <w:rPr>
                <w:bCs/>
                <w:sz w:val="20"/>
                <w:szCs w:val="20"/>
              </w:rPr>
            </w:pPr>
            <w:r w:rsidRPr="00BD1CE2">
              <w:rPr>
                <w:bCs/>
                <w:sz w:val="20"/>
                <w:szCs w:val="20"/>
              </w:rPr>
              <w:t>2</w:t>
            </w:r>
          </w:p>
        </w:tc>
        <w:tc>
          <w:tcPr>
            <w:tcW w:w="3238" w:type="dxa"/>
          </w:tcPr>
          <w:p w:rsidR="00C83DC0" w:rsidRPr="00BD1CE2" w:rsidRDefault="00C83DC0" w:rsidP="009F68FB">
            <w:pPr>
              <w:ind w:left="224"/>
              <w:contextualSpacing/>
              <w:rPr>
                <w:b/>
                <w:sz w:val="20"/>
                <w:szCs w:val="20"/>
              </w:rPr>
            </w:pPr>
            <w:r w:rsidRPr="00BD1CE2">
              <w:rPr>
                <w:rFonts w:eastAsia="Times New Roman"/>
                <w:sz w:val="20"/>
                <w:szCs w:val="20"/>
              </w:rPr>
              <w:t>Kurang</w:t>
            </w:r>
          </w:p>
        </w:tc>
        <w:tc>
          <w:tcPr>
            <w:tcW w:w="2162" w:type="dxa"/>
          </w:tcPr>
          <w:p w:rsidR="00C83DC0" w:rsidRPr="00BD1CE2" w:rsidRDefault="00C83DC0" w:rsidP="009F68FB">
            <w:pPr>
              <w:ind w:left="224"/>
              <w:contextualSpacing/>
              <w:rPr>
                <w:bCs/>
                <w:sz w:val="20"/>
                <w:szCs w:val="20"/>
              </w:rPr>
            </w:pPr>
            <w:r>
              <w:rPr>
                <w:bCs/>
                <w:sz w:val="20"/>
                <w:szCs w:val="20"/>
              </w:rPr>
              <w:t>1</w:t>
            </w:r>
            <w:r w:rsidR="00916BDF">
              <w:rPr>
                <w:bCs/>
                <w:sz w:val="20"/>
                <w:szCs w:val="20"/>
              </w:rPr>
              <w:t>8</w:t>
            </w:r>
          </w:p>
        </w:tc>
      </w:tr>
      <w:tr w:rsidR="00C83DC0" w:rsidRPr="00BD1CE2" w:rsidTr="0001619E">
        <w:trPr>
          <w:trHeight w:val="372"/>
        </w:trPr>
        <w:tc>
          <w:tcPr>
            <w:tcW w:w="1260" w:type="dxa"/>
          </w:tcPr>
          <w:p w:rsidR="00C83DC0" w:rsidRPr="00BD1CE2" w:rsidRDefault="00C83DC0" w:rsidP="009F68FB">
            <w:pPr>
              <w:ind w:left="224"/>
              <w:contextualSpacing/>
              <w:rPr>
                <w:bCs/>
                <w:sz w:val="20"/>
                <w:szCs w:val="20"/>
              </w:rPr>
            </w:pPr>
            <w:r w:rsidRPr="00BD1CE2">
              <w:rPr>
                <w:bCs/>
                <w:sz w:val="20"/>
                <w:szCs w:val="20"/>
              </w:rPr>
              <w:t>1</w:t>
            </w:r>
          </w:p>
        </w:tc>
        <w:tc>
          <w:tcPr>
            <w:tcW w:w="3238" w:type="dxa"/>
          </w:tcPr>
          <w:p w:rsidR="00C83DC0" w:rsidRPr="00BD1CE2" w:rsidRDefault="00C83DC0" w:rsidP="009F68FB">
            <w:pPr>
              <w:ind w:left="224"/>
              <w:contextualSpacing/>
              <w:rPr>
                <w:b/>
                <w:sz w:val="20"/>
                <w:szCs w:val="20"/>
              </w:rPr>
            </w:pPr>
            <w:r w:rsidRPr="00BD1CE2">
              <w:rPr>
                <w:rFonts w:eastAsia="Times New Roman"/>
                <w:sz w:val="20"/>
                <w:szCs w:val="20"/>
              </w:rPr>
              <w:t>Tidak Baik</w:t>
            </w:r>
          </w:p>
        </w:tc>
        <w:tc>
          <w:tcPr>
            <w:tcW w:w="2162" w:type="dxa"/>
          </w:tcPr>
          <w:p w:rsidR="00C83DC0" w:rsidRPr="00BD1CE2" w:rsidRDefault="00916BDF" w:rsidP="009F68FB">
            <w:pPr>
              <w:ind w:left="224"/>
              <w:contextualSpacing/>
              <w:rPr>
                <w:bCs/>
                <w:sz w:val="20"/>
                <w:szCs w:val="20"/>
              </w:rPr>
            </w:pPr>
            <w:r>
              <w:rPr>
                <w:bCs/>
                <w:sz w:val="20"/>
                <w:szCs w:val="20"/>
              </w:rPr>
              <w:t>21</w:t>
            </w:r>
          </w:p>
        </w:tc>
      </w:tr>
      <w:tr w:rsidR="00C83DC0" w:rsidRPr="00BD1CE2" w:rsidTr="0001619E">
        <w:trPr>
          <w:trHeight w:val="266"/>
        </w:trPr>
        <w:tc>
          <w:tcPr>
            <w:tcW w:w="4498" w:type="dxa"/>
            <w:gridSpan w:val="2"/>
          </w:tcPr>
          <w:p w:rsidR="00C83DC0" w:rsidRPr="00BD1CE2" w:rsidRDefault="00C83DC0" w:rsidP="009F68FB">
            <w:pPr>
              <w:contextualSpacing/>
              <w:jc w:val="center"/>
              <w:rPr>
                <w:b/>
                <w:sz w:val="20"/>
                <w:szCs w:val="20"/>
              </w:rPr>
            </w:pPr>
            <w:r w:rsidRPr="00BD1CE2">
              <w:rPr>
                <w:rFonts w:eastAsia="Times New Roman"/>
                <w:b/>
                <w:bCs/>
                <w:sz w:val="20"/>
                <w:szCs w:val="20"/>
              </w:rPr>
              <w:t>Jumlah Responden</w:t>
            </w:r>
          </w:p>
        </w:tc>
        <w:tc>
          <w:tcPr>
            <w:tcW w:w="2162" w:type="dxa"/>
          </w:tcPr>
          <w:p w:rsidR="00C83DC0" w:rsidRPr="00BD1CE2" w:rsidRDefault="00C83DC0" w:rsidP="009F68FB">
            <w:pPr>
              <w:contextualSpacing/>
              <w:jc w:val="center"/>
              <w:rPr>
                <w:b/>
                <w:sz w:val="20"/>
                <w:szCs w:val="20"/>
              </w:rPr>
            </w:pPr>
            <w:r>
              <w:rPr>
                <w:b/>
                <w:sz w:val="20"/>
                <w:szCs w:val="20"/>
              </w:rPr>
              <w:t>40</w:t>
            </w:r>
          </w:p>
        </w:tc>
      </w:tr>
      <w:tr w:rsidR="00C83DC0" w:rsidRPr="00BD1CE2" w:rsidTr="0001619E">
        <w:trPr>
          <w:trHeight w:val="372"/>
        </w:trPr>
        <w:tc>
          <w:tcPr>
            <w:tcW w:w="4498" w:type="dxa"/>
            <w:gridSpan w:val="2"/>
          </w:tcPr>
          <w:p w:rsidR="00C83DC0" w:rsidRPr="00BD1CE2" w:rsidRDefault="00C83DC0" w:rsidP="009F68FB">
            <w:pPr>
              <w:contextualSpacing/>
              <w:jc w:val="center"/>
              <w:rPr>
                <w:b/>
                <w:iCs/>
                <w:sz w:val="20"/>
                <w:szCs w:val="20"/>
              </w:rPr>
            </w:pPr>
            <w:r w:rsidRPr="00BD1CE2">
              <w:rPr>
                <w:rFonts w:eastAsia="Times New Roman"/>
                <w:b/>
                <w:bCs/>
                <w:iCs/>
                <w:sz w:val="20"/>
                <w:szCs w:val="20"/>
              </w:rPr>
              <w:t>T x Pn</w:t>
            </w:r>
          </w:p>
        </w:tc>
        <w:tc>
          <w:tcPr>
            <w:tcW w:w="2162" w:type="dxa"/>
          </w:tcPr>
          <w:p w:rsidR="00C83DC0" w:rsidRPr="00BD1CE2" w:rsidRDefault="00916BDF" w:rsidP="009F68FB">
            <w:pPr>
              <w:contextualSpacing/>
              <w:jc w:val="center"/>
              <w:rPr>
                <w:b/>
                <w:sz w:val="20"/>
                <w:szCs w:val="20"/>
              </w:rPr>
            </w:pPr>
            <w:r>
              <w:rPr>
                <w:b/>
                <w:sz w:val="20"/>
                <w:szCs w:val="20"/>
              </w:rPr>
              <w:t>60</w:t>
            </w:r>
          </w:p>
        </w:tc>
      </w:tr>
    </w:tbl>
    <w:p w:rsidR="00C83DC0" w:rsidRDefault="00C83DC0" w:rsidP="0001619E">
      <w:pPr>
        <w:spacing w:line="360" w:lineRule="auto"/>
        <w:ind w:left="720" w:firstLine="720"/>
        <w:jc w:val="both"/>
        <w:rPr>
          <w:i/>
          <w:sz w:val="24"/>
          <w:szCs w:val="24"/>
        </w:rPr>
      </w:pPr>
      <w:r>
        <w:rPr>
          <w:i/>
          <w:iCs/>
          <w:sz w:val="18"/>
          <w:szCs w:val="28"/>
        </w:rPr>
        <w:t>Sumber : Hasil Analisis 2022</w:t>
      </w:r>
      <w:r w:rsidRPr="009F2CD7">
        <w:rPr>
          <w:i/>
          <w:sz w:val="24"/>
          <w:szCs w:val="24"/>
        </w:rPr>
        <w:tab/>
      </w:r>
    </w:p>
    <w:p w:rsidR="0001619E" w:rsidRDefault="0001619E" w:rsidP="0001619E">
      <w:pPr>
        <w:spacing w:line="360" w:lineRule="auto"/>
        <w:ind w:left="3150" w:hanging="1710"/>
        <w:rPr>
          <w:iCs/>
          <w:szCs w:val="28"/>
        </w:rPr>
      </w:pPr>
      <w:r>
        <w:rPr>
          <w:iCs/>
          <w:szCs w:val="28"/>
        </w:rPr>
        <w:t>Skor Penilaian = (T</w:t>
      </w:r>
      <w:r w:rsidRPr="00BE661D">
        <w:rPr>
          <w:iCs/>
          <w:szCs w:val="28"/>
          <w:vertAlign w:val="subscript"/>
        </w:rPr>
        <w:t>1</w:t>
      </w:r>
      <w:r>
        <w:rPr>
          <w:iCs/>
          <w:szCs w:val="28"/>
        </w:rPr>
        <w:t xml:space="preserve"> X Pn</w:t>
      </w:r>
      <w:r w:rsidRPr="00BE661D">
        <w:rPr>
          <w:iCs/>
          <w:szCs w:val="28"/>
          <w:vertAlign w:val="subscript"/>
        </w:rPr>
        <w:t>1</w:t>
      </w:r>
      <w:r>
        <w:rPr>
          <w:iCs/>
          <w:szCs w:val="28"/>
        </w:rPr>
        <w:t>) + (T</w:t>
      </w:r>
      <w:r>
        <w:rPr>
          <w:iCs/>
          <w:szCs w:val="28"/>
          <w:vertAlign w:val="subscript"/>
        </w:rPr>
        <w:t>2</w:t>
      </w:r>
      <w:r>
        <w:rPr>
          <w:iCs/>
          <w:szCs w:val="28"/>
        </w:rPr>
        <w:t xml:space="preserve"> X Pn</w:t>
      </w:r>
      <w:r>
        <w:rPr>
          <w:iCs/>
          <w:szCs w:val="28"/>
          <w:vertAlign w:val="subscript"/>
        </w:rPr>
        <w:t>2</w:t>
      </w:r>
      <w:r>
        <w:rPr>
          <w:iCs/>
          <w:szCs w:val="28"/>
        </w:rPr>
        <w:t>) + (T</w:t>
      </w:r>
      <w:r>
        <w:rPr>
          <w:iCs/>
          <w:szCs w:val="28"/>
          <w:vertAlign w:val="subscript"/>
        </w:rPr>
        <w:t>3</w:t>
      </w:r>
      <w:r>
        <w:rPr>
          <w:iCs/>
          <w:szCs w:val="28"/>
        </w:rPr>
        <w:t xml:space="preserve"> X Pn</w:t>
      </w:r>
      <w:r>
        <w:rPr>
          <w:iCs/>
          <w:szCs w:val="28"/>
          <w:vertAlign w:val="subscript"/>
        </w:rPr>
        <w:t>3</w:t>
      </w:r>
      <w:r>
        <w:rPr>
          <w:iCs/>
          <w:szCs w:val="28"/>
        </w:rPr>
        <w:t>) + (T</w:t>
      </w:r>
      <w:r>
        <w:rPr>
          <w:iCs/>
          <w:szCs w:val="28"/>
          <w:vertAlign w:val="subscript"/>
        </w:rPr>
        <w:t>4</w:t>
      </w:r>
      <w:r>
        <w:rPr>
          <w:iCs/>
          <w:szCs w:val="28"/>
        </w:rPr>
        <w:t xml:space="preserve"> X Pn</w:t>
      </w:r>
      <w:r>
        <w:rPr>
          <w:iCs/>
          <w:szCs w:val="28"/>
          <w:vertAlign w:val="subscript"/>
        </w:rPr>
        <w:t>4</w:t>
      </w:r>
      <w:r>
        <w:rPr>
          <w:iCs/>
          <w:szCs w:val="28"/>
        </w:rPr>
        <w:t>) + (T</w:t>
      </w:r>
      <w:r>
        <w:rPr>
          <w:iCs/>
          <w:szCs w:val="28"/>
          <w:vertAlign w:val="subscript"/>
        </w:rPr>
        <w:t>5</w:t>
      </w:r>
      <w:r>
        <w:rPr>
          <w:iCs/>
          <w:szCs w:val="28"/>
        </w:rPr>
        <w:t xml:space="preserve"> X Pn</w:t>
      </w:r>
      <w:r>
        <w:rPr>
          <w:iCs/>
          <w:szCs w:val="28"/>
          <w:vertAlign w:val="subscript"/>
        </w:rPr>
        <w:t>5</w:t>
      </w:r>
      <w:r>
        <w:rPr>
          <w:iCs/>
          <w:szCs w:val="28"/>
        </w:rPr>
        <w:t>)</w:t>
      </w:r>
    </w:p>
    <w:p w:rsidR="0001619E" w:rsidRDefault="0001619E" w:rsidP="0001619E">
      <w:pPr>
        <w:spacing w:line="360" w:lineRule="auto"/>
        <w:ind w:left="3150" w:hanging="270"/>
        <w:rPr>
          <w:iCs/>
          <w:szCs w:val="28"/>
        </w:rPr>
      </w:pPr>
      <w:r>
        <w:rPr>
          <w:iCs/>
          <w:szCs w:val="28"/>
        </w:rPr>
        <w:t>= (21 X 1) + (18 X 2) + (1 X 3) + (0 X 4) + (0 X 5)</w:t>
      </w:r>
    </w:p>
    <w:p w:rsidR="00C83DC0" w:rsidRPr="0001619E" w:rsidRDefault="0001619E" w:rsidP="0001619E">
      <w:pPr>
        <w:spacing w:line="360" w:lineRule="auto"/>
        <w:ind w:left="3150" w:hanging="270"/>
        <w:rPr>
          <w:iCs/>
          <w:szCs w:val="28"/>
        </w:rPr>
      </w:pPr>
      <w:r>
        <w:rPr>
          <w:iCs/>
          <w:szCs w:val="28"/>
        </w:rPr>
        <w:t>= 60</w:t>
      </w:r>
    </w:p>
    <w:p w:rsidR="00C83DC0" w:rsidRPr="00BD1CE2" w:rsidRDefault="00C83DC0" w:rsidP="009F68FB">
      <w:pPr>
        <w:spacing w:line="360" w:lineRule="auto"/>
        <w:ind w:left="810"/>
        <w:jc w:val="both"/>
      </w:pPr>
      <w:r>
        <w:t xml:space="preserve">b. </w:t>
      </w:r>
      <w:bookmarkStart w:id="255" w:name="_Toc47727581"/>
      <w:r w:rsidRPr="00BD1CE2">
        <w:t>Informasi gangguan perjalan kapal</w:t>
      </w:r>
      <w:bookmarkEnd w:id="255"/>
    </w:p>
    <w:p w:rsidR="00C83DC0" w:rsidRPr="00BD1CE2" w:rsidRDefault="00C83DC0" w:rsidP="009F68FB">
      <w:pPr>
        <w:spacing w:line="360" w:lineRule="auto"/>
        <w:ind w:left="1080" w:firstLine="720"/>
        <w:jc w:val="both"/>
      </w:pPr>
      <w:r w:rsidRPr="00BD1CE2">
        <w:t xml:space="preserve">Terkait dengan aspek kemudahan/keterjangkauan maka pihak pengelola pelabuhan harus menyediakan fasilitas </w:t>
      </w:r>
      <w:r w:rsidRPr="00101500">
        <w:t>Informasi gangguan perjalan kapal</w:t>
      </w:r>
      <w:r w:rsidRPr="00BD1CE2">
        <w:t xml:space="preserve"> di pelabuhan yang </w:t>
      </w:r>
      <w:r w:rsidRPr="00BD1CE2">
        <w:rPr>
          <w:szCs w:val="18"/>
        </w:rPr>
        <w:t>berfungsi untuk menginformasikan kepada penumpang  jika terjadi gangguan seperti keterlambatan kapal atau kecelakaan</w:t>
      </w:r>
      <w:r w:rsidRPr="00BD1CE2">
        <w:t>. Informasi gangguan kapal akan disampaikan apabila terjadi gangguan kapal karena faktor tertentu salah satunya karena faktor cuaca baik sehingga mengganggu keberangkatan maupun kedatangan kapal.</w:t>
      </w:r>
    </w:p>
    <w:p w:rsidR="00C83DC0" w:rsidRPr="00E163BF" w:rsidRDefault="00C83DC0" w:rsidP="00C83DC0">
      <w:pPr>
        <w:rPr>
          <w:lang w:val="sv-SE"/>
        </w:rPr>
      </w:pPr>
    </w:p>
    <w:p w:rsidR="00C83DC0" w:rsidRPr="00E163BF" w:rsidRDefault="00C83DC0" w:rsidP="00C83DC0">
      <w:pPr>
        <w:pStyle w:val="Caption"/>
        <w:keepNext/>
        <w:jc w:val="center"/>
        <w:rPr>
          <w:b w:val="0"/>
          <w:color w:val="auto"/>
          <w:sz w:val="22"/>
        </w:rPr>
      </w:pPr>
      <w:bookmarkStart w:id="256" w:name="_Toc108670817"/>
      <w:bookmarkStart w:id="257" w:name="_Toc109165274"/>
      <w:bookmarkStart w:id="258" w:name="_Toc110965667"/>
      <w:r w:rsidRPr="00E163BF">
        <w:rPr>
          <w:b w:val="0"/>
          <w:color w:val="auto"/>
          <w:sz w:val="22"/>
        </w:rPr>
        <w:t xml:space="preserve">Tabel V. </w:t>
      </w:r>
      <w:r w:rsidRPr="00E163BF">
        <w:rPr>
          <w:b w:val="0"/>
          <w:color w:val="auto"/>
          <w:sz w:val="22"/>
        </w:rPr>
        <w:fldChar w:fldCharType="begin"/>
      </w:r>
      <w:r w:rsidRPr="00E163BF">
        <w:rPr>
          <w:b w:val="0"/>
          <w:color w:val="auto"/>
          <w:sz w:val="22"/>
        </w:rPr>
        <w:instrText xml:space="preserve"> SEQ Tabel_V. \* ARABIC </w:instrText>
      </w:r>
      <w:r w:rsidRPr="00E163BF">
        <w:rPr>
          <w:b w:val="0"/>
          <w:color w:val="auto"/>
          <w:sz w:val="22"/>
        </w:rPr>
        <w:fldChar w:fldCharType="separate"/>
      </w:r>
      <w:r w:rsidR="00163B1B">
        <w:rPr>
          <w:b w:val="0"/>
          <w:noProof/>
          <w:color w:val="auto"/>
          <w:sz w:val="22"/>
        </w:rPr>
        <w:t>25</w:t>
      </w:r>
      <w:r w:rsidRPr="00E163BF">
        <w:rPr>
          <w:b w:val="0"/>
          <w:color w:val="auto"/>
          <w:sz w:val="22"/>
        </w:rPr>
        <w:fldChar w:fldCharType="end"/>
      </w:r>
      <w:r w:rsidRPr="00E163BF">
        <w:rPr>
          <w:b w:val="0"/>
          <w:color w:val="auto"/>
          <w:sz w:val="22"/>
        </w:rPr>
        <w:t xml:space="preserve"> Pelayanan Informasi Gannguan Perjalanan Kapal</w:t>
      </w:r>
      <w:bookmarkEnd w:id="256"/>
      <w:bookmarkEnd w:id="257"/>
      <w:bookmarkEnd w:id="258"/>
    </w:p>
    <w:tbl>
      <w:tblPr>
        <w:tblStyle w:val="TableGrid1"/>
        <w:tblW w:w="7140" w:type="dxa"/>
        <w:tblInd w:w="918" w:type="dxa"/>
        <w:tblLook w:val="04A0" w:firstRow="1" w:lastRow="0" w:firstColumn="1" w:lastColumn="0" w:noHBand="0" w:noVBand="1"/>
      </w:tblPr>
      <w:tblGrid>
        <w:gridCol w:w="1329"/>
        <w:gridCol w:w="1698"/>
        <w:gridCol w:w="1390"/>
        <w:gridCol w:w="1257"/>
        <w:gridCol w:w="1466"/>
      </w:tblGrid>
      <w:tr w:rsidR="0001619E" w:rsidRPr="00BD1CE2" w:rsidTr="0001619E">
        <w:tc>
          <w:tcPr>
            <w:tcW w:w="1329" w:type="dxa"/>
            <w:shd w:val="clear" w:color="auto" w:fill="4F81BD" w:themeFill="accent1"/>
          </w:tcPr>
          <w:p w:rsidR="0001619E" w:rsidRPr="00BD1CE2" w:rsidRDefault="0001619E" w:rsidP="009F68FB">
            <w:pPr>
              <w:jc w:val="center"/>
              <w:rPr>
                <w:b/>
                <w:sz w:val="20"/>
                <w:szCs w:val="20"/>
                <w:lang w:val="en-SG"/>
              </w:rPr>
            </w:pPr>
            <w:r w:rsidRPr="00BD1CE2">
              <w:rPr>
                <w:b/>
                <w:sz w:val="20"/>
                <w:szCs w:val="20"/>
              </w:rPr>
              <w:t>Tolak ukur</w:t>
            </w:r>
          </w:p>
        </w:tc>
        <w:tc>
          <w:tcPr>
            <w:tcW w:w="1698" w:type="dxa"/>
            <w:shd w:val="clear" w:color="auto" w:fill="4F81BD" w:themeFill="accent1"/>
          </w:tcPr>
          <w:p w:rsidR="0001619E" w:rsidRPr="00BD1CE2" w:rsidRDefault="0001619E" w:rsidP="009F68FB">
            <w:pPr>
              <w:jc w:val="center"/>
              <w:rPr>
                <w:b/>
                <w:sz w:val="20"/>
                <w:szCs w:val="20"/>
                <w:lang w:val="en-SG"/>
              </w:rPr>
            </w:pPr>
            <w:r w:rsidRPr="00BD1CE2">
              <w:rPr>
                <w:b/>
                <w:sz w:val="20"/>
                <w:szCs w:val="20"/>
              </w:rPr>
              <w:t>Uraian</w:t>
            </w:r>
          </w:p>
        </w:tc>
        <w:tc>
          <w:tcPr>
            <w:tcW w:w="1390" w:type="dxa"/>
            <w:shd w:val="clear" w:color="auto" w:fill="4F81BD" w:themeFill="accent1"/>
          </w:tcPr>
          <w:p w:rsidR="0001619E" w:rsidRPr="00BD1CE2" w:rsidRDefault="0001619E" w:rsidP="009F68FB">
            <w:pPr>
              <w:jc w:val="center"/>
              <w:rPr>
                <w:b/>
                <w:sz w:val="20"/>
                <w:szCs w:val="20"/>
                <w:lang w:val="en-SG"/>
              </w:rPr>
            </w:pPr>
            <w:r w:rsidRPr="00BD1CE2">
              <w:rPr>
                <w:b/>
                <w:sz w:val="20"/>
                <w:szCs w:val="20"/>
              </w:rPr>
              <w:t>Indikator</w:t>
            </w:r>
          </w:p>
        </w:tc>
        <w:tc>
          <w:tcPr>
            <w:tcW w:w="1257" w:type="dxa"/>
            <w:shd w:val="clear" w:color="auto" w:fill="4F81BD" w:themeFill="accent1"/>
          </w:tcPr>
          <w:p w:rsidR="0001619E" w:rsidRPr="00BD1CE2" w:rsidRDefault="0001619E" w:rsidP="009F68FB">
            <w:pPr>
              <w:jc w:val="center"/>
              <w:rPr>
                <w:b/>
                <w:sz w:val="20"/>
                <w:szCs w:val="20"/>
                <w:lang w:val="en-SG"/>
              </w:rPr>
            </w:pPr>
            <w:r w:rsidRPr="00BD1CE2">
              <w:rPr>
                <w:b/>
                <w:sz w:val="20"/>
                <w:szCs w:val="20"/>
              </w:rPr>
              <w:t>Jenis Pelayanan</w:t>
            </w:r>
          </w:p>
        </w:tc>
        <w:tc>
          <w:tcPr>
            <w:tcW w:w="1466" w:type="dxa"/>
            <w:shd w:val="clear" w:color="auto" w:fill="4F81BD" w:themeFill="accent1"/>
          </w:tcPr>
          <w:p w:rsidR="0001619E" w:rsidRPr="00BD1CE2" w:rsidRDefault="0001619E" w:rsidP="009F68FB">
            <w:pPr>
              <w:jc w:val="center"/>
              <w:rPr>
                <w:b/>
                <w:sz w:val="20"/>
                <w:szCs w:val="20"/>
                <w:lang w:val="en-SG"/>
              </w:rPr>
            </w:pPr>
            <w:r w:rsidRPr="00BD1CE2">
              <w:rPr>
                <w:b/>
                <w:sz w:val="20"/>
                <w:szCs w:val="20"/>
              </w:rPr>
              <w:t>Keterangan</w:t>
            </w:r>
          </w:p>
        </w:tc>
      </w:tr>
      <w:tr w:rsidR="0001619E" w:rsidRPr="00BD1CE2" w:rsidTr="0001619E">
        <w:tc>
          <w:tcPr>
            <w:tcW w:w="1329" w:type="dxa"/>
          </w:tcPr>
          <w:p w:rsidR="0001619E" w:rsidRPr="00BD1CE2" w:rsidRDefault="0001619E" w:rsidP="009F68FB">
            <w:pPr>
              <w:spacing w:line="276" w:lineRule="auto"/>
              <w:rPr>
                <w:sz w:val="20"/>
                <w:szCs w:val="20"/>
              </w:rPr>
            </w:pPr>
          </w:p>
          <w:p w:rsidR="0001619E" w:rsidRPr="00BD1CE2" w:rsidRDefault="0001619E" w:rsidP="009F68FB">
            <w:pPr>
              <w:spacing w:line="276" w:lineRule="auto"/>
              <w:rPr>
                <w:sz w:val="20"/>
                <w:szCs w:val="20"/>
                <w:lang w:val="en-US"/>
              </w:rPr>
            </w:pPr>
            <w:r w:rsidRPr="00BD1CE2">
              <w:rPr>
                <w:sz w:val="20"/>
                <w:szCs w:val="20"/>
              </w:rPr>
              <w:t>Informasi di umumkan maksimal 10 menit setelah terjadi gangguan</w:t>
            </w:r>
          </w:p>
        </w:tc>
        <w:tc>
          <w:tcPr>
            <w:tcW w:w="1698" w:type="dxa"/>
          </w:tcPr>
          <w:p w:rsidR="0001619E" w:rsidRPr="00BD1CE2" w:rsidRDefault="0001619E" w:rsidP="009F68FB">
            <w:pPr>
              <w:spacing w:line="276" w:lineRule="auto"/>
              <w:rPr>
                <w:sz w:val="20"/>
                <w:szCs w:val="20"/>
                <w:lang w:val="en-US"/>
              </w:rPr>
            </w:pPr>
          </w:p>
          <w:p w:rsidR="0001619E" w:rsidRPr="00BD1CE2" w:rsidRDefault="0001619E" w:rsidP="009F68FB">
            <w:pPr>
              <w:spacing w:line="276" w:lineRule="auto"/>
              <w:rPr>
                <w:sz w:val="20"/>
                <w:szCs w:val="20"/>
                <w:lang w:val="en-US"/>
              </w:rPr>
            </w:pPr>
          </w:p>
          <w:p w:rsidR="0001619E" w:rsidRPr="00BD1CE2" w:rsidRDefault="0001619E" w:rsidP="009F68FB">
            <w:pPr>
              <w:spacing w:line="276" w:lineRule="auto"/>
              <w:rPr>
                <w:sz w:val="20"/>
                <w:szCs w:val="20"/>
                <w:lang w:val="en-US"/>
              </w:rPr>
            </w:pPr>
            <w:r w:rsidRPr="00BD1CE2">
              <w:rPr>
                <w:sz w:val="20"/>
                <w:szCs w:val="20"/>
                <w:lang w:val="en-US"/>
              </w:rPr>
              <w:t>Pe</w:t>
            </w:r>
            <w:r w:rsidRPr="00BD1CE2">
              <w:rPr>
                <w:sz w:val="20"/>
                <w:szCs w:val="20"/>
              </w:rPr>
              <w:t>m</w:t>
            </w:r>
            <w:r w:rsidRPr="00BD1CE2">
              <w:rPr>
                <w:sz w:val="20"/>
                <w:szCs w:val="20"/>
                <w:lang w:val="en-US"/>
              </w:rPr>
              <w:t>berian informasi jika terjadi gangguan perjalanan kapal</w:t>
            </w:r>
          </w:p>
        </w:tc>
        <w:tc>
          <w:tcPr>
            <w:tcW w:w="1390" w:type="dxa"/>
          </w:tcPr>
          <w:p w:rsidR="0001619E" w:rsidRPr="00917AB5" w:rsidRDefault="0001619E" w:rsidP="009F68FB">
            <w:pPr>
              <w:spacing w:line="276" w:lineRule="auto"/>
              <w:rPr>
                <w:sz w:val="20"/>
                <w:szCs w:val="20"/>
                <w:lang w:val="en-US"/>
              </w:rPr>
            </w:pPr>
          </w:p>
          <w:p w:rsidR="0001619E" w:rsidRPr="00BD1CE2" w:rsidRDefault="0001619E" w:rsidP="009C387E">
            <w:pPr>
              <w:pStyle w:val="ListParagraph"/>
              <w:widowControl/>
              <w:numPr>
                <w:ilvl w:val="0"/>
                <w:numId w:val="31"/>
              </w:numPr>
              <w:autoSpaceDE/>
              <w:autoSpaceDN/>
              <w:spacing w:before="120" w:line="276" w:lineRule="auto"/>
              <w:ind w:left="296" w:hanging="284"/>
              <w:contextualSpacing/>
              <w:rPr>
                <w:sz w:val="20"/>
                <w:szCs w:val="20"/>
                <w:lang w:val="en-US"/>
              </w:rPr>
            </w:pPr>
            <w:r w:rsidRPr="00BD1CE2">
              <w:rPr>
                <w:sz w:val="20"/>
                <w:szCs w:val="20"/>
              </w:rPr>
              <w:t>W</w:t>
            </w:r>
            <w:r w:rsidRPr="00BD1CE2">
              <w:rPr>
                <w:sz w:val="20"/>
                <w:szCs w:val="20"/>
                <w:lang w:val="en-US"/>
              </w:rPr>
              <w:t>aktu</w:t>
            </w:r>
          </w:p>
          <w:p w:rsidR="0001619E" w:rsidRPr="00BD1CE2" w:rsidRDefault="0001619E" w:rsidP="009C387E">
            <w:pPr>
              <w:pStyle w:val="ListParagraph"/>
              <w:widowControl/>
              <w:numPr>
                <w:ilvl w:val="0"/>
                <w:numId w:val="31"/>
              </w:numPr>
              <w:autoSpaceDE/>
              <w:autoSpaceDN/>
              <w:spacing w:before="120" w:line="276" w:lineRule="auto"/>
              <w:ind w:left="296" w:hanging="284"/>
              <w:contextualSpacing/>
              <w:rPr>
                <w:sz w:val="20"/>
                <w:szCs w:val="20"/>
                <w:lang w:val="en-US"/>
              </w:rPr>
            </w:pPr>
            <w:r w:rsidRPr="00BD1CE2">
              <w:rPr>
                <w:sz w:val="20"/>
                <w:szCs w:val="20"/>
              </w:rPr>
              <w:t>Intensitas</w:t>
            </w:r>
          </w:p>
        </w:tc>
        <w:tc>
          <w:tcPr>
            <w:tcW w:w="1257" w:type="dxa"/>
          </w:tcPr>
          <w:p w:rsidR="0001619E" w:rsidRPr="00BD1CE2" w:rsidRDefault="0001619E" w:rsidP="009F68FB">
            <w:pPr>
              <w:rPr>
                <w:sz w:val="20"/>
                <w:szCs w:val="20"/>
              </w:rPr>
            </w:pPr>
          </w:p>
          <w:p w:rsidR="0001619E" w:rsidRPr="00BD1CE2" w:rsidRDefault="0001619E" w:rsidP="009F68FB">
            <w:pPr>
              <w:rPr>
                <w:b/>
                <w:sz w:val="20"/>
                <w:szCs w:val="20"/>
                <w:lang w:val="en-SG"/>
              </w:rPr>
            </w:pPr>
            <w:r w:rsidRPr="00BD1CE2">
              <w:rPr>
                <w:sz w:val="20"/>
                <w:szCs w:val="20"/>
              </w:rPr>
              <w:t>Informasi gangguan perjalanan kapal</w:t>
            </w:r>
          </w:p>
        </w:tc>
        <w:tc>
          <w:tcPr>
            <w:tcW w:w="1466" w:type="dxa"/>
          </w:tcPr>
          <w:p w:rsidR="0001619E" w:rsidRPr="00BD1CE2" w:rsidRDefault="0001619E" w:rsidP="009F68FB">
            <w:pPr>
              <w:rPr>
                <w:bCs/>
                <w:sz w:val="20"/>
                <w:szCs w:val="20"/>
              </w:rPr>
            </w:pPr>
            <w:r>
              <w:rPr>
                <w:bCs/>
                <w:sz w:val="20"/>
                <w:szCs w:val="20"/>
              </w:rPr>
              <w:t>Informasi terkait gangguan perjalanan akan diumumkan tidak menggunakan alat pengeras suara</w:t>
            </w:r>
          </w:p>
        </w:tc>
      </w:tr>
    </w:tbl>
    <w:p w:rsidR="00C83DC0" w:rsidRPr="00C62007" w:rsidRDefault="00C83DC0" w:rsidP="0001619E">
      <w:pPr>
        <w:ind w:left="360" w:firstLine="720"/>
        <w:rPr>
          <w:i/>
          <w:sz w:val="20"/>
          <w:szCs w:val="24"/>
        </w:rPr>
      </w:pPr>
      <w:r w:rsidRPr="00C62007">
        <w:rPr>
          <w:i/>
          <w:iCs/>
          <w:sz w:val="18"/>
          <w:szCs w:val="28"/>
        </w:rPr>
        <w:t>Sumber : Hasil Analisis 2022</w:t>
      </w:r>
    </w:p>
    <w:p w:rsidR="00C83DC0" w:rsidRDefault="00C83DC0" w:rsidP="00C83DC0"/>
    <w:p w:rsidR="00C83DC0" w:rsidRDefault="00C83DC0" w:rsidP="009F68FB">
      <w:pPr>
        <w:spacing w:line="360" w:lineRule="auto"/>
        <w:ind w:left="1080" w:firstLine="709"/>
        <w:jc w:val="both"/>
      </w:pPr>
      <w:r>
        <w:tab/>
        <w:t>Teknik analisis kuisioner yang digunakan untuk menghitung nilai dari fasilitas diatas yaitu dengan menggunakan skala likert. Berikut ini merupakan data yang didapat setelah melakukan survei kuisioner untuk para penumpang serta perhitungan untuk mendapat skor penilaian dengan formula responden (T) X dengan skor nilai (pn)</w:t>
      </w:r>
    </w:p>
    <w:p w:rsidR="00C83DC0" w:rsidRPr="00C1082E" w:rsidRDefault="00C83DC0" w:rsidP="00C83DC0">
      <w:pPr>
        <w:jc w:val="both"/>
      </w:pPr>
    </w:p>
    <w:p w:rsidR="00C83DC0" w:rsidRPr="00E163BF" w:rsidRDefault="0001619E" w:rsidP="0001619E">
      <w:pPr>
        <w:pStyle w:val="Caption"/>
        <w:keepNext/>
        <w:ind w:firstLine="720"/>
        <w:jc w:val="center"/>
        <w:rPr>
          <w:b w:val="0"/>
          <w:color w:val="auto"/>
          <w:sz w:val="22"/>
        </w:rPr>
      </w:pPr>
      <w:bookmarkStart w:id="259" w:name="_Toc108670818"/>
      <w:bookmarkStart w:id="260" w:name="_Toc109165275"/>
      <w:r>
        <w:rPr>
          <w:b w:val="0"/>
          <w:color w:val="auto"/>
          <w:sz w:val="22"/>
        </w:rPr>
        <w:t xml:space="preserve"> </w:t>
      </w:r>
      <w:bookmarkStart w:id="261" w:name="_Toc110965668"/>
      <w:r w:rsidR="00C83DC0" w:rsidRPr="00E163BF">
        <w:rPr>
          <w:b w:val="0"/>
          <w:color w:val="auto"/>
          <w:sz w:val="22"/>
        </w:rPr>
        <w:t xml:space="preserve">Tabel V. </w:t>
      </w:r>
      <w:r w:rsidR="00C83DC0" w:rsidRPr="00E163BF">
        <w:rPr>
          <w:b w:val="0"/>
          <w:color w:val="auto"/>
          <w:sz w:val="22"/>
        </w:rPr>
        <w:fldChar w:fldCharType="begin"/>
      </w:r>
      <w:r w:rsidR="00C83DC0" w:rsidRPr="00E163BF">
        <w:rPr>
          <w:b w:val="0"/>
          <w:color w:val="auto"/>
          <w:sz w:val="22"/>
        </w:rPr>
        <w:instrText xml:space="preserve"> SEQ Tabel_V. \* ARABIC </w:instrText>
      </w:r>
      <w:r w:rsidR="00C83DC0" w:rsidRPr="00E163BF">
        <w:rPr>
          <w:b w:val="0"/>
          <w:color w:val="auto"/>
          <w:sz w:val="22"/>
        </w:rPr>
        <w:fldChar w:fldCharType="separate"/>
      </w:r>
      <w:r w:rsidR="00163B1B">
        <w:rPr>
          <w:b w:val="0"/>
          <w:noProof/>
          <w:color w:val="auto"/>
          <w:sz w:val="22"/>
        </w:rPr>
        <w:t>26</w:t>
      </w:r>
      <w:r w:rsidR="00C83DC0" w:rsidRPr="00E163BF">
        <w:rPr>
          <w:b w:val="0"/>
          <w:color w:val="auto"/>
          <w:sz w:val="22"/>
        </w:rPr>
        <w:fldChar w:fldCharType="end"/>
      </w:r>
      <w:r w:rsidR="00C83DC0" w:rsidRPr="00E163BF">
        <w:rPr>
          <w:b w:val="0"/>
          <w:color w:val="auto"/>
          <w:sz w:val="22"/>
        </w:rPr>
        <w:t xml:space="preserve"> Hasil Survei Pelayanan Informasi Gangguan Perjalanan kapal</w:t>
      </w:r>
      <w:bookmarkEnd w:id="259"/>
      <w:bookmarkEnd w:id="260"/>
      <w:bookmarkEnd w:id="261"/>
    </w:p>
    <w:tbl>
      <w:tblPr>
        <w:tblStyle w:val="TableGrid1"/>
        <w:tblW w:w="6750" w:type="dxa"/>
        <w:tblInd w:w="1098" w:type="dxa"/>
        <w:tblLook w:val="04A0" w:firstRow="1" w:lastRow="0" w:firstColumn="1" w:lastColumn="0" w:noHBand="0" w:noVBand="1"/>
      </w:tblPr>
      <w:tblGrid>
        <w:gridCol w:w="1530"/>
        <w:gridCol w:w="3035"/>
        <w:gridCol w:w="2185"/>
      </w:tblGrid>
      <w:tr w:rsidR="00C83DC0" w:rsidRPr="00BD1CE2" w:rsidTr="0001619E">
        <w:trPr>
          <w:trHeight w:val="413"/>
        </w:trPr>
        <w:tc>
          <w:tcPr>
            <w:tcW w:w="1530" w:type="dxa"/>
            <w:shd w:val="clear" w:color="auto" w:fill="4F81BD" w:themeFill="accent1"/>
          </w:tcPr>
          <w:p w:rsidR="00C83DC0" w:rsidRPr="00BD1CE2" w:rsidRDefault="00C83DC0" w:rsidP="009F68FB">
            <w:pPr>
              <w:contextualSpacing/>
              <w:jc w:val="center"/>
              <w:rPr>
                <w:b/>
                <w:sz w:val="20"/>
                <w:szCs w:val="20"/>
              </w:rPr>
            </w:pPr>
            <w:r w:rsidRPr="00BD1CE2">
              <w:rPr>
                <w:b/>
                <w:sz w:val="20"/>
                <w:szCs w:val="20"/>
              </w:rPr>
              <w:t>Skor Nilai (Pn)</w:t>
            </w:r>
          </w:p>
        </w:tc>
        <w:tc>
          <w:tcPr>
            <w:tcW w:w="3035" w:type="dxa"/>
            <w:shd w:val="clear" w:color="auto" w:fill="4F81BD" w:themeFill="accent1"/>
          </w:tcPr>
          <w:p w:rsidR="00C83DC0" w:rsidRPr="00BD1CE2" w:rsidRDefault="00C83DC0" w:rsidP="009F68FB">
            <w:pPr>
              <w:contextualSpacing/>
              <w:jc w:val="center"/>
              <w:rPr>
                <w:b/>
                <w:sz w:val="20"/>
                <w:szCs w:val="20"/>
              </w:rPr>
            </w:pPr>
            <w:r w:rsidRPr="00BD1CE2">
              <w:rPr>
                <w:b/>
                <w:sz w:val="20"/>
                <w:szCs w:val="20"/>
              </w:rPr>
              <w:t>Penilaian</w:t>
            </w:r>
          </w:p>
        </w:tc>
        <w:tc>
          <w:tcPr>
            <w:tcW w:w="2185" w:type="dxa"/>
            <w:shd w:val="clear" w:color="auto" w:fill="4F81BD" w:themeFill="accent1"/>
          </w:tcPr>
          <w:p w:rsidR="00C83DC0" w:rsidRPr="00BD1CE2" w:rsidRDefault="00C83DC0" w:rsidP="009F68FB">
            <w:pPr>
              <w:contextualSpacing/>
              <w:jc w:val="center"/>
              <w:rPr>
                <w:b/>
                <w:sz w:val="20"/>
                <w:szCs w:val="20"/>
              </w:rPr>
            </w:pPr>
            <w:r w:rsidRPr="00BD1CE2">
              <w:rPr>
                <w:b/>
                <w:sz w:val="20"/>
                <w:szCs w:val="20"/>
              </w:rPr>
              <w:t>Responden (T)</w:t>
            </w:r>
          </w:p>
        </w:tc>
      </w:tr>
      <w:tr w:rsidR="00C83DC0" w:rsidRPr="00BD1CE2" w:rsidTr="0001619E">
        <w:trPr>
          <w:trHeight w:val="285"/>
        </w:trPr>
        <w:tc>
          <w:tcPr>
            <w:tcW w:w="1530" w:type="dxa"/>
          </w:tcPr>
          <w:p w:rsidR="00C83DC0" w:rsidRPr="00BD1CE2" w:rsidRDefault="00C83DC0" w:rsidP="009F68FB">
            <w:pPr>
              <w:ind w:left="252"/>
              <w:contextualSpacing/>
              <w:rPr>
                <w:bCs/>
                <w:sz w:val="20"/>
                <w:szCs w:val="20"/>
              </w:rPr>
            </w:pPr>
            <w:r w:rsidRPr="00BD1CE2">
              <w:rPr>
                <w:bCs/>
                <w:sz w:val="20"/>
                <w:szCs w:val="20"/>
              </w:rPr>
              <w:t>5</w:t>
            </w:r>
          </w:p>
        </w:tc>
        <w:tc>
          <w:tcPr>
            <w:tcW w:w="3035" w:type="dxa"/>
          </w:tcPr>
          <w:p w:rsidR="00C83DC0" w:rsidRPr="00BD1CE2" w:rsidRDefault="00C83DC0" w:rsidP="009F68FB">
            <w:pPr>
              <w:ind w:left="252"/>
              <w:contextualSpacing/>
              <w:rPr>
                <w:b/>
                <w:sz w:val="20"/>
                <w:szCs w:val="20"/>
              </w:rPr>
            </w:pPr>
            <w:r w:rsidRPr="00BD1CE2">
              <w:rPr>
                <w:rFonts w:eastAsia="Times New Roman"/>
                <w:sz w:val="20"/>
                <w:szCs w:val="20"/>
              </w:rPr>
              <w:t>Sangat Baik</w:t>
            </w:r>
          </w:p>
        </w:tc>
        <w:tc>
          <w:tcPr>
            <w:tcW w:w="2185" w:type="dxa"/>
          </w:tcPr>
          <w:p w:rsidR="00C83DC0" w:rsidRPr="00BD1CE2" w:rsidRDefault="00C83DC0" w:rsidP="009F68FB">
            <w:pPr>
              <w:ind w:left="252"/>
              <w:contextualSpacing/>
              <w:rPr>
                <w:bCs/>
                <w:sz w:val="20"/>
                <w:szCs w:val="20"/>
              </w:rPr>
            </w:pPr>
            <w:r>
              <w:rPr>
                <w:bCs/>
                <w:sz w:val="20"/>
                <w:szCs w:val="20"/>
              </w:rPr>
              <w:t>0</w:t>
            </w:r>
          </w:p>
        </w:tc>
      </w:tr>
      <w:tr w:rsidR="00C83DC0" w:rsidRPr="00BD1CE2" w:rsidTr="0001619E">
        <w:trPr>
          <w:trHeight w:val="372"/>
        </w:trPr>
        <w:tc>
          <w:tcPr>
            <w:tcW w:w="1530" w:type="dxa"/>
          </w:tcPr>
          <w:p w:rsidR="00C83DC0" w:rsidRPr="00BD1CE2" w:rsidRDefault="00C83DC0" w:rsidP="009F68FB">
            <w:pPr>
              <w:ind w:left="252"/>
              <w:contextualSpacing/>
              <w:rPr>
                <w:bCs/>
                <w:sz w:val="20"/>
                <w:szCs w:val="20"/>
              </w:rPr>
            </w:pPr>
            <w:r w:rsidRPr="00BD1CE2">
              <w:rPr>
                <w:bCs/>
                <w:sz w:val="20"/>
                <w:szCs w:val="20"/>
              </w:rPr>
              <w:t>4</w:t>
            </w:r>
          </w:p>
        </w:tc>
        <w:tc>
          <w:tcPr>
            <w:tcW w:w="3035" w:type="dxa"/>
          </w:tcPr>
          <w:p w:rsidR="00C83DC0" w:rsidRPr="00BD1CE2" w:rsidRDefault="00C83DC0" w:rsidP="009F68FB">
            <w:pPr>
              <w:ind w:left="252"/>
              <w:contextualSpacing/>
              <w:rPr>
                <w:b/>
                <w:sz w:val="20"/>
                <w:szCs w:val="20"/>
              </w:rPr>
            </w:pPr>
            <w:r w:rsidRPr="00BD1CE2">
              <w:rPr>
                <w:rFonts w:eastAsia="Times New Roman"/>
                <w:sz w:val="20"/>
                <w:szCs w:val="20"/>
              </w:rPr>
              <w:t>Baik</w:t>
            </w:r>
          </w:p>
        </w:tc>
        <w:tc>
          <w:tcPr>
            <w:tcW w:w="2185" w:type="dxa"/>
          </w:tcPr>
          <w:p w:rsidR="00C83DC0" w:rsidRPr="00BD1CE2" w:rsidRDefault="00C83DC0" w:rsidP="009F68FB">
            <w:pPr>
              <w:ind w:left="252"/>
              <w:contextualSpacing/>
              <w:rPr>
                <w:bCs/>
                <w:sz w:val="20"/>
                <w:szCs w:val="20"/>
              </w:rPr>
            </w:pPr>
            <w:r>
              <w:rPr>
                <w:bCs/>
                <w:sz w:val="20"/>
                <w:szCs w:val="20"/>
              </w:rPr>
              <w:t>0</w:t>
            </w:r>
          </w:p>
        </w:tc>
      </w:tr>
      <w:tr w:rsidR="00C83DC0" w:rsidRPr="00BD1CE2" w:rsidTr="0001619E">
        <w:trPr>
          <w:trHeight w:val="250"/>
        </w:trPr>
        <w:tc>
          <w:tcPr>
            <w:tcW w:w="1530" w:type="dxa"/>
          </w:tcPr>
          <w:p w:rsidR="00C83DC0" w:rsidRPr="00BD1CE2" w:rsidRDefault="00C83DC0" w:rsidP="009F68FB">
            <w:pPr>
              <w:ind w:left="252"/>
              <w:contextualSpacing/>
              <w:rPr>
                <w:bCs/>
                <w:sz w:val="20"/>
                <w:szCs w:val="20"/>
              </w:rPr>
            </w:pPr>
            <w:r w:rsidRPr="00BD1CE2">
              <w:rPr>
                <w:bCs/>
                <w:sz w:val="20"/>
                <w:szCs w:val="20"/>
              </w:rPr>
              <w:t>3</w:t>
            </w:r>
          </w:p>
        </w:tc>
        <w:tc>
          <w:tcPr>
            <w:tcW w:w="3035" w:type="dxa"/>
          </w:tcPr>
          <w:p w:rsidR="00C83DC0" w:rsidRPr="00BD1CE2" w:rsidRDefault="00C83DC0" w:rsidP="009F68FB">
            <w:pPr>
              <w:ind w:left="252"/>
              <w:contextualSpacing/>
              <w:rPr>
                <w:b/>
                <w:sz w:val="20"/>
                <w:szCs w:val="20"/>
              </w:rPr>
            </w:pPr>
            <w:r w:rsidRPr="00BD1CE2">
              <w:rPr>
                <w:rFonts w:eastAsia="Times New Roman"/>
                <w:sz w:val="20"/>
                <w:szCs w:val="20"/>
              </w:rPr>
              <w:t xml:space="preserve">Cukup </w:t>
            </w:r>
          </w:p>
        </w:tc>
        <w:tc>
          <w:tcPr>
            <w:tcW w:w="2185" w:type="dxa"/>
          </w:tcPr>
          <w:p w:rsidR="00C83DC0" w:rsidRPr="00BD1CE2" w:rsidRDefault="00C83DC0" w:rsidP="009F68FB">
            <w:pPr>
              <w:ind w:left="252"/>
              <w:contextualSpacing/>
              <w:rPr>
                <w:bCs/>
                <w:sz w:val="20"/>
                <w:szCs w:val="20"/>
              </w:rPr>
            </w:pPr>
            <w:r>
              <w:rPr>
                <w:bCs/>
                <w:sz w:val="20"/>
                <w:szCs w:val="20"/>
              </w:rPr>
              <w:t>2</w:t>
            </w:r>
          </w:p>
        </w:tc>
      </w:tr>
      <w:tr w:rsidR="00C83DC0" w:rsidRPr="00BD1CE2" w:rsidTr="0001619E">
        <w:trPr>
          <w:trHeight w:val="372"/>
        </w:trPr>
        <w:tc>
          <w:tcPr>
            <w:tcW w:w="1530" w:type="dxa"/>
          </w:tcPr>
          <w:p w:rsidR="00C83DC0" w:rsidRPr="00BD1CE2" w:rsidRDefault="00C83DC0" w:rsidP="009F68FB">
            <w:pPr>
              <w:ind w:left="252"/>
              <w:contextualSpacing/>
              <w:rPr>
                <w:bCs/>
                <w:sz w:val="20"/>
                <w:szCs w:val="20"/>
              </w:rPr>
            </w:pPr>
            <w:r w:rsidRPr="00BD1CE2">
              <w:rPr>
                <w:bCs/>
                <w:sz w:val="20"/>
                <w:szCs w:val="20"/>
              </w:rPr>
              <w:t>2</w:t>
            </w:r>
          </w:p>
        </w:tc>
        <w:tc>
          <w:tcPr>
            <w:tcW w:w="3035" w:type="dxa"/>
          </w:tcPr>
          <w:p w:rsidR="00C83DC0" w:rsidRPr="00BD1CE2" w:rsidRDefault="00C83DC0" w:rsidP="009F68FB">
            <w:pPr>
              <w:ind w:left="252"/>
              <w:contextualSpacing/>
              <w:rPr>
                <w:b/>
                <w:sz w:val="20"/>
                <w:szCs w:val="20"/>
              </w:rPr>
            </w:pPr>
            <w:r w:rsidRPr="00BD1CE2">
              <w:rPr>
                <w:rFonts w:eastAsia="Times New Roman"/>
                <w:sz w:val="20"/>
                <w:szCs w:val="20"/>
              </w:rPr>
              <w:t>Kurang</w:t>
            </w:r>
          </w:p>
        </w:tc>
        <w:tc>
          <w:tcPr>
            <w:tcW w:w="2185" w:type="dxa"/>
          </w:tcPr>
          <w:p w:rsidR="00C83DC0" w:rsidRPr="00BD1CE2" w:rsidRDefault="00916BDF" w:rsidP="009F68FB">
            <w:pPr>
              <w:ind w:left="252"/>
              <w:contextualSpacing/>
              <w:rPr>
                <w:bCs/>
                <w:sz w:val="20"/>
                <w:szCs w:val="20"/>
              </w:rPr>
            </w:pPr>
            <w:r>
              <w:rPr>
                <w:bCs/>
                <w:sz w:val="20"/>
                <w:szCs w:val="20"/>
              </w:rPr>
              <w:t>9</w:t>
            </w:r>
          </w:p>
        </w:tc>
      </w:tr>
      <w:tr w:rsidR="00C83DC0" w:rsidRPr="00BD1CE2" w:rsidTr="0001619E">
        <w:trPr>
          <w:trHeight w:val="372"/>
        </w:trPr>
        <w:tc>
          <w:tcPr>
            <w:tcW w:w="1530" w:type="dxa"/>
          </w:tcPr>
          <w:p w:rsidR="00C83DC0" w:rsidRPr="00BD1CE2" w:rsidRDefault="00C83DC0" w:rsidP="009F68FB">
            <w:pPr>
              <w:ind w:left="252"/>
              <w:contextualSpacing/>
              <w:rPr>
                <w:bCs/>
                <w:sz w:val="20"/>
                <w:szCs w:val="20"/>
              </w:rPr>
            </w:pPr>
            <w:r w:rsidRPr="00BD1CE2">
              <w:rPr>
                <w:bCs/>
                <w:sz w:val="20"/>
                <w:szCs w:val="20"/>
              </w:rPr>
              <w:t>1</w:t>
            </w:r>
          </w:p>
        </w:tc>
        <w:tc>
          <w:tcPr>
            <w:tcW w:w="3035" w:type="dxa"/>
          </w:tcPr>
          <w:p w:rsidR="00C83DC0" w:rsidRPr="00BD1CE2" w:rsidRDefault="00C83DC0" w:rsidP="009F68FB">
            <w:pPr>
              <w:ind w:left="252"/>
              <w:contextualSpacing/>
              <w:rPr>
                <w:b/>
                <w:sz w:val="20"/>
                <w:szCs w:val="20"/>
              </w:rPr>
            </w:pPr>
            <w:r w:rsidRPr="00BD1CE2">
              <w:rPr>
                <w:rFonts w:eastAsia="Times New Roman"/>
                <w:sz w:val="20"/>
                <w:szCs w:val="20"/>
              </w:rPr>
              <w:t>Tidak Baik</w:t>
            </w:r>
          </w:p>
        </w:tc>
        <w:tc>
          <w:tcPr>
            <w:tcW w:w="2185" w:type="dxa"/>
          </w:tcPr>
          <w:p w:rsidR="00C83DC0" w:rsidRPr="00BD1CE2" w:rsidRDefault="00916BDF" w:rsidP="009F68FB">
            <w:pPr>
              <w:ind w:left="252"/>
              <w:contextualSpacing/>
              <w:rPr>
                <w:bCs/>
                <w:sz w:val="20"/>
                <w:szCs w:val="20"/>
              </w:rPr>
            </w:pPr>
            <w:r>
              <w:rPr>
                <w:bCs/>
                <w:sz w:val="20"/>
                <w:szCs w:val="20"/>
              </w:rPr>
              <w:t>29</w:t>
            </w:r>
          </w:p>
        </w:tc>
      </w:tr>
      <w:tr w:rsidR="00C83DC0" w:rsidRPr="00BD1CE2" w:rsidTr="0001619E">
        <w:trPr>
          <w:trHeight w:val="266"/>
        </w:trPr>
        <w:tc>
          <w:tcPr>
            <w:tcW w:w="4565" w:type="dxa"/>
            <w:gridSpan w:val="2"/>
          </w:tcPr>
          <w:p w:rsidR="00C83DC0" w:rsidRPr="00BD1CE2" w:rsidRDefault="00C83DC0" w:rsidP="009F68FB">
            <w:pPr>
              <w:contextualSpacing/>
              <w:jc w:val="center"/>
              <w:rPr>
                <w:b/>
                <w:sz w:val="20"/>
                <w:szCs w:val="20"/>
              </w:rPr>
            </w:pPr>
            <w:r w:rsidRPr="00BD1CE2">
              <w:rPr>
                <w:rFonts w:eastAsia="Times New Roman"/>
                <w:b/>
                <w:bCs/>
                <w:sz w:val="20"/>
                <w:szCs w:val="20"/>
              </w:rPr>
              <w:t>Jumlah Responden</w:t>
            </w:r>
          </w:p>
        </w:tc>
        <w:tc>
          <w:tcPr>
            <w:tcW w:w="2185" w:type="dxa"/>
          </w:tcPr>
          <w:p w:rsidR="00C83DC0" w:rsidRPr="00BD1CE2" w:rsidRDefault="00C83DC0" w:rsidP="009F68FB">
            <w:pPr>
              <w:contextualSpacing/>
              <w:jc w:val="center"/>
              <w:rPr>
                <w:b/>
                <w:sz w:val="20"/>
                <w:szCs w:val="20"/>
              </w:rPr>
            </w:pPr>
            <w:r>
              <w:rPr>
                <w:b/>
                <w:sz w:val="20"/>
                <w:szCs w:val="20"/>
              </w:rPr>
              <w:t>40</w:t>
            </w:r>
          </w:p>
        </w:tc>
      </w:tr>
      <w:tr w:rsidR="00C83DC0" w:rsidRPr="00BD1CE2" w:rsidTr="0001619E">
        <w:trPr>
          <w:trHeight w:val="372"/>
        </w:trPr>
        <w:tc>
          <w:tcPr>
            <w:tcW w:w="4565" w:type="dxa"/>
            <w:gridSpan w:val="2"/>
          </w:tcPr>
          <w:p w:rsidR="00C83DC0" w:rsidRPr="00BD1CE2" w:rsidRDefault="00C83DC0" w:rsidP="009F68FB">
            <w:pPr>
              <w:contextualSpacing/>
              <w:jc w:val="center"/>
              <w:rPr>
                <w:b/>
                <w:iCs/>
                <w:sz w:val="20"/>
                <w:szCs w:val="20"/>
              </w:rPr>
            </w:pPr>
            <w:r w:rsidRPr="00BD1CE2">
              <w:rPr>
                <w:rFonts w:eastAsia="Times New Roman"/>
                <w:b/>
                <w:bCs/>
                <w:iCs/>
                <w:sz w:val="20"/>
                <w:szCs w:val="20"/>
              </w:rPr>
              <w:t>T x Pn</w:t>
            </w:r>
          </w:p>
        </w:tc>
        <w:tc>
          <w:tcPr>
            <w:tcW w:w="2185" w:type="dxa"/>
          </w:tcPr>
          <w:p w:rsidR="00C83DC0" w:rsidRPr="00BD1CE2" w:rsidRDefault="00916BDF" w:rsidP="009F68FB">
            <w:pPr>
              <w:contextualSpacing/>
              <w:jc w:val="center"/>
              <w:rPr>
                <w:b/>
                <w:sz w:val="20"/>
                <w:szCs w:val="20"/>
              </w:rPr>
            </w:pPr>
            <w:r>
              <w:rPr>
                <w:b/>
                <w:sz w:val="20"/>
                <w:szCs w:val="20"/>
              </w:rPr>
              <w:t>53</w:t>
            </w:r>
          </w:p>
        </w:tc>
      </w:tr>
    </w:tbl>
    <w:p w:rsidR="00C83DC0" w:rsidRDefault="00C83DC0" w:rsidP="0001619E">
      <w:pPr>
        <w:spacing w:line="360" w:lineRule="auto"/>
        <w:ind w:left="720" w:firstLine="720"/>
        <w:jc w:val="both"/>
        <w:rPr>
          <w:i/>
          <w:sz w:val="20"/>
          <w:szCs w:val="24"/>
        </w:rPr>
      </w:pPr>
      <w:r w:rsidRPr="00917AB5">
        <w:rPr>
          <w:i/>
          <w:iCs/>
          <w:sz w:val="18"/>
          <w:szCs w:val="28"/>
        </w:rPr>
        <w:t>Sumber : Hasil Analisis 2022</w:t>
      </w:r>
      <w:r w:rsidRPr="00917AB5">
        <w:rPr>
          <w:i/>
          <w:sz w:val="20"/>
          <w:szCs w:val="24"/>
        </w:rPr>
        <w:tab/>
      </w:r>
    </w:p>
    <w:p w:rsidR="0001619E" w:rsidRDefault="0001619E" w:rsidP="0001619E">
      <w:pPr>
        <w:spacing w:line="360" w:lineRule="auto"/>
        <w:ind w:left="3150" w:hanging="1710"/>
        <w:rPr>
          <w:iCs/>
          <w:szCs w:val="28"/>
        </w:rPr>
      </w:pPr>
      <w:r>
        <w:rPr>
          <w:iCs/>
          <w:szCs w:val="28"/>
        </w:rPr>
        <w:t>Skor Penilaian = (T</w:t>
      </w:r>
      <w:r w:rsidRPr="00BE661D">
        <w:rPr>
          <w:iCs/>
          <w:szCs w:val="28"/>
          <w:vertAlign w:val="subscript"/>
        </w:rPr>
        <w:t>1</w:t>
      </w:r>
      <w:r>
        <w:rPr>
          <w:iCs/>
          <w:szCs w:val="28"/>
        </w:rPr>
        <w:t xml:space="preserve"> X Pn</w:t>
      </w:r>
      <w:r w:rsidRPr="00BE661D">
        <w:rPr>
          <w:iCs/>
          <w:szCs w:val="28"/>
          <w:vertAlign w:val="subscript"/>
        </w:rPr>
        <w:t>1</w:t>
      </w:r>
      <w:r>
        <w:rPr>
          <w:iCs/>
          <w:szCs w:val="28"/>
        </w:rPr>
        <w:t>) + (T</w:t>
      </w:r>
      <w:r>
        <w:rPr>
          <w:iCs/>
          <w:szCs w:val="28"/>
          <w:vertAlign w:val="subscript"/>
        </w:rPr>
        <w:t>2</w:t>
      </w:r>
      <w:r>
        <w:rPr>
          <w:iCs/>
          <w:szCs w:val="28"/>
        </w:rPr>
        <w:t xml:space="preserve"> X Pn</w:t>
      </w:r>
      <w:r>
        <w:rPr>
          <w:iCs/>
          <w:szCs w:val="28"/>
          <w:vertAlign w:val="subscript"/>
        </w:rPr>
        <w:t>2</w:t>
      </w:r>
      <w:r>
        <w:rPr>
          <w:iCs/>
          <w:szCs w:val="28"/>
        </w:rPr>
        <w:t>) + (T</w:t>
      </w:r>
      <w:r>
        <w:rPr>
          <w:iCs/>
          <w:szCs w:val="28"/>
          <w:vertAlign w:val="subscript"/>
        </w:rPr>
        <w:t>3</w:t>
      </w:r>
      <w:r>
        <w:rPr>
          <w:iCs/>
          <w:szCs w:val="28"/>
        </w:rPr>
        <w:t xml:space="preserve"> X Pn</w:t>
      </w:r>
      <w:r>
        <w:rPr>
          <w:iCs/>
          <w:szCs w:val="28"/>
          <w:vertAlign w:val="subscript"/>
        </w:rPr>
        <w:t>3</w:t>
      </w:r>
      <w:r>
        <w:rPr>
          <w:iCs/>
          <w:szCs w:val="28"/>
        </w:rPr>
        <w:t>) + (T</w:t>
      </w:r>
      <w:r>
        <w:rPr>
          <w:iCs/>
          <w:szCs w:val="28"/>
          <w:vertAlign w:val="subscript"/>
        </w:rPr>
        <w:t>4</w:t>
      </w:r>
      <w:r>
        <w:rPr>
          <w:iCs/>
          <w:szCs w:val="28"/>
        </w:rPr>
        <w:t xml:space="preserve"> X Pn</w:t>
      </w:r>
      <w:r>
        <w:rPr>
          <w:iCs/>
          <w:szCs w:val="28"/>
          <w:vertAlign w:val="subscript"/>
        </w:rPr>
        <w:t>4</w:t>
      </w:r>
      <w:r>
        <w:rPr>
          <w:iCs/>
          <w:szCs w:val="28"/>
        </w:rPr>
        <w:t>) + (T</w:t>
      </w:r>
      <w:r>
        <w:rPr>
          <w:iCs/>
          <w:szCs w:val="28"/>
          <w:vertAlign w:val="subscript"/>
        </w:rPr>
        <w:t>5</w:t>
      </w:r>
      <w:r>
        <w:rPr>
          <w:iCs/>
          <w:szCs w:val="28"/>
        </w:rPr>
        <w:t xml:space="preserve"> X Pn</w:t>
      </w:r>
      <w:r>
        <w:rPr>
          <w:iCs/>
          <w:szCs w:val="28"/>
          <w:vertAlign w:val="subscript"/>
        </w:rPr>
        <w:t>5</w:t>
      </w:r>
      <w:r>
        <w:rPr>
          <w:iCs/>
          <w:szCs w:val="28"/>
        </w:rPr>
        <w:t>)</w:t>
      </w:r>
    </w:p>
    <w:p w:rsidR="0001619E" w:rsidRDefault="0001619E" w:rsidP="0001619E">
      <w:pPr>
        <w:spacing w:line="360" w:lineRule="auto"/>
        <w:ind w:left="3150" w:hanging="270"/>
        <w:rPr>
          <w:iCs/>
          <w:szCs w:val="28"/>
        </w:rPr>
      </w:pPr>
      <w:r>
        <w:rPr>
          <w:iCs/>
          <w:szCs w:val="28"/>
        </w:rPr>
        <w:t>= (29 X 1) + (9 X 2) + (2 X 3) + (0 X 4) + (0 X 5)</w:t>
      </w:r>
    </w:p>
    <w:p w:rsidR="00C83DC0" w:rsidRDefault="0001619E" w:rsidP="0001619E">
      <w:pPr>
        <w:spacing w:line="360" w:lineRule="auto"/>
        <w:ind w:left="3150" w:hanging="270"/>
        <w:rPr>
          <w:iCs/>
          <w:szCs w:val="28"/>
        </w:rPr>
      </w:pPr>
      <w:r>
        <w:rPr>
          <w:iCs/>
          <w:szCs w:val="28"/>
        </w:rPr>
        <w:t>= 53</w:t>
      </w:r>
    </w:p>
    <w:p w:rsidR="0001619E" w:rsidRPr="0001619E" w:rsidRDefault="0001619E" w:rsidP="0001619E">
      <w:pPr>
        <w:spacing w:line="360" w:lineRule="auto"/>
        <w:ind w:left="3150" w:hanging="270"/>
        <w:rPr>
          <w:iCs/>
          <w:szCs w:val="28"/>
        </w:rPr>
      </w:pPr>
    </w:p>
    <w:p w:rsidR="00C83DC0" w:rsidRPr="00BD1CE2" w:rsidRDefault="00C83DC0" w:rsidP="009F68FB">
      <w:pPr>
        <w:spacing w:line="360" w:lineRule="auto"/>
        <w:ind w:left="810"/>
        <w:jc w:val="both"/>
      </w:pPr>
      <w:bookmarkStart w:id="262" w:name="_Toc47727582"/>
      <w:r w:rsidRPr="00BD1CE2">
        <w:t xml:space="preserve"> </w:t>
      </w:r>
      <w:r>
        <w:t>c.</w:t>
      </w:r>
      <w:r w:rsidRPr="00BD1CE2">
        <w:t xml:space="preserve"> Informasi angkutan lanjutan</w:t>
      </w:r>
      <w:bookmarkEnd w:id="262"/>
    </w:p>
    <w:p w:rsidR="00C83DC0" w:rsidRPr="00BD1CE2" w:rsidRDefault="00C83DC0" w:rsidP="009F68FB">
      <w:pPr>
        <w:spacing w:line="360" w:lineRule="auto"/>
        <w:ind w:left="1170" w:firstLine="720"/>
        <w:jc w:val="both"/>
      </w:pPr>
      <w:r>
        <w:t>setiap pelabuhan</w:t>
      </w:r>
      <w:r w:rsidRPr="00BD1CE2">
        <w:t xml:space="preserve"> </w:t>
      </w:r>
      <w:r>
        <w:t>di</w:t>
      </w:r>
      <w:r w:rsidRPr="00BD1CE2">
        <w:t>harus</w:t>
      </w:r>
      <w:r>
        <w:t>kan</w:t>
      </w:r>
      <w:r w:rsidRPr="00BD1CE2">
        <w:t xml:space="preserve"> menyediakan fasilitas informasi pelayanan di pelabuhan. </w:t>
      </w:r>
      <w:r>
        <w:t>Salah satunya i</w:t>
      </w:r>
      <w:r w:rsidRPr="00BD1CE2">
        <w:t>nformasi lanjutan</w:t>
      </w:r>
      <w:r>
        <w:t>,</w:t>
      </w:r>
      <w:r w:rsidRPr="00BD1CE2">
        <w:t xml:space="preserve"> setelah pengguna jasa menggunakan suatu moda transportasi sanggat membantu karena pengguna jasa tidak kebingunggan mencari-cari atau menannyakan kepada petugas tempat dan waktu keradaan angkutan lanjutan.</w:t>
      </w:r>
    </w:p>
    <w:p w:rsidR="00C83DC0" w:rsidRPr="00BE6284" w:rsidRDefault="00C83DC0" w:rsidP="009F68FB">
      <w:pPr>
        <w:spacing w:line="360" w:lineRule="auto"/>
        <w:ind w:left="1170" w:firstLine="720"/>
        <w:jc w:val="both"/>
      </w:pPr>
      <w:r w:rsidRPr="00BD1CE2">
        <w:t xml:space="preserve">Bentuk dari informasi angkutan lanjutan </w:t>
      </w:r>
      <w:r w:rsidRPr="00917AB5">
        <w:rPr>
          <w:szCs w:val="18"/>
        </w:rPr>
        <w:t xml:space="preserve">memuat jenis angkutan, lokasi penunjuk arah angkutan, jadwal keberangkatan dan kedatangan, tujuan serta tarif dan informasi diletakan di tempat strategis yang mudah dilihat dan jelas terbaca seperti pada jalur keluar pelabuhan. </w:t>
      </w:r>
    </w:p>
    <w:p w:rsidR="00C83DC0" w:rsidRPr="00E163BF" w:rsidRDefault="0001619E" w:rsidP="00C83DC0">
      <w:pPr>
        <w:pStyle w:val="Caption"/>
        <w:keepNext/>
        <w:jc w:val="center"/>
        <w:rPr>
          <w:b w:val="0"/>
          <w:color w:val="auto"/>
          <w:sz w:val="22"/>
        </w:rPr>
      </w:pPr>
      <w:bookmarkStart w:id="263" w:name="_Toc108670819"/>
      <w:bookmarkStart w:id="264" w:name="_Toc109165276"/>
      <w:r>
        <w:rPr>
          <w:b w:val="0"/>
          <w:color w:val="auto"/>
          <w:sz w:val="22"/>
        </w:rPr>
        <w:t xml:space="preserve">       </w:t>
      </w:r>
      <w:bookmarkStart w:id="265" w:name="_Toc110965669"/>
      <w:r w:rsidR="00C83DC0" w:rsidRPr="00E163BF">
        <w:rPr>
          <w:b w:val="0"/>
          <w:color w:val="auto"/>
          <w:sz w:val="22"/>
        </w:rPr>
        <w:t xml:space="preserve">Tabel V. </w:t>
      </w:r>
      <w:r w:rsidR="00C83DC0" w:rsidRPr="00E163BF">
        <w:rPr>
          <w:b w:val="0"/>
          <w:color w:val="auto"/>
          <w:sz w:val="22"/>
        </w:rPr>
        <w:fldChar w:fldCharType="begin"/>
      </w:r>
      <w:r w:rsidR="00C83DC0" w:rsidRPr="00E163BF">
        <w:rPr>
          <w:b w:val="0"/>
          <w:color w:val="auto"/>
          <w:sz w:val="22"/>
        </w:rPr>
        <w:instrText xml:space="preserve"> SEQ Tabel_V. \* ARABIC </w:instrText>
      </w:r>
      <w:r w:rsidR="00C83DC0" w:rsidRPr="00E163BF">
        <w:rPr>
          <w:b w:val="0"/>
          <w:color w:val="auto"/>
          <w:sz w:val="22"/>
        </w:rPr>
        <w:fldChar w:fldCharType="separate"/>
      </w:r>
      <w:r w:rsidR="00163B1B">
        <w:rPr>
          <w:b w:val="0"/>
          <w:noProof/>
          <w:color w:val="auto"/>
          <w:sz w:val="22"/>
        </w:rPr>
        <w:t>27</w:t>
      </w:r>
      <w:r w:rsidR="00C83DC0" w:rsidRPr="00E163BF">
        <w:rPr>
          <w:b w:val="0"/>
          <w:color w:val="auto"/>
          <w:sz w:val="22"/>
        </w:rPr>
        <w:fldChar w:fldCharType="end"/>
      </w:r>
      <w:r w:rsidR="00C83DC0" w:rsidRPr="00E163BF">
        <w:rPr>
          <w:b w:val="0"/>
          <w:color w:val="auto"/>
          <w:sz w:val="22"/>
        </w:rPr>
        <w:t xml:space="preserve"> Pelayanan Informasi Angkutan Lanjutan</w:t>
      </w:r>
      <w:bookmarkEnd w:id="263"/>
      <w:bookmarkEnd w:id="264"/>
      <w:bookmarkEnd w:id="265"/>
    </w:p>
    <w:tbl>
      <w:tblPr>
        <w:tblStyle w:val="TableGrid1"/>
        <w:tblW w:w="6996" w:type="dxa"/>
        <w:tblInd w:w="918" w:type="dxa"/>
        <w:tblLayout w:type="fixed"/>
        <w:tblLook w:val="04A0" w:firstRow="1" w:lastRow="0" w:firstColumn="1" w:lastColumn="0" w:noHBand="0" w:noVBand="1"/>
      </w:tblPr>
      <w:tblGrid>
        <w:gridCol w:w="1163"/>
        <w:gridCol w:w="1842"/>
        <w:gridCol w:w="1276"/>
        <w:gridCol w:w="1275"/>
        <w:gridCol w:w="1440"/>
      </w:tblGrid>
      <w:tr w:rsidR="0001619E" w:rsidRPr="00BD1CE2" w:rsidTr="0001619E">
        <w:trPr>
          <w:trHeight w:val="724"/>
        </w:trPr>
        <w:tc>
          <w:tcPr>
            <w:tcW w:w="1163" w:type="dxa"/>
            <w:shd w:val="clear" w:color="auto" w:fill="4F81BD" w:themeFill="accent1"/>
          </w:tcPr>
          <w:p w:rsidR="0001619E" w:rsidRPr="00BD1CE2" w:rsidRDefault="0001619E" w:rsidP="009F68FB">
            <w:pPr>
              <w:pStyle w:val="ListParagraph"/>
              <w:ind w:left="0"/>
              <w:jc w:val="center"/>
              <w:rPr>
                <w:b/>
                <w:sz w:val="20"/>
                <w:szCs w:val="20"/>
              </w:rPr>
            </w:pPr>
            <w:r>
              <w:rPr>
                <w:b/>
                <w:sz w:val="20"/>
                <w:szCs w:val="20"/>
              </w:rPr>
              <w:t xml:space="preserve">    </w:t>
            </w:r>
            <w:r w:rsidRPr="00BD1CE2">
              <w:rPr>
                <w:b/>
                <w:sz w:val="20"/>
                <w:szCs w:val="20"/>
              </w:rPr>
              <w:t>Tolak Ukur</w:t>
            </w:r>
          </w:p>
        </w:tc>
        <w:tc>
          <w:tcPr>
            <w:tcW w:w="1842" w:type="dxa"/>
            <w:shd w:val="clear" w:color="auto" w:fill="4F81BD" w:themeFill="accent1"/>
          </w:tcPr>
          <w:p w:rsidR="0001619E" w:rsidRPr="00BD1CE2" w:rsidRDefault="0001619E" w:rsidP="009F68FB">
            <w:pPr>
              <w:pStyle w:val="ListParagraph"/>
              <w:ind w:left="0"/>
              <w:jc w:val="center"/>
              <w:rPr>
                <w:b/>
                <w:sz w:val="20"/>
                <w:szCs w:val="20"/>
              </w:rPr>
            </w:pPr>
            <w:r w:rsidRPr="00BD1CE2">
              <w:rPr>
                <w:b/>
                <w:sz w:val="20"/>
                <w:szCs w:val="20"/>
              </w:rPr>
              <w:t>Uraian</w:t>
            </w:r>
          </w:p>
        </w:tc>
        <w:tc>
          <w:tcPr>
            <w:tcW w:w="1276" w:type="dxa"/>
            <w:shd w:val="clear" w:color="auto" w:fill="4F81BD" w:themeFill="accent1"/>
          </w:tcPr>
          <w:p w:rsidR="0001619E" w:rsidRPr="00BD1CE2" w:rsidRDefault="0001619E" w:rsidP="009F68FB">
            <w:pPr>
              <w:pStyle w:val="ListParagraph"/>
              <w:ind w:left="0"/>
              <w:jc w:val="center"/>
              <w:rPr>
                <w:b/>
                <w:sz w:val="20"/>
                <w:szCs w:val="20"/>
              </w:rPr>
            </w:pPr>
            <w:r w:rsidRPr="00BD1CE2">
              <w:rPr>
                <w:b/>
                <w:sz w:val="20"/>
                <w:szCs w:val="20"/>
              </w:rPr>
              <w:t>Indikator</w:t>
            </w:r>
          </w:p>
        </w:tc>
        <w:tc>
          <w:tcPr>
            <w:tcW w:w="1275" w:type="dxa"/>
            <w:shd w:val="clear" w:color="auto" w:fill="4F81BD" w:themeFill="accent1"/>
          </w:tcPr>
          <w:p w:rsidR="0001619E" w:rsidRPr="00BD1CE2" w:rsidRDefault="0001619E" w:rsidP="0001619E">
            <w:pPr>
              <w:pStyle w:val="ListParagraph"/>
              <w:ind w:left="0" w:hanging="69"/>
              <w:jc w:val="center"/>
              <w:rPr>
                <w:b/>
                <w:sz w:val="20"/>
                <w:szCs w:val="20"/>
              </w:rPr>
            </w:pPr>
            <w:r w:rsidRPr="00BD1CE2">
              <w:rPr>
                <w:b/>
                <w:sz w:val="20"/>
                <w:szCs w:val="20"/>
              </w:rPr>
              <w:t>Jenis Pelayanan</w:t>
            </w:r>
          </w:p>
        </w:tc>
        <w:tc>
          <w:tcPr>
            <w:tcW w:w="1440" w:type="dxa"/>
            <w:shd w:val="clear" w:color="auto" w:fill="4F81BD" w:themeFill="accent1"/>
          </w:tcPr>
          <w:p w:rsidR="0001619E" w:rsidRPr="00BD1CE2" w:rsidRDefault="0001619E" w:rsidP="0001619E">
            <w:pPr>
              <w:pStyle w:val="ListParagraph"/>
              <w:ind w:left="0" w:firstLine="6"/>
              <w:jc w:val="center"/>
              <w:rPr>
                <w:b/>
                <w:sz w:val="20"/>
                <w:szCs w:val="20"/>
              </w:rPr>
            </w:pPr>
            <w:r w:rsidRPr="00BD1CE2">
              <w:rPr>
                <w:b/>
                <w:sz w:val="20"/>
                <w:szCs w:val="20"/>
              </w:rPr>
              <w:t>Keterangan</w:t>
            </w:r>
          </w:p>
        </w:tc>
      </w:tr>
      <w:tr w:rsidR="0001619E" w:rsidRPr="00BD1CE2" w:rsidTr="0001619E">
        <w:trPr>
          <w:trHeight w:val="1568"/>
        </w:trPr>
        <w:tc>
          <w:tcPr>
            <w:tcW w:w="1163" w:type="dxa"/>
          </w:tcPr>
          <w:p w:rsidR="0001619E" w:rsidRPr="00BD1CE2" w:rsidRDefault="0001619E" w:rsidP="009F68FB">
            <w:pPr>
              <w:rPr>
                <w:sz w:val="20"/>
                <w:szCs w:val="20"/>
              </w:rPr>
            </w:pPr>
            <w:r w:rsidRPr="00BD1CE2">
              <w:rPr>
                <w:sz w:val="20"/>
                <w:szCs w:val="20"/>
              </w:rPr>
              <w:t>Suhu dalam terminal maksimal 27ºC</w:t>
            </w:r>
          </w:p>
        </w:tc>
        <w:tc>
          <w:tcPr>
            <w:tcW w:w="1842" w:type="dxa"/>
          </w:tcPr>
          <w:p w:rsidR="0001619E" w:rsidRPr="00BD1CE2" w:rsidRDefault="0001619E" w:rsidP="009F68FB">
            <w:pPr>
              <w:pStyle w:val="ListParagraph"/>
              <w:ind w:left="0"/>
              <w:rPr>
                <w:sz w:val="20"/>
                <w:szCs w:val="20"/>
              </w:rPr>
            </w:pPr>
            <w:r>
              <w:rPr>
                <w:sz w:val="20"/>
                <w:szCs w:val="20"/>
              </w:rPr>
              <w:t xml:space="preserve">      </w:t>
            </w:r>
            <w:r w:rsidRPr="00BD1CE2">
              <w:rPr>
                <w:sz w:val="20"/>
                <w:szCs w:val="20"/>
              </w:rPr>
              <w:t xml:space="preserve">Informasi yang disampaikan ke pengguan jasa sekurang-kurangnya memuat </w:t>
            </w:r>
          </w:p>
          <w:p w:rsidR="0001619E" w:rsidRPr="00BD1CE2" w:rsidRDefault="0001619E" w:rsidP="009C387E">
            <w:pPr>
              <w:pStyle w:val="ListParagraph"/>
              <w:widowControl/>
              <w:numPr>
                <w:ilvl w:val="0"/>
                <w:numId w:val="49"/>
              </w:numPr>
              <w:autoSpaceDE/>
              <w:autoSpaceDN/>
              <w:ind w:left="174" w:hanging="174"/>
              <w:contextualSpacing/>
              <w:rPr>
                <w:sz w:val="20"/>
                <w:szCs w:val="20"/>
              </w:rPr>
            </w:pPr>
            <w:r w:rsidRPr="00BD1CE2">
              <w:rPr>
                <w:sz w:val="20"/>
                <w:szCs w:val="20"/>
              </w:rPr>
              <w:t>jenis angkutan</w:t>
            </w:r>
          </w:p>
          <w:p w:rsidR="0001619E" w:rsidRPr="00BD1CE2" w:rsidRDefault="0001619E" w:rsidP="009C387E">
            <w:pPr>
              <w:pStyle w:val="ListParagraph"/>
              <w:widowControl/>
              <w:numPr>
                <w:ilvl w:val="0"/>
                <w:numId w:val="49"/>
              </w:numPr>
              <w:autoSpaceDE/>
              <w:autoSpaceDN/>
              <w:ind w:left="174" w:hanging="174"/>
              <w:contextualSpacing/>
              <w:rPr>
                <w:sz w:val="20"/>
                <w:szCs w:val="20"/>
              </w:rPr>
            </w:pPr>
            <w:r w:rsidRPr="00BD1CE2">
              <w:rPr>
                <w:sz w:val="20"/>
                <w:szCs w:val="20"/>
              </w:rPr>
              <w:t>lokasi</w:t>
            </w:r>
          </w:p>
          <w:p w:rsidR="0001619E" w:rsidRPr="00BD1CE2" w:rsidRDefault="0001619E" w:rsidP="009C387E">
            <w:pPr>
              <w:pStyle w:val="ListParagraph"/>
              <w:widowControl/>
              <w:numPr>
                <w:ilvl w:val="0"/>
                <w:numId w:val="49"/>
              </w:numPr>
              <w:autoSpaceDE/>
              <w:autoSpaceDN/>
              <w:ind w:left="174" w:hanging="174"/>
              <w:contextualSpacing/>
              <w:rPr>
                <w:sz w:val="20"/>
                <w:szCs w:val="20"/>
              </w:rPr>
            </w:pPr>
            <w:r w:rsidRPr="00BD1CE2">
              <w:rPr>
                <w:sz w:val="20"/>
                <w:szCs w:val="20"/>
              </w:rPr>
              <w:t>penunjuk arah angkutan</w:t>
            </w:r>
          </w:p>
          <w:p w:rsidR="0001619E" w:rsidRPr="00BD1CE2" w:rsidRDefault="0001619E" w:rsidP="009C387E">
            <w:pPr>
              <w:pStyle w:val="ListParagraph"/>
              <w:widowControl/>
              <w:numPr>
                <w:ilvl w:val="0"/>
                <w:numId w:val="49"/>
              </w:numPr>
              <w:autoSpaceDE/>
              <w:autoSpaceDN/>
              <w:ind w:left="174" w:hanging="174"/>
              <w:contextualSpacing/>
              <w:rPr>
                <w:sz w:val="20"/>
                <w:szCs w:val="20"/>
              </w:rPr>
            </w:pPr>
            <w:r w:rsidRPr="00BD1CE2">
              <w:rPr>
                <w:sz w:val="20"/>
                <w:szCs w:val="20"/>
              </w:rPr>
              <w:t>jadwal kebrngktan dan kedatangan</w:t>
            </w:r>
          </w:p>
          <w:p w:rsidR="0001619E" w:rsidRPr="00BD1CE2" w:rsidRDefault="0001619E" w:rsidP="009C387E">
            <w:pPr>
              <w:pStyle w:val="ListParagraph"/>
              <w:widowControl/>
              <w:numPr>
                <w:ilvl w:val="0"/>
                <w:numId w:val="49"/>
              </w:numPr>
              <w:autoSpaceDE/>
              <w:autoSpaceDN/>
              <w:ind w:left="174" w:hanging="174"/>
              <w:contextualSpacing/>
              <w:rPr>
                <w:sz w:val="20"/>
                <w:szCs w:val="20"/>
              </w:rPr>
            </w:pPr>
            <w:r w:rsidRPr="00BD1CE2">
              <w:rPr>
                <w:sz w:val="20"/>
                <w:szCs w:val="20"/>
              </w:rPr>
              <w:t>tujuan</w:t>
            </w:r>
          </w:p>
          <w:p w:rsidR="0001619E" w:rsidRPr="00BD1CE2" w:rsidRDefault="0001619E" w:rsidP="009C387E">
            <w:pPr>
              <w:pStyle w:val="ListParagraph"/>
              <w:widowControl/>
              <w:numPr>
                <w:ilvl w:val="0"/>
                <w:numId w:val="49"/>
              </w:numPr>
              <w:autoSpaceDE/>
              <w:autoSpaceDN/>
              <w:ind w:left="174" w:hanging="174"/>
              <w:contextualSpacing/>
              <w:rPr>
                <w:sz w:val="20"/>
                <w:szCs w:val="20"/>
              </w:rPr>
            </w:pPr>
            <w:r w:rsidRPr="00BD1CE2">
              <w:rPr>
                <w:sz w:val="20"/>
                <w:szCs w:val="20"/>
              </w:rPr>
              <w:t>tarif</w:t>
            </w:r>
          </w:p>
        </w:tc>
        <w:tc>
          <w:tcPr>
            <w:tcW w:w="1276" w:type="dxa"/>
          </w:tcPr>
          <w:p w:rsidR="0001619E" w:rsidRPr="00BD1CE2" w:rsidRDefault="0001619E" w:rsidP="009F68FB">
            <w:pPr>
              <w:pStyle w:val="ListParagraph"/>
              <w:ind w:left="0"/>
              <w:jc w:val="center"/>
              <w:rPr>
                <w:sz w:val="20"/>
                <w:szCs w:val="20"/>
              </w:rPr>
            </w:pPr>
            <w:r w:rsidRPr="00BD1CE2">
              <w:rPr>
                <w:sz w:val="20"/>
                <w:szCs w:val="20"/>
              </w:rPr>
              <w:t>Tempat</w:t>
            </w:r>
          </w:p>
          <w:p w:rsidR="0001619E" w:rsidRPr="00BD1CE2" w:rsidRDefault="0001619E" w:rsidP="009F68FB">
            <w:pPr>
              <w:pStyle w:val="ListParagraph"/>
              <w:ind w:left="0"/>
              <w:jc w:val="center"/>
              <w:rPr>
                <w:sz w:val="20"/>
                <w:szCs w:val="20"/>
              </w:rPr>
            </w:pPr>
            <w:r w:rsidRPr="00BD1CE2">
              <w:rPr>
                <w:sz w:val="20"/>
                <w:szCs w:val="20"/>
              </w:rPr>
              <w:t>Kondisi</w:t>
            </w:r>
          </w:p>
        </w:tc>
        <w:tc>
          <w:tcPr>
            <w:tcW w:w="1275" w:type="dxa"/>
          </w:tcPr>
          <w:p w:rsidR="0001619E" w:rsidRPr="00BD1CE2" w:rsidRDefault="0001619E" w:rsidP="009F68FB">
            <w:pPr>
              <w:pStyle w:val="ListParagraph"/>
              <w:ind w:left="0"/>
              <w:rPr>
                <w:sz w:val="20"/>
                <w:szCs w:val="20"/>
              </w:rPr>
            </w:pPr>
          </w:p>
          <w:p w:rsidR="0001619E" w:rsidRPr="00BD1CE2" w:rsidRDefault="0001619E" w:rsidP="009F68FB">
            <w:pPr>
              <w:pStyle w:val="ListParagraph"/>
              <w:ind w:left="0"/>
              <w:rPr>
                <w:sz w:val="20"/>
                <w:szCs w:val="20"/>
              </w:rPr>
            </w:pPr>
          </w:p>
          <w:p w:rsidR="0001619E" w:rsidRPr="00BD1CE2" w:rsidRDefault="0001619E" w:rsidP="009F68FB">
            <w:pPr>
              <w:pStyle w:val="ListParagraph"/>
              <w:ind w:left="0"/>
              <w:rPr>
                <w:sz w:val="20"/>
                <w:szCs w:val="20"/>
              </w:rPr>
            </w:pPr>
          </w:p>
          <w:p w:rsidR="0001619E" w:rsidRPr="00BD1CE2" w:rsidRDefault="0001619E" w:rsidP="009F68FB">
            <w:pPr>
              <w:pStyle w:val="ListParagraph"/>
              <w:ind w:left="0"/>
              <w:rPr>
                <w:sz w:val="20"/>
                <w:szCs w:val="20"/>
              </w:rPr>
            </w:pPr>
          </w:p>
          <w:p w:rsidR="0001619E" w:rsidRPr="00BD1CE2" w:rsidRDefault="0001619E" w:rsidP="009F68FB">
            <w:pPr>
              <w:pStyle w:val="ListParagraph"/>
              <w:ind w:left="0"/>
              <w:rPr>
                <w:sz w:val="20"/>
                <w:szCs w:val="20"/>
              </w:rPr>
            </w:pPr>
          </w:p>
          <w:p w:rsidR="0001619E" w:rsidRPr="00BD1CE2" w:rsidRDefault="0001619E" w:rsidP="009F68FB">
            <w:pPr>
              <w:pStyle w:val="ListParagraph"/>
              <w:ind w:left="0"/>
              <w:rPr>
                <w:sz w:val="20"/>
                <w:szCs w:val="20"/>
              </w:rPr>
            </w:pPr>
            <w:r>
              <w:rPr>
                <w:sz w:val="20"/>
                <w:szCs w:val="20"/>
              </w:rPr>
              <w:t xml:space="preserve">      </w:t>
            </w:r>
            <w:r w:rsidRPr="00BD1CE2">
              <w:rPr>
                <w:sz w:val="20"/>
                <w:szCs w:val="20"/>
              </w:rPr>
              <w:t>Informasi angkutan lanjutan</w:t>
            </w:r>
          </w:p>
        </w:tc>
        <w:tc>
          <w:tcPr>
            <w:tcW w:w="1440" w:type="dxa"/>
          </w:tcPr>
          <w:p w:rsidR="0001619E" w:rsidRPr="00BD1CE2" w:rsidRDefault="0001619E" w:rsidP="009F68FB">
            <w:pPr>
              <w:pStyle w:val="ListParagraph"/>
              <w:ind w:left="0"/>
              <w:rPr>
                <w:sz w:val="20"/>
                <w:szCs w:val="20"/>
              </w:rPr>
            </w:pPr>
          </w:p>
          <w:p w:rsidR="0001619E" w:rsidRPr="00BD1CE2" w:rsidRDefault="0001619E" w:rsidP="009F68FB">
            <w:pPr>
              <w:pStyle w:val="ListParagraph"/>
              <w:ind w:left="0"/>
              <w:rPr>
                <w:sz w:val="20"/>
                <w:szCs w:val="20"/>
              </w:rPr>
            </w:pPr>
          </w:p>
          <w:p w:rsidR="0001619E" w:rsidRPr="00BD1CE2" w:rsidRDefault="0001619E" w:rsidP="009F68FB">
            <w:pPr>
              <w:pStyle w:val="ListParagraph"/>
              <w:ind w:left="0"/>
              <w:rPr>
                <w:sz w:val="20"/>
                <w:szCs w:val="20"/>
              </w:rPr>
            </w:pPr>
          </w:p>
          <w:p w:rsidR="0001619E" w:rsidRPr="00BD1CE2" w:rsidRDefault="0001619E" w:rsidP="009F68FB">
            <w:pPr>
              <w:pStyle w:val="ListParagraph"/>
              <w:ind w:left="0"/>
              <w:rPr>
                <w:sz w:val="20"/>
                <w:szCs w:val="20"/>
              </w:rPr>
            </w:pPr>
          </w:p>
          <w:p w:rsidR="0001619E" w:rsidRPr="00BD1CE2" w:rsidRDefault="0001619E" w:rsidP="009F68FB">
            <w:pPr>
              <w:pStyle w:val="ListParagraph"/>
              <w:ind w:left="0"/>
              <w:rPr>
                <w:sz w:val="20"/>
                <w:szCs w:val="20"/>
              </w:rPr>
            </w:pPr>
            <w:r>
              <w:rPr>
                <w:sz w:val="20"/>
                <w:szCs w:val="20"/>
              </w:rPr>
              <w:t xml:space="preserve">      </w:t>
            </w:r>
            <w:r w:rsidRPr="00BD1CE2">
              <w:rPr>
                <w:sz w:val="20"/>
                <w:szCs w:val="20"/>
              </w:rPr>
              <w:t>Tidak tersedia informasi angkutan lanjutan</w:t>
            </w:r>
          </w:p>
        </w:tc>
      </w:tr>
    </w:tbl>
    <w:p w:rsidR="0001619E" w:rsidRPr="00AD067C" w:rsidRDefault="00C83DC0" w:rsidP="0001619E">
      <w:pPr>
        <w:spacing w:line="360" w:lineRule="auto"/>
        <w:ind w:left="450" w:firstLine="720"/>
        <w:jc w:val="both"/>
        <w:rPr>
          <w:i/>
          <w:sz w:val="24"/>
          <w:szCs w:val="24"/>
        </w:rPr>
      </w:pPr>
      <w:r w:rsidRPr="00AD067C">
        <w:rPr>
          <w:i/>
          <w:iCs/>
          <w:sz w:val="18"/>
          <w:szCs w:val="28"/>
        </w:rPr>
        <w:t>Sumber : Hasil Analisis 2022</w:t>
      </w:r>
      <w:r w:rsidRPr="00AD067C">
        <w:rPr>
          <w:i/>
          <w:sz w:val="24"/>
          <w:szCs w:val="24"/>
        </w:rPr>
        <w:tab/>
      </w:r>
    </w:p>
    <w:p w:rsidR="00C83DC0" w:rsidRPr="00E61C59" w:rsidRDefault="00C83DC0" w:rsidP="0001619E">
      <w:pPr>
        <w:spacing w:line="360" w:lineRule="auto"/>
        <w:ind w:left="1170" w:firstLine="709"/>
        <w:jc w:val="both"/>
      </w:pPr>
      <w:r>
        <w:t>Teknik analisis kuisioner yang digunakan untuk menghitung nilai dari fasilitas diatas yaitu dengan menggunakan skala likert. Berikut ini merupakan data yang didapat setelah melakukan survei kuisioner untuk para penumpang serta perhitungan untuk mendapat skor penilaian dengan formula respond</w:t>
      </w:r>
      <w:r w:rsidR="0001619E">
        <w:t>en (T) X dengan skor nilai (pn)</w:t>
      </w:r>
    </w:p>
    <w:p w:rsidR="00C83DC0" w:rsidRPr="00E163BF" w:rsidRDefault="0001619E" w:rsidP="00C83DC0">
      <w:pPr>
        <w:pStyle w:val="Caption"/>
        <w:keepNext/>
        <w:jc w:val="center"/>
        <w:rPr>
          <w:b w:val="0"/>
          <w:color w:val="auto"/>
          <w:sz w:val="22"/>
        </w:rPr>
      </w:pPr>
      <w:bookmarkStart w:id="266" w:name="_Toc108670820"/>
      <w:bookmarkStart w:id="267" w:name="_Toc109165277"/>
      <w:r>
        <w:rPr>
          <w:b w:val="0"/>
          <w:color w:val="auto"/>
          <w:sz w:val="22"/>
        </w:rPr>
        <w:t xml:space="preserve">       </w:t>
      </w:r>
      <w:bookmarkStart w:id="268" w:name="_Toc110965670"/>
      <w:r w:rsidR="00C83DC0" w:rsidRPr="00E163BF">
        <w:rPr>
          <w:b w:val="0"/>
          <w:color w:val="auto"/>
          <w:sz w:val="22"/>
        </w:rPr>
        <w:t xml:space="preserve">Tabel V. </w:t>
      </w:r>
      <w:r w:rsidR="00C83DC0" w:rsidRPr="00E163BF">
        <w:rPr>
          <w:b w:val="0"/>
          <w:color w:val="auto"/>
          <w:sz w:val="22"/>
        </w:rPr>
        <w:fldChar w:fldCharType="begin"/>
      </w:r>
      <w:r w:rsidR="00C83DC0" w:rsidRPr="00E163BF">
        <w:rPr>
          <w:b w:val="0"/>
          <w:color w:val="auto"/>
          <w:sz w:val="22"/>
        </w:rPr>
        <w:instrText xml:space="preserve"> SEQ Tabel_V. \* ARABIC </w:instrText>
      </w:r>
      <w:r w:rsidR="00C83DC0" w:rsidRPr="00E163BF">
        <w:rPr>
          <w:b w:val="0"/>
          <w:color w:val="auto"/>
          <w:sz w:val="22"/>
        </w:rPr>
        <w:fldChar w:fldCharType="separate"/>
      </w:r>
      <w:r w:rsidR="00163B1B">
        <w:rPr>
          <w:b w:val="0"/>
          <w:noProof/>
          <w:color w:val="auto"/>
          <w:sz w:val="22"/>
        </w:rPr>
        <w:t>28</w:t>
      </w:r>
      <w:r w:rsidR="00C83DC0" w:rsidRPr="00E163BF">
        <w:rPr>
          <w:b w:val="0"/>
          <w:color w:val="auto"/>
          <w:sz w:val="22"/>
        </w:rPr>
        <w:fldChar w:fldCharType="end"/>
      </w:r>
      <w:r w:rsidR="00C83DC0" w:rsidRPr="00E163BF">
        <w:rPr>
          <w:b w:val="0"/>
          <w:color w:val="auto"/>
          <w:sz w:val="22"/>
        </w:rPr>
        <w:t xml:space="preserve"> Hasil Survei Pelayanan Informasi Angkutan Lanjutan</w:t>
      </w:r>
      <w:bookmarkEnd w:id="266"/>
      <w:bookmarkEnd w:id="267"/>
      <w:bookmarkEnd w:id="268"/>
    </w:p>
    <w:tbl>
      <w:tblPr>
        <w:tblStyle w:val="TableGrid1"/>
        <w:tblW w:w="6390" w:type="dxa"/>
        <w:tblInd w:w="1008" w:type="dxa"/>
        <w:tblLook w:val="04A0" w:firstRow="1" w:lastRow="0" w:firstColumn="1" w:lastColumn="0" w:noHBand="0" w:noVBand="1"/>
      </w:tblPr>
      <w:tblGrid>
        <w:gridCol w:w="1530"/>
        <w:gridCol w:w="2700"/>
        <w:gridCol w:w="2160"/>
      </w:tblGrid>
      <w:tr w:rsidR="00C83DC0" w:rsidRPr="00BD1CE2" w:rsidTr="0001619E">
        <w:trPr>
          <w:trHeight w:val="518"/>
        </w:trPr>
        <w:tc>
          <w:tcPr>
            <w:tcW w:w="1530" w:type="dxa"/>
            <w:shd w:val="clear" w:color="auto" w:fill="4F81BD" w:themeFill="accent1"/>
          </w:tcPr>
          <w:p w:rsidR="00C83DC0" w:rsidRPr="00BD1CE2" w:rsidRDefault="00C83DC0" w:rsidP="009F68FB">
            <w:pPr>
              <w:contextualSpacing/>
              <w:jc w:val="center"/>
              <w:rPr>
                <w:b/>
                <w:sz w:val="20"/>
                <w:szCs w:val="20"/>
              </w:rPr>
            </w:pPr>
            <w:r w:rsidRPr="00BD1CE2">
              <w:rPr>
                <w:b/>
                <w:sz w:val="20"/>
                <w:szCs w:val="20"/>
              </w:rPr>
              <w:t>Skor Nilai (Pn)</w:t>
            </w:r>
          </w:p>
        </w:tc>
        <w:tc>
          <w:tcPr>
            <w:tcW w:w="2700" w:type="dxa"/>
            <w:shd w:val="clear" w:color="auto" w:fill="4F81BD" w:themeFill="accent1"/>
          </w:tcPr>
          <w:p w:rsidR="00C83DC0" w:rsidRPr="00BD1CE2" w:rsidRDefault="00C83DC0" w:rsidP="009F68FB">
            <w:pPr>
              <w:contextualSpacing/>
              <w:jc w:val="center"/>
              <w:rPr>
                <w:b/>
                <w:sz w:val="20"/>
                <w:szCs w:val="20"/>
              </w:rPr>
            </w:pPr>
            <w:r w:rsidRPr="00BD1CE2">
              <w:rPr>
                <w:b/>
                <w:sz w:val="20"/>
                <w:szCs w:val="20"/>
              </w:rPr>
              <w:t>Penilaian</w:t>
            </w:r>
          </w:p>
        </w:tc>
        <w:tc>
          <w:tcPr>
            <w:tcW w:w="2160" w:type="dxa"/>
            <w:shd w:val="clear" w:color="auto" w:fill="4F81BD" w:themeFill="accent1"/>
          </w:tcPr>
          <w:p w:rsidR="00C83DC0" w:rsidRPr="00BD1CE2" w:rsidRDefault="00C83DC0" w:rsidP="009F68FB">
            <w:pPr>
              <w:contextualSpacing/>
              <w:jc w:val="center"/>
              <w:rPr>
                <w:b/>
                <w:sz w:val="20"/>
                <w:szCs w:val="20"/>
              </w:rPr>
            </w:pPr>
            <w:r w:rsidRPr="00BD1CE2">
              <w:rPr>
                <w:b/>
                <w:sz w:val="20"/>
                <w:szCs w:val="20"/>
              </w:rPr>
              <w:t>Responden (T)</w:t>
            </w:r>
          </w:p>
        </w:tc>
      </w:tr>
      <w:tr w:rsidR="00C83DC0" w:rsidRPr="00BD1CE2" w:rsidTr="0001619E">
        <w:tc>
          <w:tcPr>
            <w:tcW w:w="1530" w:type="dxa"/>
          </w:tcPr>
          <w:p w:rsidR="00C83DC0" w:rsidRPr="00BD1CE2" w:rsidRDefault="00C83DC0" w:rsidP="009F68FB">
            <w:pPr>
              <w:ind w:left="162"/>
              <w:contextualSpacing/>
              <w:rPr>
                <w:bCs/>
                <w:sz w:val="20"/>
                <w:szCs w:val="20"/>
              </w:rPr>
            </w:pPr>
            <w:r w:rsidRPr="00BD1CE2">
              <w:rPr>
                <w:bCs/>
                <w:sz w:val="20"/>
                <w:szCs w:val="20"/>
              </w:rPr>
              <w:t>5</w:t>
            </w:r>
          </w:p>
        </w:tc>
        <w:tc>
          <w:tcPr>
            <w:tcW w:w="2700" w:type="dxa"/>
          </w:tcPr>
          <w:p w:rsidR="00C83DC0" w:rsidRPr="00BD1CE2" w:rsidRDefault="00C83DC0" w:rsidP="009F68FB">
            <w:pPr>
              <w:ind w:left="162"/>
              <w:contextualSpacing/>
              <w:rPr>
                <w:b/>
                <w:sz w:val="20"/>
                <w:szCs w:val="20"/>
              </w:rPr>
            </w:pPr>
            <w:r w:rsidRPr="00BD1CE2">
              <w:rPr>
                <w:rFonts w:eastAsia="Times New Roman"/>
                <w:sz w:val="20"/>
                <w:szCs w:val="20"/>
              </w:rPr>
              <w:t>Sangat Baik</w:t>
            </w:r>
          </w:p>
        </w:tc>
        <w:tc>
          <w:tcPr>
            <w:tcW w:w="2160" w:type="dxa"/>
          </w:tcPr>
          <w:p w:rsidR="00C83DC0" w:rsidRPr="00BD1CE2" w:rsidRDefault="00C83DC0" w:rsidP="009F68FB">
            <w:pPr>
              <w:ind w:left="162"/>
              <w:contextualSpacing/>
              <w:rPr>
                <w:bCs/>
                <w:sz w:val="20"/>
                <w:szCs w:val="20"/>
              </w:rPr>
            </w:pPr>
            <w:r w:rsidRPr="00BD1CE2">
              <w:rPr>
                <w:bCs/>
                <w:sz w:val="20"/>
                <w:szCs w:val="20"/>
              </w:rPr>
              <w:t>0</w:t>
            </w:r>
          </w:p>
        </w:tc>
      </w:tr>
      <w:tr w:rsidR="00C83DC0" w:rsidRPr="00BD1CE2" w:rsidTr="0001619E">
        <w:tc>
          <w:tcPr>
            <w:tcW w:w="1530" w:type="dxa"/>
          </w:tcPr>
          <w:p w:rsidR="00C83DC0" w:rsidRPr="00BD1CE2" w:rsidRDefault="00C83DC0" w:rsidP="009F68FB">
            <w:pPr>
              <w:ind w:left="162"/>
              <w:contextualSpacing/>
              <w:rPr>
                <w:bCs/>
                <w:sz w:val="20"/>
                <w:szCs w:val="20"/>
              </w:rPr>
            </w:pPr>
            <w:r w:rsidRPr="00BD1CE2">
              <w:rPr>
                <w:bCs/>
                <w:sz w:val="20"/>
                <w:szCs w:val="20"/>
              </w:rPr>
              <w:t>4</w:t>
            </w:r>
          </w:p>
        </w:tc>
        <w:tc>
          <w:tcPr>
            <w:tcW w:w="2700" w:type="dxa"/>
          </w:tcPr>
          <w:p w:rsidR="00C83DC0" w:rsidRPr="00BD1CE2" w:rsidRDefault="00C83DC0" w:rsidP="009F68FB">
            <w:pPr>
              <w:ind w:left="162"/>
              <w:contextualSpacing/>
              <w:rPr>
                <w:b/>
                <w:sz w:val="20"/>
                <w:szCs w:val="20"/>
              </w:rPr>
            </w:pPr>
            <w:r w:rsidRPr="00BD1CE2">
              <w:rPr>
                <w:rFonts w:eastAsia="Times New Roman"/>
                <w:sz w:val="20"/>
                <w:szCs w:val="20"/>
              </w:rPr>
              <w:t>Baik</w:t>
            </w:r>
          </w:p>
        </w:tc>
        <w:tc>
          <w:tcPr>
            <w:tcW w:w="2160" w:type="dxa"/>
          </w:tcPr>
          <w:p w:rsidR="00C83DC0" w:rsidRPr="00BD1CE2" w:rsidRDefault="00C83DC0" w:rsidP="009F68FB">
            <w:pPr>
              <w:ind w:left="162"/>
              <w:contextualSpacing/>
              <w:rPr>
                <w:bCs/>
                <w:sz w:val="20"/>
                <w:szCs w:val="20"/>
              </w:rPr>
            </w:pPr>
            <w:r>
              <w:rPr>
                <w:bCs/>
                <w:sz w:val="20"/>
                <w:szCs w:val="20"/>
              </w:rPr>
              <w:t>0</w:t>
            </w:r>
          </w:p>
        </w:tc>
      </w:tr>
      <w:tr w:rsidR="00C83DC0" w:rsidRPr="00BD1CE2" w:rsidTr="0001619E">
        <w:tc>
          <w:tcPr>
            <w:tcW w:w="1530" w:type="dxa"/>
          </w:tcPr>
          <w:p w:rsidR="00C83DC0" w:rsidRPr="00BD1CE2" w:rsidRDefault="00C83DC0" w:rsidP="009F68FB">
            <w:pPr>
              <w:ind w:left="162"/>
              <w:contextualSpacing/>
              <w:rPr>
                <w:bCs/>
                <w:sz w:val="20"/>
                <w:szCs w:val="20"/>
              </w:rPr>
            </w:pPr>
            <w:r w:rsidRPr="00BD1CE2">
              <w:rPr>
                <w:bCs/>
                <w:sz w:val="20"/>
                <w:szCs w:val="20"/>
              </w:rPr>
              <w:t>3</w:t>
            </w:r>
          </w:p>
        </w:tc>
        <w:tc>
          <w:tcPr>
            <w:tcW w:w="2700" w:type="dxa"/>
          </w:tcPr>
          <w:p w:rsidR="00C83DC0" w:rsidRPr="00BD1CE2" w:rsidRDefault="00C83DC0" w:rsidP="009F68FB">
            <w:pPr>
              <w:ind w:left="162"/>
              <w:contextualSpacing/>
              <w:rPr>
                <w:b/>
                <w:sz w:val="20"/>
                <w:szCs w:val="20"/>
              </w:rPr>
            </w:pPr>
            <w:r w:rsidRPr="00BD1CE2">
              <w:rPr>
                <w:rFonts w:eastAsia="Times New Roman"/>
                <w:sz w:val="20"/>
                <w:szCs w:val="20"/>
              </w:rPr>
              <w:t xml:space="preserve">Cukup </w:t>
            </w:r>
          </w:p>
        </w:tc>
        <w:tc>
          <w:tcPr>
            <w:tcW w:w="2160" w:type="dxa"/>
          </w:tcPr>
          <w:p w:rsidR="00C83DC0" w:rsidRPr="00BD1CE2" w:rsidRDefault="00916BDF" w:rsidP="009F68FB">
            <w:pPr>
              <w:ind w:left="162"/>
              <w:contextualSpacing/>
              <w:rPr>
                <w:bCs/>
                <w:sz w:val="20"/>
                <w:szCs w:val="20"/>
              </w:rPr>
            </w:pPr>
            <w:r>
              <w:rPr>
                <w:bCs/>
                <w:sz w:val="20"/>
                <w:szCs w:val="20"/>
              </w:rPr>
              <w:t>3</w:t>
            </w:r>
          </w:p>
        </w:tc>
      </w:tr>
      <w:tr w:rsidR="00C83DC0" w:rsidRPr="00BD1CE2" w:rsidTr="0001619E">
        <w:tc>
          <w:tcPr>
            <w:tcW w:w="1530" w:type="dxa"/>
          </w:tcPr>
          <w:p w:rsidR="00C83DC0" w:rsidRPr="00BD1CE2" w:rsidRDefault="00C83DC0" w:rsidP="009F68FB">
            <w:pPr>
              <w:ind w:left="162"/>
              <w:contextualSpacing/>
              <w:rPr>
                <w:bCs/>
                <w:sz w:val="20"/>
                <w:szCs w:val="20"/>
              </w:rPr>
            </w:pPr>
            <w:r w:rsidRPr="00BD1CE2">
              <w:rPr>
                <w:bCs/>
                <w:sz w:val="20"/>
                <w:szCs w:val="20"/>
              </w:rPr>
              <w:t>2</w:t>
            </w:r>
          </w:p>
        </w:tc>
        <w:tc>
          <w:tcPr>
            <w:tcW w:w="2700" w:type="dxa"/>
          </w:tcPr>
          <w:p w:rsidR="00C83DC0" w:rsidRPr="00BD1CE2" w:rsidRDefault="00C83DC0" w:rsidP="009F68FB">
            <w:pPr>
              <w:ind w:left="162"/>
              <w:contextualSpacing/>
              <w:rPr>
                <w:b/>
                <w:sz w:val="20"/>
                <w:szCs w:val="20"/>
              </w:rPr>
            </w:pPr>
            <w:r w:rsidRPr="00BD1CE2">
              <w:rPr>
                <w:rFonts w:eastAsia="Times New Roman"/>
                <w:sz w:val="20"/>
                <w:szCs w:val="20"/>
              </w:rPr>
              <w:t>Kurang</w:t>
            </w:r>
          </w:p>
        </w:tc>
        <w:tc>
          <w:tcPr>
            <w:tcW w:w="2160" w:type="dxa"/>
          </w:tcPr>
          <w:p w:rsidR="00C83DC0" w:rsidRPr="00BD1CE2" w:rsidRDefault="00916BDF" w:rsidP="009F68FB">
            <w:pPr>
              <w:ind w:left="162"/>
              <w:contextualSpacing/>
              <w:rPr>
                <w:bCs/>
                <w:sz w:val="20"/>
                <w:szCs w:val="20"/>
              </w:rPr>
            </w:pPr>
            <w:r>
              <w:rPr>
                <w:bCs/>
                <w:sz w:val="20"/>
                <w:szCs w:val="20"/>
              </w:rPr>
              <w:t>6</w:t>
            </w:r>
          </w:p>
        </w:tc>
      </w:tr>
      <w:tr w:rsidR="00C83DC0" w:rsidRPr="00BD1CE2" w:rsidTr="0001619E">
        <w:tc>
          <w:tcPr>
            <w:tcW w:w="1530" w:type="dxa"/>
          </w:tcPr>
          <w:p w:rsidR="00C83DC0" w:rsidRPr="00BD1CE2" w:rsidRDefault="00C83DC0" w:rsidP="009F68FB">
            <w:pPr>
              <w:ind w:left="162"/>
              <w:contextualSpacing/>
              <w:rPr>
                <w:bCs/>
                <w:sz w:val="20"/>
                <w:szCs w:val="20"/>
              </w:rPr>
            </w:pPr>
            <w:r w:rsidRPr="00BD1CE2">
              <w:rPr>
                <w:bCs/>
                <w:sz w:val="20"/>
                <w:szCs w:val="20"/>
              </w:rPr>
              <w:t>1</w:t>
            </w:r>
          </w:p>
        </w:tc>
        <w:tc>
          <w:tcPr>
            <w:tcW w:w="2700" w:type="dxa"/>
          </w:tcPr>
          <w:p w:rsidR="00C83DC0" w:rsidRPr="00BD1CE2" w:rsidRDefault="00C83DC0" w:rsidP="009F68FB">
            <w:pPr>
              <w:ind w:left="162"/>
              <w:contextualSpacing/>
              <w:rPr>
                <w:b/>
                <w:sz w:val="20"/>
                <w:szCs w:val="20"/>
              </w:rPr>
            </w:pPr>
            <w:r w:rsidRPr="00BD1CE2">
              <w:rPr>
                <w:rFonts w:eastAsia="Times New Roman"/>
                <w:sz w:val="20"/>
                <w:szCs w:val="20"/>
              </w:rPr>
              <w:t>Tidak Baik</w:t>
            </w:r>
          </w:p>
        </w:tc>
        <w:tc>
          <w:tcPr>
            <w:tcW w:w="2160" w:type="dxa"/>
          </w:tcPr>
          <w:p w:rsidR="00C83DC0" w:rsidRPr="00BD1CE2" w:rsidRDefault="00916BDF" w:rsidP="009F68FB">
            <w:pPr>
              <w:ind w:left="162"/>
              <w:contextualSpacing/>
              <w:rPr>
                <w:bCs/>
                <w:sz w:val="20"/>
                <w:szCs w:val="20"/>
              </w:rPr>
            </w:pPr>
            <w:r>
              <w:rPr>
                <w:bCs/>
                <w:sz w:val="20"/>
                <w:szCs w:val="20"/>
              </w:rPr>
              <w:t>31</w:t>
            </w:r>
          </w:p>
        </w:tc>
      </w:tr>
      <w:tr w:rsidR="00C83DC0" w:rsidRPr="00BD1CE2" w:rsidTr="0001619E">
        <w:tc>
          <w:tcPr>
            <w:tcW w:w="4230" w:type="dxa"/>
            <w:gridSpan w:val="2"/>
          </w:tcPr>
          <w:p w:rsidR="00C83DC0" w:rsidRPr="00BD1CE2" w:rsidRDefault="00C83DC0" w:rsidP="009F68FB">
            <w:pPr>
              <w:contextualSpacing/>
              <w:jc w:val="center"/>
              <w:rPr>
                <w:b/>
                <w:sz w:val="20"/>
                <w:szCs w:val="20"/>
              </w:rPr>
            </w:pPr>
            <w:r w:rsidRPr="00BD1CE2">
              <w:rPr>
                <w:rFonts w:eastAsia="Times New Roman"/>
                <w:b/>
                <w:bCs/>
                <w:sz w:val="20"/>
                <w:szCs w:val="20"/>
              </w:rPr>
              <w:t>Jumlah Responden</w:t>
            </w:r>
          </w:p>
        </w:tc>
        <w:tc>
          <w:tcPr>
            <w:tcW w:w="2160" w:type="dxa"/>
          </w:tcPr>
          <w:p w:rsidR="00C83DC0" w:rsidRPr="00BD1CE2" w:rsidRDefault="00C83DC0" w:rsidP="009F68FB">
            <w:pPr>
              <w:contextualSpacing/>
              <w:jc w:val="center"/>
              <w:rPr>
                <w:b/>
                <w:sz w:val="20"/>
                <w:szCs w:val="20"/>
              </w:rPr>
            </w:pPr>
            <w:r>
              <w:rPr>
                <w:b/>
                <w:sz w:val="20"/>
                <w:szCs w:val="20"/>
              </w:rPr>
              <w:t>40</w:t>
            </w:r>
          </w:p>
        </w:tc>
      </w:tr>
      <w:tr w:rsidR="00C83DC0" w:rsidRPr="00BD1CE2" w:rsidTr="0001619E">
        <w:tc>
          <w:tcPr>
            <w:tcW w:w="4230" w:type="dxa"/>
            <w:gridSpan w:val="2"/>
          </w:tcPr>
          <w:p w:rsidR="00C83DC0" w:rsidRPr="00BD1CE2" w:rsidRDefault="00C83DC0" w:rsidP="009F68FB">
            <w:pPr>
              <w:contextualSpacing/>
              <w:jc w:val="center"/>
              <w:rPr>
                <w:b/>
                <w:iCs/>
                <w:sz w:val="20"/>
                <w:szCs w:val="20"/>
              </w:rPr>
            </w:pPr>
            <w:r w:rsidRPr="00BD1CE2">
              <w:rPr>
                <w:rFonts w:eastAsia="Times New Roman"/>
                <w:b/>
                <w:bCs/>
                <w:iCs/>
                <w:sz w:val="20"/>
                <w:szCs w:val="20"/>
              </w:rPr>
              <w:t>T x Pn</w:t>
            </w:r>
          </w:p>
        </w:tc>
        <w:tc>
          <w:tcPr>
            <w:tcW w:w="2160" w:type="dxa"/>
          </w:tcPr>
          <w:p w:rsidR="00C83DC0" w:rsidRPr="00BD1CE2" w:rsidRDefault="00916BDF" w:rsidP="009F68FB">
            <w:pPr>
              <w:contextualSpacing/>
              <w:jc w:val="center"/>
              <w:rPr>
                <w:b/>
                <w:sz w:val="20"/>
                <w:szCs w:val="20"/>
              </w:rPr>
            </w:pPr>
            <w:r>
              <w:rPr>
                <w:b/>
                <w:sz w:val="20"/>
                <w:szCs w:val="20"/>
              </w:rPr>
              <w:t>52</w:t>
            </w:r>
          </w:p>
        </w:tc>
      </w:tr>
    </w:tbl>
    <w:p w:rsidR="00C83DC0" w:rsidRDefault="00C83DC0" w:rsidP="0001619E">
      <w:pPr>
        <w:spacing w:line="360" w:lineRule="auto"/>
        <w:ind w:left="90" w:firstLine="720"/>
        <w:jc w:val="both"/>
        <w:rPr>
          <w:i/>
          <w:iCs/>
          <w:sz w:val="18"/>
          <w:szCs w:val="28"/>
        </w:rPr>
      </w:pPr>
      <w:r w:rsidRPr="00AD067C">
        <w:rPr>
          <w:i/>
          <w:iCs/>
          <w:sz w:val="18"/>
          <w:szCs w:val="28"/>
        </w:rPr>
        <w:t>Sumber : Hasil Analisis 2022</w:t>
      </w:r>
    </w:p>
    <w:p w:rsidR="0001619E" w:rsidRDefault="0001619E" w:rsidP="0001619E">
      <w:pPr>
        <w:spacing w:line="360" w:lineRule="auto"/>
        <w:ind w:left="3150" w:hanging="1710"/>
        <w:rPr>
          <w:iCs/>
          <w:szCs w:val="28"/>
        </w:rPr>
      </w:pPr>
      <w:r>
        <w:rPr>
          <w:iCs/>
          <w:szCs w:val="28"/>
        </w:rPr>
        <w:t>Skor Penilaian = (T</w:t>
      </w:r>
      <w:r w:rsidRPr="00BE661D">
        <w:rPr>
          <w:iCs/>
          <w:szCs w:val="28"/>
          <w:vertAlign w:val="subscript"/>
        </w:rPr>
        <w:t>1</w:t>
      </w:r>
      <w:r>
        <w:rPr>
          <w:iCs/>
          <w:szCs w:val="28"/>
        </w:rPr>
        <w:t xml:space="preserve"> X Pn</w:t>
      </w:r>
      <w:r w:rsidRPr="00BE661D">
        <w:rPr>
          <w:iCs/>
          <w:szCs w:val="28"/>
          <w:vertAlign w:val="subscript"/>
        </w:rPr>
        <w:t>1</w:t>
      </w:r>
      <w:r>
        <w:rPr>
          <w:iCs/>
          <w:szCs w:val="28"/>
        </w:rPr>
        <w:t>) + (T</w:t>
      </w:r>
      <w:r>
        <w:rPr>
          <w:iCs/>
          <w:szCs w:val="28"/>
          <w:vertAlign w:val="subscript"/>
        </w:rPr>
        <w:t>2</w:t>
      </w:r>
      <w:r>
        <w:rPr>
          <w:iCs/>
          <w:szCs w:val="28"/>
        </w:rPr>
        <w:t xml:space="preserve"> X Pn</w:t>
      </w:r>
      <w:r>
        <w:rPr>
          <w:iCs/>
          <w:szCs w:val="28"/>
          <w:vertAlign w:val="subscript"/>
        </w:rPr>
        <w:t>2</w:t>
      </w:r>
      <w:r>
        <w:rPr>
          <w:iCs/>
          <w:szCs w:val="28"/>
        </w:rPr>
        <w:t>) + (T</w:t>
      </w:r>
      <w:r>
        <w:rPr>
          <w:iCs/>
          <w:szCs w:val="28"/>
          <w:vertAlign w:val="subscript"/>
        </w:rPr>
        <w:t>3</w:t>
      </w:r>
      <w:r>
        <w:rPr>
          <w:iCs/>
          <w:szCs w:val="28"/>
        </w:rPr>
        <w:t xml:space="preserve"> X Pn</w:t>
      </w:r>
      <w:r>
        <w:rPr>
          <w:iCs/>
          <w:szCs w:val="28"/>
          <w:vertAlign w:val="subscript"/>
        </w:rPr>
        <w:t>3</w:t>
      </w:r>
      <w:r>
        <w:rPr>
          <w:iCs/>
          <w:szCs w:val="28"/>
        </w:rPr>
        <w:t>) + (T</w:t>
      </w:r>
      <w:r>
        <w:rPr>
          <w:iCs/>
          <w:szCs w:val="28"/>
          <w:vertAlign w:val="subscript"/>
        </w:rPr>
        <w:t>4</w:t>
      </w:r>
      <w:r>
        <w:rPr>
          <w:iCs/>
          <w:szCs w:val="28"/>
        </w:rPr>
        <w:t xml:space="preserve"> X Pn</w:t>
      </w:r>
      <w:r>
        <w:rPr>
          <w:iCs/>
          <w:szCs w:val="28"/>
          <w:vertAlign w:val="subscript"/>
        </w:rPr>
        <w:t>4</w:t>
      </w:r>
      <w:r>
        <w:rPr>
          <w:iCs/>
          <w:szCs w:val="28"/>
        </w:rPr>
        <w:t>) + (T</w:t>
      </w:r>
      <w:r>
        <w:rPr>
          <w:iCs/>
          <w:szCs w:val="28"/>
          <w:vertAlign w:val="subscript"/>
        </w:rPr>
        <w:t>5</w:t>
      </w:r>
      <w:r>
        <w:rPr>
          <w:iCs/>
          <w:szCs w:val="28"/>
        </w:rPr>
        <w:t xml:space="preserve"> X Pn</w:t>
      </w:r>
      <w:r>
        <w:rPr>
          <w:iCs/>
          <w:szCs w:val="28"/>
          <w:vertAlign w:val="subscript"/>
        </w:rPr>
        <w:t>5</w:t>
      </w:r>
      <w:r>
        <w:rPr>
          <w:iCs/>
          <w:szCs w:val="28"/>
        </w:rPr>
        <w:t>)</w:t>
      </w:r>
    </w:p>
    <w:p w:rsidR="0001619E" w:rsidRDefault="0001619E" w:rsidP="0001619E">
      <w:pPr>
        <w:spacing w:line="360" w:lineRule="auto"/>
        <w:ind w:left="3150" w:hanging="270"/>
        <w:rPr>
          <w:iCs/>
          <w:szCs w:val="28"/>
        </w:rPr>
      </w:pPr>
      <w:r>
        <w:rPr>
          <w:iCs/>
          <w:szCs w:val="28"/>
        </w:rPr>
        <w:t>= (31 X 1) + (6 X 2) + (3 X 3) + (0 X 4) + (0 X 5)</w:t>
      </w:r>
    </w:p>
    <w:p w:rsidR="00C83DC0" w:rsidRPr="00D63BDD" w:rsidRDefault="0001619E" w:rsidP="00D63BDD">
      <w:pPr>
        <w:spacing w:line="360" w:lineRule="auto"/>
        <w:ind w:left="3150" w:hanging="270"/>
        <w:rPr>
          <w:iCs/>
          <w:szCs w:val="28"/>
        </w:rPr>
      </w:pPr>
      <w:r>
        <w:rPr>
          <w:iCs/>
          <w:szCs w:val="28"/>
        </w:rPr>
        <w:t>= 52</w:t>
      </w:r>
    </w:p>
    <w:p w:rsidR="00C83DC0" w:rsidRPr="00BD1CE2" w:rsidRDefault="00C83DC0" w:rsidP="009F68FB">
      <w:pPr>
        <w:spacing w:line="360" w:lineRule="auto"/>
        <w:ind w:left="810"/>
        <w:jc w:val="both"/>
      </w:pPr>
      <w:bookmarkStart w:id="269" w:name="_Toc47727583"/>
      <w:r>
        <w:t xml:space="preserve">d. </w:t>
      </w:r>
      <w:r w:rsidRPr="00BD1CE2">
        <w:t>Fasilitas layanan penumpang</w:t>
      </w:r>
      <w:bookmarkEnd w:id="269"/>
    </w:p>
    <w:p w:rsidR="00C83DC0" w:rsidRDefault="00C83DC0" w:rsidP="009F68FB">
      <w:pPr>
        <w:spacing w:line="360" w:lineRule="auto"/>
        <w:ind w:left="1080" w:firstLine="720"/>
        <w:jc w:val="both"/>
      </w:pPr>
      <w:r w:rsidRPr="00BD1CE2">
        <w:t>Terkait dengan aspek kemudahan/keterjangkauan maka pihak pengelola pelabuhan harus menyediakan pelayanan penumpang. Fasilitas layanan penumpang merupakan Fasilitas yang disediakan untuk memberikan informasi perjalanan kapal dan layanan menerima pengaduan demi kenyamanan pengguna jasa penyeberangan</w:t>
      </w:r>
    </w:p>
    <w:p w:rsidR="00C83DC0" w:rsidRPr="00BD1CE2" w:rsidRDefault="00C83DC0" w:rsidP="00C83DC0"/>
    <w:p w:rsidR="00C83DC0" w:rsidRPr="00E163BF" w:rsidRDefault="00C83DC0" w:rsidP="00C83DC0">
      <w:pPr>
        <w:pStyle w:val="Caption"/>
        <w:keepNext/>
        <w:jc w:val="center"/>
        <w:rPr>
          <w:b w:val="0"/>
          <w:color w:val="auto"/>
          <w:sz w:val="22"/>
        </w:rPr>
      </w:pPr>
      <w:bookmarkStart w:id="270" w:name="_Toc108670821"/>
      <w:bookmarkStart w:id="271" w:name="_Toc109165278"/>
      <w:bookmarkStart w:id="272" w:name="_Toc110965671"/>
      <w:r w:rsidRPr="00E163BF">
        <w:rPr>
          <w:b w:val="0"/>
          <w:color w:val="auto"/>
          <w:sz w:val="22"/>
        </w:rPr>
        <w:t xml:space="preserve">Tabel V. </w:t>
      </w:r>
      <w:r w:rsidRPr="00E163BF">
        <w:rPr>
          <w:b w:val="0"/>
          <w:color w:val="auto"/>
          <w:sz w:val="22"/>
        </w:rPr>
        <w:fldChar w:fldCharType="begin"/>
      </w:r>
      <w:r w:rsidRPr="00E163BF">
        <w:rPr>
          <w:b w:val="0"/>
          <w:color w:val="auto"/>
          <w:sz w:val="22"/>
        </w:rPr>
        <w:instrText xml:space="preserve"> SEQ Tabel_V. \* ARABIC </w:instrText>
      </w:r>
      <w:r w:rsidRPr="00E163BF">
        <w:rPr>
          <w:b w:val="0"/>
          <w:color w:val="auto"/>
          <w:sz w:val="22"/>
        </w:rPr>
        <w:fldChar w:fldCharType="separate"/>
      </w:r>
      <w:r w:rsidR="00163B1B">
        <w:rPr>
          <w:b w:val="0"/>
          <w:noProof/>
          <w:color w:val="auto"/>
          <w:sz w:val="22"/>
        </w:rPr>
        <w:t>29</w:t>
      </w:r>
      <w:r w:rsidRPr="00E163BF">
        <w:rPr>
          <w:b w:val="0"/>
          <w:color w:val="auto"/>
          <w:sz w:val="22"/>
        </w:rPr>
        <w:fldChar w:fldCharType="end"/>
      </w:r>
      <w:r w:rsidRPr="00E163BF">
        <w:rPr>
          <w:b w:val="0"/>
          <w:color w:val="auto"/>
          <w:sz w:val="22"/>
        </w:rPr>
        <w:t xml:space="preserve"> Pelayanan Fasilitas Layanan Penumpang</w:t>
      </w:r>
      <w:bookmarkEnd w:id="270"/>
      <w:bookmarkEnd w:id="271"/>
      <w:bookmarkEnd w:id="272"/>
    </w:p>
    <w:tbl>
      <w:tblPr>
        <w:tblStyle w:val="TableGrid1"/>
        <w:tblW w:w="6996" w:type="dxa"/>
        <w:tblInd w:w="1008" w:type="dxa"/>
        <w:tblLayout w:type="fixed"/>
        <w:tblLook w:val="04A0" w:firstRow="1" w:lastRow="0" w:firstColumn="1" w:lastColumn="0" w:noHBand="0" w:noVBand="1"/>
      </w:tblPr>
      <w:tblGrid>
        <w:gridCol w:w="1447"/>
        <w:gridCol w:w="1558"/>
        <w:gridCol w:w="1276"/>
        <w:gridCol w:w="1275"/>
        <w:gridCol w:w="1440"/>
      </w:tblGrid>
      <w:tr w:rsidR="00D63BDD" w:rsidRPr="00BD1CE2" w:rsidTr="00D63BDD">
        <w:trPr>
          <w:trHeight w:val="724"/>
        </w:trPr>
        <w:tc>
          <w:tcPr>
            <w:tcW w:w="1447" w:type="dxa"/>
            <w:shd w:val="clear" w:color="auto" w:fill="4F81BD" w:themeFill="accent1"/>
          </w:tcPr>
          <w:p w:rsidR="00D63BDD" w:rsidRPr="00BD1CE2" w:rsidRDefault="00D63BDD" w:rsidP="009F68FB">
            <w:pPr>
              <w:pStyle w:val="ListParagraph"/>
              <w:ind w:left="0"/>
              <w:jc w:val="center"/>
              <w:rPr>
                <w:b/>
                <w:sz w:val="20"/>
                <w:szCs w:val="20"/>
              </w:rPr>
            </w:pPr>
            <w:r w:rsidRPr="00BD1CE2">
              <w:rPr>
                <w:b/>
                <w:sz w:val="20"/>
                <w:szCs w:val="20"/>
              </w:rPr>
              <w:t>Tolak Ukur</w:t>
            </w:r>
          </w:p>
        </w:tc>
        <w:tc>
          <w:tcPr>
            <w:tcW w:w="1558" w:type="dxa"/>
            <w:shd w:val="clear" w:color="auto" w:fill="4F81BD" w:themeFill="accent1"/>
          </w:tcPr>
          <w:p w:rsidR="00D63BDD" w:rsidRPr="00BD1CE2" w:rsidRDefault="00D63BDD" w:rsidP="009F68FB">
            <w:pPr>
              <w:pStyle w:val="ListParagraph"/>
              <w:ind w:left="0"/>
              <w:jc w:val="center"/>
              <w:rPr>
                <w:b/>
                <w:sz w:val="20"/>
                <w:szCs w:val="20"/>
              </w:rPr>
            </w:pPr>
            <w:r w:rsidRPr="00BD1CE2">
              <w:rPr>
                <w:b/>
                <w:sz w:val="20"/>
                <w:szCs w:val="20"/>
              </w:rPr>
              <w:t>Uraian</w:t>
            </w:r>
          </w:p>
        </w:tc>
        <w:tc>
          <w:tcPr>
            <w:tcW w:w="1276" w:type="dxa"/>
            <w:shd w:val="clear" w:color="auto" w:fill="4F81BD" w:themeFill="accent1"/>
          </w:tcPr>
          <w:p w:rsidR="00D63BDD" w:rsidRPr="00BD1CE2" w:rsidRDefault="00D63BDD" w:rsidP="009F68FB">
            <w:pPr>
              <w:pStyle w:val="ListParagraph"/>
              <w:ind w:left="0"/>
              <w:jc w:val="center"/>
              <w:rPr>
                <w:b/>
                <w:sz w:val="20"/>
                <w:szCs w:val="20"/>
              </w:rPr>
            </w:pPr>
            <w:r w:rsidRPr="00BD1CE2">
              <w:rPr>
                <w:b/>
                <w:sz w:val="20"/>
                <w:szCs w:val="20"/>
              </w:rPr>
              <w:t>Indikator</w:t>
            </w:r>
          </w:p>
        </w:tc>
        <w:tc>
          <w:tcPr>
            <w:tcW w:w="1275" w:type="dxa"/>
            <w:shd w:val="clear" w:color="auto" w:fill="4F81BD" w:themeFill="accent1"/>
          </w:tcPr>
          <w:p w:rsidR="00D63BDD" w:rsidRPr="00BD1CE2" w:rsidRDefault="00D63BDD" w:rsidP="009F68FB">
            <w:pPr>
              <w:pStyle w:val="ListParagraph"/>
              <w:ind w:left="0"/>
              <w:jc w:val="center"/>
              <w:rPr>
                <w:b/>
                <w:sz w:val="20"/>
                <w:szCs w:val="20"/>
              </w:rPr>
            </w:pPr>
            <w:r w:rsidRPr="00BD1CE2">
              <w:rPr>
                <w:b/>
                <w:sz w:val="20"/>
                <w:szCs w:val="20"/>
              </w:rPr>
              <w:t>Jenis Pelayanan</w:t>
            </w:r>
          </w:p>
        </w:tc>
        <w:tc>
          <w:tcPr>
            <w:tcW w:w="1440" w:type="dxa"/>
            <w:shd w:val="clear" w:color="auto" w:fill="4F81BD" w:themeFill="accent1"/>
          </w:tcPr>
          <w:p w:rsidR="00D63BDD" w:rsidRPr="00BD1CE2" w:rsidRDefault="00D63BDD" w:rsidP="009F68FB">
            <w:pPr>
              <w:pStyle w:val="ListParagraph"/>
              <w:ind w:left="0"/>
              <w:jc w:val="center"/>
              <w:rPr>
                <w:b/>
                <w:sz w:val="20"/>
                <w:szCs w:val="20"/>
              </w:rPr>
            </w:pPr>
            <w:r>
              <w:rPr>
                <w:b/>
                <w:sz w:val="20"/>
                <w:szCs w:val="20"/>
              </w:rPr>
              <w:t xml:space="preserve">  </w:t>
            </w:r>
            <w:r w:rsidRPr="00BD1CE2">
              <w:rPr>
                <w:b/>
                <w:sz w:val="20"/>
                <w:szCs w:val="20"/>
              </w:rPr>
              <w:t>Keterangan</w:t>
            </w:r>
          </w:p>
        </w:tc>
      </w:tr>
      <w:tr w:rsidR="00D63BDD" w:rsidRPr="00BD1CE2" w:rsidTr="00D63BDD">
        <w:trPr>
          <w:trHeight w:val="1568"/>
        </w:trPr>
        <w:tc>
          <w:tcPr>
            <w:tcW w:w="1447" w:type="dxa"/>
          </w:tcPr>
          <w:p w:rsidR="00D63BDD" w:rsidRPr="00BD1CE2" w:rsidRDefault="00D63BDD" w:rsidP="009F68FB">
            <w:pPr>
              <w:rPr>
                <w:sz w:val="20"/>
                <w:szCs w:val="20"/>
              </w:rPr>
            </w:pPr>
            <w:r w:rsidRPr="00BD1CE2">
              <w:rPr>
                <w:sz w:val="20"/>
                <w:szCs w:val="20"/>
              </w:rPr>
              <w:t>Mempunyai tempat dan 1 (satu) meja kerja</w:t>
            </w:r>
          </w:p>
        </w:tc>
        <w:tc>
          <w:tcPr>
            <w:tcW w:w="1558" w:type="dxa"/>
          </w:tcPr>
          <w:p w:rsidR="00D63BDD" w:rsidRPr="00BD1CE2" w:rsidRDefault="00D63BDD" w:rsidP="009F68FB">
            <w:pPr>
              <w:pStyle w:val="ListParagraph"/>
              <w:ind w:left="0"/>
              <w:rPr>
                <w:sz w:val="20"/>
                <w:szCs w:val="20"/>
              </w:rPr>
            </w:pPr>
            <w:bookmarkStart w:id="273" w:name="_Hlk43459707"/>
            <w:r>
              <w:rPr>
                <w:sz w:val="20"/>
                <w:szCs w:val="20"/>
              </w:rPr>
              <w:t xml:space="preserve">      </w:t>
            </w:r>
            <w:r w:rsidRPr="00BD1CE2">
              <w:rPr>
                <w:sz w:val="20"/>
                <w:szCs w:val="20"/>
              </w:rPr>
              <w:t>Fasilitas yang disediakan untuk memberikan informasi perjalanan kapal dan layanan menerima pengaduan</w:t>
            </w:r>
            <w:bookmarkEnd w:id="273"/>
          </w:p>
        </w:tc>
        <w:tc>
          <w:tcPr>
            <w:tcW w:w="1276" w:type="dxa"/>
          </w:tcPr>
          <w:p w:rsidR="00D63BDD" w:rsidRPr="00BD1CE2" w:rsidRDefault="00D63BDD" w:rsidP="009C387E">
            <w:pPr>
              <w:pStyle w:val="ListParagraph"/>
              <w:widowControl/>
              <w:numPr>
                <w:ilvl w:val="0"/>
                <w:numId w:val="33"/>
              </w:numPr>
              <w:autoSpaceDE/>
              <w:autoSpaceDN/>
              <w:spacing w:line="276" w:lineRule="auto"/>
              <w:ind w:left="178" w:hanging="142"/>
              <w:contextualSpacing/>
              <w:rPr>
                <w:sz w:val="20"/>
                <w:szCs w:val="20"/>
                <w:lang w:val="en-US"/>
              </w:rPr>
            </w:pPr>
            <w:r w:rsidRPr="00BD1CE2">
              <w:rPr>
                <w:sz w:val="20"/>
                <w:szCs w:val="20"/>
              </w:rPr>
              <w:t>Tempat</w:t>
            </w:r>
          </w:p>
          <w:p w:rsidR="00D63BDD" w:rsidRPr="00BD1CE2" w:rsidRDefault="00D63BDD" w:rsidP="009C387E">
            <w:pPr>
              <w:pStyle w:val="ListParagraph"/>
              <w:widowControl/>
              <w:numPr>
                <w:ilvl w:val="0"/>
                <w:numId w:val="33"/>
              </w:numPr>
              <w:autoSpaceDE/>
              <w:autoSpaceDN/>
              <w:spacing w:line="276" w:lineRule="auto"/>
              <w:ind w:left="178" w:hanging="142"/>
              <w:contextualSpacing/>
              <w:rPr>
                <w:sz w:val="20"/>
                <w:szCs w:val="20"/>
                <w:lang w:val="en-US"/>
              </w:rPr>
            </w:pPr>
            <w:r w:rsidRPr="00BD1CE2">
              <w:rPr>
                <w:sz w:val="20"/>
                <w:szCs w:val="20"/>
              </w:rPr>
              <w:t>Jumlah</w:t>
            </w:r>
          </w:p>
        </w:tc>
        <w:tc>
          <w:tcPr>
            <w:tcW w:w="1275" w:type="dxa"/>
          </w:tcPr>
          <w:p w:rsidR="00D63BDD" w:rsidRPr="00BD1CE2" w:rsidRDefault="00D63BDD" w:rsidP="009F68FB">
            <w:pPr>
              <w:pStyle w:val="ListParagraph"/>
              <w:ind w:left="0"/>
              <w:rPr>
                <w:sz w:val="20"/>
                <w:szCs w:val="20"/>
              </w:rPr>
            </w:pPr>
          </w:p>
          <w:p w:rsidR="00D63BDD" w:rsidRPr="00BD1CE2" w:rsidRDefault="00D63BDD" w:rsidP="009F68FB">
            <w:pPr>
              <w:pStyle w:val="ListParagraph"/>
              <w:ind w:left="0"/>
              <w:rPr>
                <w:sz w:val="20"/>
                <w:szCs w:val="20"/>
              </w:rPr>
            </w:pPr>
          </w:p>
          <w:p w:rsidR="00D63BDD" w:rsidRPr="00BD1CE2" w:rsidRDefault="00D63BDD" w:rsidP="009F68FB">
            <w:pPr>
              <w:pStyle w:val="ListParagraph"/>
              <w:ind w:left="0"/>
              <w:rPr>
                <w:sz w:val="20"/>
                <w:szCs w:val="20"/>
              </w:rPr>
            </w:pPr>
          </w:p>
          <w:p w:rsidR="00D63BDD" w:rsidRPr="00BD1CE2" w:rsidRDefault="00D63BDD" w:rsidP="009F68FB">
            <w:pPr>
              <w:pStyle w:val="ListParagraph"/>
              <w:ind w:left="0"/>
              <w:rPr>
                <w:sz w:val="20"/>
                <w:szCs w:val="20"/>
              </w:rPr>
            </w:pPr>
            <w:r>
              <w:rPr>
                <w:sz w:val="20"/>
                <w:szCs w:val="20"/>
              </w:rPr>
              <w:t xml:space="preserve">     </w:t>
            </w:r>
            <w:r w:rsidRPr="00BD1CE2">
              <w:rPr>
                <w:sz w:val="20"/>
                <w:szCs w:val="20"/>
              </w:rPr>
              <w:t>Fasilitas layanan penumpang</w:t>
            </w:r>
          </w:p>
        </w:tc>
        <w:tc>
          <w:tcPr>
            <w:tcW w:w="1440" w:type="dxa"/>
          </w:tcPr>
          <w:p w:rsidR="00D63BDD" w:rsidRPr="00BD1CE2" w:rsidRDefault="00D63BDD" w:rsidP="009F68FB">
            <w:pPr>
              <w:pStyle w:val="ListParagraph"/>
              <w:ind w:left="0"/>
              <w:rPr>
                <w:sz w:val="20"/>
                <w:szCs w:val="20"/>
              </w:rPr>
            </w:pPr>
          </w:p>
          <w:p w:rsidR="00D63BDD" w:rsidRPr="00BD1CE2" w:rsidRDefault="00D63BDD" w:rsidP="009F68FB">
            <w:pPr>
              <w:pStyle w:val="ListParagraph"/>
              <w:ind w:left="0"/>
              <w:rPr>
                <w:sz w:val="20"/>
                <w:szCs w:val="20"/>
              </w:rPr>
            </w:pPr>
          </w:p>
          <w:p w:rsidR="00D63BDD" w:rsidRPr="00BD1CE2" w:rsidRDefault="00D63BDD" w:rsidP="009F68FB">
            <w:pPr>
              <w:pStyle w:val="ListParagraph"/>
              <w:ind w:left="0"/>
              <w:rPr>
                <w:sz w:val="20"/>
                <w:szCs w:val="20"/>
              </w:rPr>
            </w:pPr>
          </w:p>
          <w:p w:rsidR="00D63BDD" w:rsidRPr="00BD1CE2" w:rsidRDefault="00D63BDD" w:rsidP="009F68FB">
            <w:pPr>
              <w:pStyle w:val="ListParagraph"/>
              <w:ind w:left="0"/>
              <w:rPr>
                <w:sz w:val="20"/>
                <w:szCs w:val="20"/>
              </w:rPr>
            </w:pPr>
            <w:r>
              <w:rPr>
                <w:sz w:val="20"/>
                <w:szCs w:val="20"/>
              </w:rPr>
              <w:t xml:space="preserve">     </w:t>
            </w:r>
            <w:r w:rsidRPr="00BD1CE2">
              <w:rPr>
                <w:sz w:val="20"/>
                <w:szCs w:val="20"/>
              </w:rPr>
              <w:t>Tidak ada layanan penumpang</w:t>
            </w:r>
          </w:p>
        </w:tc>
      </w:tr>
    </w:tbl>
    <w:p w:rsidR="00C83DC0" w:rsidRDefault="00C83DC0" w:rsidP="00D63BDD">
      <w:pPr>
        <w:spacing w:line="360" w:lineRule="auto"/>
        <w:ind w:left="360" w:firstLine="720"/>
        <w:jc w:val="both"/>
        <w:rPr>
          <w:i/>
          <w:iCs/>
          <w:sz w:val="18"/>
          <w:szCs w:val="28"/>
        </w:rPr>
      </w:pPr>
      <w:r w:rsidRPr="00265A0D">
        <w:rPr>
          <w:i/>
          <w:iCs/>
          <w:sz w:val="18"/>
          <w:szCs w:val="28"/>
        </w:rPr>
        <w:t>Sumber : Hasil Analisis 2022</w:t>
      </w:r>
    </w:p>
    <w:p w:rsidR="00C83DC0" w:rsidRPr="00265A0D" w:rsidRDefault="00C83DC0" w:rsidP="00C83DC0">
      <w:pPr>
        <w:spacing w:line="360" w:lineRule="auto"/>
        <w:jc w:val="both"/>
        <w:rPr>
          <w:i/>
          <w:sz w:val="20"/>
          <w:szCs w:val="24"/>
        </w:rPr>
      </w:pPr>
    </w:p>
    <w:p w:rsidR="00C83DC0" w:rsidRDefault="00C83DC0" w:rsidP="009F68FB">
      <w:pPr>
        <w:spacing w:line="360" w:lineRule="auto"/>
        <w:ind w:left="1080" w:firstLine="709"/>
        <w:jc w:val="both"/>
      </w:pPr>
      <w:r>
        <w:t>Teknik analisis kuisioner yang digunakan untuk menghitung nilai dari fasilitas diatas yaitu dengan menggunakan skala likert. Berikut ini merupakan data yang didapat setelah melakukan survei kuisioner untuk para penumpang serta perhitungan untuk mendapat skor penilaian dengan formula responden (T) X dengan skor nilai (pn)</w:t>
      </w:r>
    </w:p>
    <w:p w:rsidR="00C83DC0" w:rsidRPr="00BD1CE2" w:rsidRDefault="00C83DC0" w:rsidP="00C83DC0">
      <w:pPr>
        <w:pStyle w:val="Caption"/>
        <w:ind w:firstLine="1985"/>
        <w:rPr>
          <w:i/>
          <w:iCs/>
          <w:color w:val="auto"/>
          <w:sz w:val="22"/>
          <w:szCs w:val="22"/>
        </w:rPr>
      </w:pPr>
    </w:p>
    <w:p w:rsidR="00C83DC0" w:rsidRPr="00E163BF" w:rsidRDefault="00C83DC0" w:rsidP="00C83DC0">
      <w:pPr>
        <w:pStyle w:val="Caption"/>
        <w:keepNext/>
        <w:jc w:val="center"/>
        <w:rPr>
          <w:b w:val="0"/>
          <w:color w:val="auto"/>
          <w:sz w:val="22"/>
        </w:rPr>
      </w:pPr>
      <w:bookmarkStart w:id="274" w:name="_Toc108670822"/>
      <w:bookmarkStart w:id="275" w:name="_Toc109165279"/>
      <w:bookmarkStart w:id="276" w:name="_Toc110965672"/>
      <w:r w:rsidRPr="00E163BF">
        <w:rPr>
          <w:b w:val="0"/>
          <w:color w:val="auto"/>
          <w:sz w:val="22"/>
        </w:rPr>
        <w:t xml:space="preserve">Tabel V. </w:t>
      </w:r>
      <w:r w:rsidRPr="00E163BF">
        <w:rPr>
          <w:b w:val="0"/>
          <w:color w:val="auto"/>
          <w:sz w:val="22"/>
        </w:rPr>
        <w:fldChar w:fldCharType="begin"/>
      </w:r>
      <w:r w:rsidRPr="00E163BF">
        <w:rPr>
          <w:b w:val="0"/>
          <w:color w:val="auto"/>
          <w:sz w:val="22"/>
        </w:rPr>
        <w:instrText xml:space="preserve"> SEQ Tabel_V. \* ARABIC </w:instrText>
      </w:r>
      <w:r w:rsidRPr="00E163BF">
        <w:rPr>
          <w:b w:val="0"/>
          <w:color w:val="auto"/>
          <w:sz w:val="22"/>
        </w:rPr>
        <w:fldChar w:fldCharType="separate"/>
      </w:r>
      <w:r w:rsidR="00163B1B">
        <w:rPr>
          <w:b w:val="0"/>
          <w:noProof/>
          <w:color w:val="auto"/>
          <w:sz w:val="22"/>
        </w:rPr>
        <w:t>30</w:t>
      </w:r>
      <w:r w:rsidRPr="00E163BF">
        <w:rPr>
          <w:b w:val="0"/>
          <w:color w:val="auto"/>
          <w:sz w:val="22"/>
        </w:rPr>
        <w:fldChar w:fldCharType="end"/>
      </w:r>
      <w:r w:rsidRPr="00E163BF">
        <w:rPr>
          <w:b w:val="0"/>
          <w:color w:val="auto"/>
          <w:sz w:val="22"/>
        </w:rPr>
        <w:t xml:space="preserve"> Hasil Survei Pelayanan Fasilitas Layanan Penumpang</w:t>
      </w:r>
      <w:bookmarkEnd w:id="274"/>
      <w:bookmarkEnd w:id="275"/>
      <w:bookmarkEnd w:id="276"/>
    </w:p>
    <w:tbl>
      <w:tblPr>
        <w:tblStyle w:val="TableGrid1"/>
        <w:tblW w:w="6390" w:type="dxa"/>
        <w:tblInd w:w="1098" w:type="dxa"/>
        <w:tblLook w:val="04A0" w:firstRow="1" w:lastRow="0" w:firstColumn="1" w:lastColumn="0" w:noHBand="0" w:noVBand="1"/>
      </w:tblPr>
      <w:tblGrid>
        <w:gridCol w:w="1800"/>
        <w:gridCol w:w="2160"/>
        <w:gridCol w:w="2430"/>
      </w:tblGrid>
      <w:tr w:rsidR="00C83DC0" w:rsidRPr="00BD1CE2" w:rsidTr="00D63BDD">
        <w:trPr>
          <w:trHeight w:val="328"/>
        </w:trPr>
        <w:tc>
          <w:tcPr>
            <w:tcW w:w="1800" w:type="dxa"/>
            <w:shd w:val="clear" w:color="auto" w:fill="4F81BD" w:themeFill="accent1"/>
          </w:tcPr>
          <w:p w:rsidR="00C83DC0" w:rsidRPr="00BD1CE2" w:rsidRDefault="00C83DC0" w:rsidP="009F68FB">
            <w:pPr>
              <w:contextualSpacing/>
              <w:jc w:val="center"/>
              <w:rPr>
                <w:b/>
              </w:rPr>
            </w:pPr>
            <w:r w:rsidRPr="00BD1CE2">
              <w:rPr>
                <w:b/>
              </w:rPr>
              <w:t>Skor Nilai (Pn)</w:t>
            </w:r>
          </w:p>
        </w:tc>
        <w:tc>
          <w:tcPr>
            <w:tcW w:w="2160" w:type="dxa"/>
            <w:shd w:val="clear" w:color="auto" w:fill="4F81BD" w:themeFill="accent1"/>
          </w:tcPr>
          <w:p w:rsidR="00C83DC0" w:rsidRPr="00BD1CE2" w:rsidRDefault="00C83DC0" w:rsidP="009F68FB">
            <w:pPr>
              <w:contextualSpacing/>
              <w:jc w:val="center"/>
              <w:rPr>
                <w:b/>
              </w:rPr>
            </w:pPr>
            <w:r w:rsidRPr="00BD1CE2">
              <w:rPr>
                <w:b/>
              </w:rPr>
              <w:t>Penilaian</w:t>
            </w:r>
          </w:p>
        </w:tc>
        <w:tc>
          <w:tcPr>
            <w:tcW w:w="2430" w:type="dxa"/>
            <w:shd w:val="clear" w:color="auto" w:fill="4F81BD" w:themeFill="accent1"/>
          </w:tcPr>
          <w:p w:rsidR="00C83DC0" w:rsidRPr="00BD1CE2" w:rsidRDefault="00C83DC0" w:rsidP="009F68FB">
            <w:pPr>
              <w:contextualSpacing/>
              <w:jc w:val="center"/>
              <w:rPr>
                <w:b/>
              </w:rPr>
            </w:pPr>
            <w:r w:rsidRPr="00BD1CE2">
              <w:rPr>
                <w:b/>
              </w:rPr>
              <w:t>Responden (T)</w:t>
            </w:r>
          </w:p>
        </w:tc>
      </w:tr>
      <w:tr w:rsidR="00C83DC0" w:rsidRPr="00BD1CE2" w:rsidTr="00D63BDD">
        <w:tc>
          <w:tcPr>
            <w:tcW w:w="1800" w:type="dxa"/>
          </w:tcPr>
          <w:p w:rsidR="00C83DC0" w:rsidRPr="00BD1CE2" w:rsidRDefault="00C83DC0" w:rsidP="009F68FB">
            <w:pPr>
              <w:ind w:left="162"/>
              <w:contextualSpacing/>
              <w:rPr>
                <w:bCs/>
                <w:sz w:val="20"/>
                <w:szCs w:val="20"/>
              </w:rPr>
            </w:pPr>
            <w:r w:rsidRPr="00BD1CE2">
              <w:rPr>
                <w:bCs/>
                <w:sz w:val="20"/>
                <w:szCs w:val="20"/>
              </w:rPr>
              <w:t>5</w:t>
            </w:r>
          </w:p>
        </w:tc>
        <w:tc>
          <w:tcPr>
            <w:tcW w:w="2160" w:type="dxa"/>
          </w:tcPr>
          <w:p w:rsidR="00C83DC0" w:rsidRPr="00BD1CE2" w:rsidRDefault="00C83DC0" w:rsidP="009F68FB">
            <w:pPr>
              <w:ind w:left="162"/>
              <w:contextualSpacing/>
              <w:rPr>
                <w:b/>
                <w:sz w:val="20"/>
                <w:szCs w:val="20"/>
              </w:rPr>
            </w:pPr>
            <w:r w:rsidRPr="00BD1CE2">
              <w:rPr>
                <w:rFonts w:eastAsia="Times New Roman"/>
                <w:sz w:val="20"/>
                <w:szCs w:val="20"/>
              </w:rPr>
              <w:t>Sangat Baik</w:t>
            </w:r>
          </w:p>
        </w:tc>
        <w:tc>
          <w:tcPr>
            <w:tcW w:w="2430" w:type="dxa"/>
          </w:tcPr>
          <w:p w:rsidR="00C83DC0" w:rsidRPr="00BD1CE2" w:rsidRDefault="00916BDF" w:rsidP="009F68FB">
            <w:pPr>
              <w:ind w:left="162"/>
              <w:contextualSpacing/>
              <w:rPr>
                <w:bCs/>
                <w:sz w:val="20"/>
                <w:szCs w:val="20"/>
              </w:rPr>
            </w:pPr>
            <w:r>
              <w:rPr>
                <w:bCs/>
                <w:sz w:val="20"/>
                <w:szCs w:val="20"/>
              </w:rPr>
              <w:t>12</w:t>
            </w:r>
          </w:p>
        </w:tc>
      </w:tr>
      <w:tr w:rsidR="00C83DC0" w:rsidRPr="00BD1CE2" w:rsidTr="00D63BDD">
        <w:tc>
          <w:tcPr>
            <w:tcW w:w="1800" w:type="dxa"/>
          </w:tcPr>
          <w:p w:rsidR="00C83DC0" w:rsidRPr="00BD1CE2" w:rsidRDefault="00C83DC0" w:rsidP="009F68FB">
            <w:pPr>
              <w:ind w:left="162"/>
              <w:contextualSpacing/>
              <w:rPr>
                <w:bCs/>
                <w:sz w:val="20"/>
                <w:szCs w:val="20"/>
              </w:rPr>
            </w:pPr>
            <w:r w:rsidRPr="00BD1CE2">
              <w:rPr>
                <w:bCs/>
                <w:sz w:val="20"/>
                <w:szCs w:val="20"/>
              </w:rPr>
              <w:t>4</w:t>
            </w:r>
          </w:p>
        </w:tc>
        <w:tc>
          <w:tcPr>
            <w:tcW w:w="2160" w:type="dxa"/>
          </w:tcPr>
          <w:p w:rsidR="00C83DC0" w:rsidRPr="00BD1CE2" w:rsidRDefault="00C83DC0" w:rsidP="009F68FB">
            <w:pPr>
              <w:ind w:left="162"/>
              <w:contextualSpacing/>
              <w:rPr>
                <w:b/>
                <w:sz w:val="20"/>
                <w:szCs w:val="20"/>
              </w:rPr>
            </w:pPr>
            <w:r w:rsidRPr="00BD1CE2">
              <w:rPr>
                <w:rFonts w:eastAsia="Times New Roman"/>
                <w:sz w:val="20"/>
                <w:szCs w:val="20"/>
              </w:rPr>
              <w:t>Baik</w:t>
            </w:r>
          </w:p>
        </w:tc>
        <w:tc>
          <w:tcPr>
            <w:tcW w:w="2430" w:type="dxa"/>
          </w:tcPr>
          <w:p w:rsidR="00C83DC0" w:rsidRPr="00BD1CE2" w:rsidRDefault="00916BDF" w:rsidP="009F68FB">
            <w:pPr>
              <w:ind w:left="162"/>
              <w:contextualSpacing/>
              <w:rPr>
                <w:bCs/>
                <w:sz w:val="20"/>
                <w:szCs w:val="20"/>
              </w:rPr>
            </w:pPr>
            <w:r>
              <w:rPr>
                <w:bCs/>
                <w:sz w:val="20"/>
                <w:szCs w:val="20"/>
              </w:rPr>
              <w:t>4</w:t>
            </w:r>
          </w:p>
        </w:tc>
      </w:tr>
      <w:tr w:rsidR="00C83DC0" w:rsidRPr="00BD1CE2" w:rsidTr="00D63BDD">
        <w:tc>
          <w:tcPr>
            <w:tcW w:w="1800" w:type="dxa"/>
          </w:tcPr>
          <w:p w:rsidR="00C83DC0" w:rsidRPr="00BD1CE2" w:rsidRDefault="00C83DC0" w:rsidP="009F68FB">
            <w:pPr>
              <w:ind w:left="162"/>
              <w:contextualSpacing/>
              <w:rPr>
                <w:bCs/>
                <w:sz w:val="20"/>
                <w:szCs w:val="20"/>
              </w:rPr>
            </w:pPr>
            <w:r w:rsidRPr="00BD1CE2">
              <w:rPr>
                <w:bCs/>
                <w:sz w:val="20"/>
                <w:szCs w:val="20"/>
              </w:rPr>
              <w:t>3</w:t>
            </w:r>
          </w:p>
        </w:tc>
        <w:tc>
          <w:tcPr>
            <w:tcW w:w="2160" w:type="dxa"/>
          </w:tcPr>
          <w:p w:rsidR="00C83DC0" w:rsidRPr="00BD1CE2" w:rsidRDefault="00C83DC0" w:rsidP="009F68FB">
            <w:pPr>
              <w:ind w:left="162"/>
              <w:contextualSpacing/>
              <w:rPr>
                <w:b/>
                <w:sz w:val="20"/>
                <w:szCs w:val="20"/>
              </w:rPr>
            </w:pPr>
            <w:r w:rsidRPr="00BD1CE2">
              <w:rPr>
                <w:rFonts w:eastAsia="Times New Roman"/>
                <w:sz w:val="20"/>
                <w:szCs w:val="20"/>
              </w:rPr>
              <w:t xml:space="preserve">Cukup </w:t>
            </w:r>
          </w:p>
        </w:tc>
        <w:tc>
          <w:tcPr>
            <w:tcW w:w="2430" w:type="dxa"/>
          </w:tcPr>
          <w:p w:rsidR="00C83DC0" w:rsidRPr="00BD1CE2" w:rsidRDefault="00916BDF" w:rsidP="009F68FB">
            <w:pPr>
              <w:ind w:left="162"/>
              <w:contextualSpacing/>
              <w:rPr>
                <w:bCs/>
                <w:sz w:val="20"/>
                <w:szCs w:val="20"/>
              </w:rPr>
            </w:pPr>
            <w:r>
              <w:rPr>
                <w:bCs/>
                <w:sz w:val="20"/>
                <w:szCs w:val="20"/>
              </w:rPr>
              <w:t>17</w:t>
            </w:r>
          </w:p>
        </w:tc>
      </w:tr>
      <w:tr w:rsidR="00C83DC0" w:rsidRPr="00BD1CE2" w:rsidTr="00D63BDD">
        <w:tc>
          <w:tcPr>
            <w:tcW w:w="1800" w:type="dxa"/>
          </w:tcPr>
          <w:p w:rsidR="00C83DC0" w:rsidRPr="00BD1CE2" w:rsidRDefault="00C83DC0" w:rsidP="009F68FB">
            <w:pPr>
              <w:ind w:left="162"/>
              <w:contextualSpacing/>
              <w:rPr>
                <w:bCs/>
                <w:sz w:val="20"/>
                <w:szCs w:val="20"/>
              </w:rPr>
            </w:pPr>
            <w:r w:rsidRPr="00BD1CE2">
              <w:rPr>
                <w:bCs/>
                <w:sz w:val="20"/>
                <w:szCs w:val="20"/>
              </w:rPr>
              <w:t>2</w:t>
            </w:r>
          </w:p>
        </w:tc>
        <w:tc>
          <w:tcPr>
            <w:tcW w:w="2160" w:type="dxa"/>
          </w:tcPr>
          <w:p w:rsidR="00C83DC0" w:rsidRPr="00BD1CE2" w:rsidRDefault="00C83DC0" w:rsidP="009F68FB">
            <w:pPr>
              <w:ind w:left="162"/>
              <w:contextualSpacing/>
              <w:rPr>
                <w:b/>
                <w:sz w:val="20"/>
                <w:szCs w:val="20"/>
              </w:rPr>
            </w:pPr>
            <w:r w:rsidRPr="00BD1CE2">
              <w:rPr>
                <w:rFonts w:eastAsia="Times New Roman"/>
                <w:sz w:val="20"/>
                <w:szCs w:val="20"/>
              </w:rPr>
              <w:t>Kurang</w:t>
            </w:r>
          </w:p>
        </w:tc>
        <w:tc>
          <w:tcPr>
            <w:tcW w:w="2430" w:type="dxa"/>
          </w:tcPr>
          <w:p w:rsidR="00C83DC0" w:rsidRPr="00BD1CE2" w:rsidRDefault="00916BDF" w:rsidP="009F68FB">
            <w:pPr>
              <w:ind w:left="162"/>
              <w:contextualSpacing/>
              <w:rPr>
                <w:bCs/>
                <w:sz w:val="20"/>
                <w:szCs w:val="20"/>
              </w:rPr>
            </w:pPr>
            <w:r>
              <w:rPr>
                <w:bCs/>
                <w:sz w:val="20"/>
                <w:szCs w:val="20"/>
              </w:rPr>
              <w:t>7</w:t>
            </w:r>
          </w:p>
        </w:tc>
      </w:tr>
      <w:tr w:rsidR="00C83DC0" w:rsidRPr="00BD1CE2" w:rsidTr="00D63BDD">
        <w:tc>
          <w:tcPr>
            <w:tcW w:w="1800" w:type="dxa"/>
          </w:tcPr>
          <w:p w:rsidR="00C83DC0" w:rsidRPr="00BD1CE2" w:rsidRDefault="00C83DC0" w:rsidP="009F68FB">
            <w:pPr>
              <w:ind w:left="162"/>
              <w:contextualSpacing/>
              <w:rPr>
                <w:bCs/>
                <w:sz w:val="20"/>
                <w:szCs w:val="20"/>
              </w:rPr>
            </w:pPr>
            <w:r w:rsidRPr="00BD1CE2">
              <w:rPr>
                <w:bCs/>
                <w:sz w:val="20"/>
                <w:szCs w:val="20"/>
              </w:rPr>
              <w:t>1</w:t>
            </w:r>
          </w:p>
        </w:tc>
        <w:tc>
          <w:tcPr>
            <w:tcW w:w="2160" w:type="dxa"/>
          </w:tcPr>
          <w:p w:rsidR="00C83DC0" w:rsidRPr="00BD1CE2" w:rsidRDefault="00C83DC0" w:rsidP="009F68FB">
            <w:pPr>
              <w:ind w:left="162"/>
              <w:contextualSpacing/>
              <w:rPr>
                <w:b/>
                <w:sz w:val="20"/>
                <w:szCs w:val="20"/>
              </w:rPr>
            </w:pPr>
            <w:r w:rsidRPr="00BD1CE2">
              <w:rPr>
                <w:rFonts w:eastAsia="Times New Roman"/>
                <w:sz w:val="20"/>
                <w:szCs w:val="20"/>
              </w:rPr>
              <w:t>Tidak Baik</w:t>
            </w:r>
          </w:p>
        </w:tc>
        <w:tc>
          <w:tcPr>
            <w:tcW w:w="2430" w:type="dxa"/>
          </w:tcPr>
          <w:p w:rsidR="00C83DC0" w:rsidRPr="00BD1CE2" w:rsidRDefault="00C83DC0" w:rsidP="009F68FB">
            <w:pPr>
              <w:ind w:left="162"/>
              <w:contextualSpacing/>
              <w:rPr>
                <w:bCs/>
                <w:sz w:val="20"/>
                <w:szCs w:val="20"/>
              </w:rPr>
            </w:pPr>
            <w:r>
              <w:rPr>
                <w:bCs/>
                <w:sz w:val="20"/>
                <w:szCs w:val="20"/>
              </w:rPr>
              <w:t>0</w:t>
            </w:r>
          </w:p>
        </w:tc>
      </w:tr>
      <w:tr w:rsidR="00C83DC0" w:rsidRPr="00BD1CE2" w:rsidTr="00D63BDD">
        <w:tc>
          <w:tcPr>
            <w:tcW w:w="3960" w:type="dxa"/>
            <w:gridSpan w:val="2"/>
          </w:tcPr>
          <w:p w:rsidR="00C83DC0" w:rsidRPr="00BD1CE2" w:rsidRDefault="00C83DC0" w:rsidP="009F68FB">
            <w:pPr>
              <w:contextualSpacing/>
              <w:jc w:val="center"/>
              <w:rPr>
                <w:b/>
                <w:sz w:val="20"/>
                <w:szCs w:val="20"/>
              </w:rPr>
            </w:pPr>
            <w:r w:rsidRPr="00BD1CE2">
              <w:rPr>
                <w:rFonts w:eastAsia="Times New Roman"/>
                <w:b/>
                <w:bCs/>
                <w:sz w:val="20"/>
                <w:szCs w:val="20"/>
              </w:rPr>
              <w:t>Jumlah Responden</w:t>
            </w:r>
          </w:p>
        </w:tc>
        <w:tc>
          <w:tcPr>
            <w:tcW w:w="2430" w:type="dxa"/>
          </w:tcPr>
          <w:p w:rsidR="00C83DC0" w:rsidRPr="00BD1CE2" w:rsidRDefault="00C83DC0" w:rsidP="009F68FB">
            <w:pPr>
              <w:contextualSpacing/>
              <w:jc w:val="center"/>
              <w:rPr>
                <w:b/>
                <w:sz w:val="20"/>
                <w:szCs w:val="20"/>
              </w:rPr>
            </w:pPr>
            <w:r>
              <w:rPr>
                <w:b/>
                <w:sz w:val="20"/>
                <w:szCs w:val="20"/>
              </w:rPr>
              <w:t>40</w:t>
            </w:r>
          </w:p>
        </w:tc>
      </w:tr>
      <w:tr w:rsidR="00C83DC0" w:rsidRPr="00BD1CE2" w:rsidTr="00D63BDD">
        <w:tc>
          <w:tcPr>
            <w:tcW w:w="3960" w:type="dxa"/>
            <w:gridSpan w:val="2"/>
          </w:tcPr>
          <w:p w:rsidR="00C83DC0" w:rsidRPr="00BD1CE2" w:rsidRDefault="00C83DC0" w:rsidP="009F68FB">
            <w:pPr>
              <w:contextualSpacing/>
              <w:jc w:val="center"/>
              <w:rPr>
                <w:b/>
                <w:iCs/>
                <w:sz w:val="20"/>
                <w:szCs w:val="20"/>
              </w:rPr>
            </w:pPr>
            <w:r w:rsidRPr="00BD1CE2">
              <w:rPr>
                <w:rFonts w:eastAsia="Times New Roman"/>
                <w:b/>
                <w:bCs/>
                <w:iCs/>
                <w:sz w:val="20"/>
                <w:szCs w:val="20"/>
              </w:rPr>
              <w:t>T x Pn</w:t>
            </w:r>
          </w:p>
        </w:tc>
        <w:tc>
          <w:tcPr>
            <w:tcW w:w="2430" w:type="dxa"/>
          </w:tcPr>
          <w:p w:rsidR="00C83DC0" w:rsidRPr="00BD1CE2" w:rsidRDefault="00916BDF" w:rsidP="009F68FB">
            <w:pPr>
              <w:contextualSpacing/>
              <w:jc w:val="center"/>
              <w:rPr>
                <w:b/>
                <w:sz w:val="20"/>
                <w:szCs w:val="20"/>
              </w:rPr>
            </w:pPr>
            <w:r>
              <w:rPr>
                <w:b/>
                <w:sz w:val="20"/>
                <w:szCs w:val="20"/>
              </w:rPr>
              <w:t>141</w:t>
            </w:r>
          </w:p>
        </w:tc>
      </w:tr>
    </w:tbl>
    <w:p w:rsidR="00C83DC0" w:rsidRDefault="00C83DC0" w:rsidP="00D63BDD">
      <w:pPr>
        <w:spacing w:line="360" w:lineRule="auto"/>
        <w:ind w:left="720" w:firstLine="720"/>
        <w:jc w:val="both"/>
        <w:rPr>
          <w:i/>
          <w:sz w:val="20"/>
          <w:szCs w:val="24"/>
        </w:rPr>
      </w:pPr>
      <w:r w:rsidRPr="00617EA7">
        <w:rPr>
          <w:i/>
          <w:iCs/>
          <w:sz w:val="18"/>
          <w:szCs w:val="28"/>
        </w:rPr>
        <w:t>Sumber : Hasil Analisis 2022</w:t>
      </w:r>
      <w:r w:rsidRPr="00617EA7">
        <w:rPr>
          <w:i/>
          <w:sz w:val="20"/>
          <w:szCs w:val="24"/>
        </w:rPr>
        <w:tab/>
      </w:r>
    </w:p>
    <w:p w:rsidR="00D63BDD" w:rsidRDefault="00D63BDD" w:rsidP="00D63BDD">
      <w:pPr>
        <w:spacing w:line="360" w:lineRule="auto"/>
        <w:ind w:left="3150" w:hanging="1710"/>
        <w:rPr>
          <w:iCs/>
          <w:szCs w:val="28"/>
        </w:rPr>
      </w:pPr>
      <w:r>
        <w:rPr>
          <w:iCs/>
          <w:szCs w:val="28"/>
        </w:rPr>
        <w:t>Skor Penilaian = (T</w:t>
      </w:r>
      <w:r w:rsidRPr="00BE661D">
        <w:rPr>
          <w:iCs/>
          <w:szCs w:val="28"/>
          <w:vertAlign w:val="subscript"/>
        </w:rPr>
        <w:t>1</w:t>
      </w:r>
      <w:r>
        <w:rPr>
          <w:iCs/>
          <w:szCs w:val="28"/>
        </w:rPr>
        <w:t xml:space="preserve"> X Pn</w:t>
      </w:r>
      <w:r w:rsidRPr="00BE661D">
        <w:rPr>
          <w:iCs/>
          <w:szCs w:val="28"/>
          <w:vertAlign w:val="subscript"/>
        </w:rPr>
        <w:t>1</w:t>
      </w:r>
      <w:r>
        <w:rPr>
          <w:iCs/>
          <w:szCs w:val="28"/>
        </w:rPr>
        <w:t>) + (T</w:t>
      </w:r>
      <w:r>
        <w:rPr>
          <w:iCs/>
          <w:szCs w:val="28"/>
          <w:vertAlign w:val="subscript"/>
        </w:rPr>
        <w:t>2</w:t>
      </w:r>
      <w:r>
        <w:rPr>
          <w:iCs/>
          <w:szCs w:val="28"/>
        </w:rPr>
        <w:t xml:space="preserve"> X Pn</w:t>
      </w:r>
      <w:r>
        <w:rPr>
          <w:iCs/>
          <w:szCs w:val="28"/>
          <w:vertAlign w:val="subscript"/>
        </w:rPr>
        <w:t>2</w:t>
      </w:r>
      <w:r>
        <w:rPr>
          <w:iCs/>
          <w:szCs w:val="28"/>
        </w:rPr>
        <w:t>) + (T</w:t>
      </w:r>
      <w:r>
        <w:rPr>
          <w:iCs/>
          <w:szCs w:val="28"/>
          <w:vertAlign w:val="subscript"/>
        </w:rPr>
        <w:t>3</w:t>
      </w:r>
      <w:r>
        <w:rPr>
          <w:iCs/>
          <w:szCs w:val="28"/>
        </w:rPr>
        <w:t xml:space="preserve"> X Pn</w:t>
      </w:r>
      <w:r>
        <w:rPr>
          <w:iCs/>
          <w:szCs w:val="28"/>
          <w:vertAlign w:val="subscript"/>
        </w:rPr>
        <w:t>3</w:t>
      </w:r>
      <w:r>
        <w:rPr>
          <w:iCs/>
          <w:szCs w:val="28"/>
        </w:rPr>
        <w:t>) + (T</w:t>
      </w:r>
      <w:r>
        <w:rPr>
          <w:iCs/>
          <w:szCs w:val="28"/>
          <w:vertAlign w:val="subscript"/>
        </w:rPr>
        <w:t>4</w:t>
      </w:r>
      <w:r>
        <w:rPr>
          <w:iCs/>
          <w:szCs w:val="28"/>
        </w:rPr>
        <w:t xml:space="preserve"> X Pn</w:t>
      </w:r>
      <w:r>
        <w:rPr>
          <w:iCs/>
          <w:szCs w:val="28"/>
          <w:vertAlign w:val="subscript"/>
        </w:rPr>
        <w:t>4</w:t>
      </w:r>
      <w:r>
        <w:rPr>
          <w:iCs/>
          <w:szCs w:val="28"/>
        </w:rPr>
        <w:t>) + (T</w:t>
      </w:r>
      <w:r>
        <w:rPr>
          <w:iCs/>
          <w:szCs w:val="28"/>
          <w:vertAlign w:val="subscript"/>
        </w:rPr>
        <w:t>5</w:t>
      </w:r>
      <w:r>
        <w:rPr>
          <w:iCs/>
          <w:szCs w:val="28"/>
        </w:rPr>
        <w:t xml:space="preserve"> X Pn</w:t>
      </w:r>
      <w:r>
        <w:rPr>
          <w:iCs/>
          <w:szCs w:val="28"/>
          <w:vertAlign w:val="subscript"/>
        </w:rPr>
        <w:t>5</w:t>
      </w:r>
      <w:r>
        <w:rPr>
          <w:iCs/>
          <w:szCs w:val="28"/>
        </w:rPr>
        <w:t>)</w:t>
      </w:r>
    </w:p>
    <w:p w:rsidR="00D63BDD" w:rsidRDefault="00D63BDD" w:rsidP="00D63BDD">
      <w:pPr>
        <w:spacing w:line="360" w:lineRule="auto"/>
        <w:ind w:left="3150" w:hanging="270"/>
        <w:rPr>
          <w:iCs/>
          <w:szCs w:val="28"/>
        </w:rPr>
      </w:pPr>
      <w:r>
        <w:rPr>
          <w:iCs/>
          <w:szCs w:val="28"/>
        </w:rPr>
        <w:t>= (0 X 1) + (7 X 2) + (17 X 3) + (4 X 4) + (12 X 5)</w:t>
      </w:r>
    </w:p>
    <w:p w:rsidR="005733D5" w:rsidRPr="00D63BDD" w:rsidRDefault="00D63BDD" w:rsidP="00D63BDD">
      <w:pPr>
        <w:spacing w:line="360" w:lineRule="auto"/>
        <w:ind w:left="3150" w:hanging="270"/>
        <w:rPr>
          <w:iCs/>
          <w:szCs w:val="28"/>
        </w:rPr>
      </w:pPr>
      <w:r>
        <w:rPr>
          <w:iCs/>
          <w:szCs w:val="28"/>
        </w:rPr>
        <w:t>= 141</w:t>
      </w:r>
    </w:p>
    <w:p w:rsidR="00C83DC0" w:rsidRPr="00BD1CE2" w:rsidRDefault="00C83DC0" w:rsidP="009F68FB">
      <w:pPr>
        <w:spacing w:line="360" w:lineRule="auto"/>
        <w:ind w:left="810"/>
        <w:jc w:val="both"/>
        <w:rPr>
          <w:lang w:val="sv-SE"/>
        </w:rPr>
      </w:pPr>
      <w:bookmarkStart w:id="277" w:name="_Toc47727584"/>
      <w:r>
        <w:t>e.</w:t>
      </w:r>
      <w:r w:rsidRPr="00BD1CE2">
        <w:t xml:space="preserve"> </w:t>
      </w:r>
      <w:r w:rsidRPr="00BD1CE2">
        <w:rPr>
          <w:lang w:val="sv-SE"/>
        </w:rPr>
        <w:t>Tempat parkir</w:t>
      </w:r>
      <w:bookmarkEnd w:id="277"/>
    </w:p>
    <w:p w:rsidR="00C83DC0" w:rsidRPr="00617EA7" w:rsidRDefault="009F68FB" w:rsidP="009F68FB">
      <w:pPr>
        <w:spacing w:line="360" w:lineRule="auto"/>
        <w:ind w:left="1080" w:firstLine="720"/>
        <w:jc w:val="both"/>
        <w:rPr>
          <w:szCs w:val="24"/>
        </w:rPr>
      </w:pPr>
      <w:r>
        <w:rPr>
          <w:szCs w:val="24"/>
          <w:lang w:val="sv-SE"/>
        </w:rPr>
        <w:t>D</w:t>
      </w:r>
      <w:r w:rsidR="00C83DC0">
        <w:rPr>
          <w:szCs w:val="24"/>
          <w:lang w:val="sv-SE"/>
        </w:rPr>
        <w:t>ermaga wisata kalimas calaca mempunyai lahan parkir untuk kendaraan penjemput dan pengantar diantaranya kendaraan roda dua dan kendaraan roda empat, namun lahan yang disediakan sering dipakai untuk lahan berjualan dan lahan yang teredia tidak dapat digunakan dengan semestinya.</w:t>
      </w:r>
    </w:p>
    <w:p w:rsidR="00C83DC0" w:rsidRPr="00E163BF" w:rsidRDefault="00C83DC0" w:rsidP="00C83DC0"/>
    <w:p w:rsidR="00C83DC0" w:rsidRPr="00E163BF" w:rsidRDefault="00C83DC0" w:rsidP="00C83DC0">
      <w:pPr>
        <w:pStyle w:val="Caption"/>
        <w:keepNext/>
        <w:jc w:val="center"/>
        <w:rPr>
          <w:b w:val="0"/>
          <w:color w:val="auto"/>
          <w:sz w:val="22"/>
        </w:rPr>
      </w:pPr>
      <w:bookmarkStart w:id="278" w:name="_Toc108670823"/>
      <w:bookmarkStart w:id="279" w:name="_Toc109165280"/>
      <w:bookmarkStart w:id="280" w:name="_Toc110965673"/>
      <w:r w:rsidRPr="00E163BF">
        <w:rPr>
          <w:b w:val="0"/>
          <w:color w:val="auto"/>
          <w:sz w:val="22"/>
        </w:rPr>
        <w:t xml:space="preserve">Tabel V. </w:t>
      </w:r>
      <w:r w:rsidRPr="00E163BF">
        <w:rPr>
          <w:b w:val="0"/>
          <w:color w:val="auto"/>
          <w:sz w:val="22"/>
        </w:rPr>
        <w:fldChar w:fldCharType="begin"/>
      </w:r>
      <w:r w:rsidRPr="00E163BF">
        <w:rPr>
          <w:b w:val="0"/>
          <w:color w:val="auto"/>
          <w:sz w:val="22"/>
        </w:rPr>
        <w:instrText xml:space="preserve"> SEQ Tabel_V. \* ARABIC </w:instrText>
      </w:r>
      <w:r w:rsidRPr="00E163BF">
        <w:rPr>
          <w:b w:val="0"/>
          <w:color w:val="auto"/>
          <w:sz w:val="22"/>
        </w:rPr>
        <w:fldChar w:fldCharType="separate"/>
      </w:r>
      <w:r w:rsidR="00163B1B">
        <w:rPr>
          <w:b w:val="0"/>
          <w:noProof/>
          <w:color w:val="auto"/>
          <w:sz w:val="22"/>
        </w:rPr>
        <w:t>31</w:t>
      </w:r>
      <w:r w:rsidRPr="00E163BF">
        <w:rPr>
          <w:b w:val="0"/>
          <w:color w:val="auto"/>
          <w:sz w:val="22"/>
        </w:rPr>
        <w:fldChar w:fldCharType="end"/>
      </w:r>
      <w:r w:rsidRPr="00E163BF">
        <w:rPr>
          <w:b w:val="0"/>
          <w:color w:val="auto"/>
          <w:sz w:val="22"/>
        </w:rPr>
        <w:t xml:space="preserve"> Pelayanan Tempat Parkir</w:t>
      </w:r>
      <w:bookmarkEnd w:id="278"/>
      <w:bookmarkEnd w:id="279"/>
      <w:bookmarkEnd w:id="280"/>
    </w:p>
    <w:tbl>
      <w:tblPr>
        <w:tblStyle w:val="TableGrid1"/>
        <w:tblW w:w="7380" w:type="dxa"/>
        <w:tblInd w:w="738" w:type="dxa"/>
        <w:tblLayout w:type="fixed"/>
        <w:tblLook w:val="04A0" w:firstRow="1" w:lastRow="0" w:firstColumn="1" w:lastColumn="0" w:noHBand="0" w:noVBand="1"/>
      </w:tblPr>
      <w:tblGrid>
        <w:gridCol w:w="1710"/>
        <w:gridCol w:w="1700"/>
        <w:gridCol w:w="1276"/>
        <w:gridCol w:w="1074"/>
        <w:gridCol w:w="1620"/>
      </w:tblGrid>
      <w:tr w:rsidR="00D63BDD" w:rsidRPr="00BD1CE2" w:rsidTr="00D63BDD">
        <w:trPr>
          <w:trHeight w:val="724"/>
        </w:trPr>
        <w:tc>
          <w:tcPr>
            <w:tcW w:w="1710" w:type="dxa"/>
            <w:shd w:val="clear" w:color="auto" w:fill="4F81BD" w:themeFill="accent1"/>
          </w:tcPr>
          <w:p w:rsidR="00D63BDD" w:rsidRPr="00BD1CE2" w:rsidRDefault="00D63BDD" w:rsidP="009F68FB">
            <w:pPr>
              <w:pStyle w:val="ListParagraph"/>
              <w:ind w:left="0"/>
              <w:jc w:val="center"/>
              <w:rPr>
                <w:b/>
                <w:sz w:val="20"/>
                <w:szCs w:val="20"/>
              </w:rPr>
            </w:pPr>
            <w:r>
              <w:rPr>
                <w:b/>
                <w:sz w:val="20"/>
                <w:szCs w:val="20"/>
              </w:rPr>
              <w:t xml:space="preserve">     </w:t>
            </w:r>
            <w:r w:rsidRPr="00BD1CE2">
              <w:rPr>
                <w:b/>
                <w:sz w:val="20"/>
                <w:szCs w:val="20"/>
              </w:rPr>
              <w:t>Tolak Ukur</w:t>
            </w:r>
          </w:p>
        </w:tc>
        <w:tc>
          <w:tcPr>
            <w:tcW w:w="1700" w:type="dxa"/>
            <w:shd w:val="clear" w:color="auto" w:fill="4F81BD" w:themeFill="accent1"/>
          </w:tcPr>
          <w:p w:rsidR="00D63BDD" w:rsidRPr="00BD1CE2" w:rsidRDefault="00D63BDD" w:rsidP="009F68FB">
            <w:pPr>
              <w:pStyle w:val="ListParagraph"/>
              <w:ind w:left="0"/>
              <w:jc w:val="center"/>
              <w:rPr>
                <w:b/>
                <w:sz w:val="20"/>
                <w:szCs w:val="20"/>
              </w:rPr>
            </w:pPr>
            <w:r w:rsidRPr="00BD1CE2">
              <w:rPr>
                <w:b/>
                <w:sz w:val="20"/>
                <w:szCs w:val="20"/>
              </w:rPr>
              <w:t>Uraian</w:t>
            </w:r>
          </w:p>
        </w:tc>
        <w:tc>
          <w:tcPr>
            <w:tcW w:w="1276" w:type="dxa"/>
            <w:shd w:val="clear" w:color="auto" w:fill="4F81BD" w:themeFill="accent1"/>
          </w:tcPr>
          <w:p w:rsidR="00D63BDD" w:rsidRPr="00BD1CE2" w:rsidRDefault="00D63BDD" w:rsidP="009F68FB">
            <w:pPr>
              <w:pStyle w:val="ListParagraph"/>
              <w:ind w:left="0"/>
              <w:jc w:val="center"/>
              <w:rPr>
                <w:b/>
                <w:sz w:val="20"/>
                <w:szCs w:val="20"/>
              </w:rPr>
            </w:pPr>
            <w:r w:rsidRPr="00BD1CE2">
              <w:rPr>
                <w:b/>
                <w:sz w:val="20"/>
                <w:szCs w:val="20"/>
              </w:rPr>
              <w:t>Indikator</w:t>
            </w:r>
          </w:p>
        </w:tc>
        <w:tc>
          <w:tcPr>
            <w:tcW w:w="1074" w:type="dxa"/>
            <w:shd w:val="clear" w:color="auto" w:fill="4F81BD" w:themeFill="accent1"/>
          </w:tcPr>
          <w:p w:rsidR="00D63BDD" w:rsidRPr="00BD1CE2" w:rsidRDefault="00D63BDD" w:rsidP="00D63BDD">
            <w:pPr>
              <w:pStyle w:val="ListParagraph"/>
              <w:ind w:left="-114" w:right="-108" w:firstLine="0"/>
              <w:jc w:val="center"/>
              <w:rPr>
                <w:b/>
                <w:sz w:val="20"/>
                <w:szCs w:val="20"/>
              </w:rPr>
            </w:pPr>
            <w:r w:rsidRPr="00BD1CE2">
              <w:rPr>
                <w:b/>
                <w:sz w:val="20"/>
                <w:szCs w:val="20"/>
              </w:rPr>
              <w:t>Jenis Pelayanan</w:t>
            </w:r>
          </w:p>
        </w:tc>
        <w:tc>
          <w:tcPr>
            <w:tcW w:w="1620" w:type="dxa"/>
            <w:shd w:val="clear" w:color="auto" w:fill="4F81BD" w:themeFill="accent1"/>
          </w:tcPr>
          <w:p w:rsidR="00D63BDD" w:rsidRPr="00BD1CE2" w:rsidRDefault="00D63BDD" w:rsidP="009F68FB">
            <w:pPr>
              <w:pStyle w:val="ListParagraph"/>
              <w:ind w:left="0"/>
              <w:jc w:val="center"/>
              <w:rPr>
                <w:b/>
                <w:sz w:val="20"/>
                <w:szCs w:val="20"/>
              </w:rPr>
            </w:pPr>
            <w:r>
              <w:rPr>
                <w:b/>
                <w:sz w:val="20"/>
                <w:szCs w:val="20"/>
              </w:rPr>
              <w:t xml:space="preserve">  </w:t>
            </w:r>
            <w:r w:rsidRPr="00BD1CE2">
              <w:rPr>
                <w:b/>
                <w:sz w:val="20"/>
                <w:szCs w:val="20"/>
              </w:rPr>
              <w:t>Keterangan</w:t>
            </w:r>
          </w:p>
        </w:tc>
      </w:tr>
      <w:tr w:rsidR="00D63BDD" w:rsidRPr="00BD1CE2" w:rsidTr="00D63BDD">
        <w:trPr>
          <w:trHeight w:val="1568"/>
        </w:trPr>
        <w:tc>
          <w:tcPr>
            <w:tcW w:w="1710" w:type="dxa"/>
          </w:tcPr>
          <w:p w:rsidR="00D63BDD" w:rsidRPr="00BD1CE2" w:rsidRDefault="00D63BDD" w:rsidP="009C387E">
            <w:pPr>
              <w:pStyle w:val="ListParagraph"/>
              <w:widowControl/>
              <w:numPr>
                <w:ilvl w:val="0"/>
                <w:numId w:val="48"/>
              </w:numPr>
              <w:autoSpaceDE/>
              <w:autoSpaceDN/>
              <w:ind w:left="252" w:hanging="252"/>
              <w:contextualSpacing/>
              <w:jc w:val="both"/>
              <w:rPr>
                <w:sz w:val="20"/>
                <w:szCs w:val="20"/>
              </w:rPr>
            </w:pPr>
            <w:r w:rsidRPr="00BD1CE2">
              <w:rPr>
                <w:sz w:val="20"/>
                <w:szCs w:val="20"/>
              </w:rPr>
              <w:t>Luas tempat parkir disesuaikan dengan lahan yang ada</w:t>
            </w:r>
          </w:p>
          <w:p w:rsidR="00D63BDD" w:rsidRPr="00BD1CE2" w:rsidRDefault="00D63BDD" w:rsidP="009C387E">
            <w:pPr>
              <w:pStyle w:val="ListParagraph"/>
              <w:widowControl/>
              <w:numPr>
                <w:ilvl w:val="0"/>
                <w:numId w:val="48"/>
              </w:numPr>
              <w:autoSpaceDE/>
              <w:autoSpaceDN/>
              <w:ind w:left="208" w:hanging="208"/>
              <w:contextualSpacing/>
              <w:jc w:val="both"/>
              <w:rPr>
                <w:sz w:val="20"/>
                <w:szCs w:val="20"/>
              </w:rPr>
            </w:pPr>
            <w:r w:rsidRPr="00BD1CE2">
              <w:rPr>
                <w:sz w:val="20"/>
                <w:szCs w:val="20"/>
              </w:rPr>
              <w:t>Sirkul</w:t>
            </w:r>
            <w:r>
              <w:rPr>
                <w:sz w:val="20"/>
                <w:szCs w:val="20"/>
              </w:rPr>
              <w:t>asi kendaraan keluar masuk lanca</w:t>
            </w:r>
            <w:r w:rsidRPr="00BD1CE2">
              <w:rPr>
                <w:sz w:val="20"/>
                <w:szCs w:val="20"/>
              </w:rPr>
              <w:t>r</w:t>
            </w:r>
          </w:p>
        </w:tc>
        <w:tc>
          <w:tcPr>
            <w:tcW w:w="1700" w:type="dxa"/>
          </w:tcPr>
          <w:p w:rsidR="00D63BDD" w:rsidRPr="00BD1CE2" w:rsidRDefault="00D63BDD" w:rsidP="009F68FB">
            <w:pPr>
              <w:pStyle w:val="ListParagraph"/>
              <w:ind w:left="0"/>
              <w:rPr>
                <w:sz w:val="20"/>
                <w:szCs w:val="20"/>
              </w:rPr>
            </w:pPr>
            <w:r>
              <w:rPr>
                <w:sz w:val="20"/>
                <w:szCs w:val="20"/>
              </w:rPr>
              <w:t xml:space="preserve">      </w:t>
            </w:r>
            <w:r w:rsidRPr="00BD1CE2">
              <w:rPr>
                <w:sz w:val="20"/>
                <w:szCs w:val="20"/>
              </w:rPr>
              <w:t>Tempat untuk parkir kendaraan baik roda 4 dan roda 2</w:t>
            </w:r>
          </w:p>
        </w:tc>
        <w:tc>
          <w:tcPr>
            <w:tcW w:w="1276" w:type="dxa"/>
          </w:tcPr>
          <w:p w:rsidR="00D63BDD" w:rsidRPr="00BD1CE2" w:rsidRDefault="00D63BDD" w:rsidP="009C387E">
            <w:pPr>
              <w:pStyle w:val="ListParagraph"/>
              <w:widowControl/>
              <w:numPr>
                <w:ilvl w:val="0"/>
                <w:numId w:val="50"/>
              </w:numPr>
              <w:autoSpaceDE/>
              <w:autoSpaceDN/>
              <w:spacing w:line="276" w:lineRule="auto"/>
              <w:ind w:left="182" w:hanging="182"/>
              <w:contextualSpacing/>
              <w:rPr>
                <w:sz w:val="20"/>
                <w:szCs w:val="20"/>
              </w:rPr>
            </w:pPr>
            <w:r w:rsidRPr="00BD1CE2">
              <w:rPr>
                <w:sz w:val="20"/>
                <w:szCs w:val="20"/>
              </w:rPr>
              <w:t>Luas</w:t>
            </w:r>
          </w:p>
          <w:p w:rsidR="00D63BDD" w:rsidRPr="00BD1CE2" w:rsidRDefault="00D63BDD" w:rsidP="009C387E">
            <w:pPr>
              <w:pStyle w:val="ListParagraph"/>
              <w:widowControl/>
              <w:numPr>
                <w:ilvl w:val="0"/>
                <w:numId w:val="50"/>
              </w:numPr>
              <w:autoSpaceDE/>
              <w:autoSpaceDN/>
              <w:spacing w:line="276" w:lineRule="auto"/>
              <w:ind w:left="182" w:hanging="182"/>
              <w:contextualSpacing/>
              <w:rPr>
                <w:sz w:val="20"/>
                <w:szCs w:val="20"/>
              </w:rPr>
            </w:pPr>
            <w:r w:rsidRPr="00BD1CE2">
              <w:rPr>
                <w:sz w:val="20"/>
                <w:szCs w:val="20"/>
              </w:rPr>
              <w:t>Sirkulasi</w:t>
            </w:r>
          </w:p>
        </w:tc>
        <w:tc>
          <w:tcPr>
            <w:tcW w:w="1074" w:type="dxa"/>
          </w:tcPr>
          <w:p w:rsidR="00D63BDD" w:rsidRPr="00BD1CE2" w:rsidRDefault="00D63BDD" w:rsidP="009F68FB">
            <w:pPr>
              <w:pStyle w:val="ListParagraph"/>
              <w:ind w:left="0"/>
              <w:rPr>
                <w:sz w:val="20"/>
                <w:szCs w:val="20"/>
              </w:rPr>
            </w:pPr>
          </w:p>
          <w:p w:rsidR="00D63BDD" w:rsidRPr="00BD1CE2" w:rsidRDefault="00D63BDD" w:rsidP="009F68FB">
            <w:pPr>
              <w:pStyle w:val="ListParagraph"/>
              <w:ind w:left="0"/>
              <w:rPr>
                <w:sz w:val="20"/>
                <w:szCs w:val="20"/>
              </w:rPr>
            </w:pPr>
          </w:p>
          <w:p w:rsidR="00D63BDD" w:rsidRPr="00BD1CE2" w:rsidRDefault="00D63BDD" w:rsidP="009F68FB">
            <w:pPr>
              <w:pStyle w:val="ListParagraph"/>
              <w:ind w:left="0"/>
              <w:rPr>
                <w:sz w:val="20"/>
                <w:szCs w:val="20"/>
              </w:rPr>
            </w:pPr>
          </w:p>
          <w:p w:rsidR="00D63BDD" w:rsidRPr="00BD1CE2" w:rsidRDefault="00D63BDD" w:rsidP="009F68FB">
            <w:pPr>
              <w:pStyle w:val="ListParagraph"/>
              <w:ind w:left="0"/>
              <w:rPr>
                <w:sz w:val="20"/>
                <w:szCs w:val="20"/>
              </w:rPr>
            </w:pPr>
          </w:p>
          <w:p w:rsidR="00D63BDD" w:rsidRPr="00BD1CE2" w:rsidRDefault="00D63BDD" w:rsidP="009F68FB">
            <w:pPr>
              <w:pStyle w:val="ListParagraph"/>
              <w:ind w:left="0"/>
              <w:rPr>
                <w:sz w:val="20"/>
                <w:szCs w:val="20"/>
              </w:rPr>
            </w:pPr>
          </w:p>
          <w:p w:rsidR="00D63BDD" w:rsidRPr="00BD1CE2" w:rsidRDefault="00D63BDD" w:rsidP="009F68FB">
            <w:pPr>
              <w:pStyle w:val="ListParagraph"/>
              <w:ind w:left="0"/>
              <w:rPr>
                <w:sz w:val="20"/>
                <w:szCs w:val="20"/>
              </w:rPr>
            </w:pPr>
            <w:r>
              <w:rPr>
                <w:sz w:val="20"/>
                <w:szCs w:val="20"/>
              </w:rPr>
              <w:t xml:space="preserve">     </w:t>
            </w:r>
            <w:r w:rsidRPr="00BD1CE2">
              <w:rPr>
                <w:sz w:val="20"/>
                <w:szCs w:val="20"/>
              </w:rPr>
              <w:t>Tempat parkir</w:t>
            </w:r>
          </w:p>
        </w:tc>
        <w:tc>
          <w:tcPr>
            <w:tcW w:w="1620" w:type="dxa"/>
          </w:tcPr>
          <w:p w:rsidR="00D63BDD" w:rsidRPr="00BD1CE2" w:rsidRDefault="00D63BDD" w:rsidP="009F68FB">
            <w:pPr>
              <w:pStyle w:val="ListParagraph"/>
              <w:ind w:left="0"/>
              <w:rPr>
                <w:sz w:val="20"/>
                <w:szCs w:val="20"/>
              </w:rPr>
            </w:pPr>
          </w:p>
          <w:p w:rsidR="00D63BDD" w:rsidRPr="00BD1CE2" w:rsidRDefault="00D63BDD" w:rsidP="009F68FB">
            <w:pPr>
              <w:pStyle w:val="ListParagraph"/>
              <w:ind w:left="0"/>
              <w:rPr>
                <w:sz w:val="20"/>
                <w:szCs w:val="20"/>
              </w:rPr>
            </w:pPr>
            <w:r>
              <w:rPr>
                <w:sz w:val="20"/>
                <w:szCs w:val="20"/>
              </w:rPr>
              <w:t xml:space="preserve">     Lahan parkir yang tersedia belum tersedia dengan cukup dan belum difungsikan dengan maksimal.</w:t>
            </w:r>
          </w:p>
        </w:tc>
      </w:tr>
    </w:tbl>
    <w:p w:rsidR="00C83DC0" w:rsidRDefault="00C83DC0" w:rsidP="00C83DC0">
      <w:pPr>
        <w:rPr>
          <w:i/>
          <w:iCs/>
          <w:sz w:val="18"/>
          <w:szCs w:val="28"/>
        </w:rPr>
      </w:pPr>
      <w:r w:rsidRPr="00BD1CE2">
        <w:rPr>
          <w:sz w:val="24"/>
          <w:szCs w:val="24"/>
        </w:rPr>
        <w:tab/>
      </w:r>
      <w:r w:rsidRPr="00FC49B6">
        <w:rPr>
          <w:i/>
          <w:iCs/>
          <w:sz w:val="18"/>
          <w:szCs w:val="28"/>
        </w:rPr>
        <w:t>Sumber : Hasil Analisis 2022</w:t>
      </w:r>
    </w:p>
    <w:p w:rsidR="00D63BDD" w:rsidRDefault="00D63BDD" w:rsidP="00C83DC0">
      <w:pPr>
        <w:rPr>
          <w:i/>
          <w:iCs/>
          <w:sz w:val="18"/>
          <w:szCs w:val="28"/>
        </w:rPr>
      </w:pPr>
    </w:p>
    <w:p w:rsidR="00C83DC0" w:rsidRDefault="00C83DC0" w:rsidP="00C83DC0">
      <w:pPr>
        <w:rPr>
          <w:i/>
          <w:iCs/>
          <w:sz w:val="18"/>
          <w:szCs w:val="28"/>
        </w:rPr>
      </w:pPr>
    </w:p>
    <w:p w:rsidR="00C83DC0" w:rsidRDefault="00C83DC0" w:rsidP="005733D5">
      <w:pPr>
        <w:spacing w:line="360" w:lineRule="auto"/>
        <w:ind w:left="1080" w:firstLine="709"/>
        <w:jc w:val="both"/>
      </w:pPr>
      <w:r>
        <w:t>Teknik analisis kuisioner yang digunakan untuk menghitung nilai dari fasilitas diatas yaitu dengan menggunakan skala likert. Berikut ini merupakan data yang didapat setelah melakukan survei kuisioner untuk para penumpang serta perhitungan untuk mendapat skor penilaian dengan formula respond</w:t>
      </w:r>
      <w:r w:rsidR="005733D5">
        <w:t>en (T) X dengan skor nilai (pn)</w:t>
      </w:r>
    </w:p>
    <w:p w:rsidR="00D63BDD" w:rsidRPr="005733D5" w:rsidRDefault="00D63BDD" w:rsidP="005733D5">
      <w:pPr>
        <w:spacing w:line="360" w:lineRule="auto"/>
        <w:ind w:left="1080" w:firstLine="709"/>
        <w:jc w:val="both"/>
      </w:pPr>
    </w:p>
    <w:p w:rsidR="00C83DC0" w:rsidRPr="00E163BF" w:rsidRDefault="00D63BDD" w:rsidP="00C83DC0">
      <w:pPr>
        <w:pStyle w:val="Caption"/>
        <w:keepNext/>
        <w:jc w:val="center"/>
        <w:rPr>
          <w:b w:val="0"/>
          <w:color w:val="auto"/>
          <w:sz w:val="22"/>
        </w:rPr>
      </w:pPr>
      <w:bookmarkStart w:id="281" w:name="_Toc108670824"/>
      <w:bookmarkStart w:id="282" w:name="_Toc109165281"/>
      <w:r>
        <w:rPr>
          <w:b w:val="0"/>
          <w:color w:val="auto"/>
          <w:sz w:val="22"/>
        </w:rPr>
        <w:t xml:space="preserve">     </w:t>
      </w:r>
      <w:bookmarkStart w:id="283" w:name="_Toc110965674"/>
      <w:r w:rsidR="00C83DC0" w:rsidRPr="00E163BF">
        <w:rPr>
          <w:b w:val="0"/>
          <w:color w:val="auto"/>
          <w:sz w:val="22"/>
        </w:rPr>
        <w:t xml:space="preserve">Tabel V. </w:t>
      </w:r>
      <w:r w:rsidR="00C83DC0" w:rsidRPr="00E163BF">
        <w:rPr>
          <w:b w:val="0"/>
          <w:color w:val="auto"/>
          <w:sz w:val="22"/>
        </w:rPr>
        <w:fldChar w:fldCharType="begin"/>
      </w:r>
      <w:r w:rsidR="00C83DC0" w:rsidRPr="00E163BF">
        <w:rPr>
          <w:b w:val="0"/>
          <w:color w:val="auto"/>
          <w:sz w:val="22"/>
        </w:rPr>
        <w:instrText xml:space="preserve"> SEQ Tabel_V. \* ARABIC </w:instrText>
      </w:r>
      <w:r w:rsidR="00C83DC0" w:rsidRPr="00E163BF">
        <w:rPr>
          <w:b w:val="0"/>
          <w:color w:val="auto"/>
          <w:sz w:val="22"/>
        </w:rPr>
        <w:fldChar w:fldCharType="separate"/>
      </w:r>
      <w:r w:rsidR="00163B1B">
        <w:rPr>
          <w:b w:val="0"/>
          <w:noProof/>
          <w:color w:val="auto"/>
          <w:sz w:val="22"/>
        </w:rPr>
        <w:t>32</w:t>
      </w:r>
      <w:r w:rsidR="00C83DC0" w:rsidRPr="00E163BF">
        <w:rPr>
          <w:b w:val="0"/>
          <w:color w:val="auto"/>
          <w:sz w:val="22"/>
        </w:rPr>
        <w:fldChar w:fldCharType="end"/>
      </w:r>
      <w:r w:rsidR="00C83DC0" w:rsidRPr="00E163BF">
        <w:rPr>
          <w:b w:val="0"/>
          <w:color w:val="auto"/>
          <w:sz w:val="22"/>
        </w:rPr>
        <w:t xml:space="preserve"> Hasil Survei Pelayanan Tempat Parkir</w:t>
      </w:r>
      <w:bookmarkEnd w:id="281"/>
      <w:bookmarkEnd w:id="282"/>
      <w:bookmarkEnd w:id="283"/>
    </w:p>
    <w:tbl>
      <w:tblPr>
        <w:tblStyle w:val="TableGrid1"/>
        <w:tblW w:w="6570" w:type="dxa"/>
        <w:tblInd w:w="1188" w:type="dxa"/>
        <w:tblLook w:val="04A0" w:firstRow="1" w:lastRow="0" w:firstColumn="1" w:lastColumn="0" w:noHBand="0" w:noVBand="1"/>
      </w:tblPr>
      <w:tblGrid>
        <w:gridCol w:w="1620"/>
        <w:gridCol w:w="2700"/>
        <w:gridCol w:w="2250"/>
      </w:tblGrid>
      <w:tr w:rsidR="00C83DC0" w:rsidRPr="00BD1CE2" w:rsidTr="00D63BDD">
        <w:trPr>
          <w:trHeight w:val="467"/>
        </w:trPr>
        <w:tc>
          <w:tcPr>
            <w:tcW w:w="1620" w:type="dxa"/>
            <w:shd w:val="clear" w:color="auto" w:fill="4F81BD" w:themeFill="accent1"/>
          </w:tcPr>
          <w:p w:rsidR="00C83DC0" w:rsidRPr="00BD1CE2" w:rsidRDefault="00C83DC0" w:rsidP="009F68FB">
            <w:pPr>
              <w:contextualSpacing/>
              <w:jc w:val="center"/>
              <w:rPr>
                <w:b/>
              </w:rPr>
            </w:pPr>
            <w:r w:rsidRPr="00BD1CE2">
              <w:rPr>
                <w:b/>
              </w:rPr>
              <w:t>Skor Nilai (Pn)</w:t>
            </w:r>
          </w:p>
        </w:tc>
        <w:tc>
          <w:tcPr>
            <w:tcW w:w="2700" w:type="dxa"/>
            <w:shd w:val="clear" w:color="auto" w:fill="4F81BD" w:themeFill="accent1"/>
          </w:tcPr>
          <w:p w:rsidR="00C83DC0" w:rsidRPr="00BD1CE2" w:rsidRDefault="00C83DC0" w:rsidP="009F68FB">
            <w:pPr>
              <w:contextualSpacing/>
              <w:jc w:val="center"/>
              <w:rPr>
                <w:b/>
              </w:rPr>
            </w:pPr>
            <w:r w:rsidRPr="00BD1CE2">
              <w:rPr>
                <w:b/>
              </w:rPr>
              <w:t>Penilaian</w:t>
            </w:r>
          </w:p>
        </w:tc>
        <w:tc>
          <w:tcPr>
            <w:tcW w:w="2250" w:type="dxa"/>
            <w:shd w:val="clear" w:color="auto" w:fill="4F81BD" w:themeFill="accent1"/>
          </w:tcPr>
          <w:p w:rsidR="00C83DC0" w:rsidRPr="00BD1CE2" w:rsidRDefault="00C83DC0" w:rsidP="009F68FB">
            <w:pPr>
              <w:contextualSpacing/>
              <w:jc w:val="center"/>
              <w:rPr>
                <w:b/>
              </w:rPr>
            </w:pPr>
            <w:r w:rsidRPr="00BD1CE2">
              <w:rPr>
                <w:b/>
              </w:rPr>
              <w:t>Responden (T)</w:t>
            </w:r>
          </w:p>
        </w:tc>
      </w:tr>
      <w:tr w:rsidR="00C83DC0" w:rsidRPr="00BD1CE2" w:rsidTr="00D63BDD">
        <w:tc>
          <w:tcPr>
            <w:tcW w:w="1620" w:type="dxa"/>
          </w:tcPr>
          <w:p w:rsidR="00C83DC0" w:rsidRPr="00BD1CE2" w:rsidRDefault="00C83DC0" w:rsidP="009F68FB">
            <w:pPr>
              <w:ind w:left="252"/>
              <w:contextualSpacing/>
              <w:rPr>
                <w:bCs/>
                <w:sz w:val="20"/>
                <w:szCs w:val="20"/>
              </w:rPr>
            </w:pPr>
            <w:r w:rsidRPr="00BD1CE2">
              <w:rPr>
                <w:bCs/>
                <w:sz w:val="20"/>
                <w:szCs w:val="20"/>
              </w:rPr>
              <w:t>5</w:t>
            </w:r>
          </w:p>
        </w:tc>
        <w:tc>
          <w:tcPr>
            <w:tcW w:w="2700" w:type="dxa"/>
          </w:tcPr>
          <w:p w:rsidR="00C83DC0" w:rsidRPr="00BD1CE2" w:rsidRDefault="00C83DC0" w:rsidP="009F68FB">
            <w:pPr>
              <w:ind w:left="252"/>
              <w:contextualSpacing/>
              <w:rPr>
                <w:b/>
                <w:sz w:val="20"/>
                <w:szCs w:val="20"/>
              </w:rPr>
            </w:pPr>
            <w:r w:rsidRPr="00BD1CE2">
              <w:rPr>
                <w:rFonts w:eastAsia="Times New Roman"/>
                <w:sz w:val="20"/>
                <w:szCs w:val="20"/>
              </w:rPr>
              <w:t>Sangat Baik</w:t>
            </w:r>
          </w:p>
        </w:tc>
        <w:tc>
          <w:tcPr>
            <w:tcW w:w="2250" w:type="dxa"/>
          </w:tcPr>
          <w:p w:rsidR="00C83DC0" w:rsidRPr="00BD1CE2" w:rsidRDefault="00C83DC0" w:rsidP="009F68FB">
            <w:pPr>
              <w:ind w:left="252"/>
              <w:contextualSpacing/>
              <w:rPr>
                <w:bCs/>
                <w:sz w:val="20"/>
                <w:szCs w:val="20"/>
              </w:rPr>
            </w:pPr>
            <w:r>
              <w:rPr>
                <w:bCs/>
                <w:sz w:val="20"/>
                <w:szCs w:val="20"/>
              </w:rPr>
              <w:t>0</w:t>
            </w:r>
          </w:p>
        </w:tc>
      </w:tr>
      <w:tr w:rsidR="00C83DC0" w:rsidRPr="00BD1CE2" w:rsidTr="00D63BDD">
        <w:tc>
          <w:tcPr>
            <w:tcW w:w="1620" w:type="dxa"/>
          </w:tcPr>
          <w:p w:rsidR="00C83DC0" w:rsidRPr="00BD1CE2" w:rsidRDefault="00C83DC0" w:rsidP="009F68FB">
            <w:pPr>
              <w:ind w:left="252"/>
              <w:contextualSpacing/>
              <w:rPr>
                <w:bCs/>
                <w:sz w:val="20"/>
                <w:szCs w:val="20"/>
              </w:rPr>
            </w:pPr>
            <w:r w:rsidRPr="00BD1CE2">
              <w:rPr>
                <w:bCs/>
                <w:sz w:val="20"/>
                <w:szCs w:val="20"/>
              </w:rPr>
              <w:t>4</w:t>
            </w:r>
          </w:p>
        </w:tc>
        <w:tc>
          <w:tcPr>
            <w:tcW w:w="2700" w:type="dxa"/>
          </w:tcPr>
          <w:p w:rsidR="00C83DC0" w:rsidRPr="00BD1CE2" w:rsidRDefault="00C83DC0" w:rsidP="009F68FB">
            <w:pPr>
              <w:ind w:left="252"/>
              <w:contextualSpacing/>
              <w:rPr>
                <w:b/>
                <w:sz w:val="20"/>
                <w:szCs w:val="20"/>
              </w:rPr>
            </w:pPr>
            <w:r w:rsidRPr="00BD1CE2">
              <w:rPr>
                <w:rFonts w:eastAsia="Times New Roman"/>
                <w:sz w:val="20"/>
                <w:szCs w:val="20"/>
              </w:rPr>
              <w:t>Baik</w:t>
            </w:r>
          </w:p>
        </w:tc>
        <w:tc>
          <w:tcPr>
            <w:tcW w:w="2250" w:type="dxa"/>
          </w:tcPr>
          <w:p w:rsidR="00C83DC0" w:rsidRPr="00BD1CE2" w:rsidRDefault="00C83DC0" w:rsidP="009F68FB">
            <w:pPr>
              <w:ind w:left="252"/>
              <w:contextualSpacing/>
              <w:rPr>
                <w:bCs/>
                <w:sz w:val="20"/>
                <w:szCs w:val="20"/>
              </w:rPr>
            </w:pPr>
            <w:r>
              <w:rPr>
                <w:bCs/>
                <w:sz w:val="20"/>
                <w:szCs w:val="20"/>
              </w:rPr>
              <w:t>3</w:t>
            </w:r>
          </w:p>
        </w:tc>
      </w:tr>
      <w:tr w:rsidR="00C83DC0" w:rsidRPr="00BD1CE2" w:rsidTr="00D63BDD">
        <w:tc>
          <w:tcPr>
            <w:tcW w:w="1620" w:type="dxa"/>
          </w:tcPr>
          <w:p w:rsidR="00C83DC0" w:rsidRPr="00BD1CE2" w:rsidRDefault="00C83DC0" w:rsidP="009F68FB">
            <w:pPr>
              <w:ind w:left="252"/>
              <w:contextualSpacing/>
              <w:rPr>
                <w:bCs/>
                <w:sz w:val="20"/>
                <w:szCs w:val="20"/>
              </w:rPr>
            </w:pPr>
            <w:r w:rsidRPr="00BD1CE2">
              <w:rPr>
                <w:bCs/>
                <w:sz w:val="20"/>
                <w:szCs w:val="20"/>
              </w:rPr>
              <w:t>3</w:t>
            </w:r>
          </w:p>
        </w:tc>
        <w:tc>
          <w:tcPr>
            <w:tcW w:w="2700" w:type="dxa"/>
          </w:tcPr>
          <w:p w:rsidR="00C83DC0" w:rsidRPr="00BD1CE2" w:rsidRDefault="00C83DC0" w:rsidP="009F68FB">
            <w:pPr>
              <w:ind w:left="252"/>
              <w:contextualSpacing/>
              <w:rPr>
                <w:b/>
                <w:sz w:val="20"/>
                <w:szCs w:val="20"/>
              </w:rPr>
            </w:pPr>
            <w:r w:rsidRPr="00BD1CE2">
              <w:rPr>
                <w:rFonts w:eastAsia="Times New Roman"/>
                <w:sz w:val="20"/>
                <w:szCs w:val="20"/>
              </w:rPr>
              <w:t xml:space="preserve">Cukup </w:t>
            </w:r>
          </w:p>
        </w:tc>
        <w:tc>
          <w:tcPr>
            <w:tcW w:w="2250" w:type="dxa"/>
          </w:tcPr>
          <w:p w:rsidR="00C83DC0" w:rsidRPr="00BD1CE2" w:rsidRDefault="00C83DC0" w:rsidP="009F68FB">
            <w:pPr>
              <w:ind w:left="252"/>
              <w:contextualSpacing/>
              <w:rPr>
                <w:bCs/>
                <w:sz w:val="20"/>
                <w:szCs w:val="20"/>
              </w:rPr>
            </w:pPr>
            <w:r>
              <w:rPr>
                <w:bCs/>
                <w:sz w:val="20"/>
                <w:szCs w:val="20"/>
              </w:rPr>
              <w:t>15</w:t>
            </w:r>
          </w:p>
        </w:tc>
      </w:tr>
      <w:tr w:rsidR="00C83DC0" w:rsidRPr="00BD1CE2" w:rsidTr="00D63BDD">
        <w:tc>
          <w:tcPr>
            <w:tcW w:w="1620" w:type="dxa"/>
          </w:tcPr>
          <w:p w:rsidR="00C83DC0" w:rsidRPr="00BD1CE2" w:rsidRDefault="00C83DC0" w:rsidP="009F68FB">
            <w:pPr>
              <w:ind w:left="252"/>
              <w:contextualSpacing/>
              <w:rPr>
                <w:bCs/>
                <w:sz w:val="20"/>
                <w:szCs w:val="20"/>
              </w:rPr>
            </w:pPr>
            <w:r w:rsidRPr="00BD1CE2">
              <w:rPr>
                <w:bCs/>
                <w:sz w:val="20"/>
                <w:szCs w:val="20"/>
              </w:rPr>
              <w:t>2</w:t>
            </w:r>
          </w:p>
        </w:tc>
        <w:tc>
          <w:tcPr>
            <w:tcW w:w="2700" w:type="dxa"/>
          </w:tcPr>
          <w:p w:rsidR="00C83DC0" w:rsidRPr="00BD1CE2" w:rsidRDefault="00C83DC0" w:rsidP="009F68FB">
            <w:pPr>
              <w:ind w:left="252"/>
              <w:contextualSpacing/>
              <w:rPr>
                <w:b/>
                <w:sz w:val="20"/>
                <w:szCs w:val="20"/>
              </w:rPr>
            </w:pPr>
            <w:r w:rsidRPr="00BD1CE2">
              <w:rPr>
                <w:rFonts w:eastAsia="Times New Roman"/>
                <w:sz w:val="20"/>
                <w:szCs w:val="20"/>
              </w:rPr>
              <w:t>Kurang</w:t>
            </w:r>
          </w:p>
        </w:tc>
        <w:tc>
          <w:tcPr>
            <w:tcW w:w="2250" w:type="dxa"/>
          </w:tcPr>
          <w:p w:rsidR="00C83DC0" w:rsidRPr="00BD1CE2" w:rsidRDefault="00C83DC0" w:rsidP="009F68FB">
            <w:pPr>
              <w:ind w:left="252"/>
              <w:contextualSpacing/>
              <w:rPr>
                <w:bCs/>
                <w:sz w:val="20"/>
                <w:szCs w:val="20"/>
              </w:rPr>
            </w:pPr>
            <w:r>
              <w:rPr>
                <w:bCs/>
                <w:sz w:val="20"/>
                <w:szCs w:val="20"/>
              </w:rPr>
              <w:t>22</w:t>
            </w:r>
          </w:p>
        </w:tc>
      </w:tr>
      <w:tr w:rsidR="00C83DC0" w:rsidRPr="00BD1CE2" w:rsidTr="00D63BDD">
        <w:tc>
          <w:tcPr>
            <w:tcW w:w="1620" w:type="dxa"/>
          </w:tcPr>
          <w:p w:rsidR="00C83DC0" w:rsidRPr="00BD1CE2" w:rsidRDefault="00C83DC0" w:rsidP="009F68FB">
            <w:pPr>
              <w:ind w:left="252"/>
              <w:contextualSpacing/>
              <w:rPr>
                <w:bCs/>
                <w:sz w:val="20"/>
                <w:szCs w:val="20"/>
              </w:rPr>
            </w:pPr>
            <w:r w:rsidRPr="00BD1CE2">
              <w:rPr>
                <w:bCs/>
                <w:sz w:val="20"/>
                <w:szCs w:val="20"/>
              </w:rPr>
              <w:t>1</w:t>
            </w:r>
          </w:p>
        </w:tc>
        <w:tc>
          <w:tcPr>
            <w:tcW w:w="2700" w:type="dxa"/>
          </w:tcPr>
          <w:p w:rsidR="00C83DC0" w:rsidRPr="00BD1CE2" w:rsidRDefault="00C83DC0" w:rsidP="009F68FB">
            <w:pPr>
              <w:ind w:left="252"/>
              <w:contextualSpacing/>
              <w:rPr>
                <w:b/>
                <w:sz w:val="20"/>
                <w:szCs w:val="20"/>
              </w:rPr>
            </w:pPr>
            <w:r w:rsidRPr="00BD1CE2">
              <w:rPr>
                <w:rFonts w:eastAsia="Times New Roman"/>
                <w:sz w:val="20"/>
                <w:szCs w:val="20"/>
              </w:rPr>
              <w:t>Tidak Baik</w:t>
            </w:r>
          </w:p>
        </w:tc>
        <w:tc>
          <w:tcPr>
            <w:tcW w:w="2250" w:type="dxa"/>
          </w:tcPr>
          <w:p w:rsidR="00C83DC0" w:rsidRPr="00BD1CE2" w:rsidRDefault="00C83DC0" w:rsidP="009F68FB">
            <w:pPr>
              <w:ind w:left="252"/>
              <w:contextualSpacing/>
              <w:rPr>
                <w:bCs/>
                <w:sz w:val="20"/>
                <w:szCs w:val="20"/>
              </w:rPr>
            </w:pPr>
            <w:r>
              <w:rPr>
                <w:bCs/>
                <w:sz w:val="20"/>
                <w:szCs w:val="20"/>
              </w:rPr>
              <w:t>0</w:t>
            </w:r>
          </w:p>
        </w:tc>
      </w:tr>
      <w:tr w:rsidR="00C83DC0" w:rsidRPr="00BD1CE2" w:rsidTr="00D63BDD">
        <w:tc>
          <w:tcPr>
            <w:tcW w:w="4320" w:type="dxa"/>
            <w:gridSpan w:val="2"/>
          </w:tcPr>
          <w:p w:rsidR="00C83DC0" w:rsidRPr="00BD1CE2" w:rsidRDefault="00C83DC0" w:rsidP="009F68FB">
            <w:pPr>
              <w:contextualSpacing/>
              <w:jc w:val="center"/>
              <w:rPr>
                <w:b/>
                <w:sz w:val="20"/>
                <w:szCs w:val="20"/>
              </w:rPr>
            </w:pPr>
            <w:r w:rsidRPr="00BD1CE2">
              <w:rPr>
                <w:rFonts w:eastAsia="Times New Roman"/>
                <w:b/>
                <w:bCs/>
                <w:sz w:val="20"/>
                <w:szCs w:val="20"/>
              </w:rPr>
              <w:t>Jumlah Responden</w:t>
            </w:r>
          </w:p>
        </w:tc>
        <w:tc>
          <w:tcPr>
            <w:tcW w:w="2250" w:type="dxa"/>
          </w:tcPr>
          <w:p w:rsidR="00C83DC0" w:rsidRPr="00BD1CE2" w:rsidRDefault="00C83DC0" w:rsidP="009F68FB">
            <w:pPr>
              <w:contextualSpacing/>
              <w:jc w:val="center"/>
              <w:rPr>
                <w:b/>
                <w:sz w:val="20"/>
                <w:szCs w:val="20"/>
              </w:rPr>
            </w:pPr>
            <w:r>
              <w:rPr>
                <w:b/>
                <w:sz w:val="20"/>
                <w:szCs w:val="20"/>
              </w:rPr>
              <w:t>40</w:t>
            </w:r>
          </w:p>
        </w:tc>
      </w:tr>
      <w:tr w:rsidR="00C83DC0" w:rsidRPr="00BD1CE2" w:rsidTr="00D63BDD">
        <w:tc>
          <w:tcPr>
            <w:tcW w:w="4320" w:type="dxa"/>
            <w:gridSpan w:val="2"/>
          </w:tcPr>
          <w:p w:rsidR="00C83DC0" w:rsidRPr="00BD1CE2" w:rsidRDefault="00C83DC0" w:rsidP="009F68FB">
            <w:pPr>
              <w:contextualSpacing/>
              <w:jc w:val="center"/>
              <w:rPr>
                <w:b/>
                <w:iCs/>
                <w:sz w:val="20"/>
                <w:szCs w:val="20"/>
              </w:rPr>
            </w:pPr>
            <w:r w:rsidRPr="00BD1CE2">
              <w:rPr>
                <w:rFonts w:eastAsia="Times New Roman"/>
                <w:b/>
                <w:bCs/>
                <w:iCs/>
                <w:sz w:val="20"/>
                <w:szCs w:val="20"/>
              </w:rPr>
              <w:t>T x Pn</w:t>
            </w:r>
          </w:p>
        </w:tc>
        <w:tc>
          <w:tcPr>
            <w:tcW w:w="2250" w:type="dxa"/>
          </w:tcPr>
          <w:p w:rsidR="00C83DC0" w:rsidRPr="00BD1CE2" w:rsidRDefault="00C83DC0" w:rsidP="009F68FB">
            <w:pPr>
              <w:contextualSpacing/>
              <w:jc w:val="center"/>
              <w:rPr>
                <w:b/>
                <w:sz w:val="20"/>
                <w:szCs w:val="20"/>
              </w:rPr>
            </w:pPr>
            <w:r>
              <w:rPr>
                <w:b/>
                <w:sz w:val="20"/>
                <w:szCs w:val="20"/>
              </w:rPr>
              <w:t>101</w:t>
            </w:r>
          </w:p>
        </w:tc>
      </w:tr>
    </w:tbl>
    <w:p w:rsidR="00C83DC0" w:rsidRDefault="00C83DC0" w:rsidP="00D63BDD">
      <w:pPr>
        <w:ind w:left="720" w:firstLine="720"/>
        <w:rPr>
          <w:i/>
          <w:iCs/>
          <w:sz w:val="18"/>
          <w:szCs w:val="28"/>
        </w:rPr>
      </w:pPr>
      <w:r w:rsidRPr="00FC49B6">
        <w:rPr>
          <w:i/>
          <w:iCs/>
          <w:sz w:val="18"/>
          <w:szCs w:val="28"/>
        </w:rPr>
        <w:t>Sumber : Hasil Analisis 2022</w:t>
      </w:r>
    </w:p>
    <w:p w:rsidR="00D63BDD" w:rsidRDefault="00D63BDD" w:rsidP="00D63BDD">
      <w:pPr>
        <w:ind w:left="720" w:firstLine="720"/>
        <w:rPr>
          <w:i/>
          <w:iCs/>
          <w:sz w:val="18"/>
          <w:szCs w:val="28"/>
        </w:rPr>
      </w:pPr>
    </w:p>
    <w:p w:rsidR="00D63BDD" w:rsidRDefault="00D63BDD" w:rsidP="00D63BDD">
      <w:pPr>
        <w:spacing w:line="360" w:lineRule="auto"/>
        <w:ind w:left="3150" w:hanging="1710"/>
        <w:rPr>
          <w:iCs/>
          <w:szCs w:val="28"/>
        </w:rPr>
      </w:pPr>
      <w:r>
        <w:rPr>
          <w:iCs/>
          <w:szCs w:val="28"/>
        </w:rPr>
        <w:t>Skor Penilaian = (T</w:t>
      </w:r>
      <w:r w:rsidRPr="00BE661D">
        <w:rPr>
          <w:iCs/>
          <w:szCs w:val="28"/>
          <w:vertAlign w:val="subscript"/>
        </w:rPr>
        <w:t>1</w:t>
      </w:r>
      <w:r>
        <w:rPr>
          <w:iCs/>
          <w:szCs w:val="28"/>
        </w:rPr>
        <w:t xml:space="preserve"> X Pn</w:t>
      </w:r>
      <w:r w:rsidRPr="00BE661D">
        <w:rPr>
          <w:iCs/>
          <w:szCs w:val="28"/>
          <w:vertAlign w:val="subscript"/>
        </w:rPr>
        <w:t>1</w:t>
      </w:r>
      <w:r>
        <w:rPr>
          <w:iCs/>
          <w:szCs w:val="28"/>
        </w:rPr>
        <w:t>) + (T</w:t>
      </w:r>
      <w:r>
        <w:rPr>
          <w:iCs/>
          <w:szCs w:val="28"/>
          <w:vertAlign w:val="subscript"/>
        </w:rPr>
        <w:t>2</w:t>
      </w:r>
      <w:r>
        <w:rPr>
          <w:iCs/>
          <w:szCs w:val="28"/>
        </w:rPr>
        <w:t xml:space="preserve"> X Pn</w:t>
      </w:r>
      <w:r>
        <w:rPr>
          <w:iCs/>
          <w:szCs w:val="28"/>
          <w:vertAlign w:val="subscript"/>
        </w:rPr>
        <w:t>2</w:t>
      </w:r>
      <w:r>
        <w:rPr>
          <w:iCs/>
          <w:szCs w:val="28"/>
        </w:rPr>
        <w:t>) + (T</w:t>
      </w:r>
      <w:r>
        <w:rPr>
          <w:iCs/>
          <w:szCs w:val="28"/>
          <w:vertAlign w:val="subscript"/>
        </w:rPr>
        <w:t>3</w:t>
      </w:r>
      <w:r>
        <w:rPr>
          <w:iCs/>
          <w:szCs w:val="28"/>
        </w:rPr>
        <w:t xml:space="preserve"> X Pn</w:t>
      </w:r>
      <w:r>
        <w:rPr>
          <w:iCs/>
          <w:szCs w:val="28"/>
          <w:vertAlign w:val="subscript"/>
        </w:rPr>
        <w:t>3</w:t>
      </w:r>
      <w:r>
        <w:rPr>
          <w:iCs/>
          <w:szCs w:val="28"/>
        </w:rPr>
        <w:t>) + (T</w:t>
      </w:r>
      <w:r>
        <w:rPr>
          <w:iCs/>
          <w:szCs w:val="28"/>
          <w:vertAlign w:val="subscript"/>
        </w:rPr>
        <w:t>4</w:t>
      </w:r>
      <w:r>
        <w:rPr>
          <w:iCs/>
          <w:szCs w:val="28"/>
        </w:rPr>
        <w:t xml:space="preserve"> X Pn</w:t>
      </w:r>
      <w:r>
        <w:rPr>
          <w:iCs/>
          <w:szCs w:val="28"/>
          <w:vertAlign w:val="subscript"/>
        </w:rPr>
        <w:t>4</w:t>
      </w:r>
      <w:r>
        <w:rPr>
          <w:iCs/>
          <w:szCs w:val="28"/>
        </w:rPr>
        <w:t>) + (T</w:t>
      </w:r>
      <w:r>
        <w:rPr>
          <w:iCs/>
          <w:szCs w:val="28"/>
          <w:vertAlign w:val="subscript"/>
        </w:rPr>
        <w:t>5</w:t>
      </w:r>
      <w:r>
        <w:rPr>
          <w:iCs/>
          <w:szCs w:val="28"/>
        </w:rPr>
        <w:t xml:space="preserve"> X Pn</w:t>
      </w:r>
      <w:r>
        <w:rPr>
          <w:iCs/>
          <w:szCs w:val="28"/>
          <w:vertAlign w:val="subscript"/>
        </w:rPr>
        <w:t>5</w:t>
      </w:r>
      <w:r>
        <w:rPr>
          <w:iCs/>
          <w:szCs w:val="28"/>
        </w:rPr>
        <w:t>)</w:t>
      </w:r>
    </w:p>
    <w:p w:rsidR="00D63BDD" w:rsidRDefault="00D63BDD" w:rsidP="00D63BDD">
      <w:pPr>
        <w:spacing w:line="360" w:lineRule="auto"/>
        <w:ind w:left="3150" w:hanging="270"/>
        <w:rPr>
          <w:iCs/>
          <w:szCs w:val="28"/>
        </w:rPr>
      </w:pPr>
      <w:r>
        <w:rPr>
          <w:iCs/>
          <w:szCs w:val="28"/>
        </w:rPr>
        <w:t>= (0 X 1) + (22 X 2) + (15 X 3) + (3 X 4) + (0 X 5)</w:t>
      </w:r>
    </w:p>
    <w:p w:rsidR="00C83DC0" w:rsidRPr="00D63BDD" w:rsidRDefault="00D63BDD" w:rsidP="00D63BDD">
      <w:pPr>
        <w:spacing w:line="360" w:lineRule="auto"/>
        <w:ind w:left="3150" w:hanging="270"/>
        <w:rPr>
          <w:iCs/>
          <w:szCs w:val="28"/>
        </w:rPr>
      </w:pPr>
      <w:r>
        <w:rPr>
          <w:iCs/>
          <w:szCs w:val="28"/>
        </w:rPr>
        <w:t>= 101</w:t>
      </w:r>
    </w:p>
    <w:p w:rsidR="00C83DC0" w:rsidRPr="00BD1CE2" w:rsidRDefault="00C83DC0" w:rsidP="009F68FB">
      <w:pPr>
        <w:spacing w:line="360" w:lineRule="auto"/>
        <w:ind w:left="810"/>
        <w:jc w:val="both"/>
      </w:pPr>
      <w:bookmarkStart w:id="284" w:name="_Toc47727585"/>
      <w:r>
        <w:t xml:space="preserve">f. </w:t>
      </w:r>
      <w:r w:rsidRPr="00BD1CE2">
        <w:t>Pelayanan bagasi penumpang</w:t>
      </w:r>
      <w:bookmarkEnd w:id="284"/>
    </w:p>
    <w:p w:rsidR="00C83DC0" w:rsidRPr="00BD1CE2" w:rsidRDefault="00C83DC0" w:rsidP="009F68FB">
      <w:pPr>
        <w:spacing w:after="200" w:line="360" w:lineRule="auto"/>
        <w:ind w:left="1080" w:firstLine="720"/>
        <w:jc w:val="both"/>
      </w:pPr>
      <w:r w:rsidRPr="00BD1CE2">
        <w:t xml:space="preserve">Pelayanan bagasi penumpang merupakan suatu fasilitas yang sangat membantu pengguna jasa, dengan adanya poster maka semua pergerakan penumpang yang membawa banyak barang dapat terbantu dan mempercepat proses bongkar muat. </w:t>
      </w:r>
    </w:p>
    <w:p w:rsidR="00C83DC0" w:rsidRPr="00E163BF" w:rsidRDefault="00C83DC0" w:rsidP="00C83DC0">
      <w:pPr>
        <w:rPr>
          <w:lang w:val="en-SG"/>
        </w:rPr>
      </w:pPr>
    </w:p>
    <w:p w:rsidR="00C83DC0" w:rsidRPr="00E163BF" w:rsidRDefault="00C83DC0" w:rsidP="00C83DC0">
      <w:pPr>
        <w:pStyle w:val="Caption"/>
        <w:keepNext/>
        <w:jc w:val="center"/>
        <w:rPr>
          <w:b w:val="0"/>
          <w:color w:val="auto"/>
          <w:sz w:val="22"/>
        </w:rPr>
      </w:pPr>
      <w:bookmarkStart w:id="285" w:name="_Toc108670825"/>
      <w:bookmarkStart w:id="286" w:name="_Toc109165282"/>
      <w:bookmarkStart w:id="287" w:name="_Toc110965675"/>
      <w:r w:rsidRPr="00E163BF">
        <w:rPr>
          <w:b w:val="0"/>
          <w:color w:val="auto"/>
          <w:sz w:val="22"/>
        </w:rPr>
        <w:t xml:space="preserve">Tabel V. </w:t>
      </w:r>
      <w:r w:rsidRPr="00E163BF">
        <w:rPr>
          <w:b w:val="0"/>
          <w:color w:val="auto"/>
          <w:sz w:val="22"/>
        </w:rPr>
        <w:fldChar w:fldCharType="begin"/>
      </w:r>
      <w:r w:rsidRPr="00E163BF">
        <w:rPr>
          <w:b w:val="0"/>
          <w:color w:val="auto"/>
          <w:sz w:val="22"/>
        </w:rPr>
        <w:instrText xml:space="preserve"> SEQ Tabel_V. \* ARABIC </w:instrText>
      </w:r>
      <w:r w:rsidRPr="00E163BF">
        <w:rPr>
          <w:b w:val="0"/>
          <w:color w:val="auto"/>
          <w:sz w:val="22"/>
        </w:rPr>
        <w:fldChar w:fldCharType="separate"/>
      </w:r>
      <w:r w:rsidR="00163B1B">
        <w:rPr>
          <w:b w:val="0"/>
          <w:noProof/>
          <w:color w:val="auto"/>
          <w:sz w:val="22"/>
        </w:rPr>
        <w:t>33</w:t>
      </w:r>
      <w:r w:rsidRPr="00E163BF">
        <w:rPr>
          <w:b w:val="0"/>
          <w:color w:val="auto"/>
          <w:sz w:val="22"/>
        </w:rPr>
        <w:fldChar w:fldCharType="end"/>
      </w:r>
      <w:r w:rsidRPr="00E163BF">
        <w:rPr>
          <w:b w:val="0"/>
          <w:color w:val="auto"/>
          <w:sz w:val="22"/>
        </w:rPr>
        <w:t xml:space="preserve"> Pelayanan Bagasi Penumpang</w:t>
      </w:r>
      <w:bookmarkEnd w:id="285"/>
      <w:bookmarkEnd w:id="286"/>
      <w:bookmarkEnd w:id="287"/>
    </w:p>
    <w:tbl>
      <w:tblPr>
        <w:tblStyle w:val="TableGrid1"/>
        <w:tblW w:w="6996" w:type="dxa"/>
        <w:tblInd w:w="1098" w:type="dxa"/>
        <w:tblLayout w:type="fixed"/>
        <w:tblLook w:val="04A0" w:firstRow="1" w:lastRow="0" w:firstColumn="1" w:lastColumn="0" w:noHBand="0" w:noVBand="1"/>
      </w:tblPr>
      <w:tblGrid>
        <w:gridCol w:w="1305"/>
        <w:gridCol w:w="1559"/>
        <w:gridCol w:w="1276"/>
        <w:gridCol w:w="1416"/>
        <w:gridCol w:w="1440"/>
      </w:tblGrid>
      <w:tr w:rsidR="00D63BDD" w:rsidRPr="00BD1CE2" w:rsidTr="00D63BDD">
        <w:trPr>
          <w:trHeight w:val="724"/>
        </w:trPr>
        <w:tc>
          <w:tcPr>
            <w:tcW w:w="1305" w:type="dxa"/>
            <w:shd w:val="clear" w:color="auto" w:fill="4F81BD" w:themeFill="accent1"/>
          </w:tcPr>
          <w:p w:rsidR="00D63BDD" w:rsidRPr="00BD1CE2" w:rsidRDefault="00D63BDD" w:rsidP="009F68FB">
            <w:pPr>
              <w:pStyle w:val="ListParagraph"/>
              <w:ind w:left="0"/>
              <w:jc w:val="center"/>
              <w:rPr>
                <w:b/>
                <w:sz w:val="20"/>
                <w:szCs w:val="20"/>
              </w:rPr>
            </w:pPr>
            <w:r>
              <w:rPr>
                <w:b/>
                <w:sz w:val="20"/>
                <w:szCs w:val="20"/>
              </w:rPr>
              <w:t xml:space="preserve">     </w:t>
            </w:r>
            <w:r w:rsidRPr="00BD1CE2">
              <w:rPr>
                <w:b/>
                <w:sz w:val="20"/>
                <w:szCs w:val="20"/>
              </w:rPr>
              <w:t>Tolak Ukur</w:t>
            </w:r>
          </w:p>
        </w:tc>
        <w:tc>
          <w:tcPr>
            <w:tcW w:w="1559" w:type="dxa"/>
            <w:shd w:val="clear" w:color="auto" w:fill="4F81BD" w:themeFill="accent1"/>
          </w:tcPr>
          <w:p w:rsidR="00D63BDD" w:rsidRPr="00BD1CE2" w:rsidRDefault="00D63BDD" w:rsidP="009F68FB">
            <w:pPr>
              <w:pStyle w:val="ListParagraph"/>
              <w:ind w:left="0"/>
              <w:jc w:val="center"/>
              <w:rPr>
                <w:b/>
                <w:sz w:val="20"/>
                <w:szCs w:val="20"/>
              </w:rPr>
            </w:pPr>
            <w:r w:rsidRPr="00BD1CE2">
              <w:rPr>
                <w:b/>
                <w:sz w:val="20"/>
                <w:szCs w:val="20"/>
              </w:rPr>
              <w:t>Uraian</w:t>
            </w:r>
          </w:p>
        </w:tc>
        <w:tc>
          <w:tcPr>
            <w:tcW w:w="1276" w:type="dxa"/>
            <w:shd w:val="clear" w:color="auto" w:fill="4F81BD" w:themeFill="accent1"/>
          </w:tcPr>
          <w:p w:rsidR="00D63BDD" w:rsidRPr="00BD1CE2" w:rsidRDefault="00D63BDD" w:rsidP="009F68FB">
            <w:pPr>
              <w:pStyle w:val="ListParagraph"/>
              <w:ind w:left="0"/>
              <w:jc w:val="center"/>
              <w:rPr>
                <w:b/>
                <w:sz w:val="20"/>
                <w:szCs w:val="20"/>
              </w:rPr>
            </w:pPr>
            <w:r w:rsidRPr="00BD1CE2">
              <w:rPr>
                <w:b/>
                <w:sz w:val="20"/>
                <w:szCs w:val="20"/>
              </w:rPr>
              <w:t>Indikator</w:t>
            </w:r>
          </w:p>
        </w:tc>
        <w:tc>
          <w:tcPr>
            <w:tcW w:w="1416" w:type="dxa"/>
            <w:shd w:val="clear" w:color="auto" w:fill="4F81BD" w:themeFill="accent1"/>
          </w:tcPr>
          <w:p w:rsidR="00D63BDD" w:rsidRPr="00BD1CE2" w:rsidRDefault="00D63BDD" w:rsidP="009F68FB">
            <w:pPr>
              <w:pStyle w:val="ListParagraph"/>
              <w:ind w:left="0"/>
              <w:jc w:val="center"/>
              <w:rPr>
                <w:b/>
                <w:sz w:val="20"/>
                <w:szCs w:val="20"/>
              </w:rPr>
            </w:pPr>
            <w:r w:rsidRPr="00BD1CE2">
              <w:rPr>
                <w:b/>
                <w:sz w:val="20"/>
                <w:szCs w:val="20"/>
              </w:rPr>
              <w:t>Jenis Pelayanan</w:t>
            </w:r>
          </w:p>
        </w:tc>
        <w:tc>
          <w:tcPr>
            <w:tcW w:w="1440" w:type="dxa"/>
            <w:shd w:val="clear" w:color="auto" w:fill="4F81BD" w:themeFill="accent1"/>
          </w:tcPr>
          <w:p w:rsidR="00D63BDD" w:rsidRPr="00BD1CE2" w:rsidRDefault="00D63BDD" w:rsidP="009F68FB">
            <w:pPr>
              <w:pStyle w:val="ListParagraph"/>
              <w:ind w:left="0"/>
              <w:jc w:val="center"/>
              <w:rPr>
                <w:b/>
                <w:sz w:val="20"/>
                <w:szCs w:val="20"/>
              </w:rPr>
            </w:pPr>
            <w:r w:rsidRPr="00BD1CE2">
              <w:rPr>
                <w:b/>
                <w:sz w:val="20"/>
                <w:szCs w:val="20"/>
              </w:rPr>
              <w:t>Keterangan</w:t>
            </w:r>
          </w:p>
        </w:tc>
      </w:tr>
      <w:tr w:rsidR="00D63BDD" w:rsidRPr="00BD1CE2" w:rsidTr="00D63BDD">
        <w:trPr>
          <w:trHeight w:val="1568"/>
        </w:trPr>
        <w:tc>
          <w:tcPr>
            <w:tcW w:w="1305" w:type="dxa"/>
          </w:tcPr>
          <w:p w:rsidR="00D63BDD" w:rsidRPr="00BD1CE2" w:rsidRDefault="00D63BDD" w:rsidP="009F68FB">
            <w:pPr>
              <w:pStyle w:val="ListParagraph"/>
              <w:ind w:left="0"/>
              <w:rPr>
                <w:sz w:val="20"/>
                <w:szCs w:val="20"/>
              </w:rPr>
            </w:pPr>
            <w:r>
              <w:rPr>
                <w:sz w:val="20"/>
                <w:szCs w:val="20"/>
              </w:rPr>
              <w:t xml:space="preserve">      </w:t>
            </w:r>
            <w:r w:rsidRPr="00BD1CE2">
              <w:rPr>
                <w:sz w:val="20"/>
                <w:szCs w:val="20"/>
              </w:rPr>
              <w:t>Tersedia porter berseragam yang memiliki identitas dan mudah terlihat</w:t>
            </w:r>
          </w:p>
          <w:p w:rsidR="00D63BDD" w:rsidRPr="00BD1CE2" w:rsidRDefault="00D63BDD" w:rsidP="009F68FB">
            <w:pPr>
              <w:rPr>
                <w:sz w:val="20"/>
                <w:szCs w:val="20"/>
              </w:rPr>
            </w:pPr>
            <w:r w:rsidRPr="00BD1CE2">
              <w:rPr>
                <w:sz w:val="20"/>
                <w:szCs w:val="20"/>
              </w:rPr>
              <w:t>Kondisi Baik dan berfungsi</w:t>
            </w:r>
          </w:p>
        </w:tc>
        <w:tc>
          <w:tcPr>
            <w:tcW w:w="1559" w:type="dxa"/>
          </w:tcPr>
          <w:p w:rsidR="00D63BDD" w:rsidRPr="00BD1CE2" w:rsidRDefault="00D63BDD" w:rsidP="009F68FB">
            <w:pPr>
              <w:pStyle w:val="ListParagraph"/>
              <w:ind w:left="0"/>
              <w:rPr>
                <w:sz w:val="20"/>
                <w:szCs w:val="20"/>
              </w:rPr>
            </w:pPr>
            <w:r>
              <w:rPr>
                <w:sz w:val="20"/>
                <w:szCs w:val="20"/>
              </w:rPr>
              <w:t xml:space="preserve">      </w:t>
            </w:r>
            <w:r w:rsidRPr="00BD1CE2">
              <w:rPr>
                <w:sz w:val="20"/>
                <w:szCs w:val="20"/>
              </w:rPr>
              <w:t>Memberikan kemudahan bagi penumpang untuk membawa barang bawaan</w:t>
            </w:r>
          </w:p>
        </w:tc>
        <w:tc>
          <w:tcPr>
            <w:tcW w:w="1276" w:type="dxa"/>
          </w:tcPr>
          <w:p w:rsidR="00D63BDD" w:rsidRPr="00BD1CE2" w:rsidRDefault="00D63BDD" w:rsidP="009C387E">
            <w:pPr>
              <w:pStyle w:val="ListParagraph"/>
              <w:widowControl/>
              <w:numPr>
                <w:ilvl w:val="0"/>
                <w:numId w:val="51"/>
              </w:numPr>
              <w:autoSpaceDE/>
              <w:autoSpaceDN/>
              <w:spacing w:line="276" w:lineRule="auto"/>
              <w:ind w:left="176" w:hanging="176"/>
              <w:contextualSpacing/>
              <w:rPr>
                <w:sz w:val="20"/>
                <w:szCs w:val="20"/>
              </w:rPr>
            </w:pPr>
            <w:r w:rsidRPr="00BD1CE2">
              <w:rPr>
                <w:sz w:val="20"/>
                <w:szCs w:val="20"/>
              </w:rPr>
              <w:t>Keterse-diaan</w:t>
            </w:r>
          </w:p>
          <w:p w:rsidR="00D63BDD" w:rsidRPr="00BD1CE2" w:rsidRDefault="00D63BDD" w:rsidP="009C387E">
            <w:pPr>
              <w:pStyle w:val="ListParagraph"/>
              <w:widowControl/>
              <w:numPr>
                <w:ilvl w:val="0"/>
                <w:numId w:val="51"/>
              </w:numPr>
              <w:autoSpaceDE/>
              <w:autoSpaceDN/>
              <w:spacing w:line="276" w:lineRule="auto"/>
              <w:ind w:left="176" w:hanging="176"/>
              <w:contextualSpacing/>
              <w:rPr>
                <w:sz w:val="20"/>
                <w:szCs w:val="20"/>
              </w:rPr>
            </w:pPr>
            <w:r w:rsidRPr="00BD1CE2">
              <w:rPr>
                <w:sz w:val="20"/>
                <w:szCs w:val="20"/>
              </w:rPr>
              <w:t>Kondisi</w:t>
            </w:r>
          </w:p>
        </w:tc>
        <w:tc>
          <w:tcPr>
            <w:tcW w:w="1416" w:type="dxa"/>
          </w:tcPr>
          <w:p w:rsidR="00D63BDD" w:rsidRPr="00BD1CE2" w:rsidRDefault="00D63BDD" w:rsidP="009F68FB">
            <w:pPr>
              <w:pStyle w:val="ListParagraph"/>
              <w:ind w:left="0"/>
              <w:rPr>
                <w:sz w:val="20"/>
                <w:szCs w:val="20"/>
              </w:rPr>
            </w:pPr>
          </w:p>
          <w:p w:rsidR="00D63BDD" w:rsidRPr="00BD1CE2" w:rsidRDefault="00D63BDD" w:rsidP="009F68FB">
            <w:pPr>
              <w:pStyle w:val="ListParagraph"/>
              <w:ind w:left="0"/>
              <w:rPr>
                <w:sz w:val="20"/>
                <w:szCs w:val="20"/>
              </w:rPr>
            </w:pPr>
          </w:p>
          <w:p w:rsidR="00D63BDD" w:rsidRPr="00BD1CE2" w:rsidRDefault="00D63BDD" w:rsidP="009F68FB">
            <w:pPr>
              <w:pStyle w:val="ListParagraph"/>
              <w:ind w:left="0"/>
              <w:rPr>
                <w:sz w:val="20"/>
                <w:szCs w:val="20"/>
              </w:rPr>
            </w:pPr>
            <w:r w:rsidRPr="00BD1CE2">
              <w:rPr>
                <w:sz w:val="20"/>
                <w:szCs w:val="20"/>
              </w:rPr>
              <w:t>Pe</w:t>
            </w:r>
            <w:r>
              <w:rPr>
                <w:sz w:val="20"/>
                <w:szCs w:val="20"/>
              </w:rPr>
              <w:t xml:space="preserve">  </w:t>
            </w:r>
            <w:r w:rsidRPr="00BD1CE2">
              <w:rPr>
                <w:sz w:val="20"/>
                <w:szCs w:val="20"/>
              </w:rPr>
              <w:t>layanan bagasi penumpang</w:t>
            </w:r>
          </w:p>
        </w:tc>
        <w:tc>
          <w:tcPr>
            <w:tcW w:w="1440" w:type="dxa"/>
          </w:tcPr>
          <w:p w:rsidR="00D63BDD" w:rsidRPr="00BD1CE2" w:rsidRDefault="00D63BDD" w:rsidP="009F68FB">
            <w:pPr>
              <w:pStyle w:val="ListParagraph"/>
              <w:ind w:left="0"/>
              <w:rPr>
                <w:sz w:val="20"/>
                <w:szCs w:val="20"/>
              </w:rPr>
            </w:pPr>
            <w:r>
              <w:rPr>
                <w:sz w:val="20"/>
                <w:szCs w:val="20"/>
              </w:rPr>
              <w:t xml:space="preserve">      </w:t>
            </w:r>
            <w:r w:rsidRPr="00BD1CE2">
              <w:rPr>
                <w:sz w:val="20"/>
                <w:szCs w:val="20"/>
              </w:rPr>
              <w:t>Tersedia porter dan alat bantu angkut barang tetapi tidak ada pelayanan bagasi penumpang di pelabuhan</w:t>
            </w:r>
          </w:p>
        </w:tc>
      </w:tr>
    </w:tbl>
    <w:p w:rsidR="00C83DC0" w:rsidRDefault="00C83DC0" w:rsidP="00C83DC0">
      <w:pPr>
        <w:spacing w:line="360" w:lineRule="auto"/>
        <w:jc w:val="both"/>
        <w:rPr>
          <w:i/>
          <w:iCs/>
          <w:sz w:val="18"/>
          <w:szCs w:val="28"/>
        </w:rPr>
      </w:pPr>
      <w:r w:rsidRPr="00BD1CE2">
        <w:rPr>
          <w:sz w:val="24"/>
          <w:szCs w:val="24"/>
        </w:rPr>
        <w:tab/>
      </w:r>
      <w:r w:rsidR="00D63BDD">
        <w:rPr>
          <w:sz w:val="24"/>
          <w:szCs w:val="24"/>
        </w:rPr>
        <w:tab/>
      </w:r>
      <w:r w:rsidRPr="00FC49B6">
        <w:rPr>
          <w:i/>
          <w:iCs/>
          <w:sz w:val="18"/>
          <w:szCs w:val="28"/>
        </w:rPr>
        <w:t>Sumber : Hasil Analisis 2022</w:t>
      </w:r>
    </w:p>
    <w:p w:rsidR="00D63BDD" w:rsidRPr="00FC49B6" w:rsidRDefault="00D63BDD" w:rsidP="00C83DC0">
      <w:pPr>
        <w:spacing w:line="360" w:lineRule="auto"/>
        <w:jc w:val="both"/>
        <w:rPr>
          <w:i/>
          <w:sz w:val="24"/>
          <w:szCs w:val="24"/>
        </w:rPr>
      </w:pPr>
    </w:p>
    <w:p w:rsidR="00C83DC0" w:rsidRDefault="00C83DC0" w:rsidP="009F68FB">
      <w:pPr>
        <w:spacing w:line="360" w:lineRule="auto"/>
        <w:ind w:left="1080" w:firstLine="709"/>
        <w:jc w:val="both"/>
      </w:pPr>
      <w:r>
        <w:t>Teknik analisis kuisioner yang digunakan untuk menghitung nilai dari fasilitas diatas yaitu dengan menggunakan skala likert. Berikut ini merupakan data yang didapat setelah melakukan survei kuisioner untuk para penumpang serta perhitungan untuk mendapat skor penilaian dengan formula responden (T) X dengan skor nilai (pn)</w:t>
      </w:r>
    </w:p>
    <w:p w:rsidR="00C83DC0" w:rsidRPr="00BD1CE2" w:rsidRDefault="00C83DC0" w:rsidP="00C83DC0">
      <w:pPr>
        <w:pStyle w:val="Caption"/>
        <w:ind w:firstLine="1985"/>
        <w:rPr>
          <w:i/>
          <w:iCs/>
          <w:color w:val="auto"/>
          <w:sz w:val="22"/>
          <w:szCs w:val="22"/>
        </w:rPr>
      </w:pPr>
    </w:p>
    <w:p w:rsidR="00C83DC0" w:rsidRPr="00E163BF" w:rsidRDefault="00C83DC0" w:rsidP="00C83DC0">
      <w:pPr>
        <w:pStyle w:val="Caption"/>
        <w:keepNext/>
        <w:jc w:val="center"/>
        <w:rPr>
          <w:b w:val="0"/>
          <w:color w:val="auto"/>
          <w:sz w:val="22"/>
        </w:rPr>
      </w:pPr>
      <w:bookmarkStart w:id="288" w:name="_Toc108670826"/>
      <w:bookmarkStart w:id="289" w:name="_Toc109165283"/>
      <w:bookmarkStart w:id="290" w:name="_Toc110965676"/>
      <w:r w:rsidRPr="00E163BF">
        <w:rPr>
          <w:b w:val="0"/>
          <w:color w:val="auto"/>
          <w:sz w:val="22"/>
        </w:rPr>
        <w:t xml:space="preserve">Tabel V. </w:t>
      </w:r>
      <w:r w:rsidRPr="00E163BF">
        <w:rPr>
          <w:b w:val="0"/>
          <w:color w:val="auto"/>
          <w:sz w:val="22"/>
        </w:rPr>
        <w:fldChar w:fldCharType="begin"/>
      </w:r>
      <w:r w:rsidRPr="00E163BF">
        <w:rPr>
          <w:b w:val="0"/>
          <w:color w:val="auto"/>
          <w:sz w:val="22"/>
        </w:rPr>
        <w:instrText xml:space="preserve"> SEQ Tabel_V. \* ARABIC </w:instrText>
      </w:r>
      <w:r w:rsidRPr="00E163BF">
        <w:rPr>
          <w:b w:val="0"/>
          <w:color w:val="auto"/>
          <w:sz w:val="22"/>
        </w:rPr>
        <w:fldChar w:fldCharType="separate"/>
      </w:r>
      <w:r w:rsidR="00163B1B">
        <w:rPr>
          <w:b w:val="0"/>
          <w:noProof/>
          <w:color w:val="auto"/>
          <w:sz w:val="22"/>
        </w:rPr>
        <w:t>34</w:t>
      </w:r>
      <w:r w:rsidRPr="00E163BF">
        <w:rPr>
          <w:b w:val="0"/>
          <w:color w:val="auto"/>
          <w:sz w:val="22"/>
        </w:rPr>
        <w:fldChar w:fldCharType="end"/>
      </w:r>
      <w:r w:rsidRPr="00E163BF">
        <w:rPr>
          <w:b w:val="0"/>
          <w:color w:val="auto"/>
          <w:sz w:val="22"/>
        </w:rPr>
        <w:t xml:space="preserve"> Hasil Survei Pelayanan Bagasi Penumpang</w:t>
      </w:r>
      <w:bookmarkEnd w:id="288"/>
      <w:bookmarkEnd w:id="289"/>
      <w:bookmarkEnd w:id="290"/>
    </w:p>
    <w:tbl>
      <w:tblPr>
        <w:tblStyle w:val="TableGrid1"/>
        <w:tblW w:w="6930" w:type="dxa"/>
        <w:tblInd w:w="1098" w:type="dxa"/>
        <w:tblLook w:val="04A0" w:firstRow="1" w:lastRow="0" w:firstColumn="1" w:lastColumn="0" w:noHBand="0" w:noVBand="1"/>
      </w:tblPr>
      <w:tblGrid>
        <w:gridCol w:w="1800"/>
        <w:gridCol w:w="2700"/>
        <w:gridCol w:w="2430"/>
      </w:tblGrid>
      <w:tr w:rsidR="00C83DC0" w:rsidRPr="00BD1CE2" w:rsidTr="00D63BDD">
        <w:trPr>
          <w:trHeight w:val="563"/>
        </w:trPr>
        <w:tc>
          <w:tcPr>
            <w:tcW w:w="1800" w:type="dxa"/>
            <w:shd w:val="clear" w:color="auto" w:fill="4F81BD" w:themeFill="accent1"/>
          </w:tcPr>
          <w:p w:rsidR="00C83DC0" w:rsidRPr="00BD1CE2" w:rsidRDefault="00C83DC0" w:rsidP="009F68FB">
            <w:pPr>
              <w:contextualSpacing/>
              <w:jc w:val="center"/>
              <w:rPr>
                <w:b/>
                <w:sz w:val="20"/>
                <w:szCs w:val="20"/>
              </w:rPr>
            </w:pPr>
            <w:r w:rsidRPr="00BD1CE2">
              <w:rPr>
                <w:b/>
                <w:sz w:val="20"/>
                <w:szCs w:val="20"/>
              </w:rPr>
              <w:t>Skor Nilai (Pn)</w:t>
            </w:r>
          </w:p>
        </w:tc>
        <w:tc>
          <w:tcPr>
            <w:tcW w:w="2700" w:type="dxa"/>
            <w:shd w:val="clear" w:color="auto" w:fill="4F81BD" w:themeFill="accent1"/>
          </w:tcPr>
          <w:p w:rsidR="00C83DC0" w:rsidRPr="00BD1CE2" w:rsidRDefault="00C83DC0" w:rsidP="009F68FB">
            <w:pPr>
              <w:contextualSpacing/>
              <w:jc w:val="center"/>
              <w:rPr>
                <w:b/>
                <w:sz w:val="20"/>
                <w:szCs w:val="20"/>
              </w:rPr>
            </w:pPr>
            <w:r w:rsidRPr="00BD1CE2">
              <w:rPr>
                <w:b/>
                <w:sz w:val="20"/>
                <w:szCs w:val="20"/>
              </w:rPr>
              <w:t>Penilaian</w:t>
            </w:r>
          </w:p>
        </w:tc>
        <w:tc>
          <w:tcPr>
            <w:tcW w:w="2430" w:type="dxa"/>
            <w:shd w:val="clear" w:color="auto" w:fill="4F81BD" w:themeFill="accent1"/>
          </w:tcPr>
          <w:p w:rsidR="00C83DC0" w:rsidRPr="00BD1CE2" w:rsidRDefault="00C83DC0" w:rsidP="009F68FB">
            <w:pPr>
              <w:contextualSpacing/>
              <w:jc w:val="center"/>
              <w:rPr>
                <w:b/>
                <w:sz w:val="20"/>
                <w:szCs w:val="20"/>
              </w:rPr>
            </w:pPr>
            <w:r w:rsidRPr="00BD1CE2">
              <w:rPr>
                <w:b/>
                <w:sz w:val="20"/>
                <w:szCs w:val="20"/>
              </w:rPr>
              <w:t>Responden (T)</w:t>
            </w:r>
          </w:p>
        </w:tc>
      </w:tr>
      <w:tr w:rsidR="00C83DC0" w:rsidRPr="00BD1CE2" w:rsidTr="00D63BDD">
        <w:tc>
          <w:tcPr>
            <w:tcW w:w="1800" w:type="dxa"/>
          </w:tcPr>
          <w:p w:rsidR="00C83DC0" w:rsidRPr="00BD1CE2" w:rsidRDefault="00C83DC0" w:rsidP="009F68FB">
            <w:pPr>
              <w:ind w:left="162"/>
              <w:contextualSpacing/>
              <w:rPr>
                <w:bCs/>
                <w:sz w:val="20"/>
                <w:szCs w:val="20"/>
              </w:rPr>
            </w:pPr>
            <w:r w:rsidRPr="00BD1CE2">
              <w:rPr>
                <w:bCs/>
                <w:sz w:val="20"/>
                <w:szCs w:val="20"/>
              </w:rPr>
              <w:t>5</w:t>
            </w:r>
          </w:p>
        </w:tc>
        <w:tc>
          <w:tcPr>
            <w:tcW w:w="2700" w:type="dxa"/>
          </w:tcPr>
          <w:p w:rsidR="00C83DC0" w:rsidRPr="00BD1CE2" w:rsidRDefault="00C83DC0" w:rsidP="009F68FB">
            <w:pPr>
              <w:ind w:left="162"/>
              <w:contextualSpacing/>
              <w:rPr>
                <w:b/>
                <w:sz w:val="20"/>
                <w:szCs w:val="20"/>
              </w:rPr>
            </w:pPr>
            <w:r w:rsidRPr="00BD1CE2">
              <w:rPr>
                <w:rFonts w:eastAsia="Times New Roman"/>
                <w:sz w:val="20"/>
                <w:szCs w:val="20"/>
              </w:rPr>
              <w:t>Sangat Baik</w:t>
            </w:r>
          </w:p>
        </w:tc>
        <w:tc>
          <w:tcPr>
            <w:tcW w:w="2430" w:type="dxa"/>
          </w:tcPr>
          <w:p w:rsidR="00C83DC0" w:rsidRPr="00BD1CE2" w:rsidRDefault="00916BDF" w:rsidP="009F68FB">
            <w:pPr>
              <w:ind w:left="162"/>
              <w:contextualSpacing/>
              <w:rPr>
                <w:bCs/>
                <w:sz w:val="20"/>
                <w:szCs w:val="20"/>
              </w:rPr>
            </w:pPr>
            <w:r>
              <w:rPr>
                <w:bCs/>
                <w:sz w:val="20"/>
                <w:szCs w:val="20"/>
              </w:rPr>
              <w:t>11</w:t>
            </w:r>
          </w:p>
        </w:tc>
      </w:tr>
      <w:tr w:rsidR="00C83DC0" w:rsidRPr="00BD1CE2" w:rsidTr="00D63BDD">
        <w:tc>
          <w:tcPr>
            <w:tcW w:w="1800" w:type="dxa"/>
          </w:tcPr>
          <w:p w:rsidR="00C83DC0" w:rsidRPr="00BD1CE2" w:rsidRDefault="00C83DC0" w:rsidP="009F68FB">
            <w:pPr>
              <w:ind w:left="162"/>
              <w:contextualSpacing/>
              <w:rPr>
                <w:bCs/>
                <w:sz w:val="20"/>
                <w:szCs w:val="20"/>
              </w:rPr>
            </w:pPr>
            <w:r w:rsidRPr="00BD1CE2">
              <w:rPr>
                <w:bCs/>
                <w:sz w:val="20"/>
                <w:szCs w:val="20"/>
              </w:rPr>
              <w:t>4</w:t>
            </w:r>
          </w:p>
        </w:tc>
        <w:tc>
          <w:tcPr>
            <w:tcW w:w="2700" w:type="dxa"/>
          </w:tcPr>
          <w:p w:rsidR="00C83DC0" w:rsidRPr="00BD1CE2" w:rsidRDefault="00C83DC0" w:rsidP="009F68FB">
            <w:pPr>
              <w:ind w:left="162"/>
              <w:contextualSpacing/>
              <w:rPr>
                <w:b/>
                <w:sz w:val="20"/>
                <w:szCs w:val="20"/>
              </w:rPr>
            </w:pPr>
            <w:r w:rsidRPr="00BD1CE2">
              <w:rPr>
                <w:rFonts w:eastAsia="Times New Roman"/>
                <w:sz w:val="20"/>
                <w:szCs w:val="20"/>
              </w:rPr>
              <w:t>Baik</w:t>
            </w:r>
          </w:p>
        </w:tc>
        <w:tc>
          <w:tcPr>
            <w:tcW w:w="2430" w:type="dxa"/>
          </w:tcPr>
          <w:p w:rsidR="00C83DC0" w:rsidRPr="00BD1CE2" w:rsidRDefault="00C83DC0" w:rsidP="009F68FB">
            <w:pPr>
              <w:ind w:left="162"/>
              <w:contextualSpacing/>
              <w:rPr>
                <w:bCs/>
                <w:sz w:val="20"/>
                <w:szCs w:val="20"/>
              </w:rPr>
            </w:pPr>
            <w:r>
              <w:rPr>
                <w:bCs/>
                <w:sz w:val="20"/>
                <w:szCs w:val="20"/>
              </w:rPr>
              <w:t>1</w:t>
            </w:r>
            <w:r w:rsidR="00916BDF">
              <w:rPr>
                <w:bCs/>
                <w:sz w:val="20"/>
                <w:szCs w:val="20"/>
              </w:rPr>
              <w:t>4</w:t>
            </w:r>
          </w:p>
        </w:tc>
      </w:tr>
      <w:tr w:rsidR="00C83DC0" w:rsidRPr="00BD1CE2" w:rsidTr="00D63BDD">
        <w:tc>
          <w:tcPr>
            <w:tcW w:w="1800" w:type="dxa"/>
          </w:tcPr>
          <w:p w:rsidR="00C83DC0" w:rsidRPr="00BD1CE2" w:rsidRDefault="00C83DC0" w:rsidP="009F68FB">
            <w:pPr>
              <w:ind w:left="162"/>
              <w:contextualSpacing/>
              <w:rPr>
                <w:bCs/>
                <w:sz w:val="20"/>
                <w:szCs w:val="20"/>
              </w:rPr>
            </w:pPr>
            <w:r w:rsidRPr="00BD1CE2">
              <w:rPr>
                <w:bCs/>
                <w:sz w:val="20"/>
                <w:szCs w:val="20"/>
              </w:rPr>
              <w:t>3</w:t>
            </w:r>
          </w:p>
        </w:tc>
        <w:tc>
          <w:tcPr>
            <w:tcW w:w="2700" w:type="dxa"/>
          </w:tcPr>
          <w:p w:rsidR="00C83DC0" w:rsidRPr="00BD1CE2" w:rsidRDefault="00C83DC0" w:rsidP="009F68FB">
            <w:pPr>
              <w:ind w:left="162"/>
              <w:contextualSpacing/>
              <w:rPr>
                <w:b/>
                <w:sz w:val="20"/>
                <w:szCs w:val="20"/>
              </w:rPr>
            </w:pPr>
            <w:r w:rsidRPr="00BD1CE2">
              <w:rPr>
                <w:rFonts w:eastAsia="Times New Roman"/>
                <w:sz w:val="20"/>
                <w:szCs w:val="20"/>
              </w:rPr>
              <w:t xml:space="preserve">Cukup </w:t>
            </w:r>
          </w:p>
        </w:tc>
        <w:tc>
          <w:tcPr>
            <w:tcW w:w="2430" w:type="dxa"/>
          </w:tcPr>
          <w:p w:rsidR="00C83DC0" w:rsidRPr="00BD1CE2" w:rsidRDefault="00916BDF" w:rsidP="009F68FB">
            <w:pPr>
              <w:ind w:left="162"/>
              <w:contextualSpacing/>
              <w:rPr>
                <w:bCs/>
                <w:sz w:val="20"/>
                <w:szCs w:val="20"/>
              </w:rPr>
            </w:pPr>
            <w:r>
              <w:rPr>
                <w:bCs/>
                <w:sz w:val="20"/>
                <w:szCs w:val="20"/>
              </w:rPr>
              <w:t>15</w:t>
            </w:r>
          </w:p>
        </w:tc>
      </w:tr>
      <w:tr w:rsidR="00C83DC0" w:rsidRPr="00BD1CE2" w:rsidTr="00D63BDD">
        <w:tc>
          <w:tcPr>
            <w:tcW w:w="1800" w:type="dxa"/>
          </w:tcPr>
          <w:p w:rsidR="00C83DC0" w:rsidRPr="00BD1CE2" w:rsidRDefault="00C83DC0" w:rsidP="009F68FB">
            <w:pPr>
              <w:ind w:left="162"/>
              <w:contextualSpacing/>
              <w:rPr>
                <w:bCs/>
                <w:sz w:val="20"/>
                <w:szCs w:val="20"/>
              </w:rPr>
            </w:pPr>
            <w:r w:rsidRPr="00BD1CE2">
              <w:rPr>
                <w:bCs/>
                <w:sz w:val="20"/>
                <w:szCs w:val="20"/>
              </w:rPr>
              <w:t>2</w:t>
            </w:r>
          </w:p>
        </w:tc>
        <w:tc>
          <w:tcPr>
            <w:tcW w:w="2700" w:type="dxa"/>
          </w:tcPr>
          <w:p w:rsidR="00C83DC0" w:rsidRPr="00BD1CE2" w:rsidRDefault="00C83DC0" w:rsidP="009F68FB">
            <w:pPr>
              <w:ind w:left="162"/>
              <w:contextualSpacing/>
              <w:rPr>
                <w:b/>
                <w:sz w:val="20"/>
                <w:szCs w:val="20"/>
              </w:rPr>
            </w:pPr>
            <w:r w:rsidRPr="00BD1CE2">
              <w:rPr>
                <w:rFonts w:eastAsia="Times New Roman"/>
                <w:sz w:val="20"/>
                <w:szCs w:val="20"/>
              </w:rPr>
              <w:t>Kurang</w:t>
            </w:r>
          </w:p>
        </w:tc>
        <w:tc>
          <w:tcPr>
            <w:tcW w:w="2430" w:type="dxa"/>
          </w:tcPr>
          <w:p w:rsidR="00C83DC0" w:rsidRPr="00BD1CE2" w:rsidRDefault="00C83DC0" w:rsidP="009F68FB">
            <w:pPr>
              <w:ind w:left="162"/>
              <w:contextualSpacing/>
              <w:rPr>
                <w:bCs/>
                <w:sz w:val="20"/>
                <w:szCs w:val="20"/>
              </w:rPr>
            </w:pPr>
            <w:r>
              <w:rPr>
                <w:bCs/>
                <w:sz w:val="20"/>
                <w:szCs w:val="20"/>
              </w:rPr>
              <w:t>0</w:t>
            </w:r>
          </w:p>
        </w:tc>
      </w:tr>
      <w:tr w:rsidR="00C83DC0" w:rsidRPr="00BD1CE2" w:rsidTr="00D63BDD">
        <w:tc>
          <w:tcPr>
            <w:tcW w:w="1800" w:type="dxa"/>
          </w:tcPr>
          <w:p w:rsidR="00C83DC0" w:rsidRPr="00BD1CE2" w:rsidRDefault="00C83DC0" w:rsidP="009F68FB">
            <w:pPr>
              <w:ind w:left="162"/>
              <w:contextualSpacing/>
              <w:rPr>
                <w:bCs/>
                <w:sz w:val="20"/>
                <w:szCs w:val="20"/>
              </w:rPr>
            </w:pPr>
            <w:r w:rsidRPr="00BD1CE2">
              <w:rPr>
                <w:bCs/>
                <w:sz w:val="20"/>
                <w:szCs w:val="20"/>
              </w:rPr>
              <w:t>1</w:t>
            </w:r>
          </w:p>
        </w:tc>
        <w:tc>
          <w:tcPr>
            <w:tcW w:w="2700" w:type="dxa"/>
          </w:tcPr>
          <w:p w:rsidR="00C83DC0" w:rsidRPr="00BD1CE2" w:rsidRDefault="00C83DC0" w:rsidP="009F68FB">
            <w:pPr>
              <w:ind w:left="162"/>
              <w:contextualSpacing/>
              <w:rPr>
                <w:b/>
                <w:sz w:val="20"/>
                <w:szCs w:val="20"/>
              </w:rPr>
            </w:pPr>
            <w:r w:rsidRPr="00BD1CE2">
              <w:rPr>
                <w:rFonts w:eastAsia="Times New Roman"/>
                <w:sz w:val="20"/>
                <w:szCs w:val="20"/>
              </w:rPr>
              <w:t>Tidak Baik</w:t>
            </w:r>
          </w:p>
        </w:tc>
        <w:tc>
          <w:tcPr>
            <w:tcW w:w="2430" w:type="dxa"/>
          </w:tcPr>
          <w:p w:rsidR="00C83DC0" w:rsidRPr="00BD1CE2" w:rsidRDefault="00C83DC0" w:rsidP="009F68FB">
            <w:pPr>
              <w:ind w:left="162"/>
              <w:contextualSpacing/>
              <w:rPr>
                <w:bCs/>
                <w:sz w:val="20"/>
                <w:szCs w:val="20"/>
              </w:rPr>
            </w:pPr>
            <w:r w:rsidRPr="00BD1CE2">
              <w:rPr>
                <w:bCs/>
                <w:sz w:val="20"/>
                <w:szCs w:val="20"/>
              </w:rPr>
              <w:t>0</w:t>
            </w:r>
          </w:p>
        </w:tc>
      </w:tr>
      <w:tr w:rsidR="00C83DC0" w:rsidRPr="00BD1CE2" w:rsidTr="00D63BDD">
        <w:tc>
          <w:tcPr>
            <w:tcW w:w="4500" w:type="dxa"/>
            <w:gridSpan w:val="2"/>
          </w:tcPr>
          <w:p w:rsidR="00C83DC0" w:rsidRPr="00BD1CE2" w:rsidRDefault="00C83DC0" w:rsidP="009F68FB">
            <w:pPr>
              <w:contextualSpacing/>
              <w:jc w:val="center"/>
              <w:rPr>
                <w:b/>
                <w:sz w:val="20"/>
                <w:szCs w:val="20"/>
              </w:rPr>
            </w:pPr>
            <w:r w:rsidRPr="00BD1CE2">
              <w:rPr>
                <w:rFonts w:eastAsia="Times New Roman"/>
                <w:b/>
                <w:bCs/>
                <w:sz w:val="20"/>
                <w:szCs w:val="20"/>
              </w:rPr>
              <w:t>Jumlah Responden</w:t>
            </w:r>
          </w:p>
        </w:tc>
        <w:tc>
          <w:tcPr>
            <w:tcW w:w="2430" w:type="dxa"/>
          </w:tcPr>
          <w:p w:rsidR="00C83DC0" w:rsidRPr="00BD1CE2" w:rsidRDefault="00C83DC0" w:rsidP="009F68FB">
            <w:pPr>
              <w:contextualSpacing/>
              <w:jc w:val="center"/>
              <w:rPr>
                <w:b/>
                <w:sz w:val="20"/>
                <w:szCs w:val="20"/>
              </w:rPr>
            </w:pPr>
            <w:r>
              <w:rPr>
                <w:b/>
                <w:sz w:val="20"/>
                <w:szCs w:val="20"/>
              </w:rPr>
              <w:t>40</w:t>
            </w:r>
          </w:p>
        </w:tc>
      </w:tr>
      <w:tr w:rsidR="00C83DC0" w:rsidRPr="00BD1CE2" w:rsidTr="00D63BDD">
        <w:tc>
          <w:tcPr>
            <w:tcW w:w="4500" w:type="dxa"/>
            <w:gridSpan w:val="2"/>
          </w:tcPr>
          <w:p w:rsidR="00C83DC0" w:rsidRPr="00BD1CE2" w:rsidRDefault="00C83DC0" w:rsidP="009F68FB">
            <w:pPr>
              <w:contextualSpacing/>
              <w:jc w:val="center"/>
              <w:rPr>
                <w:b/>
                <w:iCs/>
                <w:sz w:val="20"/>
                <w:szCs w:val="20"/>
              </w:rPr>
            </w:pPr>
            <w:r w:rsidRPr="00BD1CE2">
              <w:rPr>
                <w:rFonts w:eastAsia="Times New Roman"/>
                <w:b/>
                <w:bCs/>
                <w:iCs/>
                <w:sz w:val="20"/>
                <w:szCs w:val="20"/>
              </w:rPr>
              <w:t>T x Pn</w:t>
            </w:r>
          </w:p>
        </w:tc>
        <w:tc>
          <w:tcPr>
            <w:tcW w:w="2430" w:type="dxa"/>
          </w:tcPr>
          <w:p w:rsidR="00C83DC0" w:rsidRPr="00BD1CE2" w:rsidRDefault="00C83DC0" w:rsidP="009F68FB">
            <w:pPr>
              <w:contextualSpacing/>
              <w:jc w:val="center"/>
              <w:rPr>
                <w:b/>
                <w:sz w:val="20"/>
                <w:szCs w:val="20"/>
              </w:rPr>
            </w:pPr>
            <w:r>
              <w:rPr>
                <w:b/>
                <w:sz w:val="20"/>
                <w:szCs w:val="20"/>
              </w:rPr>
              <w:t>156</w:t>
            </w:r>
          </w:p>
        </w:tc>
      </w:tr>
    </w:tbl>
    <w:p w:rsidR="00C83DC0" w:rsidRDefault="00D63BDD" w:rsidP="009F68FB">
      <w:pPr>
        <w:ind w:firstLine="720"/>
        <w:rPr>
          <w:i/>
          <w:iCs/>
          <w:sz w:val="18"/>
          <w:szCs w:val="28"/>
        </w:rPr>
      </w:pPr>
      <w:r>
        <w:rPr>
          <w:i/>
          <w:iCs/>
          <w:sz w:val="18"/>
          <w:szCs w:val="28"/>
        </w:rPr>
        <w:t xml:space="preserve">     </w:t>
      </w:r>
      <w:r w:rsidR="00C83DC0" w:rsidRPr="00FC49B6">
        <w:rPr>
          <w:i/>
          <w:iCs/>
          <w:sz w:val="18"/>
          <w:szCs w:val="28"/>
        </w:rPr>
        <w:t>Sumber : Hasil Analisis 2022</w:t>
      </w:r>
    </w:p>
    <w:p w:rsidR="00D63BDD" w:rsidRDefault="00D63BDD" w:rsidP="009F68FB">
      <w:pPr>
        <w:ind w:firstLine="720"/>
        <w:rPr>
          <w:i/>
          <w:iCs/>
          <w:sz w:val="18"/>
          <w:szCs w:val="28"/>
        </w:rPr>
      </w:pPr>
    </w:p>
    <w:p w:rsidR="00D63BDD" w:rsidRDefault="00D63BDD" w:rsidP="00D63BDD">
      <w:pPr>
        <w:spacing w:line="360" w:lineRule="auto"/>
        <w:ind w:left="3150" w:hanging="1710"/>
        <w:rPr>
          <w:iCs/>
          <w:szCs w:val="28"/>
        </w:rPr>
      </w:pPr>
      <w:r>
        <w:rPr>
          <w:iCs/>
          <w:szCs w:val="28"/>
        </w:rPr>
        <w:t>Skor Penilaian = (T</w:t>
      </w:r>
      <w:r w:rsidRPr="00BE661D">
        <w:rPr>
          <w:iCs/>
          <w:szCs w:val="28"/>
          <w:vertAlign w:val="subscript"/>
        </w:rPr>
        <w:t>1</w:t>
      </w:r>
      <w:r>
        <w:rPr>
          <w:iCs/>
          <w:szCs w:val="28"/>
        </w:rPr>
        <w:t xml:space="preserve"> X Pn</w:t>
      </w:r>
      <w:r w:rsidRPr="00BE661D">
        <w:rPr>
          <w:iCs/>
          <w:szCs w:val="28"/>
          <w:vertAlign w:val="subscript"/>
        </w:rPr>
        <w:t>1</w:t>
      </w:r>
      <w:r>
        <w:rPr>
          <w:iCs/>
          <w:szCs w:val="28"/>
        </w:rPr>
        <w:t>) + (T</w:t>
      </w:r>
      <w:r>
        <w:rPr>
          <w:iCs/>
          <w:szCs w:val="28"/>
          <w:vertAlign w:val="subscript"/>
        </w:rPr>
        <w:t>2</w:t>
      </w:r>
      <w:r>
        <w:rPr>
          <w:iCs/>
          <w:szCs w:val="28"/>
        </w:rPr>
        <w:t xml:space="preserve"> X Pn</w:t>
      </w:r>
      <w:r>
        <w:rPr>
          <w:iCs/>
          <w:szCs w:val="28"/>
          <w:vertAlign w:val="subscript"/>
        </w:rPr>
        <w:t>2</w:t>
      </w:r>
      <w:r>
        <w:rPr>
          <w:iCs/>
          <w:szCs w:val="28"/>
        </w:rPr>
        <w:t>) + (T</w:t>
      </w:r>
      <w:r>
        <w:rPr>
          <w:iCs/>
          <w:szCs w:val="28"/>
          <w:vertAlign w:val="subscript"/>
        </w:rPr>
        <w:t>3</w:t>
      </w:r>
      <w:r>
        <w:rPr>
          <w:iCs/>
          <w:szCs w:val="28"/>
        </w:rPr>
        <w:t xml:space="preserve"> X Pn</w:t>
      </w:r>
      <w:r>
        <w:rPr>
          <w:iCs/>
          <w:szCs w:val="28"/>
          <w:vertAlign w:val="subscript"/>
        </w:rPr>
        <w:t>3</w:t>
      </w:r>
      <w:r>
        <w:rPr>
          <w:iCs/>
          <w:szCs w:val="28"/>
        </w:rPr>
        <w:t>) + (T</w:t>
      </w:r>
      <w:r>
        <w:rPr>
          <w:iCs/>
          <w:szCs w:val="28"/>
          <w:vertAlign w:val="subscript"/>
        </w:rPr>
        <w:t>4</w:t>
      </w:r>
      <w:r>
        <w:rPr>
          <w:iCs/>
          <w:szCs w:val="28"/>
        </w:rPr>
        <w:t xml:space="preserve"> X Pn</w:t>
      </w:r>
      <w:r>
        <w:rPr>
          <w:iCs/>
          <w:szCs w:val="28"/>
          <w:vertAlign w:val="subscript"/>
        </w:rPr>
        <w:t>4</w:t>
      </w:r>
      <w:r>
        <w:rPr>
          <w:iCs/>
          <w:szCs w:val="28"/>
        </w:rPr>
        <w:t>) + (T</w:t>
      </w:r>
      <w:r>
        <w:rPr>
          <w:iCs/>
          <w:szCs w:val="28"/>
          <w:vertAlign w:val="subscript"/>
        </w:rPr>
        <w:t>5</w:t>
      </w:r>
      <w:r>
        <w:rPr>
          <w:iCs/>
          <w:szCs w:val="28"/>
        </w:rPr>
        <w:t xml:space="preserve"> X Pn</w:t>
      </w:r>
      <w:r>
        <w:rPr>
          <w:iCs/>
          <w:szCs w:val="28"/>
          <w:vertAlign w:val="subscript"/>
        </w:rPr>
        <w:t>5</w:t>
      </w:r>
      <w:r>
        <w:rPr>
          <w:iCs/>
          <w:szCs w:val="28"/>
        </w:rPr>
        <w:t>)</w:t>
      </w:r>
    </w:p>
    <w:p w:rsidR="00D63BDD" w:rsidRDefault="00D63BDD" w:rsidP="00D63BDD">
      <w:pPr>
        <w:spacing w:line="360" w:lineRule="auto"/>
        <w:ind w:left="3150" w:hanging="270"/>
        <w:rPr>
          <w:iCs/>
          <w:szCs w:val="28"/>
        </w:rPr>
      </w:pPr>
      <w:r>
        <w:rPr>
          <w:iCs/>
          <w:szCs w:val="28"/>
        </w:rPr>
        <w:t>= (0 X 1) + (0 X 2) + (15 X 3) + (14 X 4) + (11 X 5)</w:t>
      </w:r>
    </w:p>
    <w:p w:rsidR="00C83DC0" w:rsidRDefault="00D63BDD" w:rsidP="00D63BDD">
      <w:pPr>
        <w:spacing w:line="360" w:lineRule="auto"/>
        <w:ind w:left="3150" w:hanging="270"/>
        <w:rPr>
          <w:iCs/>
          <w:szCs w:val="28"/>
        </w:rPr>
      </w:pPr>
      <w:r>
        <w:rPr>
          <w:iCs/>
          <w:szCs w:val="28"/>
        </w:rPr>
        <w:t>= 156</w:t>
      </w:r>
    </w:p>
    <w:p w:rsidR="00D63BDD" w:rsidRPr="00D63BDD" w:rsidRDefault="00D63BDD" w:rsidP="00D63BDD">
      <w:pPr>
        <w:spacing w:line="360" w:lineRule="auto"/>
        <w:rPr>
          <w:iCs/>
          <w:szCs w:val="28"/>
        </w:rPr>
      </w:pPr>
    </w:p>
    <w:p w:rsidR="00C83DC0" w:rsidRDefault="00C83DC0" w:rsidP="009F68FB">
      <w:pPr>
        <w:spacing w:line="360" w:lineRule="auto"/>
        <w:ind w:left="1080" w:firstLine="720"/>
        <w:jc w:val="both"/>
      </w:pPr>
      <w:r w:rsidRPr="00BD1CE2">
        <w:t>Dari data diatas dapat disimpulkan bahwa j</w:t>
      </w:r>
      <w:r>
        <w:t>umlah klasifikasi bobot dalam 33</w:t>
      </w:r>
      <w:r w:rsidRPr="00BD1CE2">
        <w:t xml:space="preserve"> indikator yang terdapat pada PM 39 tahun 2015 dapat dilihat pada tabel V.44 sebagai berikut:</w:t>
      </w:r>
    </w:p>
    <w:p w:rsidR="00D63BDD" w:rsidRDefault="00D63BDD" w:rsidP="009F68FB">
      <w:pPr>
        <w:spacing w:line="360" w:lineRule="auto"/>
        <w:ind w:left="1080" w:firstLine="720"/>
        <w:jc w:val="both"/>
      </w:pPr>
    </w:p>
    <w:p w:rsidR="00C83DC0" w:rsidRPr="00BD1CE2" w:rsidRDefault="00C83DC0" w:rsidP="00C83DC0">
      <w:pPr>
        <w:rPr>
          <w:lang w:val="en-SG"/>
        </w:rPr>
      </w:pPr>
    </w:p>
    <w:p w:rsidR="00C83DC0" w:rsidRPr="00E163BF" w:rsidRDefault="00C83DC0" w:rsidP="00C83DC0">
      <w:pPr>
        <w:pStyle w:val="Caption"/>
        <w:keepNext/>
        <w:jc w:val="center"/>
        <w:rPr>
          <w:b w:val="0"/>
          <w:color w:val="auto"/>
          <w:sz w:val="22"/>
        </w:rPr>
      </w:pPr>
      <w:bookmarkStart w:id="291" w:name="_Toc108670827"/>
      <w:bookmarkStart w:id="292" w:name="_Toc109165284"/>
      <w:bookmarkStart w:id="293" w:name="_Toc110965677"/>
      <w:r w:rsidRPr="00E163BF">
        <w:rPr>
          <w:b w:val="0"/>
          <w:color w:val="auto"/>
          <w:sz w:val="22"/>
        </w:rPr>
        <w:t xml:space="preserve">Tabel V. </w:t>
      </w:r>
      <w:r w:rsidRPr="00E163BF">
        <w:rPr>
          <w:b w:val="0"/>
          <w:color w:val="auto"/>
          <w:sz w:val="22"/>
        </w:rPr>
        <w:fldChar w:fldCharType="begin"/>
      </w:r>
      <w:r w:rsidRPr="00E163BF">
        <w:rPr>
          <w:b w:val="0"/>
          <w:color w:val="auto"/>
          <w:sz w:val="22"/>
        </w:rPr>
        <w:instrText xml:space="preserve"> SEQ Tabel_V. \* ARABIC </w:instrText>
      </w:r>
      <w:r w:rsidRPr="00E163BF">
        <w:rPr>
          <w:b w:val="0"/>
          <w:color w:val="auto"/>
          <w:sz w:val="22"/>
        </w:rPr>
        <w:fldChar w:fldCharType="separate"/>
      </w:r>
      <w:r w:rsidR="00163B1B">
        <w:rPr>
          <w:b w:val="0"/>
          <w:noProof/>
          <w:color w:val="auto"/>
          <w:sz w:val="22"/>
        </w:rPr>
        <w:t>35</w:t>
      </w:r>
      <w:r w:rsidRPr="00E163BF">
        <w:rPr>
          <w:b w:val="0"/>
          <w:color w:val="auto"/>
          <w:sz w:val="22"/>
        </w:rPr>
        <w:fldChar w:fldCharType="end"/>
      </w:r>
      <w:r w:rsidRPr="00E163BF">
        <w:rPr>
          <w:b w:val="0"/>
          <w:color w:val="auto"/>
          <w:sz w:val="22"/>
        </w:rPr>
        <w:t xml:space="preserve"> Skor Penilaian Pelayanan</w:t>
      </w:r>
      <w:bookmarkEnd w:id="291"/>
      <w:bookmarkEnd w:id="292"/>
      <w:bookmarkEnd w:id="293"/>
    </w:p>
    <w:tbl>
      <w:tblPr>
        <w:tblStyle w:val="TableGrid1"/>
        <w:tblW w:w="7470" w:type="dxa"/>
        <w:jc w:val="center"/>
        <w:tblInd w:w="198" w:type="dxa"/>
        <w:tblLook w:val="04A0" w:firstRow="1" w:lastRow="0" w:firstColumn="1" w:lastColumn="0" w:noHBand="0" w:noVBand="1"/>
      </w:tblPr>
      <w:tblGrid>
        <w:gridCol w:w="558"/>
        <w:gridCol w:w="2052"/>
        <w:gridCol w:w="1637"/>
        <w:gridCol w:w="1423"/>
        <w:gridCol w:w="1800"/>
      </w:tblGrid>
      <w:tr w:rsidR="00C83DC0" w:rsidRPr="00BD1CE2" w:rsidTr="00D63BDD">
        <w:trPr>
          <w:jc w:val="center"/>
        </w:trPr>
        <w:tc>
          <w:tcPr>
            <w:tcW w:w="558" w:type="dxa"/>
            <w:shd w:val="clear" w:color="auto" w:fill="4F81BD" w:themeFill="accent1"/>
          </w:tcPr>
          <w:p w:rsidR="00C83DC0" w:rsidRPr="00BD1CE2" w:rsidRDefault="00C83DC0" w:rsidP="009F68FB">
            <w:pPr>
              <w:jc w:val="center"/>
              <w:rPr>
                <w:b/>
                <w:sz w:val="20"/>
                <w:szCs w:val="20"/>
              </w:rPr>
            </w:pPr>
            <w:r w:rsidRPr="00BD1CE2">
              <w:rPr>
                <w:b/>
                <w:sz w:val="20"/>
                <w:szCs w:val="20"/>
              </w:rPr>
              <w:t>No.</w:t>
            </w:r>
          </w:p>
        </w:tc>
        <w:tc>
          <w:tcPr>
            <w:tcW w:w="2052" w:type="dxa"/>
            <w:shd w:val="clear" w:color="auto" w:fill="4F81BD" w:themeFill="accent1"/>
          </w:tcPr>
          <w:p w:rsidR="00C83DC0" w:rsidRPr="00BD1CE2" w:rsidRDefault="00C83DC0" w:rsidP="009F68FB">
            <w:pPr>
              <w:jc w:val="center"/>
              <w:rPr>
                <w:b/>
                <w:sz w:val="20"/>
                <w:szCs w:val="20"/>
              </w:rPr>
            </w:pPr>
            <w:r w:rsidRPr="00BD1CE2">
              <w:rPr>
                <w:b/>
                <w:sz w:val="20"/>
                <w:szCs w:val="20"/>
              </w:rPr>
              <w:t>Klasifikasi Penilaian</w:t>
            </w:r>
          </w:p>
        </w:tc>
        <w:tc>
          <w:tcPr>
            <w:tcW w:w="1637" w:type="dxa"/>
            <w:shd w:val="clear" w:color="auto" w:fill="4F81BD" w:themeFill="accent1"/>
          </w:tcPr>
          <w:p w:rsidR="00C83DC0" w:rsidRPr="00BD1CE2" w:rsidRDefault="00C83DC0" w:rsidP="009F68FB">
            <w:pPr>
              <w:jc w:val="center"/>
              <w:rPr>
                <w:b/>
                <w:sz w:val="20"/>
                <w:szCs w:val="20"/>
              </w:rPr>
            </w:pPr>
            <w:r w:rsidRPr="00BD1CE2">
              <w:rPr>
                <w:b/>
                <w:sz w:val="20"/>
                <w:szCs w:val="20"/>
              </w:rPr>
              <w:t>Total Skor Penilaian</w:t>
            </w:r>
          </w:p>
        </w:tc>
        <w:tc>
          <w:tcPr>
            <w:tcW w:w="1423" w:type="dxa"/>
            <w:shd w:val="clear" w:color="auto" w:fill="4F81BD" w:themeFill="accent1"/>
          </w:tcPr>
          <w:p w:rsidR="00C83DC0" w:rsidRPr="00BD1CE2" w:rsidRDefault="00EB36D2" w:rsidP="009F68FB">
            <w:pPr>
              <w:jc w:val="center"/>
              <w:rPr>
                <w:b/>
                <w:sz w:val="20"/>
                <w:szCs w:val="20"/>
              </w:rPr>
            </w:pPr>
            <w:r>
              <w:rPr>
                <w:b/>
                <w:sz w:val="20"/>
                <w:szCs w:val="20"/>
              </w:rPr>
              <w:t>Skor Maksimum</w:t>
            </w:r>
          </w:p>
        </w:tc>
        <w:tc>
          <w:tcPr>
            <w:tcW w:w="1800" w:type="dxa"/>
            <w:shd w:val="clear" w:color="auto" w:fill="4F81BD" w:themeFill="accent1"/>
          </w:tcPr>
          <w:p w:rsidR="00C83DC0" w:rsidRPr="00BD1CE2" w:rsidRDefault="00C83DC0" w:rsidP="009F68FB">
            <w:pPr>
              <w:jc w:val="center"/>
              <w:rPr>
                <w:b/>
                <w:sz w:val="20"/>
                <w:szCs w:val="20"/>
              </w:rPr>
            </w:pPr>
            <w:r w:rsidRPr="00BD1CE2">
              <w:rPr>
                <w:b/>
                <w:sz w:val="20"/>
                <w:szCs w:val="20"/>
              </w:rPr>
              <w:t>Persentase Skor Penilaian</w:t>
            </w:r>
          </w:p>
        </w:tc>
      </w:tr>
      <w:tr w:rsidR="00C83DC0" w:rsidRPr="00BD1CE2" w:rsidTr="00D63BDD">
        <w:trPr>
          <w:jc w:val="center"/>
        </w:trPr>
        <w:tc>
          <w:tcPr>
            <w:tcW w:w="558" w:type="dxa"/>
          </w:tcPr>
          <w:p w:rsidR="00C83DC0" w:rsidRPr="00BD1CE2" w:rsidRDefault="00C83DC0" w:rsidP="009F68FB">
            <w:pPr>
              <w:jc w:val="center"/>
              <w:rPr>
                <w:sz w:val="20"/>
                <w:szCs w:val="20"/>
              </w:rPr>
            </w:pPr>
            <w:r w:rsidRPr="00BD1CE2">
              <w:rPr>
                <w:sz w:val="20"/>
                <w:szCs w:val="20"/>
              </w:rPr>
              <w:t>1</w:t>
            </w:r>
          </w:p>
        </w:tc>
        <w:tc>
          <w:tcPr>
            <w:tcW w:w="2052" w:type="dxa"/>
          </w:tcPr>
          <w:p w:rsidR="00C83DC0" w:rsidRPr="00BD1CE2" w:rsidRDefault="00C83DC0" w:rsidP="009F68FB">
            <w:pPr>
              <w:jc w:val="center"/>
              <w:rPr>
                <w:sz w:val="20"/>
                <w:szCs w:val="20"/>
              </w:rPr>
            </w:pPr>
            <w:r w:rsidRPr="00BD1CE2">
              <w:rPr>
                <w:sz w:val="20"/>
                <w:szCs w:val="20"/>
              </w:rPr>
              <w:t>Keselamatan</w:t>
            </w:r>
          </w:p>
        </w:tc>
        <w:tc>
          <w:tcPr>
            <w:tcW w:w="1637" w:type="dxa"/>
          </w:tcPr>
          <w:p w:rsidR="00C83DC0" w:rsidRPr="00BD1CE2" w:rsidRDefault="005F5C82" w:rsidP="009F68FB">
            <w:pPr>
              <w:jc w:val="center"/>
              <w:rPr>
                <w:sz w:val="20"/>
                <w:szCs w:val="20"/>
              </w:rPr>
            </w:pPr>
            <w:r>
              <w:rPr>
                <w:sz w:val="20"/>
                <w:szCs w:val="20"/>
              </w:rPr>
              <w:t>177</w:t>
            </w:r>
          </w:p>
        </w:tc>
        <w:tc>
          <w:tcPr>
            <w:tcW w:w="1423" w:type="dxa"/>
          </w:tcPr>
          <w:p w:rsidR="00C83DC0" w:rsidRPr="00BD1CE2" w:rsidRDefault="00C83DC0" w:rsidP="009F68FB">
            <w:pPr>
              <w:jc w:val="center"/>
              <w:rPr>
                <w:sz w:val="20"/>
                <w:szCs w:val="20"/>
              </w:rPr>
            </w:pPr>
            <w:r>
              <w:rPr>
                <w:sz w:val="20"/>
                <w:szCs w:val="20"/>
              </w:rPr>
              <w:t>40</w:t>
            </w:r>
            <w:r w:rsidR="005F5C82">
              <w:rPr>
                <w:sz w:val="20"/>
                <w:szCs w:val="20"/>
              </w:rPr>
              <w:t>0</w:t>
            </w:r>
          </w:p>
        </w:tc>
        <w:tc>
          <w:tcPr>
            <w:tcW w:w="1800" w:type="dxa"/>
          </w:tcPr>
          <w:p w:rsidR="00C83DC0" w:rsidRPr="00BD1CE2" w:rsidRDefault="00C83DC0" w:rsidP="009F68FB">
            <w:pPr>
              <w:jc w:val="center"/>
              <w:rPr>
                <w:sz w:val="20"/>
                <w:szCs w:val="20"/>
              </w:rPr>
            </w:pPr>
            <w:r>
              <w:rPr>
                <w:sz w:val="20"/>
                <w:szCs w:val="20"/>
              </w:rPr>
              <w:t>4</w:t>
            </w:r>
            <w:r w:rsidR="00772CA5">
              <w:rPr>
                <w:sz w:val="20"/>
                <w:szCs w:val="20"/>
              </w:rPr>
              <w:t>4,25</w:t>
            </w:r>
          </w:p>
        </w:tc>
      </w:tr>
      <w:tr w:rsidR="00C83DC0" w:rsidRPr="00BD1CE2" w:rsidTr="00D63BDD">
        <w:trPr>
          <w:jc w:val="center"/>
        </w:trPr>
        <w:tc>
          <w:tcPr>
            <w:tcW w:w="558" w:type="dxa"/>
          </w:tcPr>
          <w:p w:rsidR="00C83DC0" w:rsidRPr="00BD1CE2" w:rsidRDefault="00C83DC0" w:rsidP="009F68FB">
            <w:pPr>
              <w:jc w:val="center"/>
              <w:rPr>
                <w:sz w:val="20"/>
                <w:szCs w:val="20"/>
              </w:rPr>
            </w:pPr>
            <w:r w:rsidRPr="00BD1CE2">
              <w:rPr>
                <w:sz w:val="20"/>
                <w:szCs w:val="20"/>
              </w:rPr>
              <w:t>2</w:t>
            </w:r>
          </w:p>
        </w:tc>
        <w:tc>
          <w:tcPr>
            <w:tcW w:w="2052" w:type="dxa"/>
          </w:tcPr>
          <w:p w:rsidR="00C83DC0" w:rsidRPr="00BD1CE2" w:rsidRDefault="00C83DC0" w:rsidP="009F68FB">
            <w:pPr>
              <w:jc w:val="center"/>
              <w:rPr>
                <w:sz w:val="20"/>
                <w:szCs w:val="20"/>
              </w:rPr>
            </w:pPr>
            <w:r w:rsidRPr="00BD1CE2">
              <w:rPr>
                <w:sz w:val="20"/>
                <w:szCs w:val="20"/>
              </w:rPr>
              <w:t>Keamanan</w:t>
            </w:r>
          </w:p>
        </w:tc>
        <w:tc>
          <w:tcPr>
            <w:tcW w:w="1637" w:type="dxa"/>
          </w:tcPr>
          <w:p w:rsidR="00C83DC0" w:rsidRPr="00BD1CE2" w:rsidRDefault="005F5C82" w:rsidP="009F68FB">
            <w:pPr>
              <w:jc w:val="center"/>
              <w:rPr>
                <w:sz w:val="20"/>
                <w:szCs w:val="20"/>
              </w:rPr>
            </w:pPr>
            <w:r>
              <w:rPr>
                <w:sz w:val="20"/>
                <w:szCs w:val="20"/>
              </w:rPr>
              <w:t>225</w:t>
            </w:r>
          </w:p>
        </w:tc>
        <w:tc>
          <w:tcPr>
            <w:tcW w:w="1423" w:type="dxa"/>
          </w:tcPr>
          <w:p w:rsidR="00C83DC0" w:rsidRPr="00BD1CE2" w:rsidRDefault="005F5C82" w:rsidP="009F68FB">
            <w:pPr>
              <w:jc w:val="center"/>
              <w:rPr>
                <w:sz w:val="20"/>
                <w:szCs w:val="20"/>
              </w:rPr>
            </w:pPr>
            <w:r>
              <w:rPr>
                <w:sz w:val="20"/>
                <w:szCs w:val="20"/>
              </w:rPr>
              <w:t>60</w:t>
            </w:r>
            <w:r w:rsidR="00C83DC0">
              <w:rPr>
                <w:sz w:val="20"/>
                <w:szCs w:val="20"/>
              </w:rPr>
              <w:t>0</w:t>
            </w:r>
          </w:p>
        </w:tc>
        <w:tc>
          <w:tcPr>
            <w:tcW w:w="1800" w:type="dxa"/>
          </w:tcPr>
          <w:p w:rsidR="00C83DC0" w:rsidRPr="00BD1CE2" w:rsidRDefault="00772CA5" w:rsidP="009F68FB">
            <w:pPr>
              <w:jc w:val="center"/>
              <w:rPr>
                <w:sz w:val="20"/>
                <w:szCs w:val="20"/>
              </w:rPr>
            </w:pPr>
            <w:r>
              <w:rPr>
                <w:sz w:val="20"/>
                <w:szCs w:val="20"/>
              </w:rPr>
              <w:t>37,50</w:t>
            </w:r>
          </w:p>
        </w:tc>
      </w:tr>
      <w:tr w:rsidR="00C83DC0" w:rsidRPr="00BD1CE2" w:rsidTr="00D63BDD">
        <w:trPr>
          <w:jc w:val="center"/>
        </w:trPr>
        <w:tc>
          <w:tcPr>
            <w:tcW w:w="558" w:type="dxa"/>
          </w:tcPr>
          <w:p w:rsidR="00C83DC0" w:rsidRPr="00BD1CE2" w:rsidRDefault="00C83DC0" w:rsidP="009F68FB">
            <w:pPr>
              <w:jc w:val="center"/>
              <w:rPr>
                <w:sz w:val="20"/>
                <w:szCs w:val="20"/>
              </w:rPr>
            </w:pPr>
            <w:r w:rsidRPr="00BD1CE2">
              <w:rPr>
                <w:sz w:val="20"/>
                <w:szCs w:val="20"/>
              </w:rPr>
              <w:t>3</w:t>
            </w:r>
          </w:p>
        </w:tc>
        <w:tc>
          <w:tcPr>
            <w:tcW w:w="2052" w:type="dxa"/>
          </w:tcPr>
          <w:p w:rsidR="00C83DC0" w:rsidRPr="00BD1CE2" w:rsidRDefault="00C83DC0" w:rsidP="009F68FB">
            <w:pPr>
              <w:jc w:val="center"/>
              <w:rPr>
                <w:sz w:val="20"/>
                <w:szCs w:val="20"/>
              </w:rPr>
            </w:pPr>
            <w:r w:rsidRPr="00BD1CE2">
              <w:rPr>
                <w:sz w:val="20"/>
                <w:szCs w:val="20"/>
              </w:rPr>
              <w:t>Kehandalan/ Keteraturan</w:t>
            </w:r>
          </w:p>
        </w:tc>
        <w:tc>
          <w:tcPr>
            <w:tcW w:w="1637" w:type="dxa"/>
          </w:tcPr>
          <w:p w:rsidR="00C83DC0" w:rsidRPr="00BD1CE2" w:rsidRDefault="005F5C82" w:rsidP="009F68FB">
            <w:pPr>
              <w:jc w:val="center"/>
              <w:rPr>
                <w:sz w:val="20"/>
                <w:szCs w:val="20"/>
              </w:rPr>
            </w:pPr>
            <w:r>
              <w:rPr>
                <w:sz w:val="20"/>
                <w:szCs w:val="20"/>
              </w:rPr>
              <w:t>47</w:t>
            </w:r>
          </w:p>
        </w:tc>
        <w:tc>
          <w:tcPr>
            <w:tcW w:w="1423" w:type="dxa"/>
          </w:tcPr>
          <w:p w:rsidR="00C83DC0" w:rsidRPr="00BD1CE2" w:rsidRDefault="005F5C82" w:rsidP="009F68FB">
            <w:pPr>
              <w:jc w:val="center"/>
              <w:rPr>
                <w:sz w:val="20"/>
                <w:szCs w:val="20"/>
              </w:rPr>
            </w:pPr>
            <w:r>
              <w:rPr>
                <w:sz w:val="20"/>
                <w:szCs w:val="20"/>
              </w:rPr>
              <w:t>20</w:t>
            </w:r>
            <w:r w:rsidR="00C83DC0">
              <w:rPr>
                <w:sz w:val="20"/>
                <w:szCs w:val="20"/>
              </w:rPr>
              <w:t>0</w:t>
            </w:r>
          </w:p>
        </w:tc>
        <w:tc>
          <w:tcPr>
            <w:tcW w:w="1800" w:type="dxa"/>
          </w:tcPr>
          <w:p w:rsidR="00C83DC0" w:rsidRPr="00BD1CE2" w:rsidRDefault="00772CA5" w:rsidP="009F68FB">
            <w:pPr>
              <w:jc w:val="center"/>
              <w:rPr>
                <w:sz w:val="20"/>
                <w:szCs w:val="20"/>
              </w:rPr>
            </w:pPr>
            <w:r>
              <w:rPr>
                <w:sz w:val="20"/>
                <w:szCs w:val="20"/>
              </w:rPr>
              <w:t>23,50</w:t>
            </w:r>
          </w:p>
        </w:tc>
      </w:tr>
      <w:tr w:rsidR="00C83DC0" w:rsidRPr="00BD1CE2" w:rsidTr="00D63BDD">
        <w:trPr>
          <w:jc w:val="center"/>
        </w:trPr>
        <w:tc>
          <w:tcPr>
            <w:tcW w:w="558" w:type="dxa"/>
          </w:tcPr>
          <w:p w:rsidR="00C83DC0" w:rsidRPr="00BD1CE2" w:rsidRDefault="00C83DC0" w:rsidP="009F68FB">
            <w:pPr>
              <w:jc w:val="center"/>
              <w:rPr>
                <w:sz w:val="20"/>
                <w:szCs w:val="20"/>
              </w:rPr>
            </w:pPr>
            <w:r w:rsidRPr="00BD1CE2">
              <w:rPr>
                <w:sz w:val="20"/>
                <w:szCs w:val="20"/>
              </w:rPr>
              <w:t>4</w:t>
            </w:r>
          </w:p>
        </w:tc>
        <w:tc>
          <w:tcPr>
            <w:tcW w:w="2052" w:type="dxa"/>
          </w:tcPr>
          <w:p w:rsidR="00C83DC0" w:rsidRPr="00BD1CE2" w:rsidRDefault="00C83DC0" w:rsidP="009F68FB">
            <w:pPr>
              <w:jc w:val="center"/>
              <w:rPr>
                <w:sz w:val="20"/>
                <w:szCs w:val="20"/>
              </w:rPr>
            </w:pPr>
            <w:r w:rsidRPr="00BD1CE2">
              <w:rPr>
                <w:sz w:val="20"/>
                <w:szCs w:val="20"/>
              </w:rPr>
              <w:t>Kenyamanan</w:t>
            </w:r>
          </w:p>
        </w:tc>
        <w:tc>
          <w:tcPr>
            <w:tcW w:w="1637" w:type="dxa"/>
          </w:tcPr>
          <w:p w:rsidR="00C83DC0" w:rsidRPr="00BD1CE2" w:rsidRDefault="005F5C82" w:rsidP="009F68FB">
            <w:pPr>
              <w:jc w:val="center"/>
              <w:rPr>
                <w:sz w:val="20"/>
                <w:szCs w:val="20"/>
              </w:rPr>
            </w:pPr>
            <w:r>
              <w:rPr>
                <w:sz w:val="20"/>
                <w:szCs w:val="20"/>
              </w:rPr>
              <w:t>218</w:t>
            </w:r>
          </w:p>
        </w:tc>
        <w:tc>
          <w:tcPr>
            <w:tcW w:w="1423" w:type="dxa"/>
          </w:tcPr>
          <w:p w:rsidR="00C83DC0" w:rsidRPr="00BD1CE2" w:rsidRDefault="00772CA5" w:rsidP="009F68FB">
            <w:pPr>
              <w:jc w:val="center"/>
              <w:rPr>
                <w:sz w:val="20"/>
                <w:szCs w:val="20"/>
              </w:rPr>
            </w:pPr>
            <w:r>
              <w:rPr>
                <w:sz w:val="20"/>
                <w:szCs w:val="20"/>
              </w:rPr>
              <w:t>160</w:t>
            </w:r>
            <w:r w:rsidR="00C83DC0">
              <w:rPr>
                <w:sz w:val="20"/>
                <w:szCs w:val="20"/>
              </w:rPr>
              <w:t>0</w:t>
            </w:r>
          </w:p>
        </w:tc>
        <w:tc>
          <w:tcPr>
            <w:tcW w:w="1800" w:type="dxa"/>
          </w:tcPr>
          <w:p w:rsidR="00C83DC0" w:rsidRPr="00BD1CE2" w:rsidRDefault="00772CA5" w:rsidP="009F68FB">
            <w:pPr>
              <w:jc w:val="center"/>
              <w:rPr>
                <w:sz w:val="20"/>
                <w:szCs w:val="20"/>
              </w:rPr>
            </w:pPr>
            <w:r>
              <w:rPr>
                <w:sz w:val="20"/>
                <w:szCs w:val="20"/>
              </w:rPr>
              <w:t>13,62</w:t>
            </w:r>
          </w:p>
        </w:tc>
      </w:tr>
      <w:tr w:rsidR="00C83DC0" w:rsidRPr="00BD1CE2" w:rsidTr="00D63BDD">
        <w:trPr>
          <w:jc w:val="center"/>
        </w:trPr>
        <w:tc>
          <w:tcPr>
            <w:tcW w:w="558" w:type="dxa"/>
          </w:tcPr>
          <w:p w:rsidR="00C83DC0" w:rsidRPr="00BD1CE2" w:rsidRDefault="00C83DC0" w:rsidP="009F68FB">
            <w:pPr>
              <w:jc w:val="center"/>
              <w:rPr>
                <w:sz w:val="20"/>
                <w:szCs w:val="20"/>
              </w:rPr>
            </w:pPr>
            <w:r w:rsidRPr="00BD1CE2">
              <w:rPr>
                <w:sz w:val="20"/>
                <w:szCs w:val="20"/>
              </w:rPr>
              <w:t>5</w:t>
            </w:r>
          </w:p>
        </w:tc>
        <w:tc>
          <w:tcPr>
            <w:tcW w:w="2052" w:type="dxa"/>
          </w:tcPr>
          <w:p w:rsidR="00C83DC0" w:rsidRPr="00BD1CE2" w:rsidRDefault="00C83DC0" w:rsidP="009F68FB">
            <w:pPr>
              <w:jc w:val="center"/>
              <w:rPr>
                <w:sz w:val="20"/>
                <w:szCs w:val="20"/>
              </w:rPr>
            </w:pPr>
            <w:r w:rsidRPr="00BD1CE2">
              <w:rPr>
                <w:sz w:val="20"/>
                <w:szCs w:val="20"/>
              </w:rPr>
              <w:t>Kemudahan/ Keterjangkauan</w:t>
            </w:r>
          </w:p>
        </w:tc>
        <w:tc>
          <w:tcPr>
            <w:tcW w:w="1637" w:type="dxa"/>
          </w:tcPr>
          <w:p w:rsidR="00C83DC0" w:rsidRPr="00BD1CE2" w:rsidRDefault="00C83DC0" w:rsidP="009F68FB">
            <w:pPr>
              <w:jc w:val="center"/>
              <w:rPr>
                <w:sz w:val="20"/>
                <w:szCs w:val="20"/>
              </w:rPr>
            </w:pPr>
            <w:r>
              <w:rPr>
                <w:sz w:val="20"/>
                <w:szCs w:val="20"/>
              </w:rPr>
              <w:t>563</w:t>
            </w:r>
          </w:p>
        </w:tc>
        <w:tc>
          <w:tcPr>
            <w:tcW w:w="1423" w:type="dxa"/>
          </w:tcPr>
          <w:p w:rsidR="00C83DC0" w:rsidRPr="00BD1CE2" w:rsidRDefault="00772CA5" w:rsidP="009F68FB">
            <w:pPr>
              <w:jc w:val="center"/>
              <w:rPr>
                <w:sz w:val="20"/>
                <w:szCs w:val="20"/>
              </w:rPr>
            </w:pPr>
            <w:r>
              <w:rPr>
                <w:sz w:val="20"/>
                <w:szCs w:val="20"/>
              </w:rPr>
              <w:t>2</w:t>
            </w:r>
            <w:r w:rsidR="00C83DC0">
              <w:rPr>
                <w:sz w:val="20"/>
                <w:szCs w:val="20"/>
              </w:rPr>
              <w:t>40</w:t>
            </w:r>
            <w:r>
              <w:rPr>
                <w:sz w:val="20"/>
                <w:szCs w:val="20"/>
              </w:rPr>
              <w:t>0</w:t>
            </w:r>
          </w:p>
        </w:tc>
        <w:tc>
          <w:tcPr>
            <w:tcW w:w="1800" w:type="dxa"/>
          </w:tcPr>
          <w:p w:rsidR="00C83DC0" w:rsidRPr="00BD1CE2" w:rsidRDefault="00772CA5" w:rsidP="009F68FB">
            <w:pPr>
              <w:jc w:val="center"/>
              <w:rPr>
                <w:sz w:val="20"/>
                <w:szCs w:val="20"/>
              </w:rPr>
            </w:pPr>
            <w:r>
              <w:rPr>
                <w:sz w:val="20"/>
                <w:szCs w:val="20"/>
              </w:rPr>
              <w:t>23,45</w:t>
            </w:r>
          </w:p>
        </w:tc>
      </w:tr>
      <w:tr w:rsidR="00C83DC0" w:rsidRPr="00BD1CE2" w:rsidTr="00D63BDD">
        <w:trPr>
          <w:jc w:val="center"/>
        </w:trPr>
        <w:tc>
          <w:tcPr>
            <w:tcW w:w="558" w:type="dxa"/>
          </w:tcPr>
          <w:p w:rsidR="00C83DC0" w:rsidRPr="00BD1CE2" w:rsidRDefault="00C83DC0" w:rsidP="009F68FB">
            <w:pPr>
              <w:rPr>
                <w:b/>
                <w:sz w:val="20"/>
                <w:szCs w:val="20"/>
              </w:rPr>
            </w:pPr>
          </w:p>
        </w:tc>
        <w:tc>
          <w:tcPr>
            <w:tcW w:w="2052" w:type="dxa"/>
          </w:tcPr>
          <w:p w:rsidR="00C83DC0" w:rsidRPr="00BD1CE2" w:rsidRDefault="00C83DC0" w:rsidP="009F68FB">
            <w:pPr>
              <w:jc w:val="center"/>
              <w:rPr>
                <w:b/>
                <w:sz w:val="20"/>
                <w:szCs w:val="20"/>
              </w:rPr>
            </w:pPr>
            <w:r w:rsidRPr="00BD1CE2">
              <w:rPr>
                <w:b/>
                <w:sz w:val="20"/>
                <w:szCs w:val="20"/>
              </w:rPr>
              <w:t>Jumlah</w:t>
            </w:r>
          </w:p>
        </w:tc>
        <w:tc>
          <w:tcPr>
            <w:tcW w:w="1637" w:type="dxa"/>
          </w:tcPr>
          <w:p w:rsidR="00C83DC0" w:rsidRPr="00BD1CE2" w:rsidRDefault="00772CA5" w:rsidP="009F68FB">
            <w:pPr>
              <w:jc w:val="center"/>
              <w:rPr>
                <w:b/>
                <w:sz w:val="20"/>
                <w:szCs w:val="20"/>
              </w:rPr>
            </w:pPr>
            <w:r>
              <w:rPr>
                <w:b/>
                <w:sz w:val="20"/>
                <w:szCs w:val="20"/>
              </w:rPr>
              <w:t>1.230</w:t>
            </w:r>
          </w:p>
        </w:tc>
        <w:tc>
          <w:tcPr>
            <w:tcW w:w="1423" w:type="dxa"/>
          </w:tcPr>
          <w:p w:rsidR="00C83DC0" w:rsidRPr="00BD1CE2" w:rsidRDefault="00772CA5" w:rsidP="009F68FB">
            <w:pPr>
              <w:jc w:val="center"/>
              <w:rPr>
                <w:b/>
                <w:sz w:val="20"/>
                <w:szCs w:val="20"/>
              </w:rPr>
            </w:pPr>
            <w:r>
              <w:rPr>
                <w:b/>
                <w:sz w:val="20"/>
                <w:szCs w:val="20"/>
              </w:rPr>
              <w:t>5200</w:t>
            </w:r>
          </w:p>
        </w:tc>
        <w:tc>
          <w:tcPr>
            <w:tcW w:w="1800" w:type="dxa"/>
          </w:tcPr>
          <w:p w:rsidR="00C83DC0" w:rsidRPr="00BD1CE2" w:rsidRDefault="00772CA5" w:rsidP="009F68FB">
            <w:pPr>
              <w:jc w:val="center"/>
              <w:rPr>
                <w:b/>
                <w:sz w:val="20"/>
                <w:szCs w:val="20"/>
              </w:rPr>
            </w:pPr>
            <w:r>
              <w:rPr>
                <w:b/>
                <w:sz w:val="20"/>
                <w:szCs w:val="20"/>
              </w:rPr>
              <w:t>23,65</w:t>
            </w:r>
          </w:p>
        </w:tc>
      </w:tr>
    </w:tbl>
    <w:p w:rsidR="00C83DC0" w:rsidRPr="00BF09CD" w:rsidRDefault="00C83DC0" w:rsidP="00C83DC0">
      <w:pPr>
        <w:rPr>
          <w:i/>
          <w:iCs/>
          <w:sz w:val="14"/>
        </w:rPr>
      </w:pPr>
      <w:r w:rsidRPr="00BF09CD">
        <w:rPr>
          <w:i/>
          <w:sz w:val="14"/>
        </w:rPr>
        <w:t xml:space="preserve"> </w:t>
      </w:r>
      <w:r w:rsidRPr="00BF09CD">
        <w:rPr>
          <w:i/>
          <w:iCs/>
          <w:sz w:val="18"/>
          <w:szCs w:val="28"/>
        </w:rPr>
        <w:t>Sumber: Hasil Analisis 2022</w:t>
      </w:r>
    </w:p>
    <w:p w:rsidR="00C83DC0" w:rsidRDefault="00C83DC0" w:rsidP="00C83DC0">
      <w:pPr>
        <w:spacing w:line="360" w:lineRule="auto"/>
        <w:jc w:val="both"/>
      </w:pPr>
    </w:p>
    <w:p w:rsidR="00C83DC0" w:rsidRPr="00BD1CE2" w:rsidRDefault="00C83DC0" w:rsidP="006272E4">
      <w:pPr>
        <w:spacing w:line="360" w:lineRule="auto"/>
        <w:ind w:left="990" w:firstLine="720"/>
        <w:jc w:val="both"/>
      </w:pPr>
      <w:r w:rsidRPr="00BD1CE2">
        <w:t>Dari tabel diatas dida</w:t>
      </w:r>
      <w:r>
        <w:t xml:space="preserve">pat skor penilaian sebesar </w:t>
      </w:r>
      <w:r w:rsidR="00772CA5">
        <w:rPr>
          <w:b/>
        </w:rPr>
        <w:t>23,65</w:t>
      </w:r>
      <w:r w:rsidRPr="002130B4">
        <w:rPr>
          <w:b/>
        </w:rPr>
        <w:t xml:space="preserve"> %</w:t>
      </w:r>
      <w:r w:rsidRPr="00BD1CE2">
        <w:t xml:space="preserve"> untuk tingkat pelayanan pada </w:t>
      </w:r>
      <w:r w:rsidR="006272E4">
        <w:t>derm</w:t>
      </w:r>
      <w:r>
        <w:t>aga wisata kalimas calaca</w:t>
      </w:r>
      <w:r w:rsidRPr="00BD1CE2">
        <w:t xml:space="preserve"> dan untuk mengerahui kriteria interpertasi skorn</w:t>
      </w:r>
      <w:r w:rsidR="00772CA5">
        <w:t>ya dapat dilihat pada</w:t>
      </w:r>
      <w:r w:rsidR="006272E4">
        <w:t xml:space="preserve"> </w:t>
      </w:r>
      <w:r w:rsidR="00772CA5">
        <w:t>tabel V.45</w:t>
      </w:r>
      <w:r w:rsidRPr="00BD1CE2">
        <w:t xml:space="preserve"> sebagai berikut.</w:t>
      </w:r>
    </w:p>
    <w:p w:rsidR="00C83DC0" w:rsidRPr="00E163BF" w:rsidRDefault="00C83DC0" w:rsidP="00C83DC0">
      <w:pPr>
        <w:rPr>
          <w:lang w:val="en-SG"/>
        </w:rPr>
      </w:pPr>
      <w:r w:rsidRPr="00BD1CE2">
        <w:rPr>
          <w:lang w:val="en-SG"/>
        </w:rPr>
        <w:tab/>
      </w:r>
    </w:p>
    <w:p w:rsidR="00C83DC0" w:rsidRPr="00E163BF" w:rsidRDefault="00C83DC0" w:rsidP="00C83DC0">
      <w:pPr>
        <w:pStyle w:val="Caption"/>
        <w:keepNext/>
        <w:jc w:val="center"/>
        <w:rPr>
          <w:b w:val="0"/>
          <w:color w:val="auto"/>
          <w:sz w:val="22"/>
        </w:rPr>
      </w:pPr>
      <w:bookmarkStart w:id="294" w:name="_Toc108670828"/>
      <w:bookmarkStart w:id="295" w:name="_Toc109165285"/>
      <w:bookmarkStart w:id="296" w:name="_Toc110965678"/>
      <w:r w:rsidRPr="00E163BF">
        <w:rPr>
          <w:b w:val="0"/>
          <w:color w:val="auto"/>
          <w:sz w:val="22"/>
        </w:rPr>
        <w:t xml:space="preserve">Tabel V. </w:t>
      </w:r>
      <w:r w:rsidRPr="00E163BF">
        <w:rPr>
          <w:b w:val="0"/>
          <w:color w:val="auto"/>
          <w:sz w:val="22"/>
        </w:rPr>
        <w:fldChar w:fldCharType="begin"/>
      </w:r>
      <w:r w:rsidRPr="00E163BF">
        <w:rPr>
          <w:b w:val="0"/>
          <w:color w:val="auto"/>
          <w:sz w:val="22"/>
        </w:rPr>
        <w:instrText xml:space="preserve"> SEQ Tabel_V. \* ARABIC </w:instrText>
      </w:r>
      <w:r w:rsidRPr="00E163BF">
        <w:rPr>
          <w:b w:val="0"/>
          <w:color w:val="auto"/>
          <w:sz w:val="22"/>
        </w:rPr>
        <w:fldChar w:fldCharType="separate"/>
      </w:r>
      <w:r w:rsidR="00163B1B">
        <w:rPr>
          <w:b w:val="0"/>
          <w:noProof/>
          <w:color w:val="auto"/>
          <w:sz w:val="22"/>
        </w:rPr>
        <w:t>36</w:t>
      </w:r>
      <w:r w:rsidRPr="00E163BF">
        <w:rPr>
          <w:b w:val="0"/>
          <w:color w:val="auto"/>
          <w:sz w:val="22"/>
        </w:rPr>
        <w:fldChar w:fldCharType="end"/>
      </w:r>
      <w:r w:rsidRPr="00E163BF">
        <w:rPr>
          <w:b w:val="0"/>
          <w:color w:val="auto"/>
          <w:sz w:val="22"/>
        </w:rPr>
        <w:t xml:space="preserve"> Rating Skor Penilaian Pelayanan Dermaga</w:t>
      </w:r>
      <w:bookmarkEnd w:id="294"/>
      <w:bookmarkEnd w:id="295"/>
      <w:bookmarkEnd w:id="296"/>
    </w:p>
    <w:tbl>
      <w:tblPr>
        <w:tblStyle w:val="TableGrid1"/>
        <w:tblW w:w="6839" w:type="dxa"/>
        <w:jc w:val="center"/>
        <w:tblInd w:w="341" w:type="dxa"/>
        <w:tblLook w:val="04A0" w:firstRow="1" w:lastRow="0" w:firstColumn="1" w:lastColumn="0" w:noHBand="0" w:noVBand="1"/>
      </w:tblPr>
      <w:tblGrid>
        <w:gridCol w:w="1260"/>
        <w:gridCol w:w="2610"/>
        <w:gridCol w:w="2969"/>
      </w:tblGrid>
      <w:tr w:rsidR="00C83DC0" w:rsidRPr="00BD1CE2" w:rsidTr="00772CA5">
        <w:trPr>
          <w:trHeight w:val="386"/>
          <w:jc w:val="center"/>
        </w:trPr>
        <w:tc>
          <w:tcPr>
            <w:tcW w:w="1260" w:type="dxa"/>
            <w:shd w:val="clear" w:color="auto" w:fill="0070C0"/>
          </w:tcPr>
          <w:p w:rsidR="00C83DC0" w:rsidRPr="00BD1CE2" w:rsidRDefault="00C83DC0" w:rsidP="00772CA5">
            <w:pPr>
              <w:jc w:val="center"/>
              <w:rPr>
                <w:b/>
                <w:sz w:val="20"/>
                <w:szCs w:val="20"/>
              </w:rPr>
            </w:pPr>
            <w:r w:rsidRPr="00BD1CE2">
              <w:rPr>
                <w:b/>
                <w:sz w:val="20"/>
                <w:szCs w:val="20"/>
              </w:rPr>
              <w:t>No.</w:t>
            </w:r>
          </w:p>
        </w:tc>
        <w:tc>
          <w:tcPr>
            <w:tcW w:w="2610" w:type="dxa"/>
            <w:shd w:val="clear" w:color="auto" w:fill="0070C0"/>
          </w:tcPr>
          <w:p w:rsidR="00C83DC0" w:rsidRPr="00BD1CE2" w:rsidRDefault="00C83DC0" w:rsidP="00772CA5">
            <w:pPr>
              <w:jc w:val="center"/>
              <w:rPr>
                <w:b/>
                <w:sz w:val="20"/>
                <w:szCs w:val="20"/>
              </w:rPr>
            </w:pPr>
            <w:r w:rsidRPr="00BD1CE2">
              <w:rPr>
                <w:b/>
                <w:sz w:val="20"/>
                <w:szCs w:val="20"/>
              </w:rPr>
              <w:t xml:space="preserve">Kriteria skor </w:t>
            </w:r>
          </w:p>
        </w:tc>
        <w:tc>
          <w:tcPr>
            <w:tcW w:w="2969" w:type="dxa"/>
            <w:shd w:val="clear" w:color="auto" w:fill="0070C0"/>
          </w:tcPr>
          <w:p w:rsidR="00C83DC0" w:rsidRPr="00BD1CE2" w:rsidRDefault="00C83DC0" w:rsidP="00772CA5">
            <w:pPr>
              <w:jc w:val="center"/>
              <w:rPr>
                <w:b/>
                <w:sz w:val="20"/>
                <w:szCs w:val="20"/>
              </w:rPr>
            </w:pPr>
            <w:r w:rsidRPr="00BD1CE2">
              <w:rPr>
                <w:b/>
                <w:sz w:val="20"/>
                <w:szCs w:val="20"/>
              </w:rPr>
              <w:t>Keterangan Kondisi</w:t>
            </w:r>
          </w:p>
        </w:tc>
      </w:tr>
      <w:tr w:rsidR="00C83DC0" w:rsidRPr="00BD1CE2" w:rsidTr="00772CA5">
        <w:trPr>
          <w:trHeight w:val="405"/>
          <w:jc w:val="center"/>
        </w:trPr>
        <w:tc>
          <w:tcPr>
            <w:tcW w:w="1260" w:type="dxa"/>
          </w:tcPr>
          <w:p w:rsidR="00C83DC0" w:rsidRPr="00BD1CE2" w:rsidRDefault="00C83DC0" w:rsidP="00772CA5">
            <w:pPr>
              <w:ind w:left="153"/>
              <w:rPr>
                <w:sz w:val="20"/>
                <w:szCs w:val="20"/>
              </w:rPr>
            </w:pPr>
            <w:r w:rsidRPr="00BD1CE2">
              <w:rPr>
                <w:sz w:val="20"/>
                <w:szCs w:val="20"/>
              </w:rPr>
              <w:t>1</w:t>
            </w:r>
          </w:p>
        </w:tc>
        <w:tc>
          <w:tcPr>
            <w:tcW w:w="2610" w:type="dxa"/>
          </w:tcPr>
          <w:p w:rsidR="00C83DC0" w:rsidRPr="00BD1CE2" w:rsidRDefault="00C83DC0" w:rsidP="00772CA5">
            <w:pPr>
              <w:ind w:left="153"/>
              <w:rPr>
                <w:sz w:val="20"/>
                <w:szCs w:val="20"/>
              </w:rPr>
            </w:pPr>
            <w:r w:rsidRPr="00BD1CE2">
              <w:rPr>
                <w:sz w:val="20"/>
                <w:szCs w:val="20"/>
              </w:rPr>
              <w:t xml:space="preserve">0 – 19,99 </w:t>
            </w:r>
          </w:p>
        </w:tc>
        <w:tc>
          <w:tcPr>
            <w:tcW w:w="2969" w:type="dxa"/>
          </w:tcPr>
          <w:p w:rsidR="00C83DC0" w:rsidRPr="00BD1CE2" w:rsidRDefault="00C83DC0" w:rsidP="00772CA5">
            <w:pPr>
              <w:ind w:left="153"/>
              <w:rPr>
                <w:sz w:val="20"/>
                <w:szCs w:val="20"/>
              </w:rPr>
            </w:pPr>
            <w:r w:rsidRPr="00BD1CE2">
              <w:rPr>
                <w:sz w:val="20"/>
                <w:szCs w:val="20"/>
              </w:rPr>
              <w:t>Tidak Baik</w:t>
            </w:r>
          </w:p>
        </w:tc>
      </w:tr>
      <w:tr w:rsidR="00C83DC0" w:rsidRPr="00BD1CE2" w:rsidTr="00772CA5">
        <w:trPr>
          <w:trHeight w:val="405"/>
          <w:jc w:val="center"/>
        </w:trPr>
        <w:tc>
          <w:tcPr>
            <w:tcW w:w="1260" w:type="dxa"/>
          </w:tcPr>
          <w:p w:rsidR="00C83DC0" w:rsidRPr="00BD1CE2" w:rsidRDefault="00C83DC0" w:rsidP="00772CA5">
            <w:pPr>
              <w:ind w:left="153"/>
              <w:rPr>
                <w:sz w:val="20"/>
                <w:szCs w:val="20"/>
              </w:rPr>
            </w:pPr>
            <w:r w:rsidRPr="00BD1CE2">
              <w:rPr>
                <w:sz w:val="20"/>
                <w:szCs w:val="20"/>
              </w:rPr>
              <w:t>2</w:t>
            </w:r>
          </w:p>
        </w:tc>
        <w:tc>
          <w:tcPr>
            <w:tcW w:w="2610" w:type="dxa"/>
          </w:tcPr>
          <w:p w:rsidR="00C83DC0" w:rsidRPr="002130B4" w:rsidRDefault="00C83DC0" w:rsidP="00772CA5">
            <w:pPr>
              <w:ind w:left="153"/>
              <w:rPr>
                <w:b/>
                <w:bCs/>
                <w:sz w:val="20"/>
                <w:szCs w:val="20"/>
              </w:rPr>
            </w:pPr>
            <w:r w:rsidRPr="002130B4">
              <w:rPr>
                <w:b/>
                <w:bCs/>
                <w:sz w:val="20"/>
                <w:szCs w:val="20"/>
              </w:rPr>
              <w:t>20 – 39,99</w:t>
            </w:r>
          </w:p>
        </w:tc>
        <w:tc>
          <w:tcPr>
            <w:tcW w:w="2969" w:type="dxa"/>
          </w:tcPr>
          <w:p w:rsidR="00C83DC0" w:rsidRPr="002130B4" w:rsidRDefault="00C83DC0" w:rsidP="0092058F">
            <w:pPr>
              <w:ind w:left="153"/>
              <w:rPr>
                <w:b/>
                <w:bCs/>
                <w:sz w:val="20"/>
                <w:szCs w:val="20"/>
              </w:rPr>
            </w:pPr>
            <w:r w:rsidRPr="002130B4">
              <w:rPr>
                <w:b/>
                <w:bCs/>
                <w:sz w:val="20"/>
                <w:szCs w:val="20"/>
              </w:rPr>
              <w:t>Kurang Baik</w:t>
            </w:r>
          </w:p>
        </w:tc>
      </w:tr>
      <w:tr w:rsidR="00C83DC0" w:rsidRPr="00BD1CE2" w:rsidTr="00772CA5">
        <w:trPr>
          <w:trHeight w:val="405"/>
          <w:jc w:val="center"/>
        </w:trPr>
        <w:tc>
          <w:tcPr>
            <w:tcW w:w="1260" w:type="dxa"/>
          </w:tcPr>
          <w:p w:rsidR="00C83DC0" w:rsidRPr="00BD1CE2" w:rsidRDefault="00C83DC0" w:rsidP="00772CA5">
            <w:pPr>
              <w:ind w:left="153"/>
              <w:rPr>
                <w:sz w:val="20"/>
                <w:szCs w:val="20"/>
              </w:rPr>
            </w:pPr>
            <w:r w:rsidRPr="00BD1CE2">
              <w:rPr>
                <w:sz w:val="20"/>
                <w:szCs w:val="20"/>
              </w:rPr>
              <w:t>3</w:t>
            </w:r>
          </w:p>
        </w:tc>
        <w:tc>
          <w:tcPr>
            <w:tcW w:w="2610" w:type="dxa"/>
          </w:tcPr>
          <w:p w:rsidR="00C83DC0" w:rsidRPr="002130B4" w:rsidRDefault="00C83DC0" w:rsidP="00772CA5">
            <w:pPr>
              <w:ind w:left="153"/>
              <w:rPr>
                <w:bCs/>
                <w:sz w:val="20"/>
                <w:szCs w:val="20"/>
              </w:rPr>
            </w:pPr>
            <w:r w:rsidRPr="002130B4">
              <w:rPr>
                <w:bCs/>
                <w:sz w:val="20"/>
                <w:szCs w:val="20"/>
              </w:rPr>
              <w:t xml:space="preserve">40 – 59,99 </w:t>
            </w:r>
          </w:p>
        </w:tc>
        <w:tc>
          <w:tcPr>
            <w:tcW w:w="2969" w:type="dxa"/>
          </w:tcPr>
          <w:p w:rsidR="00C83DC0" w:rsidRPr="002130B4" w:rsidRDefault="00C83DC0" w:rsidP="00772CA5">
            <w:pPr>
              <w:ind w:left="153"/>
              <w:rPr>
                <w:bCs/>
                <w:sz w:val="20"/>
                <w:szCs w:val="20"/>
              </w:rPr>
            </w:pPr>
            <w:r w:rsidRPr="002130B4">
              <w:rPr>
                <w:bCs/>
                <w:sz w:val="20"/>
                <w:szCs w:val="20"/>
              </w:rPr>
              <w:t>Cukup Baik</w:t>
            </w:r>
          </w:p>
        </w:tc>
      </w:tr>
      <w:tr w:rsidR="00C83DC0" w:rsidRPr="00BD1CE2" w:rsidTr="00772CA5">
        <w:trPr>
          <w:trHeight w:val="405"/>
          <w:jc w:val="center"/>
        </w:trPr>
        <w:tc>
          <w:tcPr>
            <w:tcW w:w="1260" w:type="dxa"/>
          </w:tcPr>
          <w:p w:rsidR="00C83DC0" w:rsidRPr="00BD1CE2" w:rsidRDefault="00C83DC0" w:rsidP="00772CA5">
            <w:pPr>
              <w:ind w:left="153"/>
              <w:rPr>
                <w:sz w:val="20"/>
                <w:szCs w:val="20"/>
              </w:rPr>
            </w:pPr>
            <w:r w:rsidRPr="00BD1CE2">
              <w:rPr>
                <w:sz w:val="20"/>
                <w:szCs w:val="20"/>
              </w:rPr>
              <w:t>4</w:t>
            </w:r>
          </w:p>
        </w:tc>
        <w:tc>
          <w:tcPr>
            <w:tcW w:w="2610" w:type="dxa"/>
          </w:tcPr>
          <w:p w:rsidR="00C83DC0" w:rsidRPr="00BD1CE2" w:rsidRDefault="00C83DC0" w:rsidP="00772CA5">
            <w:pPr>
              <w:ind w:left="153"/>
              <w:rPr>
                <w:sz w:val="20"/>
                <w:szCs w:val="20"/>
              </w:rPr>
            </w:pPr>
            <w:r w:rsidRPr="00BD1CE2">
              <w:rPr>
                <w:sz w:val="20"/>
                <w:szCs w:val="20"/>
              </w:rPr>
              <w:t xml:space="preserve">60 – 79,99 </w:t>
            </w:r>
          </w:p>
        </w:tc>
        <w:tc>
          <w:tcPr>
            <w:tcW w:w="2969" w:type="dxa"/>
          </w:tcPr>
          <w:p w:rsidR="00C83DC0" w:rsidRPr="00BD1CE2" w:rsidRDefault="00C83DC0" w:rsidP="00772CA5">
            <w:pPr>
              <w:ind w:left="153"/>
              <w:rPr>
                <w:sz w:val="20"/>
                <w:szCs w:val="20"/>
              </w:rPr>
            </w:pPr>
            <w:r w:rsidRPr="00BD1CE2">
              <w:rPr>
                <w:sz w:val="20"/>
                <w:szCs w:val="20"/>
              </w:rPr>
              <w:t>Baik</w:t>
            </w:r>
          </w:p>
        </w:tc>
      </w:tr>
      <w:tr w:rsidR="00C83DC0" w:rsidRPr="00BD1CE2" w:rsidTr="00772CA5">
        <w:trPr>
          <w:trHeight w:val="436"/>
          <w:jc w:val="center"/>
        </w:trPr>
        <w:tc>
          <w:tcPr>
            <w:tcW w:w="1260" w:type="dxa"/>
          </w:tcPr>
          <w:p w:rsidR="00C83DC0" w:rsidRPr="00BD1CE2" w:rsidRDefault="00C83DC0" w:rsidP="00772CA5">
            <w:pPr>
              <w:ind w:left="153"/>
              <w:rPr>
                <w:sz w:val="20"/>
                <w:szCs w:val="20"/>
              </w:rPr>
            </w:pPr>
            <w:r w:rsidRPr="00BD1CE2">
              <w:rPr>
                <w:sz w:val="20"/>
                <w:szCs w:val="20"/>
              </w:rPr>
              <w:t>5</w:t>
            </w:r>
          </w:p>
        </w:tc>
        <w:tc>
          <w:tcPr>
            <w:tcW w:w="2610" w:type="dxa"/>
          </w:tcPr>
          <w:p w:rsidR="00C83DC0" w:rsidRPr="00BD1CE2" w:rsidRDefault="00C83DC0" w:rsidP="00772CA5">
            <w:pPr>
              <w:ind w:left="153"/>
              <w:rPr>
                <w:sz w:val="20"/>
                <w:szCs w:val="20"/>
              </w:rPr>
            </w:pPr>
            <w:r w:rsidRPr="00BD1CE2">
              <w:rPr>
                <w:sz w:val="20"/>
                <w:szCs w:val="20"/>
              </w:rPr>
              <w:t xml:space="preserve">80  – 100 </w:t>
            </w:r>
          </w:p>
        </w:tc>
        <w:tc>
          <w:tcPr>
            <w:tcW w:w="2969" w:type="dxa"/>
          </w:tcPr>
          <w:p w:rsidR="00C83DC0" w:rsidRPr="00BD1CE2" w:rsidRDefault="00C83DC0" w:rsidP="00772CA5">
            <w:pPr>
              <w:ind w:left="153"/>
              <w:rPr>
                <w:sz w:val="20"/>
                <w:szCs w:val="20"/>
              </w:rPr>
            </w:pPr>
            <w:r w:rsidRPr="00BD1CE2">
              <w:rPr>
                <w:sz w:val="20"/>
                <w:szCs w:val="20"/>
              </w:rPr>
              <w:t>Sangat Baik</w:t>
            </w:r>
          </w:p>
        </w:tc>
      </w:tr>
    </w:tbl>
    <w:p w:rsidR="00C83DC0" w:rsidRDefault="00C83DC0" w:rsidP="00C83DC0">
      <w:pPr>
        <w:spacing w:line="360" w:lineRule="auto"/>
        <w:ind w:firstLine="142"/>
        <w:jc w:val="both"/>
        <w:rPr>
          <w:i/>
          <w:iCs/>
          <w:sz w:val="18"/>
          <w:szCs w:val="28"/>
        </w:rPr>
      </w:pPr>
      <w:r w:rsidRPr="00BF09CD">
        <w:rPr>
          <w:i/>
          <w:iCs/>
          <w:sz w:val="18"/>
          <w:szCs w:val="28"/>
        </w:rPr>
        <w:t>Sumber: Hasil Analisis 2022</w:t>
      </w:r>
    </w:p>
    <w:p w:rsidR="00C83DC0" w:rsidRPr="00BF09CD" w:rsidRDefault="00C83DC0" w:rsidP="00C83DC0">
      <w:pPr>
        <w:spacing w:line="360" w:lineRule="auto"/>
        <w:ind w:firstLine="142"/>
        <w:jc w:val="both"/>
        <w:rPr>
          <w:i/>
          <w:iCs/>
          <w:sz w:val="14"/>
        </w:rPr>
      </w:pPr>
    </w:p>
    <w:p w:rsidR="00C83DC0" w:rsidRDefault="00772CA5" w:rsidP="00772CA5">
      <w:pPr>
        <w:spacing w:line="360" w:lineRule="auto"/>
        <w:ind w:left="990" w:firstLine="720"/>
        <w:jc w:val="both"/>
        <w:rPr>
          <w:rFonts w:eastAsiaTheme="minorEastAsia"/>
          <w:szCs w:val="24"/>
        </w:rPr>
      </w:pPr>
      <w:r>
        <w:t>Dari tabel diatas V.45</w:t>
      </w:r>
      <w:r w:rsidR="00C83DC0" w:rsidRPr="00BD1CE2">
        <w:t xml:space="preserve"> dapat diketahui bahwa penilaian pelayanan pada </w:t>
      </w:r>
      <w:r w:rsidR="00D63BDD">
        <w:t>Dermaga Wisata Kalimas Calaca</w:t>
      </w:r>
      <w:r w:rsidR="00C83DC0" w:rsidRPr="00BD1CE2">
        <w:t xml:space="preserve"> berdasarkan perhitungan skala likert dengan menggunakan klasifikasi pelayanan Peraturan Menteri Perhubungan Nomor 39 tahun 2015 adalah </w:t>
      </w:r>
      <w:r w:rsidR="00C83DC0">
        <w:rPr>
          <w:b/>
        </w:rPr>
        <w:t>kurang</w:t>
      </w:r>
      <w:r w:rsidR="00C83DC0" w:rsidRPr="00BD1CE2">
        <w:rPr>
          <w:b/>
        </w:rPr>
        <w:t xml:space="preserve"> baik</w:t>
      </w:r>
      <w:r w:rsidR="00C83DC0" w:rsidRPr="00BD1CE2">
        <w:t xml:space="preserve"> dengan bobot penilaian </w:t>
      </w:r>
      <w:r>
        <w:rPr>
          <w:b/>
        </w:rPr>
        <w:t>23,65</w:t>
      </w:r>
      <w:r w:rsidR="00C83DC0" w:rsidRPr="00BD1CE2">
        <w:rPr>
          <w:b/>
        </w:rPr>
        <w:t xml:space="preserve"> %.</w:t>
      </w:r>
      <w:r w:rsidR="00C83DC0" w:rsidRPr="00BD1CE2">
        <w:t xml:space="preserve"> </w:t>
      </w:r>
    </w:p>
    <w:p w:rsidR="00772CA5" w:rsidRDefault="00772CA5" w:rsidP="00772CA5">
      <w:pPr>
        <w:spacing w:line="360" w:lineRule="auto"/>
        <w:ind w:left="990" w:firstLine="720"/>
        <w:jc w:val="both"/>
        <w:rPr>
          <w:rFonts w:eastAsiaTheme="minorEastAsia"/>
          <w:szCs w:val="24"/>
        </w:rPr>
      </w:pPr>
    </w:p>
    <w:p w:rsidR="00772CA5" w:rsidRPr="00772CA5" w:rsidRDefault="00772CA5" w:rsidP="00772CA5">
      <w:pPr>
        <w:spacing w:line="360" w:lineRule="auto"/>
        <w:ind w:left="990" w:firstLine="720"/>
        <w:jc w:val="both"/>
        <w:rPr>
          <w:rFonts w:eastAsiaTheme="minorEastAsia"/>
          <w:szCs w:val="24"/>
        </w:rPr>
      </w:pPr>
    </w:p>
    <w:p w:rsidR="00772CA5" w:rsidRPr="00772CA5" w:rsidRDefault="00A321D1" w:rsidP="00772CA5">
      <w:pPr>
        <w:pStyle w:val="Heading2"/>
        <w:spacing w:line="360" w:lineRule="auto"/>
        <w:ind w:left="450" w:hanging="450"/>
        <w:jc w:val="both"/>
        <w:rPr>
          <w:rFonts w:ascii="Tahoma" w:hAnsi="Tahoma" w:cs="Tahoma"/>
          <w:color w:val="auto"/>
          <w:sz w:val="22"/>
          <w:szCs w:val="22"/>
        </w:rPr>
      </w:pPr>
      <w:bookmarkStart w:id="297" w:name="_Toc111980018"/>
      <w:r>
        <w:rPr>
          <w:rFonts w:ascii="Tahoma" w:hAnsi="Tahoma" w:cs="Tahoma"/>
          <w:color w:val="auto"/>
          <w:sz w:val="22"/>
          <w:szCs w:val="22"/>
        </w:rPr>
        <w:t>5</w:t>
      </w:r>
      <w:r w:rsidR="00772CA5" w:rsidRPr="00772CA5">
        <w:rPr>
          <w:rFonts w:ascii="Tahoma" w:hAnsi="Tahoma" w:cs="Tahoma"/>
          <w:color w:val="auto"/>
          <w:sz w:val="22"/>
          <w:szCs w:val="22"/>
        </w:rPr>
        <w:t>.2</w:t>
      </w:r>
      <w:r w:rsidR="00E61836" w:rsidRPr="00772CA5">
        <w:rPr>
          <w:rFonts w:ascii="Tahoma" w:hAnsi="Tahoma" w:cs="Tahoma"/>
          <w:color w:val="auto"/>
          <w:sz w:val="22"/>
          <w:szCs w:val="22"/>
        </w:rPr>
        <w:t xml:space="preserve"> </w:t>
      </w:r>
      <w:r w:rsidR="00772CA5" w:rsidRPr="00772CA5">
        <w:rPr>
          <w:rFonts w:ascii="Tahoma" w:hAnsi="Tahoma" w:cs="Tahoma"/>
          <w:color w:val="auto"/>
          <w:sz w:val="22"/>
          <w:szCs w:val="22"/>
        </w:rPr>
        <w:t>Analisis Peningkatan Fasilitas Sisi Darat (kuntitas/kualitas) Pada Kondisi Eksisting Dan Tahun Rencana</w:t>
      </w:r>
      <w:bookmarkEnd w:id="297"/>
    </w:p>
    <w:p w:rsidR="003F182B" w:rsidRPr="00772CA5" w:rsidRDefault="003F182B" w:rsidP="00772CA5">
      <w:pPr>
        <w:rPr>
          <w:lang w:val="en-US"/>
        </w:rPr>
      </w:pPr>
    </w:p>
    <w:p w:rsidR="00673F3A" w:rsidRDefault="00192828" w:rsidP="00192828">
      <w:pPr>
        <w:spacing w:line="360" w:lineRule="auto"/>
        <w:ind w:left="450" w:firstLine="720"/>
        <w:jc w:val="both"/>
      </w:pPr>
      <w:r>
        <w:t>Pada analisis ini akan dibahas mengenai usulan peningkatan pada fasilitas</w:t>
      </w:r>
      <w:r>
        <w:rPr>
          <w:spacing w:val="-1"/>
        </w:rPr>
        <w:t xml:space="preserve"> </w:t>
      </w:r>
      <w:r>
        <w:t>sisi</w:t>
      </w:r>
      <w:r>
        <w:rPr>
          <w:spacing w:val="-3"/>
        </w:rPr>
        <w:t xml:space="preserve"> </w:t>
      </w:r>
      <w:r>
        <w:t>darat</w:t>
      </w:r>
      <w:r>
        <w:rPr>
          <w:spacing w:val="-2"/>
        </w:rPr>
        <w:t xml:space="preserve"> </w:t>
      </w:r>
      <w:r>
        <w:t>berdasarkan</w:t>
      </w:r>
      <w:r>
        <w:rPr>
          <w:spacing w:val="-2"/>
        </w:rPr>
        <w:t xml:space="preserve"> </w:t>
      </w:r>
      <w:r>
        <w:t>kuantitas</w:t>
      </w:r>
      <w:r>
        <w:rPr>
          <w:spacing w:val="-3"/>
        </w:rPr>
        <w:t xml:space="preserve"> </w:t>
      </w:r>
      <w:r>
        <w:t>dan</w:t>
      </w:r>
      <w:r>
        <w:rPr>
          <w:spacing w:val="-2"/>
        </w:rPr>
        <w:t xml:space="preserve"> </w:t>
      </w:r>
      <w:r>
        <w:t>kualitas, analisis</w:t>
      </w:r>
      <w:r>
        <w:rPr>
          <w:spacing w:val="-3"/>
        </w:rPr>
        <w:t xml:space="preserve"> </w:t>
      </w:r>
      <w:r>
        <w:t>yang</w:t>
      </w:r>
      <w:r>
        <w:rPr>
          <w:spacing w:val="-2"/>
        </w:rPr>
        <w:t xml:space="preserve"> </w:t>
      </w:r>
      <w:r>
        <w:t>dilakukan yang pertama adalah perhitungan luasan ideal dari fasilitas sisi darat pada dermaga serta dengan usulan agar kondisi dari pada fasilitas tetap terjaga. Kemudian dilakukan peramalan peningkatan penumpang pada tahun</w:t>
      </w:r>
      <w:r>
        <w:rPr>
          <w:spacing w:val="40"/>
        </w:rPr>
        <w:t xml:space="preserve"> </w:t>
      </w:r>
      <w:r>
        <w:t>rencana guna mencari luasan ideal fasilitas sisi darat dermaga pada tahun rencana. Terakhir dilakukan penyesuaian fasilitas per jenis fasilitas dengan standar yang berlaku</w:t>
      </w:r>
    </w:p>
    <w:p w:rsidR="00192828" w:rsidRPr="00192828" w:rsidRDefault="00A321D1" w:rsidP="00192828">
      <w:pPr>
        <w:pStyle w:val="Heading3"/>
        <w:spacing w:line="360" w:lineRule="auto"/>
        <w:jc w:val="both"/>
        <w:rPr>
          <w:rFonts w:ascii="Tahoma" w:hAnsi="Tahoma" w:cs="Tahoma"/>
          <w:b w:val="0"/>
          <w:color w:val="auto"/>
        </w:rPr>
      </w:pPr>
      <w:bookmarkStart w:id="298" w:name="_Toc111980019"/>
      <w:r>
        <w:rPr>
          <w:rFonts w:ascii="Tahoma" w:hAnsi="Tahoma" w:cs="Tahoma"/>
          <w:b w:val="0"/>
          <w:color w:val="auto"/>
        </w:rPr>
        <w:t>5</w:t>
      </w:r>
      <w:r w:rsidR="00192828" w:rsidRPr="00192828">
        <w:rPr>
          <w:rFonts w:ascii="Tahoma" w:hAnsi="Tahoma" w:cs="Tahoma"/>
          <w:b w:val="0"/>
          <w:color w:val="auto"/>
        </w:rPr>
        <w:t>.2.1 Analisis Fasilitas Darat Pada Kondisi Eksisting</w:t>
      </w:r>
      <w:bookmarkEnd w:id="298"/>
    </w:p>
    <w:p w:rsidR="00192828" w:rsidRDefault="00192828" w:rsidP="00192828">
      <w:pPr>
        <w:pStyle w:val="BodyText"/>
        <w:spacing w:before="131" w:line="360" w:lineRule="auto"/>
        <w:ind w:left="540" w:right="18" w:firstLine="900"/>
        <w:jc w:val="both"/>
      </w:pPr>
      <w:r>
        <w:t>Dalam upaya untuk peningkatan pelayanan di dermaga wisata kalimas calaca hal pertama yang perlu dilakukan</w:t>
      </w:r>
      <w:r>
        <w:rPr>
          <w:spacing w:val="-2"/>
        </w:rPr>
        <w:t xml:space="preserve"> </w:t>
      </w:r>
      <w:r>
        <w:t>yaitu menganalisis fasilitas sisi darat pada kondisi eksisting di dermaga, yang bertujuan untuk mengetahui kesesuaian</w:t>
      </w:r>
      <w:r>
        <w:rPr>
          <w:spacing w:val="-1"/>
        </w:rPr>
        <w:t xml:space="preserve"> </w:t>
      </w:r>
      <w:r>
        <w:t>fasilitas</w:t>
      </w:r>
      <w:r>
        <w:rPr>
          <w:spacing w:val="-1"/>
        </w:rPr>
        <w:t xml:space="preserve"> </w:t>
      </w:r>
      <w:r>
        <w:t>sisi</w:t>
      </w:r>
      <w:r>
        <w:rPr>
          <w:spacing w:val="-1"/>
        </w:rPr>
        <w:t xml:space="preserve"> </w:t>
      </w:r>
      <w:r>
        <w:t>darat di dermaga</w:t>
      </w:r>
      <w:r>
        <w:rPr>
          <w:spacing w:val="-1"/>
        </w:rPr>
        <w:t xml:space="preserve"> </w:t>
      </w:r>
      <w:r>
        <w:t>pada</w:t>
      </w:r>
      <w:r>
        <w:rPr>
          <w:spacing w:val="-1"/>
        </w:rPr>
        <w:t xml:space="preserve"> </w:t>
      </w:r>
      <w:r>
        <w:t>kondisi</w:t>
      </w:r>
      <w:r>
        <w:rPr>
          <w:spacing w:val="-1"/>
        </w:rPr>
        <w:t xml:space="preserve"> </w:t>
      </w:r>
      <w:r>
        <w:t>eksisting dan peraturan yang telah ditetapkan standarnya. Kemudian analisis ini dibutuhkan juga agar dapat menentukan penempatan fasilitas yang sesuai dengan kapasitas dermaga serta pengaturan mobilitas dalam dermaga. Berikut merupakan fasilitas yang seharusnya dimiliki oleh Dermaga Wisata Kalimas Calaca</w:t>
      </w:r>
    </w:p>
    <w:p w:rsidR="00B8499A" w:rsidRPr="00673F3A" w:rsidRDefault="00B8499A" w:rsidP="00673F3A">
      <w:pPr>
        <w:spacing w:line="360" w:lineRule="auto"/>
        <w:jc w:val="both"/>
      </w:pPr>
    </w:p>
    <w:p w:rsidR="00673F3A" w:rsidRPr="007468F9" w:rsidRDefault="00673F3A" w:rsidP="00673F3A">
      <w:pPr>
        <w:pStyle w:val="Caption"/>
        <w:keepNext/>
        <w:jc w:val="center"/>
        <w:rPr>
          <w:b w:val="0"/>
          <w:color w:val="auto"/>
          <w:sz w:val="22"/>
        </w:rPr>
      </w:pPr>
      <w:bookmarkStart w:id="299" w:name="_Toc108670784"/>
      <w:bookmarkStart w:id="300" w:name="_Toc109165286"/>
      <w:bookmarkStart w:id="301" w:name="_Toc110965679"/>
      <w:r w:rsidRPr="007468F9">
        <w:rPr>
          <w:b w:val="0"/>
          <w:color w:val="auto"/>
          <w:sz w:val="22"/>
        </w:rPr>
        <w:t xml:space="preserve">Tabel V. </w:t>
      </w:r>
      <w:r w:rsidR="00AA3AC0" w:rsidRPr="007468F9">
        <w:rPr>
          <w:b w:val="0"/>
          <w:color w:val="auto"/>
          <w:sz w:val="22"/>
        </w:rPr>
        <w:fldChar w:fldCharType="begin"/>
      </w:r>
      <w:r w:rsidR="00AA3AC0" w:rsidRPr="007468F9">
        <w:rPr>
          <w:b w:val="0"/>
          <w:color w:val="auto"/>
          <w:sz w:val="22"/>
        </w:rPr>
        <w:instrText xml:space="preserve"> SEQ Tabel_V. \* ARABIC </w:instrText>
      </w:r>
      <w:r w:rsidR="00AA3AC0" w:rsidRPr="007468F9">
        <w:rPr>
          <w:b w:val="0"/>
          <w:color w:val="auto"/>
          <w:sz w:val="22"/>
        </w:rPr>
        <w:fldChar w:fldCharType="separate"/>
      </w:r>
      <w:r w:rsidR="00163B1B">
        <w:rPr>
          <w:b w:val="0"/>
          <w:noProof/>
          <w:color w:val="auto"/>
          <w:sz w:val="22"/>
        </w:rPr>
        <w:t>37</w:t>
      </w:r>
      <w:r w:rsidR="00AA3AC0" w:rsidRPr="007468F9">
        <w:rPr>
          <w:b w:val="0"/>
          <w:color w:val="auto"/>
          <w:sz w:val="22"/>
        </w:rPr>
        <w:fldChar w:fldCharType="end"/>
      </w:r>
      <w:r w:rsidRPr="007468F9">
        <w:rPr>
          <w:b w:val="0"/>
          <w:color w:val="auto"/>
          <w:sz w:val="22"/>
        </w:rPr>
        <w:t xml:space="preserve"> Fasilitas Sisi Darat Di Dermaga Wisata Kalimas Calaca</w:t>
      </w:r>
      <w:bookmarkEnd w:id="299"/>
      <w:bookmarkEnd w:id="300"/>
      <w:bookmarkEnd w:id="301"/>
    </w:p>
    <w:tbl>
      <w:tblPr>
        <w:tblStyle w:val="TableGrid1"/>
        <w:tblW w:w="0" w:type="auto"/>
        <w:tblInd w:w="636" w:type="dxa"/>
        <w:tblLook w:val="04A0" w:firstRow="1" w:lastRow="0" w:firstColumn="1" w:lastColumn="0" w:noHBand="0" w:noVBand="1"/>
      </w:tblPr>
      <w:tblGrid>
        <w:gridCol w:w="494"/>
        <w:gridCol w:w="3110"/>
        <w:gridCol w:w="1055"/>
        <w:gridCol w:w="2413"/>
      </w:tblGrid>
      <w:tr w:rsidR="00673F3A" w:rsidRPr="00673F3A" w:rsidTr="00192828">
        <w:tc>
          <w:tcPr>
            <w:tcW w:w="236" w:type="dxa"/>
            <w:shd w:val="clear" w:color="auto" w:fill="4F81BD" w:themeFill="accent1"/>
          </w:tcPr>
          <w:p w:rsidR="00673F3A" w:rsidRPr="00B8499A" w:rsidRDefault="00673F3A" w:rsidP="00673F3A">
            <w:pPr>
              <w:spacing w:line="360" w:lineRule="auto"/>
              <w:jc w:val="center"/>
              <w:rPr>
                <w:b/>
                <w:sz w:val="18"/>
                <w:szCs w:val="18"/>
                <w:lang w:val="en-US"/>
              </w:rPr>
            </w:pPr>
            <w:r w:rsidRPr="00B8499A">
              <w:rPr>
                <w:b/>
                <w:sz w:val="18"/>
                <w:szCs w:val="18"/>
                <w:lang w:val="en-US"/>
              </w:rPr>
              <w:t>NO</w:t>
            </w:r>
          </w:p>
        </w:tc>
        <w:tc>
          <w:tcPr>
            <w:tcW w:w="3110" w:type="dxa"/>
            <w:shd w:val="clear" w:color="auto" w:fill="4F81BD" w:themeFill="accent1"/>
          </w:tcPr>
          <w:p w:rsidR="00673F3A" w:rsidRPr="00B8499A" w:rsidRDefault="00673F3A" w:rsidP="00673F3A">
            <w:pPr>
              <w:spacing w:line="360" w:lineRule="auto"/>
              <w:jc w:val="center"/>
              <w:rPr>
                <w:b/>
                <w:sz w:val="18"/>
                <w:szCs w:val="18"/>
                <w:lang w:val="en-US"/>
              </w:rPr>
            </w:pPr>
            <w:r w:rsidRPr="00B8499A">
              <w:rPr>
                <w:b/>
                <w:sz w:val="18"/>
                <w:szCs w:val="18"/>
                <w:lang w:val="en-US"/>
              </w:rPr>
              <w:t>JENIS FASILITAS</w:t>
            </w:r>
          </w:p>
        </w:tc>
        <w:tc>
          <w:tcPr>
            <w:tcW w:w="1055" w:type="dxa"/>
            <w:shd w:val="clear" w:color="auto" w:fill="4F81BD" w:themeFill="accent1"/>
          </w:tcPr>
          <w:p w:rsidR="00673F3A" w:rsidRPr="00B8499A" w:rsidRDefault="00673F3A" w:rsidP="00673F3A">
            <w:pPr>
              <w:spacing w:line="360" w:lineRule="auto"/>
              <w:jc w:val="center"/>
              <w:rPr>
                <w:b/>
                <w:sz w:val="18"/>
                <w:szCs w:val="18"/>
                <w:lang w:val="en-US"/>
              </w:rPr>
            </w:pPr>
            <w:r w:rsidRPr="00B8499A">
              <w:rPr>
                <w:b/>
                <w:sz w:val="18"/>
                <w:szCs w:val="18"/>
                <w:lang w:val="en-US"/>
              </w:rPr>
              <w:t>LUAS</w:t>
            </w:r>
          </w:p>
        </w:tc>
        <w:tc>
          <w:tcPr>
            <w:tcW w:w="2413" w:type="dxa"/>
            <w:shd w:val="clear" w:color="auto" w:fill="4F81BD" w:themeFill="accent1"/>
          </w:tcPr>
          <w:p w:rsidR="00673F3A" w:rsidRPr="00B8499A" w:rsidRDefault="00673F3A" w:rsidP="00673F3A">
            <w:pPr>
              <w:spacing w:line="360" w:lineRule="auto"/>
              <w:jc w:val="center"/>
              <w:rPr>
                <w:b/>
                <w:sz w:val="18"/>
                <w:szCs w:val="18"/>
                <w:lang w:val="en-US"/>
              </w:rPr>
            </w:pPr>
            <w:r w:rsidRPr="00B8499A">
              <w:rPr>
                <w:b/>
                <w:sz w:val="18"/>
                <w:szCs w:val="18"/>
                <w:lang w:val="en-US"/>
              </w:rPr>
              <w:t>KONDISI</w:t>
            </w:r>
          </w:p>
        </w:tc>
      </w:tr>
      <w:tr w:rsidR="00673F3A" w:rsidRPr="00673F3A" w:rsidTr="00192828">
        <w:tc>
          <w:tcPr>
            <w:tcW w:w="6814" w:type="dxa"/>
            <w:gridSpan w:val="4"/>
            <w:shd w:val="clear" w:color="auto" w:fill="EEECE1" w:themeFill="background2"/>
          </w:tcPr>
          <w:p w:rsidR="00673F3A" w:rsidRPr="00B8499A" w:rsidRDefault="00673F3A" w:rsidP="00673F3A">
            <w:pPr>
              <w:spacing w:line="360" w:lineRule="auto"/>
              <w:rPr>
                <w:b/>
                <w:sz w:val="18"/>
                <w:szCs w:val="18"/>
                <w:lang w:val="en-US"/>
              </w:rPr>
            </w:pPr>
            <w:r w:rsidRPr="00B8499A">
              <w:rPr>
                <w:b/>
                <w:sz w:val="18"/>
                <w:szCs w:val="18"/>
                <w:lang w:val="en-US"/>
              </w:rPr>
              <w:t>FASILITAS POKOK</w:t>
            </w:r>
          </w:p>
        </w:tc>
      </w:tr>
      <w:tr w:rsidR="00673F3A" w:rsidRPr="00673F3A" w:rsidTr="00192828">
        <w:tc>
          <w:tcPr>
            <w:tcW w:w="236" w:type="dxa"/>
          </w:tcPr>
          <w:p w:rsidR="00673F3A" w:rsidRPr="00B8499A" w:rsidRDefault="00673F3A" w:rsidP="00673F3A">
            <w:pPr>
              <w:spacing w:line="360" w:lineRule="auto"/>
              <w:jc w:val="both"/>
              <w:rPr>
                <w:sz w:val="18"/>
                <w:szCs w:val="18"/>
                <w:lang w:val="en-US"/>
              </w:rPr>
            </w:pPr>
            <w:r w:rsidRPr="00B8499A">
              <w:rPr>
                <w:sz w:val="18"/>
                <w:szCs w:val="18"/>
                <w:lang w:val="en-US"/>
              </w:rPr>
              <w:t>1</w:t>
            </w:r>
          </w:p>
        </w:tc>
        <w:tc>
          <w:tcPr>
            <w:tcW w:w="3110" w:type="dxa"/>
          </w:tcPr>
          <w:p w:rsidR="00673F3A" w:rsidRPr="00B8499A" w:rsidRDefault="00673F3A" w:rsidP="00673F3A">
            <w:pPr>
              <w:spacing w:line="360" w:lineRule="auto"/>
              <w:jc w:val="both"/>
              <w:rPr>
                <w:sz w:val="18"/>
                <w:szCs w:val="18"/>
                <w:lang w:val="en-US"/>
              </w:rPr>
            </w:pPr>
            <w:r w:rsidRPr="00B8499A">
              <w:rPr>
                <w:sz w:val="18"/>
                <w:szCs w:val="18"/>
                <w:lang w:val="en-US"/>
              </w:rPr>
              <w:t>Area Gedung Terminal</w:t>
            </w:r>
          </w:p>
        </w:tc>
        <w:tc>
          <w:tcPr>
            <w:tcW w:w="1055" w:type="dxa"/>
          </w:tcPr>
          <w:p w:rsidR="00673F3A" w:rsidRPr="00B8499A" w:rsidRDefault="002A39DA" w:rsidP="00673F3A">
            <w:pPr>
              <w:spacing w:line="360" w:lineRule="auto"/>
              <w:jc w:val="center"/>
              <w:rPr>
                <w:sz w:val="18"/>
                <w:szCs w:val="18"/>
                <w:vertAlign w:val="superscript"/>
                <w:lang w:val="en-US"/>
              </w:rPr>
            </w:pPr>
            <w:r w:rsidRPr="00B8499A">
              <w:rPr>
                <w:sz w:val="18"/>
                <w:szCs w:val="18"/>
                <w:lang w:val="en-US"/>
              </w:rPr>
              <w:t>98</w:t>
            </w:r>
            <w:r w:rsidR="00673F3A" w:rsidRPr="00B8499A">
              <w:rPr>
                <w:sz w:val="18"/>
                <w:szCs w:val="18"/>
                <w:lang w:val="en-US"/>
              </w:rPr>
              <w:t xml:space="preserve"> M</w:t>
            </w:r>
            <w:r w:rsidR="00673F3A" w:rsidRPr="00B8499A">
              <w:rPr>
                <w:sz w:val="18"/>
                <w:szCs w:val="18"/>
                <w:vertAlign w:val="superscript"/>
                <w:lang w:val="en-US"/>
              </w:rPr>
              <w:t>2</w:t>
            </w:r>
          </w:p>
        </w:tc>
        <w:tc>
          <w:tcPr>
            <w:tcW w:w="2413" w:type="dxa"/>
          </w:tcPr>
          <w:p w:rsidR="00673F3A" w:rsidRPr="00B8499A" w:rsidRDefault="00673F3A" w:rsidP="00673F3A">
            <w:pPr>
              <w:spacing w:line="360" w:lineRule="auto"/>
              <w:jc w:val="both"/>
              <w:rPr>
                <w:sz w:val="18"/>
                <w:szCs w:val="18"/>
                <w:lang w:val="en-US"/>
              </w:rPr>
            </w:pPr>
            <w:r w:rsidRPr="00B8499A">
              <w:rPr>
                <w:sz w:val="18"/>
                <w:szCs w:val="18"/>
                <w:lang w:val="en-US"/>
              </w:rPr>
              <w:t>Cukup baik</w:t>
            </w:r>
          </w:p>
        </w:tc>
      </w:tr>
      <w:tr w:rsidR="00673F3A" w:rsidRPr="00673F3A" w:rsidTr="00192828">
        <w:tc>
          <w:tcPr>
            <w:tcW w:w="236" w:type="dxa"/>
          </w:tcPr>
          <w:p w:rsidR="00673F3A" w:rsidRPr="00B8499A" w:rsidRDefault="00673F3A" w:rsidP="00673F3A">
            <w:pPr>
              <w:spacing w:line="360" w:lineRule="auto"/>
              <w:jc w:val="both"/>
              <w:rPr>
                <w:sz w:val="18"/>
                <w:szCs w:val="18"/>
                <w:lang w:val="en-US"/>
              </w:rPr>
            </w:pPr>
          </w:p>
        </w:tc>
        <w:tc>
          <w:tcPr>
            <w:tcW w:w="3110" w:type="dxa"/>
          </w:tcPr>
          <w:p w:rsidR="00673F3A" w:rsidRPr="00B8499A" w:rsidRDefault="00673F3A" w:rsidP="009C387E">
            <w:pPr>
              <w:numPr>
                <w:ilvl w:val="0"/>
                <w:numId w:val="42"/>
              </w:numPr>
              <w:spacing w:line="360" w:lineRule="auto"/>
              <w:jc w:val="both"/>
              <w:rPr>
                <w:sz w:val="18"/>
                <w:szCs w:val="18"/>
                <w:lang w:val="en-US"/>
              </w:rPr>
            </w:pPr>
            <w:r w:rsidRPr="00B8499A">
              <w:rPr>
                <w:sz w:val="18"/>
                <w:szCs w:val="18"/>
                <w:lang w:val="en-US"/>
              </w:rPr>
              <w:t>Area Ruang Tunggu</w:t>
            </w:r>
          </w:p>
        </w:tc>
        <w:tc>
          <w:tcPr>
            <w:tcW w:w="1055" w:type="dxa"/>
          </w:tcPr>
          <w:p w:rsidR="00673F3A" w:rsidRPr="00B8499A" w:rsidRDefault="002A39DA" w:rsidP="00673F3A">
            <w:pPr>
              <w:spacing w:line="360" w:lineRule="auto"/>
              <w:jc w:val="center"/>
              <w:rPr>
                <w:sz w:val="18"/>
                <w:szCs w:val="18"/>
                <w:vertAlign w:val="superscript"/>
                <w:lang w:val="en-US"/>
              </w:rPr>
            </w:pPr>
            <w:r w:rsidRPr="00B8499A">
              <w:rPr>
                <w:sz w:val="18"/>
                <w:szCs w:val="18"/>
                <w:lang w:val="en-US"/>
              </w:rPr>
              <w:t>36</w:t>
            </w:r>
            <w:r w:rsidR="00673F3A" w:rsidRPr="00B8499A">
              <w:rPr>
                <w:sz w:val="18"/>
                <w:szCs w:val="18"/>
                <w:lang w:val="en-US"/>
              </w:rPr>
              <w:t xml:space="preserve"> M</w:t>
            </w:r>
            <w:r w:rsidR="00673F3A" w:rsidRPr="00B8499A">
              <w:rPr>
                <w:sz w:val="18"/>
                <w:szCs w:val="18"/>
                <w:vertAlign w:val="superscript"/>
                <w:lang w:val="en-US"/>
              </w:rPr>
              <w:t>2</w:t>
            </w:r>
          </w:p>
        </w:tc>
        <w:tc>
          <w:tcPr>
            <w:tcW w:w="2413" w:type="dxa"/>
          </w:tcPr>
          <w:p w:rsidR="00673F3A" w:rsidRPr="00B8499A" w:rsidRDefault="002645D1" w:rsidP="00673F3A">
            <w:pPr>
              <w:spacing w:line="360" w:lineRule="auto"/>
              <w:rPr>
                <w:sz w:val="18"/>
                <w:szCs w:val="18"/>
                <w:lang w:val="en-US"/>
              </w:rPr>
            </w:pPr>
            <w:r w:rsidRPr="00B8499A">
              <w:rPr>
                <w:sz w:val="18"/>
                <w:szCs w:val="18"/>
                <w:lang w:val="en-US"/>
              </w:rPr>
              <w:t xml:space="preserve">Kondisi rusak </w:t>
            </w:r>
          </w:p>
        </w:tc>
      </w:tr>
      <w:tr w:rsidR="00673F3A" w:rsidRPr="00673F3A" w:rsidTr="00192828">
        <w:tc>
          <w:tcPr>
            <w:tcW w:w="236" w:type="dxa"/>
          </w:tcPr>
          <w:p w:rsidR="00673F3A" w:rsidRPr="00B8499A" w:rsidRDefault="00673F3A" w:rsidP="00673F3A">
            <w:pPr>
              <w:spacing w:line="360" w:lineRule="auto"/>
              <w:jc w:val="both"/>
              <w:rPr>
                <w:sz w:val="18"/>
                <w:szCs w:val="18"/>
                <w:lang w:val="en-US"/>
              </w:rPr>
            </w:pPr>
          </w:p>
        </w:tc>
        <w:tc>
          <w:tcPr>
            <w:tcW w:w="3110" w:type="dxa"/>
          </w:tcPr>
          <w:p w:rsidR="00673F3A" w:rsidRPr="00B8499A" w:rsidRDefault="00673F3A" w:rsidP="009C387E">
            <w:pPr>
              <w:numPr>
                <w:ilvl w:val="0"/>
                <w:numId w:val="42"/>
              </w:numPr>
              <w:spacing w:line="360" w:lineRule="auto"/>
              <w:jc w:val="both"/>
              <w:rPr>
                <w:sz w:val="18"/>
                <w:szCs w:val="18"/>
                <w:lang w:val="en-US"/>
              </w:rPr>
            </w:pPr>
            <w:r w:rsidRPr="00B8499A">
              <w:rPr>
                <w:sz w:val="18"/>
                <w:szCs w:val="18"/>
                <w:lang w:val="en-US"/>
              </w:rPr>
              <w:t>Area Kantin</w:t>
            </w:r>
          </w:p>
        </w:tc>
        <w:tc>
          <w:tcPr>
            <w:tcW w:w="1055" w:type="dxa"/>
          </w:tcPr>
          <w:p w:rsidR="00673F3A" w:rsidRPr="00B8499A" w:rsidRDefault="00673F3A" w:rsidP="00673F3A">
            <w:pPr>
              <w:spacing w:line="360" w:lineRule="auto"/>
              <w:jc w:val="center"/>
              <w:rPr>
                <w:sz w:val="18"/>
                <w:szCs w:val="18"/>
                <w:lang w:val="en-US"/>
              </w:rPr>
            </w:pPr>
            <w:r w:rsidRPr="00B8499A">
              <w:rPr>
                <w:sz w:val="18"/>
                <w:szCs w:val="18"/>
                <w:lang w:val="en-US"/>
              </w:rPr>
              <w:t>-</w:t>
            </w:r>
          </w:p>
        </w:tc>
        <w:tc>
          <w:tcPr>
            <w:tcW w:w="2413" w:type="dxa"/>
          </w:tcPr>
          <w:p w:rsidR="00673F3A" w:rsidRPr="00B8499A" w:rsidRDefault="00673F3A" w:rsidP="00673F3A">
            <w:pPr>
              <w:spacing w:line="360" w:lineRule="auto"/>
              <w:jc w:val="both"/>
              <w:rPr>
                <w:sz w:val="18"/>
                <w:szCs w:val="18"/>
                <w:lang w:val="en-US"/>
              </w:rPr>
            </w:pPr>
            <w:r w:rsidRPr="00B8499A">
              <w:rPr>
                <w:sz w:val="18"/>
                <w:szCs w:val="18"/>
                <w:lang w:val="en-US"/>
              </w:rPr>
              <w:t>Tidak ada</w:t>
            </w:r>
          </w:p>
        </w:tc>
      </w:tr>
      <w:tr w:rsidR="00673F3A" w:rsidRPr="00673F3A" w:rsidTr="00192828">
        <w:tc>
          <w:tcPr>
            <w:tcW w:w="236" w:type="dxa"/>
          </w:tcPr>
          <w:p w:rsidR="00673F3A" w:rsidRPr="00B8499A" w:rsidRDefault="00673F3A" w:rsidP="00673F3A">
            <w:pPr>
              <w:spacing w:line="360" w:lineRule="auto"/>
              <w:jc w:val="both"/>
              <w:rPr>
                <w:sz w:val="18"/>
                <w:szCs w:val="18"/>
                <w:lang w:val="en-US"/>
              </w:rPr>
            </w:pPr>
          </w:p>
        </w:tc>
        <w:tc>
          <w:tcPr>
            <w:tcW w:w="3110" w:type="dxa"/>
          </w:tcPr>
          <w:p w:rsidR="00673F3A" w:rsidRPr="00B8499A" w:rsidRDefault="00673F3A" w:rsidP="009C387E">
            <w:pPr>
              <w:numPr>
                <w:ilvl w:val="0"/>
                <w:numId w:val="42"/>
              </w:numPr>
              <w:spacing w:line="360" w:lineRule="auto"/>
              <w:jc w:val="both"/>
              <w:rPr>
                <w:sz w:val="18"/>
                <w:szCs w:val="18"/>
                <w:lang w:val="en-US"/>
              </w:rPr>
            </w:pPr>
            <w:r w:rsidRPr="00B8499A">
              <w:rPr>
                <w:sz w:val="18"/>
                <w:szCs w:val="18"/>
                <w:lang w:val="en-US"/>
              </w:rPr>
              <w:t>Area Administrasi</w:t>
            </w:r>
          </w:p>
        </w:tc>
        <w:tc>
          <w:tcPr>
            <w:tcW w:w="1055" w:type="dxa"/>
          </w:tcPr>
          <w:p w:rsidR="00673F3A" w:rsidRPr="00B8499A" w:rsidRDefault="00673F3A" w:rsidP="00673F3A">
            <w:pPr>
              <w:spacing w:line="360" w:lineRule="auto"/>
              <w:jc w:val="center"/>
              <w:rPr>
                <w:sz w:val="18"/>
                <w:szCs w:val="18"/>
                <w:lang w:val="en-US"/>
              </w:rPr>
            </w:pPr>
            <w:r w:rsidRPr="00B8499A">
              <w:rPr>
                <w:sz w:val="18"/>
                <w:szCs w:val="18"/>
                <w:lang w:val="en-US"/>
              </w:rPr>
              <w:t>18 M</w:t>
            </w:r>
            <w:r w:rsidRPr="00B8499A">
              <w:rPr>
                <w:sz w:val="18"/>
                <w:szCs w:val="18"/>
                <w:vertAlign w:val="superscript"/>
                <w:lang w:val="en-US"/>
              </w:rPr>
              <w:t>2</w:t>
            </w:r>
          </w:p>
        </w:tc>
        <w:tc>
          <w:tcPr>
            <w:tcW w:w="2413" w:type="dxa"/>
          </w:tcPr>
          <w:p w:rsidR="00673F3A" w:rsidRPr="00B8499A" w:rsidRDefault="00673F3A" w:rsidP="00673F3A">
            <w:pPr>
              <w:spacing w:line="360" w:lineRule="auto"/>
              <w:jc w:val="both"/>
              <w:rPr>
                <w:sz w:val="18"/>
                <w:szCs w:val="18"/>
                <w:lang w:val="en-US"/>
              </w:rPr>
            </w:pPr>
            <w:r w:rsidRPr="00B8499A">
              <w:rPr>
                <w:sz w:val="18"/>
                <w:szCs w:val="18"/>
                <w:lang w:val="en-US"/>
              </w:rPr>
              <w:t>Cukup baik</w:t>
            </w:r>
          </w:p>
        </w:tc>
      </w:tr>
      <w:tr w:rsidR="00673F3A" w:rsidRPr="00673F3A" w:rsidTr="00192828">
        <w:tc>
          <w:tcPr>
            <w:tcW w:w="236" w:type="dxa"/>
          </w:tcPr>
          <w:p w:rsidR="00673F3A" w:rsidRPr="00B8499A" w:rsidRDefault="00673F3A" w:rsidP="00673F3A">
            <w:pPr>
              <w:spacing w:line="360" w:lineRule="auto"/>
              <w:jc w:val="both"/>
              <w:rPr>
                <w:sz w:val="18"/>
                <w:szCs w:val="18"/>
                <w:lang w:val="en-US"/>
              </w:rPr>
            </w:pPr>
          </w:p>
        </w:tc>
        <w:tc>
          <w:tcPr>
            <w:tcW w:w="3110" w:type="dxa"/>
          </w:tcPr>
          <w:p w:rsidR="00673F3A" w:rsidRPr="00B8499A" w:rsidRDefault="00673F3A" w:rsidP="009C387E">
            <w:pPr>
              <w:numPr>
                <w:ilvl w:val="0"/>
                <w:numId w:val="42"/>
              </w:numPr>
              <w:spacing w:line="360" w:lineRule="auto"/>
              <w:jc w:val="both"/>
              <w:rPr>
                <w:sz w:val="18"/>
                <w:szCs w:val="18"/>
                <w:lang w:val="en-US"/>
              </w:rPr>
            </w:pPr>
            <w:r w:rsidRPr="00B8499A">
              <w:rPr>
                <w:sz w:val="18"/>
                <w:szCs w:val="18"/>
                <w:lang w:val="en-US"/>
              </w:rPr>
              <w:t>Area Utilitas</w:t>
            </w:r>
          </w:p>
        </w:tc>
        <w:tc>
          <w:tcPr>
            <w:tcW w:w="1055" w:type="dxa"/>
          </w:tcPr>
          <w:p w:rsidR="00673F3A" w:rsidRPr="00B8499A" w:rsidRDefault="00673F3A" w:rsidP="00673F3A">
            <w:pPr>
              <w:spacing w:line="360" w:lineRule="auto"/>
              <w:jc w:val="center"/>
              <w:rPr>
                <w:sz w:val="18"/>
                <w:szCs w:val="18"/>
                <w:vertAlign w:val="superscript"/>
                <w:lang w:val="en-US"/>
              </w:rPr>
            </w:pPr>
            <w:r w:rsidRPr="00B8499A">
              <w:rPr>
                <w:sz w:val="18"/>
                <w:szCs w:val="18"/>
                <w:lang w:val="en-US"/>
              </w:rPr>
              <w:t>14 M</w:t>
            </w:r>
            <w:r w:rsidRPr="00B8499A">
              <w:rPr>
                <w:sz w:val="18"/>
                <w:szCs w:val="18"/>
                <w:vertAlign w:val="superscript"/>
                <w:lang w:val="en-US"/>
              </w:rPr>
              <w:t>2</w:t>
            </w:r>
          </w:p>
        </w:tc>
        <w:tc>
          <w:tcPr>
            <w:tcW w:w="2413" w:type="dxa"/>
          </w:tcPr>
          <w:p w:rsidR="00673F3A" w:rsidRPr="00B8499A" w:rsidRDefault="00673F3A" w:rsidP="00673F3A">
            <w:pPr>
              <w:spacing w:line="360" w:lineRule="auto"/>
              <w:jc w:val="both"/>
              <w:rPr>
                <w:sz w:val="18"/>
                <w:szCs w:val="18"/>
                <w:lang w:val="en-US"/>
              </w:rPr>
            </w:pPr>
            <w:r w:rsidRPr="00B8499A">
              <w:rPr>
                <w:sz w:val="18"/>
                <w:szCs w:val="18"/>
                <w:lang w:val="en-US"/>
              </w:rPr>
              <w:t xml:space="preserve">Tidak </w:t>
            </w:r>
            <w:r w:rsidR="00CA2AA1" w:rsidRPr="00B8499A">
              <w:rPr>
                <w:sz w:val="18"/>
                <w:szCs w:val="18"/>
                <w:lang w:val="en-US"/>
              </w:rPr>
              <w:t>terawatt</w:t>
            </w:r>
          </w:p>
        </w:tc>
      </w:tr>
      <w:tr w:rsidR="00673F3A" w:rsidRPr="00673F3A" w:rsidTr="00192828">
        <w:tc>
          <w:tcPr>
            <w:tcW w:w="236" w:type="dxa"/>
          </w:tcPr>
          <w:p w:rsidR="00673F3A" w:rsidRPr="00B8499A" w:rsidRDefault="00673F3A" w:rsidP="00673F3A">
            <w:pPr>
              <w:spacing w:line="360" w:lineRule="auto"/>
              <w:jc w:val="both"/>
              <w:rPr>
                <w:sz w:val="18"/>
                <w:szCs w:val="18"/>
                <w:lang w:val="en-US"/>
              </w:rPr>
            </w:pPr>
          </w:p>
        </w:tc>
        <w:tc>
          <w:tcPr>
            <w:tcW w:w="3110" w:type="dxa"/>
          </w:tcPr>
          <w:p w:rsidR="00673F3A" w:rsidRPr="00B8499A" w:rsidRDefault="00673F3A" w:rsidP="009C387E">
            <w:pPr>
              <w:numPr>
                <w:ilvl w:val="0"/>
                <w:numId w:val="42"/>
              </w:numPr>
              <w:spacing w:line="360" w:lineRule="auto"/>
              <w:jc w:val="both"/>
              <w:rPr>
                <w:sz w:val="18"/>
                <w:szCs w:val="18"/>
                <w:lang w:val="en-US"/>
              </w:rPr>
            </w:pPr>
            <w:r w:rsidRPr="00B8499A">
              <w:rPr>
                <w:sz w:val="18"/>
                <w:szCs w:val="18"/>
                <w:lang w:val="en-US"/>
              </w:rPr>
              <w:t>Area Publik</w:t>
            </w:r>
          </w:p>
        </w:tc>
        <w:tc>
          <w:tcPr>
            <w:tcW w:w="1055" w:type="dxa"/>
          </w:tcPr>
          <w:p w:rsidR="00673F3A" w:rsidRPr="00B8499A" w:rsidRDefault="00673F3A" w:rsidP="00673F3A">
            <w:pPr>
              <w:spacing w:line="360" w:lineRule="auto"/>
              <w:jc w:val="center"/>
              <w:rPr>
                <w:sz w:val="18"/>
                <w:szCs w:val="18"/>
                <w:vertAlign w:val="superscript"/>
                <w:lang w:val="en-US"/>
              </w:rPr>
            </w:pPr>
            <w:r w:rsidRPr="00B8499A">
              <w:rPr>
                <w:sz w:val="18"/>
                <w:szCs w:val="18"/>
                <w:lang w:val="en-US"/>
              </w:rPr>
              <w:t>30 M</w:t>
            </w:r>
            <w:r w:rsidRPr="00B8499A">
              <w:rPr>
                <w:sz w:val="18"/>
                <w:szCs w:val="18"/>
                <w:vertAlign w:val="superscript"/>
                <w:lang w:val="en-US"/>
              </w:rPr>
              <w:t>2</w:t>
            </w:r>
          </w:p>
        </w:tc>
        <w:tc>
          <w:tcPr>
            <w:tcW w:w="2413" w:type="dxa"/>
          </w:tcPr>
          <w:p w:rsidR="00673F3A" w:rsidRPr="00B8499A" w:rsidRDefault="00673F3A" w:rsidP="00673F3A">
            <w:pPr>
              <w:spacing w:line="360" w:lineRule="auto"/>
              <w:jc w:val="both"/>
              <w:rPr>
                <w:sz w:val="18"/>
                <w:szCs w:val="18"/>
                <w:lang w:val="en-US"/>
              </w:rPr>
            </w:pPr>
            <w:r w:rsidRPr="00B8499A">
              <w:rPr>
                <w:sz w:val="18"/>
                <w:szCs w:val="18"/>
                <w:lang w:val="en-US"/>
              </w:rPr>
              <w:t>Cukup baik</w:t>
            </w:r>
          </w:p>
        </w:tc>
      </w:tr>
      <w:tr w:rsidR="00673F3A" w:rsidRPr="00673F3A" w:rsidTr="00192828">
        <w:tc>
          <w:tcPr>
            <w:tcW w:w="236" w:type="dxa"/>
          </w:tcPr>
          <w:p w:rsidR="00673F3A" w:rsidRPr="00B8499A" w:rsidRDefault="00673F3A" w:rsidP="00673F3A">
            <w:pPr>
              <w:spacing w:line="360" w:lineRule="auto"/>
              <w:jc w:val="both"/>
              <w:rPr>
                <w:sz w:val="18"/>
                <w:szCs w:val="18"/>
                <w:lang w:val="en-US"/>
              </w:rPr>
            </w:pPr>
            <w:r w:rsidRPr="00B8499A">
              <w:rPr>
                <w:sz w:val="18"/>
                <w:szCs w:val="18"/>
                <w:lang w:val="en-US"/>
              </w:rPr>
              <w:t>2</w:t>
            </w:r>
          </w:p>
        </w:tc>
        <w:tc>
          <w:tcPr>
            <w:tcW w:w="3110" w:type="dxa"/>
          </w:tcPr>
          <w:p w:rsidR="00673F3A" w:rsidRPr="00B8499A" w:rsidRDefault="00673F3A" w:rsidP="00673F3A">
            <w:pPr>
              <w:spacing w:line="360" w:lineRule="auto"/>
              <w:jc w:val="both"/>
              <w:rPr>
                <w:sz w:val="18"/>
                <w:szCs w:val="18"/>
                <w:lang w:val="en-US"/>
              </w:rPr>
            </w:pPr>
            <w:r w:rsidRPr="00B8499A">
              <w:rPr>
                <w:sz w:val="18"/>
                <w:szCs w:val="18"/>
                <w:lang w:val="en-US"/>
              </w:rPr>
              <w:t>Area Bersih</w:t>
            </w:r>
          </w:p>
        </w:tc>
        <w:tc>
          <w:tcPr>
            <w:tcW w:w="1055" w:type="dxa"/>
          </w:tcPr>
          <w:p w:rsidR="00673F3A" w:rsidRPr="00B8499A" w:rsidRDefault="00673F3A" w:rsidP="00673F3A">
            <w:pPr>
              <w:spacing w:line="360" w:lineRule="auto"/>
              <w:jc w:val="center"/>
              <w:rPr>
                <w:sz w:val="18"/>
                <w:szCs w:val="18"/>
                <w:vertAlign w:val="superscript"/>
                <w:lang w:val="en-US"/>
              </w:rPr>
            </w:pPr>
            <w:r w:rsidRPr="00B8499A">
              <w:rPr>
                <w:sz w:val="18"/>
                <w:szCs w:val="18"/>
                <w:lang w:val="en-US"/>
              </w:rPr>
              <w:t>28 M</w:t>
            </w:r>
            <w:r w:rsidRPr="00B8499A">
              <w:rPr>
                <w:sz w:val="18"/>
                <w:szCs w:val="18"/>
                <w:vertAlign w:val="superscript"/>
                <w:lang w:val="en-US"/>
              </w:rPr>
              <w:t>2</w:t>
            </w:r>
          </w:p>
        </w:tc>
        <w:tc>
          <w:tcPr>
            <w:tcW w:w="2413" w:type="dxa"/>
          </w:tcPr>
          <w:p w:rsidR="00673F3A" w:rsidRPr="00B8499A" w:rsidRDefault="00673F3A" w:rsidP="00673F3A">
            <w:pPr>
              <w:spacing w:line="360" w:lineRule="auto"/>
              <w:jc w:val="both"/>
              <w:rPr>
                <w:sz w:val="18"/>
                <w:szCs w:val="18"/>
                <w:lang w:val="en-US"/>
              </w:rPr>
            </w:pPr>
            <w:r w:rsidRPr="00B8499A">
              <w:rPr>
                <w:sz w:val="18"/>
                <w:szCs w:val="18"/>
                <w:lang w:val="en-US"/>
              </w:rPr>
              <w:t>Tidak terawatt</w:t>
            </w:r>
          </w:p>
        </w:tc>
      </w:tr>
      <w:tr w:rsidR="00673F3A" w:rsidRPr="00673F3A" w:rsidTr="00192828">
        <w:tc>
          <w:tcPr>
            <w:tcW w:w="236" w:type="dxa"/>
          </w:tcPr>
          <w:p w:rsidR="00673F3A" w:rsidRPr="00B8499A" w:rsidRDefault="00673F3A" w:rsidP="00673F3A">
            <w:pPr>
              <w:spacing w:line="360" w:lineRule="auto"/>
              <w:jc w:val="both"/>
              <w:rPr>
                <w:sz w:val="18"/>
                <w:szCs w:val="18"/>
                <w:lang w:val="en-US"/>
              </w:rPr>
            </w:pPr>
            <w:r w:rsidRPr="00B8499A">
              <w:rPr>
                <w:sz w:val="18"/>
                <w:szCs w:val="18"/>
                <w:lang w:val="en-US"/>
              </w:rPr>
              <w:t>3</w:t>
            </w:r>
          </w:p>
        </w:tc>
        <w:tc>
          <w:tcPr>
            <w:tcW w:w="3110" w:type="dxa"/>
          </w:tcPr>
          <w:p w:rsidR="00673F3A" w:rsidRPr="00B8499A" w:rsidRDefault="00673F3A" w:rsidP="00673F3A">
            <w:pPr>
              <w:spacing w:line="360" w:lineRule="auto"/>
              <w:jc w:val="both"/>
              <w:rPr>
                <w:sz w:val="18"/>
                <w:szCs w:val="18"/>
                <w:lang w:val="en-US"/>
              </w:rPr>
            </w:pPr>
            <w:r w:rsidRPr="00B8499A">
              <w:rPr>
                <w:sz w:val="18"/>
                <w:szCs w:val="18"/>
                <w:lang w:val="en-US"/>
              </w:rPr>
              <w:t>Area Generator</w:t>
            </w:r>
          </w:p>
        </w:tc>
        <w:tc>
          <w:tcPr>
            <w:tcW w:w="1055" w:type="dxa"/>
          </w:tcPr>
          <w:p w:rsidR="00673F3A" w:rsidRPr="00B8499A" w:rsidRDefault="00673F3A" w:rsidP="00673F3A">
            <w:pPr>
              <w:spacing w:line="360" w:lineRule="auto"/>
              <w:jc w:val="center"/>
              <w:rPr>
                <w:sz w:val="18"/>
                <w:szCs w:val="18"/>
                <w:vertAlign w:val="superscript"/>
                <w:lang w:val="en-US"/>
              </w:rPr>
            </w:pPr>
            <w:r w:rsidRPr="00B8499A">
              <w:rPr>
                <w:sz w:val="18"/>
                <w:szCs w:val="18"/>
                <w:lang w:val="en-US"/>
              </w:rPr>
              <w:t>10 M</w:t>
            </w:r>
            <w:r w:rsidRPr="00B8499A">
              <w:rPr>
                <w:sz w:val="18"/>
                <w:szCs w:val="18"/>
                <w:vertAlign w:val="superscript"/>
                <w:lang w:val="en-US"/>
              </w:rPr>
              <w:t>2</w:t>
            </w:r>
          </w:p>
        </w:tc>
        <w:tc>
          <w:tcPr>
            <w:tcW w:w="2413" w:type="dxa"/>
          </w:tcPr>
          <w:p w:rsidR="00673F3A" w:rsidRPr="00B8499A" w:rsidRDefault="00673F3A" w:rsidP="00673F3A">
            <w:pPr>
              <w:spacing w:line="360" w:lineRule="auto"/>
              <w:jc w:val="both"/>
              <w:rPr>
                <w:sz w:val="18"/>
                <w:szCs w:val="18"/>
                <w:lang w:val="en-US"/>
              </w:rPr>
            </w:pPr>
            <w:r w:rsidRPr="00B8499A">
              <w:rPr>
                <w:sz w:val="18"/>
                <w:szCs w:val="18"/>
                <w:lang w:val="en-US"/>
              </w:rPr>
              <w:t>Tidak terawatt</w:t>
            </w:r>
          </w:p>
        </w:tc>
      </w:tr>
      <w:tr w:rsidR="00C33B96" w:rsidRPr="00673F3A" w:rsidTr="00192828">
        <w:tc>
          <w:tcPr>
            <w:tcW w:w="236" w:type="dxa"/>
          </w:tcPr>
          <w:p w:rsidR="00C33B96" w:rsidRPr="00B8499A" w:rsidRDefault="00C33B96" w:rsidP="00673F3A">
            <w:pPr>
              <w:spacing w:line="360" w:lineRule="auto"/>
              <w:jc w:val="both"/>
              <w:rPr>
                <w:sz w:val="18"/>
                <w:szCs w:val="18"/>
                <w:lang w:val="en-US"/>
              </w:rPr>
            </w:pPr>
            <w:r w:rsidRPr="00B8499A">
              <w:rPr>
                <w:sz w:val="18"/>
                <w:szCs w:val="18"/>
                <w:lang w:val="en-US"/>
              </w:rPr>
              <w:t>4</w:t>
            </w:r>
          </w:p>
        </w:tc>
        <w:tc>
          <w:tcPr>
            <w:tcW w:w="3110" w:type="dxa"/>
          </w:tcPr>
          <w:p w:rsidR="00C33B96" w:rsidRPr="00B8499A" w:rsidRDefault="00C33B96" w:rsidP="00673F3A">
            <w:pPr>
              <w:spacing w:line="360" w:lineRule="auto"/>
              <w:jc w:val="both"/>
              <w:rPr>
                <w:sz w:val="18"/>
                <w:szCs w:val="18"/>
                <w:lang w:val="en-US"/>
              </w:rPr>
            </w:pPr>
            <w:r w:rsidRPr="00B8499A">
              <w:rPr>
                <w:sz w:val="18"/>
                <w:szCs w:val="18"/>
                <w:lang w:val="en-US"/>
              </w:rPr>
              <w:t>Area Parkir Kendaraan Pengantar/penjemput</w:t>
            </w:r>
          </w:p>
        </w:tc>
        <w:tc>
          <w:tcPr>
            <w:tcW w:w="1055" w:type="dxa"/>
          </w:tcPr>
          <w:p w:rsidR="00C33B96" w:rsidRPr="00B8499A" w:rsidRDefault="002209E9" w:rsidP="00673F3A">
            <w:pPr>
              <w:spacing w:line="360" w:lineRule="auto"/>
              <w:jc w:val="center"/>
              <w:rPr>
                <w:sz w:val="18"/>
                <w:szCs w:val="18"/>
                <w:vertAlign w:val="superscript"/>
                <w:lang w:val="en-US"/>
              </w:rPr>
            </w:pPr>
            <w:r>
              <w:rPr>
                <w:sz w:val="18"/>
                <w:szCs w:val="18"/>
                <w:lang w:val="en-US"/>
              </w:rPr>
              <w:t>-</w:t>
            </w:r>
          </w:p>
        </w:tc>
        <w:tc>
          <w:tcPr>
            <w:tcW w:w="2413" w:type="dxa"/>
          </w:tcPr>
          <w:p w:rsidR="00C33B96" w:rsidRPr="00B8499A" w:rsidRDefault="002209E9" w:rsidP="00673F3A">
            <w:pPr>
              <w:spacing w:line="360" w:lineRule="auto"/>
              <w:jc w:val="both"/>
              <w:rPr>
                <w:sz w:val="18"/>
                <w:szCs w:val="18"/>
                <w:lang w:val="en-US"/>
              </w:rPr>
            </w:pPr>
            <w:r>
              <w:rPr>
                <w:sz w:val="18"/>
                <w:szCs w:val="18"/>
                <w:lang w:val="en-US"/>
              </w:rPr>
              <w:t>Tidak disediakan dengan jelas</w:t>
            </w:r>
          </w:p>
        </w:tc>
      </w:tr>
      <w:tr w:rsidR="00673F3A" w:rsidRPr="00673F3A" w:rsidTr="00192828">
        <w:tc>
          <w:tcPr>
            <w:tcW w:w="236" w:type="dxa"/>
          </w:tcPr>
          <w:p w:rsidR="00673F3A" w:rsidRPr="00B8499A" w:rsidRDefault="00673F3A" w:rsidP="00673F3A">
            <w:pPr>
              <w:spacing w:line="360" w:lineRule="auto"/>
              <w:jc w:val="both"/>
              <w:rPr>
                <w:sz w:val="18"/>
                <w:szCs w:val="18"/>
                <w:lang w:val="en-US"/>
              </w:rPr>
            </w:pPr>
            <w:r w:rsidRPr="00B8499A">
              <w:rPr>
                <w:sz w:val="18"/>
                <w:szCs w:val="18"/>
                <w:lang w:val="en-US"/>
              </w:rPr>
              <w:t>4</w:t>
            </w:r>
          </w:p>
        </w:tc>
        <w:tc>
          <w:tcPr>
            <w:tcW w:w="3110" w:type="dxa"/>
          </w:tcPr>
          <w:p w:rsidR="00673F3A" w:rsidRPr="00B8499A" w:rsidRDefault="00673F3A" w:rsidP="00673F3A">
            <w:pPr>
              <w:spacing w:line="360" w:lineRule="auto"/>
              <w:jc w:val="both"/>
              <w:rPr>
                <w:sz w:val="18"/>
                <w:szCs w:val="18"/>
                <w:lang w:val="en-US"/>
              </w:rPr>
            </w:pPr>
            <w:r w:rsidRPr="00B8499A">
              <w:rPr>
                <w:sz w:val="18"/>
                <w:szCs w:val="18"/>
                <w:lang w:val="en-US"/>
              </w:rPr>
              <w:t>Fasilitas Jalur Keluar/Masuk Penumpang</w:t>
            </w:r>
          </w:p>
        </w:tc>
        <w:tc>
          <w:tcPr>
            <w:tcW w:w="1055" w:type="dxa"/>
          </w:tcPr>
          <w:p w:rsidR="00673F3A" w:rsidRPr="00B8499A" w:rsidRDefault="00673F3A" w:rsidP="00673F3A">
            <w:pPr>
              <w:spacing w:line="360" w:lineRule="auto"/>
              <w:jc w:val="center"/>
              <w:rPr>
                <w:sz w:val="18"/>
                <w:szCs w:val="18"/>
                <w:lang w:val="en-US"/>
              </w:rPr>
            </w:pPr>
            <w:r w:rsidRPr="00B8499A">
              <w:rPr>
                <w:sz w:val="18"/>
                <w:szCs w:val="18"/>
                <w:lang w:val="en-US"/>
              </w:rPr>
              <w:t>-</w:t>
            </w:r>
          </w:p>
        </w:tc>
        <w:tc>
          <w:tcPr>
            <w:tcW w:w="2413" w:type="dxa"/>
          </w:tcPr>
          <w:p w:rsidR="00673F3A" w:rsidRPr="00B8499A" w:rsidRDefault="00673F3A" w:rsidP="00673F3A">
            <w:pPr>
              <w:spacing w:line="360" w:lineRule="auto"/>
              <w:jc w:val="both"/>
              <w:rPr>
                <w:sz w:val="18"/>
                <w:szCs w:val="18"/>
                <w:lang w:val="en-US"/>
              </w:rPr>
            </w:pPr>
            <w:r w:rsidRPr="00B8499A">
              <w:rPr>
                <w:sz w:val="18"/>
                <w:szCs w:val="18"/>
                <w:lang w:val="en-US"/>
              </w:rPr>
              <w:t>Tidak ada</w:t>
            </w:r>
          </w:p>
        </w:tc>
      </w:tr>
      <w:tr w:rsidR="00673F3A" w:rsidRPr="00673F3A" w:rsidTr="00192828">
        <w:tc>
          <w:tcPr>
            <w:tcW w:w="236" w:type="dxa"/>
          </w:tcPr>
          <w:p w:rsidR="00673F3A" w:rsidRPr="00B8499A" w:rsidRDefault="00673F3A" w:rsidP="00673F3A">
            <w:pPr>
              <w:spacing w:line="360" w:lineRule="auto"/>
              <w:jc w:val="both"/>
              <w:rPr>
                <w:sz w:val="18"/>
                <w:szCs w:val="18"/>
                <w:lang w:val="en-US"/>
              </w:rPr>
            </w:pPr>
            <w:r w:rsidRPr="00B8499A">
              <w:rPr>
                <w:sz w:val="18"/>
                <w:szCs w:val="18"/>
                <w:lang w:val="en-US"/>
              </w:rPr>
              <w:t>5</w:t>
            </w:r>
          </w:p>
        </w:tc>
        <w:tc>
          <w:tcPr>
            <w:tcW w:w="3110" w:type="dxa"/>
          </w:tcPr>
          <w:p w:rsidR="00673F3A" w:rsidRPr="00B8499A" w:rsidRDefault="00673F3A" w:rsidP="00673F3A">
            <w:pPr>
              <w:spacing w:line="360" w:lineRule="auto"/>
              <w:jc w:val="both"/>
              <w:rPr>
                <w:sz w:val="18"/>
                <w:szCs w:val="18"/>
                <w:lang w:val="en-US"/>
              </w:rPr>
            </w:pPr>
            <w:r w:rsidRPr="00B8499A">
              <w:rPr>
                <w:sz w:val="18"/>
                <w:szCs w:val="18"/>
                <w:lang w:val="en-US"/>
              </w:rPr>
              <w:t>Fasilitas Pemadam Kebakaran</w:t>
            </w:r>
          </w:p>
        </w:tc>
        <w:tc>
          <w:tcPr>
            <w:tcW w:w="1055" w:type="dxa"/>
          </w:tcPr>
          <w:p w:rsidR="00673F3A" w:rsidRPr="00B8499A" w:rsidRDefault="00673F3A" w:rsidP="00673F3A">
            <w:pPr>
              <w:spacing w:line="360" w:lineRule="auto"/>
              <w:jc w:val="center"/>
              <w:rPr>
                <w:sz w:val="18"/>
                <w:szCs w:val="18"/>
                <w:lang w:val="en-US"/>
              </w:rPr>
            </w:pPr>
            <w:r w:rsidRPr="00B8499A">
              <w:rPr>
                <w:sz w:val="18"/>
                <w:szCs w:val="18"/>
                <w:lang w:val="en-US"/>
              </w:rPr>
              <w:t>-</w:t>
            </w:r>
          </w:p>
        </w:tc>
        <w:tc>
          <w:tcPr>
            <w:tcW w:w="2413" w:type="dxa"/>
          </w:tcPr>
          <w:p w:rsidR="00673F3A" w:rsidRPr="00B8499A" w:rsidRDefault="00673F3A" w:rsidP="00673F3A">
            <w:pPr>
              <w:spacing w:line="360" w:lineRule="auto"/>
              <w:jc w:val="both"/>
              <w:rPr>
                <w:sz w:val="18"/>
                <w:szCs w:val="18"/>
                <w:lang w:val="en-US"/>
              </w:rPr>
            </w:pPr>
            <w:r w:rsidRPr="00B8499A">
              <w:rPr>
                <w:sz w:val="18"/>
                <w:szCs w:val="18"/>
                <w:lang w:val="en-US"/>
              </w:rPr>
              <w:t>Tidak ada</w:t>
            </w:r>
          </w:p>
        </w:tc>
      </w:tr>
      <w:tr w:rsidR="00673F3A" w:rsidRPr="00673F3A" w:rsidTr="00192828">
        <w:tc>
          <w:tcPr>
            <w:tcW w:w="6814" w:type="dxa"/>
            <w:gridSpan w:val="4"/>
            <w:shd w:val="clear" w:color="auto" w:fill="EEECE1" w:themeFill="background2"/>
          </w:tcPr>
          <w:p w:rsidR="00673F3A" w:rsidRPr="00B8499A" w:rsidRDefault="00673F3A" w:rsidP="00673F3A">
            <w:pPr>
              <w:spacing w:line="360" w:lineRule="auto"/>
              <w:jc w:val="both"/>
              <w:rPr>
                <w:b/>
                <w:sz w:val="18"/>
                <w:szCs w:val="18"/>
                <w:lang w:val="en-US"/>
              </w:rPr>
            </w:pPr>
            <w:r w:rsidRPr="00B8499A">
              <w:rPr>
                <w:b/>
                <w:sz w:val="18"/>
                <w:szCs w:val="18"/>
                <w:lang w:val="en-US"/>
              </w:rPr>
              <w:t>FASILITAS PENUNJANG</w:t>
            </w:r>
          </w:p>
        </w:tc>
      </w:tr>
      <w:tr w:rsidR="00673F3A" w:rsidRPr="00673F3A" w:rsidTr="00192828">
        <w:tc>
          <w:tcPr>
            <w:tcW w:w="236" w:type="dxa"/>
          </w:tcPr>
          <w:p w:rsidR="00673F3A" w:rsidRPr="00B8499A" w:rsidRDefault="00673F3A" w:rsidP="00673F3A">
            <w:pPr>
              <w:spacing w:line="360" w:lineRule="auto"/>
              <w:jc w:val="both"/>
              <w:rPr>
                <w:sz w:val="18"/>
                <w:szCs w:val="18"/>
                <w:lang w:val="en-US"/>
              </w:rPr>
            </w:pPr>
            <w:r w:rsidRPr="00B8499A">
              <w:rPr>
                <w:sz w:val="18"/>
                <w:szCs w:val="18"/>
                <w:lang w:val="en-US"/>
              </w:rPr>
              <w:t>1</w:t>
            </w:r>
          </w:p>
        </w:tc>
        <w:tc>
          <w:tcPr>
            <w:tcW w:w="3110" w:type="dxa"/>
          </w:tcPr>
          <w:p w:rsidR="00673F3A" w:rsidRPr="00B8499A" w:rsidRDefault="00673F3A" w:rsidP="00673F3A">
            <w:pPr>
              <w:spacing w:line="360" w:lineRule="auto"/>
              <w:jc w:val="both"/>
              <w:rPr>
                <w:sz w:val="18"/>
                <w:szCs w:val="18"/>
                <w:lang w:val="en-US"/>
              </w:rPr>
            </w:pPr>
            <w:r w:rsidRPr="00B8499A">
              <w:rPr>
                <w:sz w:val="18"/>
                <w:szCs w:val="18"/>
                <w:lang w:val="en-US"/>
              </w:rPr>
              <w:t>Musholla</w:t>
            </w:r>
          </w:p>
        </w:tc>
        <w:tc>
          <w:tcPr>
            <w:tcW w:w="1055" w:type="dxa"/>
          </w:tcPr>
          <w:p w:rsidR="00673F3A" w:rsidRPr="00B8499A" w:rsidRDefault="00673F3A" w:rsidP="00673F3A">
            <w:pPr>
              <w:spacing w:line="360" w:lineRule="auto"/>
              <w:jc w:val="center"/>
              <w:rPr>
                <w:sz w:val="18"/>
                <w:szCs w:val="18"/>
                <w:lang w:val="en-US"/>
              </w:rPr>
            </w:pPr>
            <w:r w:rsidRPr="00B8499A">
              <w:rPr>
                <w:sz w:val="18"/>
                <w:szCs w:val="18"/>
                <w:lang w:val="en-US"/>
              </w:rPr>
              <w:t>-</w:t>
            </w:r>
          </w:p>
        </w:tc>
        <w:tc>
          <w:tcPr>
            <w:tcW w:w="2413" w:type="dxa"/>
          </w:tcPr>
          <w:p w:rsidR="00673F3A" w:rsidRPr="00B8499A" w:rsidRDefault="00673F3A" w:rsidP="00673F3A">
            <w:pPr>
              <w:spacing w:line="360" w:lineRule="auto"/>
              <w:jc w:val="both"/>
              <w:rPr>
                <w:sz w:val="18"/>
                <w:szCs w:val="18"/>
                <w:lang w:val="en-US"/>
              </w:rPr>
            </w:pPr>
            <w:r w:rsidRPr="00B8499A">
              <w:rPr>
                <w:sz w:val="18"/>
                <w:szCs w:val="18"/>
                <w:lang w:val="en-US"/>
              </w:rPr>
              <w:t>Tidak ada</w:t>
            </w:r>
          </w:p>
        </w:tc>
      </w:tr>
      <w:tr w:rsidR="00673F3A" w:rsidRPr="00673F3A" w:rsidTr="00192828">
        <w:tc>
          <w:tcPr>
            <w:tcW w:w="236" w:type="dxa"/>
          </w:tcPr>
          <w:p w:rsidR="00673F3A" w:rsidRPr="00B8499A" w:rsidRDefault="00673F3A" w:rsidP="00673F3A">
            <w:pPr>
              <w:spacing w:line="360" w:lineRule="auto"/>
              <w:jc w:val="both"/>
              <w:rPr>
                <w:sz w:val="18"/>
                <w:szCs w:val="18"/>
                <w:lang w:val="en-US"/>
              </w:rPr>
            </w:pPr>
            <w:r w:rsidRPr="00B8499A">
              <w:rPr>
                <w:sz w:val="18"/>
                <w:szCs w:val="18"/>
                <w:lang w:val="en-US"/>
              </w:rPr>
              <w:t>2</w:t>
            </w:r>
          </w:p>
        </w:tc>
        <w:tc>
          <w:tcPr>
            <w:tcW w:w="3110" w:type="dxa"/>
          </w:tcPr>
          <w:p w:rsidR="00673F3A" w:rsidRPr="00B8499A" w:rsidRDefault="00673F3A" w:rsidP="00673F3A">
            <w:pPr>
              <w:spacing w:line="360" w:lineRule="auto"/>
              <w:jc w:val="both"/>
              <w:rPr>
                <w:sz w:val="18"/>
                <w:szCs w:val="18"/>
                <w:lang w:val="en-US"/>
              </w:rPr>
            </w:pPr>
            <w:r w:rsidRPr="00B8499A">
              <w:rPr>
                <w:sz w:val="18"/>
                <w:szCs w:val="18"/>
                <w:lang w:val="en-US"/>
              </w:rPr>
              <w:t>Kawasan Perkantoran</w:t>
            </w:r>
          </w:p>
        </w:tc>
        <w:tc>
          <w:tcPr>
            <w:tcW w:w="1055" w:type="dxa"/>
          </w:tcPr>
          <w:p w:rsidR="00673F3A" w:rsidRPr="00B8499A" w:rsidRDefault="00673F3A" w:rsidP="00673F3A">
            <w:pPr>
              <w:spacing w:line="360" w:lineRule="auto"/>
              <w:jc w:val="center"/>
              <w:rPr>
                <w:sz w:val="18"/>
                <w:szCs w:val="18"/>
                <w:vertAlign w:val="superscript"/>
                <w:lang w:val="en-US"/>
              </w:rPr>
            </w:pPr>
            <w:r w:rsidRPr="00B8499A">
              <w:rPr>
                <w:sz w:val="18"/>
                <w:szCs w:val="18"/>
                <w:lang w:val="en-US"/>
              </w:rPr>
              <w:t>31 M</w:t>
            </w:r>
            <w:r w:rsidRPr="00B8499A">
              <w:rPr>
                <w:sz w:val="18"/>
                <w:szCs w:val="18"/>
                <w:vertAlign w:val="superscript"/>
                <w:lang w:val="en-US"/>
              </w:rPr>
              <w:t>2</w:t>
            </w:r>
          </w:p>
        </w:tc>
        <w:tc>
          <w:tcPr>
            <w:tcW w:w="2413" w:type="dxa"/>
          </w:tcPr>
          <w:p w:rsidR="00673F3A" w:rsidRPr="00B8499A" w:rsidRDefault="00673F3A" w:rsidP="00673F3A">
            <w:pPr>
              <w:spacing w:line="360" w:lineRule="auto"/>
              <w:jc w:val="both"/>
              <w:rPr>
                <w:sz w:val="18"/>
                <w:szCs w:val="18"/>
                <w:lang w:val="en-US"/>
              </w:rPr>
            </w:pPr>
            <w:r w:rsidRPr="00B8499A">
              <w:rPr>
                <w:sz w:val="18"/>
                <w:szCs w:val="18"/>
                <w:lang w:val="en-US"/>
              </w:rPr>
              <w:t xml:space="preserve">Tidak </w:t>
            </w:r>
            <w:r w:rsidR="00CA2AA1" w:rsidRPr="00B8499A">
              <w:rPr>
                <w:sz w:val="18"/>
                <w:szCs w:val="18"/>
                <w:lang w:val="en-US"/>
              </w:rPr>
              <w:t>terawatt</w:t>
            </w:r>
          </w:p>
        </w:tc>
      </w:tr>
    </w:tbl>
    <w:p w:rsidR="00C01078" w:rsidRPr="00B8499A" w:rsidRDefault="00C01078" w:rsidP="00B8499A">
      <w:pPr>
        <w:jc w:val="both"/>
        <w:rPr>
          <w:i/>
          <w:sz w:val="18"/>
        </w:rPr>
      </w:pPr>
      <w:r w:rsidRPr="00C01078">
        <w:rPr>
          <w:i/>
          <w:sz w:val="18"/>
        </w:rPr>
        <w:t>Sumber : Tim PKL Kota Manado 2021</w:t>
      </w:r>
    </w:p>
    <w:p w:rsidR="00B8499A" w:rsidRDefault="00E61836" w:rsidP="00B8499A">
      <w:pPr>
        <w:spacing w:line="360" w:lineRule="auto"/>
        <w:jc w:val="both"/>
      </w:pPr>
      <w:r>
        <w:tab/>
      </w:r>
    </w:p>
    <w:p w:rsidR="00134A5A" w:rsidRPr="00E61836" w:rsidRDefault="00C33B96" w:rsidP="00192828">
      <w:pPr>
        <w:spacing w:line="360" w:lineRule="auto"/>
        <w:ind w:left="540" w:firstLine="720"/>
        <w:jc w:val="both"/>
      </w:pPr>
      <w:r>
        <w:t xml:space="preserve">Berdasarkan data pada tabel diatas diketahui masih terdapat fasilitas pokok maupun fasilitas penunjang yang tidak tersedia ataupun belum </w:t>
      </w:r>
      <w:r w:rsidR="002645D1">
        <w:t>optimal fungsinya</w:t>
      </w:r>
      <w:r>
        <w:t xml:space="preserve"> </w:t>
      </w:r>
      <w:r w:rsidR="00796238">
        <w:t xml:space="preserve">di </w:t>
      </w:r>
      <w:r>
        <w:t xml:space="preserve">Dermaga ini. </w:t>
      </w:r>
      <w:r w:rsidR="00134A5A" w:rsidRPr="00134A5A">
        <w:t>Berikut merupakan</w:t>
      </w:r>
      <w:r w:rsidR="00796238">
        <w:t xml:space="preserve"> rekomendasi untuk pengadaan serta perhitungan luasan fasilitas sisi darat yang ideal untuk Dermaga Wisata Kalimas Calaca</w:t>
      </w:r>
      <w:r w:rsidR="00134A5A" w:rsidRPr="00134A5A">
        <w:t>.</w:t>
      </w:r>
      <w:r w:rsidR="00134A5A">
        <w:t xml:space="preserve"> </w:t>
      </w:r>
    </w:p>
    <w:p w:rsidR="003F182B" w:rsidRPr="00B66E8A" w:rsidRDefault="00A321D1" w:rsidP="00192828">
      <w:pPr>
        <w:pStyle w:val="Heading4"/>
        <w:spacing w:line="360" w:lineRule="auto"/>
        <w:jc w:val="both"/>
        <w:rPr>
          <w:rFonts w:ascii="Tahoma" w:hAnsi="Tahoma" w:cs="Tahoma"/>
          <w:b w:val="0"/>
          <w:i w:val="0"/>
          <w:color w:val="auto"/>
          <w:lang w:val="id"/>
        </w:rPr>
      </w:pPr>
      <w:r w:rsidRPr="00B66E8A">
        <w:rPr>
          <w:rFonts w:ascii="Tahoma" w:hAnsi="Tahoma" w:cs="Tahoma"/>
          <w:b w:val="0"/>
          <w:i w:val="0"/>
          <w:color w:val="auto"/>
          <w:lang w:val="id"/>
        </w:rPr>
        <w:t>5</w:t>
      </w:r>
      <w:r w:rsidR="00192828" w:rsidRPr="00B66E8A">
        <w:rPr>
          <w:rFonts w:ascii="Tahoma" w:hAnsi="Tahoma" w:cs="Tahoma"/>
          <w:b w:val="0"/>
          <w:i w:val="0"/>
          <w:color w:val="auto"/>
          <w:lang w:val="id"/>
        </w:rPr>
        <w:t>.2.1.1</w:t>
      </w:r>
      <w:r w:rsidR="00134A5A" w:rsidRPr="00B66E8A">
        <w:rPr>
          <w:rFonts w:ascii="Tahoma" w:hAnsi="Tahoma" w:cs="Tahoma"/>
          <w:b w:val="0"/>
          <w:i w:val="0"/>
          <w:color w:val="auto"/>
          <w:lang w:val="id"/>
        </w:rPr>
        <w:t xml:space="preserve"> Area Ruang Tunggu</w:t>
      </w:r>
    </w:p>
    <w:p w:rsidR="00B8499A" w:rsidRPr="00E400D9" w:rsidRDefault="00796238" w:rsidP="00192828">
      <w:pPr>
        <w:spacing w:line="360" w:lineRule="auto"/>
        <w:ind w:left="810" w:firstLine="720"/>
        <w:jc w:val="both"/>
        <w:rPr>
          <w:noProof/>
        </w:rPr>
      </w:pPr>
      <w:r>
        <w:t>Kondisi ruang tunggu di dermaga wisata kalimas calaca sudah sangat tidak layak lagi untuk digunakan, kondisi yang rusak serta keadaan ruang tunggu yang sangat kotor membuat penumpang tid</w:t>
      </w:r>
      <w:r w:rsidR="00B8499A">
        <w:t xml:space="preserve">ak lagi untuk menggunakan ruang </w:t>
      </w:r>
      <w:r>
        <w:t>tunggu tersebut</w:t>
      </w:r>
      <w:r w:rsidR="00B8499A">
        <w:t xml:space="preserve">. </w:t>
      </w:r>
    </w:p>
    <w:p w:rsidR="00B8499A" w:rsidRDefault="00B8499A" w:rsidP="00B8499A">
      <w:pPr>
        <w:keepNext/>
        <w:spacing w:line="360" w:lineRule="auto"/>
        <w:ind w:firstLine="720"/>
        <w:jc w:val="both"/>
      </w:pPr>
      <w:r w:rsidRPr="00E400D9">
        <w:rPr>
          <w:noProof/>
        </w:rPr>
        <w:t xml:space="preserve">                      </w:t>
      </w:r>
      <w:r>
        <w:rPr>
          <w:noProof/>
          <w:lang w:val="en-US"/>
        </w:rPr>
        <w:drawing>
          <wp:inline distT="0" distB="0" distL="0" distR="0" wp14:anchorId="0CB61E29" wp14:editId="41AFB082">
            <wp:extent cx="2204357" cy="2057400"/>
            <wp:effectExtent l="0" t="0" r="5715" b="0"/>
            <wp:docPr id="16" name="Picture 16" descr="C:\Users\Lenovo\Documents\PKL MANADO\MM\WhatsApp Image 2021-12-22 at 06.40.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PKL MANADO\MM\WhatsApp Image 2021-12-22 at 06.40.14 (1).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19704" cy="2071724"/>
                    </a:xfrm>
                    <a:prstGeom prst="rect">
                      <a:avLst/>
                    </a:prstGeom>
                    <a:noFill/>
                    <a:ln>
                      <a:noFill/>
                    </a:ln>
                  </pic:spPr>
                </pic:pic>
              </a:graphicData>
            </a:graphic>
          </wp:inline>
        </w:drawing>
      </w:r>
    </w:p>
    <w:p w:rsidR="00796238" w:rsidRPr="007468F9" w:rsidRDefault="00B8499A" w:rsidP="00B8499A">
      <w:pPr>
        <w:pStyle w:val="Caption"/>
        <w:jc w:val="center"/>
        <w:rPr>
          <w:b w:val="0"/>
          <w:color w:val="auto"/>
          <w:sz w:val="22"/>
        </w:rPr>
      </w:pPr>
      <w:bookmarkStart w:id="302" w:name="_Toc108670718"/>
      <w:bookmarkStart w:id="303" w:name="_Toc109165100"/>
      <w:bookmarkStart w:id="304" w:name="_Toc110965555"/>
      <w:r w:rsidRPr="007468F9">
        <w:rPr>
          <w:b w:val="0"/>
          <w:color w:val="auto"/>
          <w:sz w:val="22"/>
        </w:rPr>
        <w:t xml:space="preserve">Gambar V. </w:t>
      </w:r>
      <w:r w:rsidRPr="007468F9">
        <w:rPr>
          <w:b w:val="0"/>
          <w:color w:val="auto"/>
          <w:sz w:val="22"/>
        </w:rPr>
        <w:fldChar w:fldCharType="begin"/>
      </w:r>
      <w:r w:rsidRPr="007468F9">
        <w:rPr>
          <w:b w:val="0"/>
          <w:color w:val="auto"/>
          <w:sz w:val="22"/>
        </w:rPr>
        <w:instrText xml:space="preserve"> SEQ Gambar_V. \* ARABIC </w:instrText>
      </w:r>
      <w:r w:rsidRPr="007468F9">
        <w:rPr>
          <w:b w:val="0"/>
          <w:color w:val="auto"/>
          <w:sz w:val="22"/>
        </w:rPr>
        <w:fldChar w:fldCharType="separate"/>
      </w:r>
      <w:r w:rsidR="00163B1B">
        <w:rPr>
          <w:b w:val="0"/>
          <w:noProof/>
          <w:color w:val="auto"/>
          <w:sz w:val="22"/>
        </w:rPr>
        <w:t>1</w:t>
      </w:r>
      <w:r w:rsidRPr="007468F9">
        <w:rPr>
          <w:b w:val="0"/>
          <w:color w:val="auto"/>
          <w:sz w:val="22"/>
        </w:rPr>
        <w:fldChar w:fldCharType="end"/>
      </w:r>
      <w:r w:rsidRPr="007468F9">
        <w:rPr>
          <w:b w:val="0"/>
          <w:color w:val="auto"/>
          <w:sz w:val="22"/>
        </w:rPr>
        <w:t xml:space="preserve"> Kondisi Ruang Tunggu</w:t>
      </w:r>
      <w:bookmarkEnd w:id="302"/>
      <w:bookmarkEnd w:id="303"/>
      <w:bookmarkEnd w:id="304"/>
    </w:p>
    <w:p w:rsidR="00134A5A" w:rsidRPr="00134A5A" w:rsidRDefault="00134A5A" w:rsidP="00192828">
      <w:pPr>
        <w:spacing w:line="360" w:lineRule="auto"/>
        <w:ind w:left="810" w:firstLine="720"/>
        <w:jc w:val="both"/>
      </w:pPr>
      <w:r w:rsidRPr="00134A5A">
        <w:t>Untuk</w:t>
      </w:r>
      <w:r w:rsidR="00B8499A">
        <w:t xml:space="preserve"> perencanaan ruang tunggu yang ideal dibutuhkan data</w:t>
      </w:r>
      <w:r w:rsidRPr="00134A5A">
        <w:t xml:space="preserve"> jumlah penumpang per kapal dasar perencanaannya adalah jumlah terbesar yang diambil dari kapasitas kapal. Diketahui dari data </w:t>
      </w:r>
      <w:r>
        <w:t xml:space="preserve">survey yang dilakukan oleh Tim PKL Kota Manado </w:t>
      </w:r>
      <w:r w:rsidRPr="00134A5A">
        <w:t>ba</w:t>
      </w:r>
      <w:r>
        <w:t>hwa penumpa</w:t>
      </w:r>
      <w:r w:rsidR="00B8499A">
        <w:t>ng paling tinggi 2</w:t>
      </w:r>
      <w:r>
        <w:t xml:space="preserve">0 </w:t>
      </w:r>
      <w:r w:rsidRPr="00134A5A">
        <w:t xml:space="preserve">penumpang dalam </w:t>
      </w:r>
      <w:r w:rsidR="002A7DBA">
        <w:t>armada kapal</w:t>
      </w:r>
      <w:r w:rsidRPr="00134A5A">
        <w:t>,</w:t>
      </w:r>
      <w:r w:rsidR="00B8499A">
        <w:t xml:space="preserve"> maka</w:t>
      </w:r>
      <w:r w:rsidRPr="00134A5A">
        <w:t xml:space="preserve"> ruang tunggu yang sesuai adalah:</w:t>
      </w:r>
    </w:p>
    <w:p w:rsidR="00134A5A" w:rsidRPr="00134A5A" w:rsidRDefault="003E6A8F" w:rsidP="00192828">
      <w:pPr>
        <w:spacing w:line="360" w:lineRule="auto"/>
        <w:ind w:left="900"/>
        <w:jc w:val="both"/>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=a . n . N . x . y</m:t>
          </m:r>
        </m:oMath>
      </m:oMathPara>
    </w:p>
    <w:p w:rsidR="00134A5A" w:rsidRDefault="00192828" w:rsidP="00192828">
      <w:pPr>
        <w:spacing w:line="360" w:lineRule="auto"/>
        <w:ind w:left="900"/>
        <w:jc w:val="both"/>
      </w:pPr>
      <w:r>
        <w:t xml:space="preserve">    </w:t>
      </w:r>
      <w:r w:rsidR="00A26D94">
        <w:t>= 1,2 . 20 . 1 . 1</w:t>
      </w:r>
      <w:r w:rsidR="009667A5">
        <w:t>,6</w:t>
      </w:r>
      <w:r w:rsidR="00134A5A">
        <w:t xml:space="preserve"> . 1,2 </w:t>
      </w:r>
    </w:p>
    <w:p w:rsidR="00134A5A" w:rsidRPr="00A3656B" w:rsidRDefault="00192828" w:rsidP="00192828">
      <w:pPr>
        <w:spacing w:line="360" w:lineRule="auto"/>
        <w:ind w:left="900"/>
        <w:jc w:val="both"/>
        <w:rPr>
          <w:vertAlign w:val="superscript"/>
        </w:rPr>
      </w:pPr>
      <w:r>
        <w:t xml:space="preserve">    </w:t>
      </w:r>
      <w:r w:rsidR="00134A5A">
        <w:t xml:space="preserve">= </w:t>
      </w:r>
      <w:r w:rsidR="009667A5">
        <w:t>46,8</w:t>
      </w:r>
      <w:r w:rsidR="002A39DA">
        <w:t xml:space="preserve"> M</w:t>
      </w:r>
      <w:r w:rsidR="002A39DA">
        <w:rPr>
          <w:vertAlign w:val="superscript"/>
        </w:rPr>
        <w:t xml:space="preserve">2 </w:t>
      </w:r>
      <w:r w:rsidR="009667A5">
        <w:t xml:space="preserve"> ⁓ 47</w:t>
      </w:r>
      <w:r w:rsidR="00A3656B">
        <w:t xml:space="preserve"> M</w:t>
      </w:r>
      <w:r w:rsidR="00A3656B">
        <w:rPr>
          <w:vertAlign w:val="superscript"/>
        </w:rPr>
        <w:t>2</w:t>
      </w:r>
    </w:p>
    <w:p w:rsidR="002A39DA" w:rsidRDefault="002A39DA" w:rsidP="00192828">
      <w:pPr>
        <w:spacing w:line="360" w:lineRule="auto"/>
        <w:ind w:left="810"/>
        <w:jc w:val="both"/>
      </w:pPr>
      <w:r>
        <w:t xml:space="preserve">Keterangan : </w:t>
      </w:r>
    </w:p>
    <w:p w:rsidR="002A39DA" w:rsidRDefault="00E70736" w:rsidP="00192828">
      <w:pPr>
        <w:spacing w:line="360" w:lineRule="auto"/>
        <w:ind w:left="810"/>
        <w:jc w:val="both"/>
      </w:pPr>
      <w:r>
        <w:t>a</w:t>
      </w:r>
      <w:r>
        <w:rPr>
          <w:vertAlign w:val="subscript"/>
        </w:rPr>
        <w:t>1</w:t>
      </w:r>
      <w:r w:rsidR="002A39DA">
        <w:t xml:space="preserve"> =</w:t>
      </w:r>
      <w:r w:rsidR="002A7DBA">
        <w:t xml:space="preserve"> </w:t>
      </w:r>
      <w:r w:rsidR="002A39DA">
        <w:t>Luas ruang tunggu dalam m</w:t>
      </w:r>
      <w:r w:rsidR="002A39DA" w:rsidRPr="00B8499A">
        <w:rPr>
          <w:vertAlign w:val="superscript"/>
        </w:rPr>
        <w:t>2</w:t>
      </w:r>
    </w:p>
    <w:p w:rsidR="002A39DA" w:rsidRDefault="002A7DBA" w:rsidP="00192828">
      <w:pPr>
        <w:spacing w:line="360" w:lineRule="auto"/>
        <w:ind w:left="810"/>
        <w:jc w:val="both"/>
      </w:pPr>
      <w:r>
        <w:t xml:space="preserve">a </w:t>
      </w:r>
      <w:r w:rsidR="002A39DA">
        <w:t>=</w:t>
      </w:r>
      <w:r>
        <w:t xml:space="preserve"> </w:t>
      </w:r>
      <w:r w:rsidR="002A39DA">
        <w:t>Persyaratan luas ruangan untuk 1 orang (umumnya 1,2 m</w:t>
      </w:r>
      <w:r w:rsidR="002A39DA" w:rsidRPr="00B8499A">
        <w:rPr>
          <w:vertAlign w:val="superscript"/>
        </w:rPr>
        <w:t>2</w:t>
      </w:r>
      <w:r w:rsidR="002A39DA">
        <w:t>/orang)</w:t>
      </w:r>
    </w:p>
    <w:p w:rsidR="002A39DA" w:rsidRDefault="002A39DA" w:rsidP="00192828">
      <w:pPr>
        <w:spacing w:line="360" w:lineRule="auto"/>
        <w:ind w:left="810"/>
        <w:jc w:val="both"/>
      </w:pPr>
      <w:r>
        <w:t>n</w:t>
      </w:r>
      <w:r w:rsidR="002A7DBA">
        <w:t xml:space="preserve"> </w:t>
      </w:r>
      <w:r>
        <w:t>=</w:t>
      </w:r>
      <w:r w:rsidR="002A7DBA">
        <w:t xml:space="preserve"> </w:t>
      </w:r>
      <w:r>
        <w:t>Jumlah penumpang per kapal x ratio penggunaan (umumnya 1)</w:t>
      </w:r>
    </w:p>
    <w:p w:rsidR="002A39DA" w:rsidRDefault="002A39DA" w:rsidP="00192828">
      <w:pPr>
        <w:spacing w:line="360" w:lineRule="auto"/>
        <w:ind w:left="810"/>
        <w:jc w:val="both"/>
      </w:pPr>
      <w:r>
        <w:t>N</w:t>
      </w:r>
      <w:r w:rsidR="002A7DBA">
        <w:t xml:space="preserve"> </w:t>
      </w:r>
      <w:r>
        <w:t>=</w:t>
      </w:r>
      <w:r w:rsidR="002A7DBA">
        <w:t xml:space="preserve"> </w:t>
      </w:r>
      <w:r>
        <w:t>Jumlah kapal yang sandar/bertolak pada waktu yang bersamaan</w:t>
      </w:r>
    </w:p>
    <w:p w:rsidR="002A39DA" w:rsidRDefault="002A39DA" w:rsidP="00192828">
      <w:pPr>
        <w:spacing w:line="360" w:lineRule="auto"/>
        <w:ind w:left="810"/>
        <w:jc w:val="both"/>
      </w:pPr>
      <w:r>
        <w:t>x = Ratio konsentrasi (1</w:t>
      </w:r>
      <w:r w:rsidR="009667A5">
        <w:t xml:space="preserve"> – 1,6</w:t>
      </w:r>
      <w:r>
        <w:t>)</w:t>
      </w:r>
    </w:p>
    <w:p w:rsidR="002A39DA" w:rsidRDefault="002A39DA" w:rsidP="00192828">
      <w:pPr>
        <w:spacing w:line="360" w:lineRule="auto"/>
        <w:ind w:left="810"/>
        <w:jc w:val="both"/>
      </w:pPr>
      <w:r>
        <w:t>y = Rasio lonjakan penumpang pa</w:t>
      </w:r>
      <w:r w:rsidR="00642C6D">
        <w:t>da hari besar,diasumsikan (1,2)</w:t>
      </w:r>
    </w:p>
    <w:p w:rsidR="00350BD3" w:rsidRDefault="00E47B15" w:rsidP="00192828">
      <w:pPr>
        <w:spacing w:line="360" w:lineRule="auto"/>
        <w:ind w:left="900" w:firstLine="720"/>
        <w:jc w:val="both"/>
      </w:pPr>
      <w:r>
        <w:t xml:space="preserve">Dari hasil penghitungan didapatkan nilai ideal untuk luas ruang area tunggu adalah </w:t>
      </w:r>
      <w:r w:rsidR="006272E4">
        <w:t>47</w:t>
      </w:r>
      <w:r>
        <w:t xml:space="preserve"> m</w:t>
      </w:r>
      <w:r>
        <w:rPr>
          <w:vertAlign w:val="superscript"/>
        </w:rPr>
        <w:t>2</w:t>
      </w:r>
      <w:r>
        <w:t xml:space="preserve"> sedangkan dari hasil inventarisasi hanya didapatkan luas area tunggu sebesar 36 m</w:t>
      </w:r>
      <w:r>
        <w:rPr>
          <w:vertAlign w:val="superscript"/>
        </w:rPr>
        <w:t>2</w:t>
      </w:r>
      <w:r w:rsidR="00622E3A">
        <w:t xml:space="preserve"> yang artinya </w:t>
      </w:r>
      <w:r w:rsidR="009667A5">
        <w:t>dibutuhkan penambahan luasan fasilitas ruang tunggu seekitar 10 m</w:t>
      </w:r>
      <w:r w:rsidR="009667A5" w:rsidRPr="009667A5">
        <w:rPr>
          <w:vertAlign w:val="superscript"/>
        </w:rPr>
        <w:t>2</w:t>
      </w:r>
      <w:r w:rsidR="00622E3A">
        <w:t>.</w:t>
      </w:r>
      <w:r w:rsidR="00D1458E">
        <w:t xml:space="preserve"> </w:t>
      </w:r>
      <w:r>
        <w:t>Khusus untuk ruang tunggu, dilakukan inventarisasi luas ruangan ruang tunggu keberangkatan yang mana juga bisa m</w:t>
      </w:r>
      <w:r w:rsidR="00622E3A">
        <w:t>endapatkan nilai kapasitas dari</w:t>
      </w:r>
      <w:r>
        <w:t xml:space="preserve"> itu sendiri. </w:t>
      </w:r>
    </w:p>
    <w:p w:rsidR="00462C0A" w:rsidRDefault="00E47B15" w:rsidP="00192828">
      <w:pPr>
        <w:spacing w:line="360" w:lineRule="auto"/>
        <w:ind w:left="900" w:firstLine="720"/>
        <w:jc w:val="both"/>
      </w:pPr>
      <w:r w:rsidRPr="00E47B15">
        <w:t xml:space="preserve">Dari hasil perhitungan ruang tunggu </w:t>
      </w:r>
      <w:r w:rsidR="00EA053F">
        <w:t>ideal tersebut dapat dihitung</w:t>
      </w:r>
      <w:r w:rsidRPr="00E47B15">
        <w:t xml:space="preserve"> kapasitas ruang tunggu. untuk menentukan kapasitas tampung dari luas ruang tunggu dengan kursi berdasarkan analisis diatas dapat menggunakan rumusan sebagai berikut :</w:t>
      </w:r>
    </w:p>
    <w:p w:rsidR="00E47B15" w:rsidRPr="00D1458E" w:rsidRDefault="00E47B15" w:rsidP="002A39DA">
      <w:pPr>
        <w:spacing w:line="360" w:lineRule="auto"/>
        <w:ind w:firstLine="720"/>
        <w:jc w:val="both"/>
      </w:pPr>
      <m:oMathPara>
        <m:oMath>
          <m:r>
            <w:rPr>
              <w:rFonts w:ascii="Cambria Math" w:hAnsi="Cambria Math"/>
            </w:rPr>
            <m:t xml:space="preserve">Jumlah Kursi = </m:t>
          </m:r>
          <m:f>
            <m:fPr>
              <m:ctrlPr>
                <w:rPr>
                  <w:rFonts w:ascii="Cambria Math" w:hAnsi="Cambria Math"/>
                  <w:i/>
                </w:rPr>
              </m:ctrlPr>
            </m:fPr>
            <m:num>
              <m:r>
                <w:rPr>
                  <w:rFonts w:ascii="Cambria Math" w:hAnsi="Cambria Math"/>
                </w:rPr>
                <m:t>Luasan ruang tunggu efektif</m:t>
              </m:r>
            </m:num>
            <m:den>
              <m:r>
                <w:rPr>
                  <w:rFonts w:ascii="Cambria Math" w:hAnsi="Cambria Math"/>
                </w:rPr>
                <m:t>Luas penumpang</m:t>
              </m:r>
            </m:den>
          </m:f>
        </m:oMath>
      </m:oMathPara>
    </w:p>
    <w:p w:rsidR="00462C0A" w:rsidRDefault="00D1458E" w:rsidP="002A7DBA">
      <w:pPr>
        <w:spacing w:line="360" w:lineRule="auto"/>
        <w:ind w:firstLine="720"/>
        <w:jc w:val="both"/>
      </w:pPr>
      <w:r>
        <w:t xml:space="preserve"> </w:t>
      </w:r>
      <w:r>
        <w:tab/>
      </w:r>
      <w:r>
        <w:tab/>
      </w:r>
      <w:r>
        <w:tab/>
        <w:t xml:space="preserve">= </w:t>
      </w:r>
      <m:oMath>
        <m:f>
          <m:fPr>
            <m:ctrlPr>
              <w:rPr>
                <w:rFonts w:ascii="Cambria Math" w:hAnsi="Cambria Math"/>
                <w:i/>
              </w:rPr>
            </m:ctrlPr>
          </m:fPr>
          <m:num>
            <m:r>
              <w:rPr>
                <w:rFonts w:ascii="Cambria Math" w:hAnsi="Cambria Math"/>
              </w:rPr>
              <m:t xml:space="preserve">47 </m:t>
            </m:r>
            <m:sSup>
              <m:sSupPr>
                <m:ctrlPr>
                  <w:rPr>
                    <w:rFonts w:ascii="Cambria Math" w:hAnsi="Cambria Math"/>
                    <w:i/>
                  </w:rPr>
                </m:ctrlPr>
              </m:sSupPr>
              <m:e>
                <m:r>
                  <w:rPr>
                    <w:rFonts w:ascii="Cambria Math" w:hAnsi="Cambria Math"/>
                  </w:rPr>
                  <m:t>m</m:t>
                </m:r>
              </m:e>
              <m:sup>
                <m:r>
                  <w:rPr>
                    <w:rFonts w:ascii="Cambria Math" w:hAnsi="Cambria Math"/>
                  </w:rPr>
                  <m:t>2</m:t>
                </m:r>
              </m:sup>
            </m:sSup>
          </m:num>
          <m:den>
            <m:r>
              <w:rPr>
                <w:rFonts w:ascii="Cambria Math" w:hAnsi="Cambria Math"/>
              </w:rPr>
              <m:t xml:space="preserve">1,2 </m:t>
            </m:r>
            <m:sSup>
              <m:sSupPr>
                <m:ctrlPr>
                  <w:rPr>
                    <w:rFonts w:ascii="Cambria Math" w:hAnsi="Cambria Math"/>
                    <w:i/>
                  </w:rPr>
                </m:ctrlPr>
              </m:sSupPr>
              <m:e>
                <m:r>
                  <w:rPr>
                    <w:rFonts w:ascii="Cambria Math" w:hAnsi="Cambria Math"/>
                  </w:rPr>
                  <m:t>m</m:t>
                </m:r>
              </m:e>
              <m:sup>
                <m:r>
                  <w:rPr>
                    <w:rFonts w:ascii="Cambria Math" w:hAnsi="Cambria Math"/>
                  </w:rPr>
                  <m:t>2</m:t>
                </m:r>
              </m:sup>
            </m:sSup>
          </m:den>
        </m:f>
      </m:oMath>
      <w:r w:rsidR="00EA053F">
        <w:t xml:space="preserve">    </w:t>
      </w:r>
      <w:r>
        <w:t xml:space="preserve">= </w:t>
      </w:r>
      <w:r w:rsidR="009667A5">
        <w:t>39</w:t>
      </w:r>
      <w:r>
        <w:t xml:space="preserve"> Kursi</w:t>
      </w:r>
    </w:p>
    <w:p w:rsidR="00D1458E" w:rsidRDefault="00D1458E" w:rsidP="00192828">
      <w:pPr>
        <w:spacing w:line="360" w:lineRule="auto"/>
        <w:ind w:left="900" w:firstLine="720"/>
        <w:jc w:val="both"/>
      </w:pPr>
      <w:r w:rsidRPr="00D1458E">
        <w:t xml:space="preserve">Dari Perhitungan luasan berdasarkan kebutuhan ruang tunggu yang ideal yaitu sebesar </w:t>
      </w:r>
      <w:r w:rsidR="006272E4">
        <w:t>47</w:t>
      </w:r>
      <w:r w:rsidRPr="00D1458E">
        <w:t xml:space="preserve"> m² dan jumlah ku</w:t>
      </w:r>
      <w:r w:rsidR="009667A5">
        <w:t>rsi yang dibutuhkan sebanyak 39</w:t>
      </w:r>
      <w:r w:rsidRPr="00D1458E">
        <w:t xml:space="preserve"> kursi.</w:t>
      </w:r>
      <w:r w:rsidR="00192828">
        <w:t xml:space="preserve"> Untuk peningkatan ruang tunggu diharapkan agar sesuai dengan ketentuan yang berlaku yaitu, area ruang tunggu harus bersih dan tidak berbau agar dapat menciptakan kenyamanan bagi penumpang yang menggunakan ruang tunggu saat menunggu kedatangan kapal.</w:t>
      </w:r>
    </w:p>
    <w:p w:rsidR="00350BD3" w:rsidRPr="00192828" w:rsidRDefault="00A321D1" w:rsidP="00192828">
      <w:pPr>
        <w:pStyle w:val="Heading4"/>
        <w:spacing w:line="360" w:lineRule="auto"/>
        <w:jc w:val="both"/>
        <w:rPr>
          <w:rFonts w:ascii="Tahoma" w:hAnsi="Tahoma" w:cs="Tahoma"/>
          <w:b w:val="0"/>
          <w:i w:val="0"/>
          <w:color w:val="auto"/>
        </w:rPr>
      </w:pPr>
      <w:r>
        <w:rPr>
          <w:rFonts w:ascii="Tahoma" w:hAnsi="Tahoma" w:cs="Tahoma"/>
          <w:b w:val="0"/>
          <w:i w:val="0"/>
          <w:color w:val="auto"/>
        </w:rPr>
        <w:t>5</w:t>
      </w:r>
      <w:r w:rsidR="0019601A">
        <w:rPr>
          <w:rFonts w:ascii="Tahoma" w:hAnsi="Tahoma" w:cs="Tahoma"/>
          <w:b w:val="0"/>
          <w:i w:val="0"/>
          <w:color w:val="auto"/>
        </w:rPr>
        <w:t>.2</w:t>
      </w:r>
      <w:r w:rsidR="00350BD3" w:rsidRPr="00192828">
        <w:rPr>
          <w:rFonts w:ascii="Tahoma" w:hAnsi="Tahoma" w:cs="Tahoma"/>
          <w:b w:val="0"/>
          <w:i w:val="0"/>
          <w:color w:val="auto"/>
        </w:rPr>
        <w:t>.</w:t>
      </w:r>
      <w:r w:rsidR="00192828" w:rsidRPr="00192828">
        <w:rPr>
          <w:rFonts w:ascii="Tahoma" w:hAnsi="Tahoma" w:cs="Tahoma"/>
          <w:b w:val="0"/>
          <w:i w:val="0"/>
          <w:color w:val="auto"/>
        </w:rPr>
        <w:t>1.</w:t>
      </w:r>
      <w:r w:rsidR="00350BD3" w:rsidRPr="00192828">
        <w:rPr>
          <w:rFonts w:ascii="Tahoma" w:hAnsi="Tahoma" w:cs="Tahoma"/>
          <w:b w:val="0"/>
          <w:i w:val="0"/>
          <w:color w:val="auto"/>
        </w:rPr>
        <w:t>2 Luas Area Ruang Kantin (a</w:t>
      </w:r>
      <w:r w:rsidR="00E70736" w:rsidRPr="00192828">
        <w:rPr>
          <w:rFonts w:ascii="Tahoma" w:hAnsi="Tahoma" w:cs="Tahoma"/>
          <w:b w:val="0"/>
          <w:i w:val="0"/>
          <w:color w:val="auto"/>
          <w:vertAlign w:val="subscript"/>
        </w:rPr>
        <w:t>2</w:t>
      </w:r>
      <w:r w:rsidR="00350BD3" w:rsidRPr="00192828">
        <w:rPr>
          <w:rFonts w:ascii="Tahoma" w:hAnsi="Tahoma" w:cs="Tahoma"/>
          <w:b w:val="0"/>
          <w:i w:val="0"/>
          <w:color w:val="auto"/>
        </w:rPr>
        <w:t>)</w:t>
      </w:r>
    </w:p>
    <w:p w:rsidR="00050011" w:rsidRDefault="00350BD3" w:rsidP="00192828">
      <w:pPr>
        <w:spacing w:line="360" w:lineRule="auto"/>
        <w:ind w:left="810" w:firstLine="720"/>
        <w:jc w:val="both"/>
      </w:pPr>
      <w:r>
        <w:t xml:space="preserve">Kantin atau kios tidak tersedia sehingga para pedagang berjualan disekitar area dermaga. </w:t>
      </w:r>
    </w:p>
    <w:p w:rsidR="00050011" w:rsidRDefault="00050011" w:rsidP="00050011">
      <w:pPr>
        <w:keepNext/>
        <w:spacing w:line="360" w:lineRule="auto"/>
        <w:ind w:firstLine="720"/>
        <w:jc w:val="center"/>
      </w:pPr>
      <w:r>
        <w:rPr>
          <w:noProof/>
          <w:lang w:val="en-US"/>
        </w:rPr>
        <w:drawing>
          <wp:inline distT="0" distB="0" distL="0" distR="0" wp14:anchorId="0C134C1D" wp14:editId="5B5BA2B1">
            <wp:extent cx="2400300" cy="2190750"/>
            <wp:effectExtent l="0" t="0" r="0" b="0"/>
            <wp:docPr id="43910" name="Picture 4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12 at 10.22.08.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11101" cy="2200608"/>
                    </a:xfrm>
                    <a:prstGeom prst="rect">
                      <a:avLst/>
                    </a:prstGeom>
                  </pic:spPr>
                </pic:pic>
              </a:graphicData>
            </a:graphic>
          </wp:inline>
        </w:drawing>
      </w:r>
    </w:p>
    <w:p w:rsidR="00050011" w:rsidRPr="00050011" w:rsidRDefault="00050011" w:rsidP="00050011">
      <w:pPr>
        <w:pStyle w:val="Caption"/>
        <w:ind w:firstLine="1980"/>
        <w:rPr>
          <w:b w:val="0"/>
          <w:color w:val="auto"/>
          <w:sz w:val="22"/>
        </w:rPr>
      </w:pPr>
      <w:r>
        <w:rPr>
          <w:b w:val="0"/>
          <w:color w:val="auto"/>
          <w:sz w:val="22"/>
        </w:rPr>
        <w:t xml:space="preserve">  </w:t>
      </w:r>
      <w:bookmarkStart w:id="305" w:name="_Toc108670719"/>
      <w:bookmarkStart w:id="306" w:name="_Toc109165101"/>
      <w:bookmarkStart w:id="307" w:name="_Toc110965556"/>
      <w:r w:rsidRPr="00050011">
        <w:rPr>
          <w:b w:val="0"/>
          <w:color w:val="auto"/>
          <w:sz w:val="22"/>
        </w:rPr>
        <w:t xml:space="preserve">Gambar V. </w:t>
      </w:r>
      <w:r w:rsidRPr="00050011">
        <w:rPr>
          <w:b w:val="0"/>
          <w:color w:val="auto"/>
          <w:sz w:val="22"/>
        </w:rPr>
        <w:fldChar w:fldCharType="begin"/>
      </w:r>
      <w:r w:rsidRPr="00050011">
        <w:rPr>
          <w:b w:val="0"/>
          <w:color w:val="auto"/>
          <w:sz w:val="22"/>
        </w:rPr>
        <w:instrText xml:space="preserve"> SEQ Gambar_V. \* ARABIC </w:instrText>
      </w:r>
      <w:r w:rsidRPr="00050011">
        <w:rPr>
          <w:b w:val="0"/>
          <w:color w:val="auto"/>
          <w:sz w:val="22"/>
        </w:rPr>
        <w:fldChar w:fldCharType="separate"/>
      </w:r>
      <w:r w:rsidR="00163B1B">
        <w:rPr>
          <w:b w:val="0"/>
          <w:noProof/>
          <w:color w:val="auto"/>
          <w:sz w:val="22"/>
        </w:rPr>
        <w:t>2</w:t>
      </w:r>
      <w:r w:rsidRPr="00050011">
        <w:rPr>
          <w:b w:val="0"/>
          <w:color w:val="auto"/>
          <w:sz w:val="22"/>
        </w:rPr>
        <w:fldChar w:fldCharType="end"/>
      </w:r>
      <w:r w:rsidRPr="00050011">
        <w:rPr>
          <w:b w:val="0"/>
          <w:color w:val="auto"/>
          <w:sz w:val="22"/>
        </w:rPr>
        <w:t xml:space="preserve"> Kondisi Penjual Di Dalam Dermaga</w:t>
      </w:r>
      <w:bookmarkEnd w:id="305"/>
      <w:bookmarkEnd w:id="306"/>
      <w:bookmarkEnd w:id="307"/>
    </w:p>
    <w:p w:rsidR="00EA053F" w:rsidRDefault="00350BD3" w:rsidP="00192828">
      <w:pPr>
        <w:spacing w:line="360" w:lineRule="auto"/>
        <w:ind w:left="810" w:firstLine="720"/>
        <w:jc w:val="both"/>
      </w:pPr>
      <w:r>
        <w:t>Sehingga perlu dibangun kantin atau kios yang tertata dengan baik dan juga agar pola a</w:t>
      </w:r>
      <w:r w:rsidR="004D2815">
        <w:t>lur</w:t>
      </w:r>
      <w:r>
        <w:t xml:space="preserve"> lalu lintas dalam dermaga dapat teratur dengan baik. Maka perhitungan untuk luas dari ruang kantin adalah:</w:t>
      </w:r>
      <w:r>
        <w:cr/>
      </w:r>
    </w:p>
    <w:p w:rsidR="00350BD3" w:rsidRPr="00EA053F" w:rsidRDefault="003E6A8F" w:rsidP="00192828">
      <w:pPr>
        <w:spacing w:line="360" w:lineRule="auto"/>
        <w:ind w:left="810"/>
        <w:jc w:val="both"/>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=15% . </m:t>
          </m:r>
          <m:sSub>
            <m:sSubPr>
              <m:ctrlPr>
                <w:rPr>
                  <w:rFonts w:ascii="Cambria Math" w:hAnsi="Cambria Math"/>
                  <w:i/>
                </w:rPr>
              </m:ctrlPr>
            </m:sSubPr>
            <m:e>
              <m:r>
                <w:rPr>
                  <w:rFonts w:ascii="Cambria Math" w:hAnsi="Cambria Math"/>
                </w:rPr>
                <m:t>a</m:t>
              </m:r>
            </m:e>
            <m:sub>
              <m:r>
                <w:rPr>
                  <w:rFonts w:ascii="Cambria Math" w:hAnsi="Cambria Math"/>
                </w:rPr>
                <m:t>1</m:t>
              </m:r>
            </m:sub>
          </m:sSub>
        </m:oMath>
      </m:oMathPara>
    </w:p>
    <w:p w:rsidR="00350BD3" w:rsidRDefault="00350BD3" w:rsidP="00192828">
      <w:pPr>
        <w:spacing w:line="360" w:lineRule="auto"/>
        <w:ind w:left="810"/>
        <w:jc w:val="both"/>
        <w:rPr>
          <w:vertAlign w:val="superscript"/>
        </w:rPr>
      </w:pPr>
      <w:r>
        <w:t xml:space="preserve">   </w:t>
      </w:r>
      <w:r w:rsidR="00EA053F">
        <w:t xml:space="preserve"> </w:t>
      </w:r>
      <w:r>
        <w:t>= 15%.</w:t>
      </w:r>
      <w:r w:rsidR="00E70736">
        <w:t xml:space="preserve"> </w:t>
      </w:r>
      <w:r w:rsidR="006272E4">
        <w:t>47</w:t>
      </w:r>
      <w:r w:rsidR="00E70736">
        <w:t xml:space="preserve"> m</w:t>
      </w:r>
      <w:r w:rsidR="00E70736">
        <w:rPr>
          <w:vertAlign w:val="superscript"/>
        </w:rPr>
        <w:t>2</w:t>
      </w:r>
    </w:p>
    <w:p w:rsidR="00462C0A" w:rsidRDefault="00E70736" w:rsidP="00192828">
      <w:pPr>
        <w:spacing w:line="360" w:lineRule="auto"/>
        <w:ind w:left="810"/>
        <w:jc w:val="both"/>
        <w:rPr>
          <w:vertAlign w:val="superscript"/>
        </w:rPr>
      </w:pPr>
      <w:r>
        <w:t xml:space="preserve">    = </w:t>
      </w:r>
      <w:r w:rsidR="009667A5">
        <w:t>7,0</w:t>
      </w:r>
      <w:r w:rsidR="006272E4">
        <w:t>5</w:t>
      </w:r>
      <w:r>
        <w:t xml:space="preserve"> m</w:t>
      </w:r>
      <w:r>
        <w:rPr>
          <w:vertAlign w:val="superscript"/>
        </w:rPr>
        <w:t>2</w:t>
      </w:r>
      <w:r w:rsidR="009667A5">
        <w:t xml:space="preserve"> ⁓ 7</w:t>
      </w:r>
      <w:r w:rsidR="00A3656B">
        <w:t xml:space="preserve"> m</w:t>
      </w:r>
      <w:r w:rsidR="00A3656B" w:rsidRPr="00A3656B">
        <w:rPr>
          <w:vertAlign w:val="superscript"/>
        </w:rPr>
        <w:t>2</w:t>
      </w:r>
    </w:p>
    <w:p w:rsidR="005A4264" w:rsidRPr="00462C0A" w:rsidRDefault="005A4264" w:rsidP="005A4264">
      <w:pPr>
        <w:spacing w:line="360" w:lineRule="auto"/>
        <w:ind w:left="810" w:firstLine="630"/>
        <w:jc w:val="both"/>
        <w:rPr>
          <w:vertAlign w:val="superscript"/>
        </w:rPr>
      </w:pPr>
      <w:r>
        <w:t>Kantin atau kios yang dibanguun agar diperhatikan dan dirawat kondisi dari kantin, demi ketersediaannya kantin yang tetap terjaga dan dapat digunakan dalam jangka waktu yang panjang.</w:t>
      </w:r>
    </w:p>
    <w:p w:rsidR="00E70736" w:rsidRPr="00192828" w:rsidRDefault="00A321D1" w:rsidP="00192828">
      <w:pPr>
        <w:pStyle w:val="Heading4"/>
        <w:spacing w:line="360" w:lineRule="auto"/>
        <w:jc w:val="both"/>
        <w:rPr>
          <w:rFonts w:ascii="Tahoma" w:hAnsi="Tahoma" w:cs="Tahoma"/>
          <w:b w:val="0"/>
          <w:i w:val="0"/>
          <w:color w:val="auto"/>
        </w:rPr>
      </w:pPr>
      <w:r>
        <w:rPr>
          <w:rFonts w:ascii="Tahoma" w:hAnsi="Tahoma" w:cs="Tahoma"/>
          <w:b w:val="0"/>
          <w:i w:val="0"/>
          <w:color w:val="auto"/>
        </w:rPr>
        <w:t>5</w:t>
      </w:r>
      <w:r w:rsidR="0019601A">
        <w:rPr>
          <w:rFonts w:ascii="Tahoma" w:hAnsi="Tahoma" w:cs="Tahoma"/>
          <w:b w:val="0"/>
          <w:i w:val="0"/>
          <w:color w:val="auto"/>
        </w:rPr>
        <w:t>.2</w:t>
      </w:r>
      <w:r w:rsidR="00192828" w:rsidRPr="00192828">
        <w:rPr>
          <w:rFonts w:ascii="Tahoma" w:hAnsi="Tahoma" w:cs="Tahoma"/>
          <w:b w:val="0"/>
          <w:i w:val="0"/>
          <w:color w:val="auto"/>
        </w:rPr>
        <w:t>.1</w:t>
      </w:r>
      <w:r w:rsidR="00E70736" w:rsidRPr="00192828">
        <w:rPr>
          <w:rFonts w:ascii="Tahoma" w:hAnsi="Tahoma" w:cs="Tahoma"/>
          <w:b w:val="0"/>
          <w:i w:val="0"/>
          <w:color w:val="auto"/>
        </w:rPr>
        <w:t>.3 Luas Area Ruang Administrasi (a</w:t>
      </w:r>
      <w:r w:rsidR="00E70736" w:rsidRPr="00192828">
        <w:rPr>
          <w:rFonts w:ascii="Tahoma" w:hAnsi="Tahoma" w:cs="Tahoma"/>
          <w:b w:val="0"/>
          <w:i w:val="0"/>
          <w:color w:val="auto"/>
          <w:vertAlign w:val="subscript"/>
        </w:rPr>
        <w:t>3</w:t>
      </w:r>
      <w:r w:rsidR="00E70736" w:rsidRPr="00192828">
        <w:rPr>
          <w:rFonts w:ascii="Tahoma" w:hAnsi="Tahoma" w:cs="Tahoma"/>
          <w:b w:val="0"/>
          <w:i w:val="0"/>
          <w:color w:val="auto"/>
        </w:rPr>
        <w:t>)</w:t>
      </w:r>
    </w:p>
    <w:p w:rsidR="00176A3F" w:rsidRPr="00176A3F" w:rsidRDefault="00176A3F" w:rsidP="00192828">
      <w:pPr>
        <w:spacing w:line="360" w:lineRule="auto"/>
        <w:ind w:left="810" w:firstLine="720"/>
      </w:pPr>
      <w:r>
        <w:t>Untuk mengetahui luas ideal ruang administrasi sebagai berikut:</w:t>
      </w:r>
    </w:p>
    <w:p w:rsidR="00176A3F" w:rsidRPr="00EA053F" w:rsidRDefault="003E6A8F" w:rsidP="005A4264">
      <w:pPr>
        <w:spacing w:line="360" w:lineRule="auto"/>
        <w:ind w:left="810"/>
        <w:jc w:val="both"/>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 xml:space="preserve">=15% . </m:t>
          </m:r>
          <m:sSub>
            <m:sSubPr>
              <m:ctrlPr>
                <w:rPr>
                  <w:rFonts w:ascii="Cambria Math" w:hAnsi="Cambria Math"/>
                  <w:i/>
                </w:rPr>
              </m:ctrlPr>
            </m:sSubPr>
            <m:e>
              <m:r>
                <w:rPr>
                  <w:rFonts w:ascii="Cambria Math" w:hAnsi="Cambria Math"/>
                </w:rPr>
                <m:t>a</m:t>
              </m:r>
            </m:e>
            <m:sub>
              <m:r>
                <w:rPr>
                  <w:rFonts w:ascii="Cambria Math" w:hAnsi="Cambria Math"/>
                </w:rPr>
                <m:t>1</m:t>
              </m:r>
            </m:sub>
          </m:sSub>
        </m:oMath>
      </m:oMathPara>
    </w:p>
    <w:p w:rsidR="00176A3F" w:rsidRDefault="009667A5" w:rsidP="005A4264">
      <w:pPr>
        <w:spacing w:line="360" w:lineRule="auto"/>
        <w:ind w:left="810"/>
        <w:jc w:val="both"/>
        <w:rPr>
          <w:vertAlign w:val="superscript"/>
        </w:rPr>
      </w:pPr>
      <w:r>
        <w:t xml:space="preserve">    </w:t>
      </w:r>
      <w:r w:rsidR="006272E4">
        <w:t>= 15%. 47</w:t>
      </w:r>
      <w:r w:rsidR="00176A3F">
        <w:t xml:space="preserve"> m</w:t>
      </w:r>
      <w:r w:rsidR="00176A3F">
        <w:rPr>
          <w:vertAlign w:val="superscript"/>
        </w:rPr>
        <w:t>2</w:t>
      </w:r>
    </w:p>
    <w:p w:rsidR="00176A3F" w:rsidRPr="00176A3F" w:rsidRDefault="009667A5" w:rsidP="005A4264">
      <w:pPr>
        <w:spacing w:line="360" w:lineRule="auto"/>
        <w:ind w:left="810"/>
        <w:jc w:val="both"/>
        <w:rPr>
          <w:vertAlign w:val="superscript"/>
        </w:rPr>
      </w:pPr>
      <w:r>
        <w:t xml:space="preserve">    = 7,0</w:t>
      </w:r>
      <w:r w:rsidR="006272E4">
        <w:t>5</w:t>
      </w:r>
      <w:r w:rsidR="00176A3F">
        <w:t xml:space="preserve"> m</w:t>
      </w:r>
      <w:r w:rsidR="00176A3F">
        <w:rPr>
          <w:vertAlign w:val="superscript"/>
        </w:rPr>
        <w:t>2</w:t>
      </w:r>
      <w:r>
        <w:t xml:space="preserve"> ⁓ 7</w:t>
      </w:r>
      <w:r w:rsidR="00176A3F">
        <w:t xml:space="preserve"> m</w:t>
      </w:r>
      <w:r w:rsidR="00176A3F" w:rsidRPr="00A3656B">
        <w:rPr>
          <w:vertAlign w:val="superscript"/>
        </w:rPr>
        <w:t>2</w:t>
      </w:r>
    </w:p>
    <w:p w:rsidR="00E70736" w:rsidRDefault="005A4264" w:rsidP="005A4264">
      <w:pPr>
        <w:spacing w:line="360" w:lineRule="auto"/>
        <w:ind w:left="810" w:firstLine="720"/>
        <w:jc w:val="both"/>
      </w:pPr>
      <w:r>
        <w:t>Namun luas dari area ruang administrasi pada kondisi eksisting sudah dibangun dengan luas 18 m</w:t>
      </w:r>
      <w:r>
        <w:rPr>
          <w:vertAlign w:val="superscript"/>
        </w:rPr>
        <w:t>2</w:t>
      </w:r>
      <w:r>
        <w:t xml:space="preserve">. Untuk itu perlu dibangun kembali ruang administrasi dengan luas ideal yang telah dianalisis. Ruang administrasi dibangun lengkap dengan fasilitas pelayanan penumpang seperti informasi angkutan lanjutan, informasi gangguan kapal dan </w:t>
      </w:r>
      <w:r>
        <w:rPr>
          <w:spacing w:val="-2"/>
        </w:rPr>
        <w:t>sebagainya</w:t>
      </w:r>
    </w:p>
    <w:p w:rsidR="00050011" w:rsidRDefault="00050011" w:rsidP="00050011">
      <w:pPr>
        <w:keepNext/>
        <w:spacing w:line="360" w:lineRule="auto"/>
        <w:jc w:val="center"/>
      </w:pPr>
      <w:r>
        <w:rPr>
          <w:noProof/>
          <w:lang w:val="en-US"/>
        </w:rPr>
        <w:drawing>
          <wp:inline distT="0" distB="0" distL="0" distR="0" wp14:anchorId="657D35F1" wp14:editId="0F8B4FFF">
            <wp:extent cx="2257426" cy="2143125"/>
            <wp:effectExtent l="0" t="0" r="9525" b="0"/>
            <wp:docPr id="43923" name="Picture 4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12 at 10.22.06.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64944" cy="2150262"/>
                    </a:xfrm>
                    <a:prstGeom prst="rect">
                      <a:avLst/>
                    </a:prstGeom>
                  </pic:spPr>
                </pic:pic>
              </a:graphicData>
            </a:graphic>
          </wp:inline>
        </w:drawing>
      </w:r>
    </w:p>
    <w:p w:rsidR="00050011" w:rsidRPr="00050011" w:rsidRDefault="00050011" w:rsidP="00050011">
      <w:pPr>
        <w:pStyle w:val="Caption"/>
        <w:jc w:val="center"/>
        <w:rPr>
          <w:b w:val="0"/>
          <w:color w:val="auto"/>
          <w:sz w:val="22"/>
        </w:rPr>
      </w:pPr>
      <w:bookmarkStart w:id="308" w:name="_Toc108670720"/>
      <w:bookmarkStart w:id="309" w:name="_Toc109165102"/>
      <w:bookmarkStart w:id="310" w:name="_Toc110965557"/>
      <w:r w:rsidRPr="00050011">
        <w:rPr>
          <w:b w:val="0"/>
          <w:color w:val="auto"/>
          <w:sz w:val="22"/>
        </w:rPr>
        <w:t xml:space="preserve">Gambar V. </w:t>
      </w:r>
      <w:r w:rsidRPr="00050011">
        <w:rPr>
          <w:b w:val="0"/>
          <w:color w:val="auto"/>
          <w:sz w:val="22"/>
        </w:rPr>
        <w:fldChar w:fldCharType="begin"/>
      </w:r>
      <w:r w:rsidRPr="00050011">
        <w:rPr>
          <w:b w:val="0"/>
          <w:color w:val="auto"/>
          <w:sz w:val="22"/>
        </w:rPr>
        <w:instrText xml:space="preserve"> SEQ Gambar_V. \* ARABIC </w:instrText>
      </w:r>
      <w:r w:rsidRPr="00050011">
        <w:rPr>
          <w:b w:val="0"/>
          <w:color w:val="auto"/>
          <w:sz w:val="22"/>
        </w:rPr>
        <w:fldChar w:fldCharType="separate"/>
      </w:r>
      <w:r w:rsidR="00163B1B">
        <w:rPr>
          <w:b w:val="0"/>
          <w:noProof/>
          <w:color w:val="auto"/>
          <w:sz w:val="22"/>
        </w:rPr>
        <w:t>3</w:t>
      </w:r>
      <w:r w:rsidRPr="00050011">
        <w:rPr>
          <w:b w:val="0"/>
          <w:color w:val="auto"/>
          <w:sz w:val="22"/>
        </w:rPr>
        <w:fldChar w:fldCharType="end"/>
      </w:r>
      <w:r w:rsidRPr="00050011">
        <w:rPr>
          <w:b w:val="0"/>
          <w:color w:val="auto"/>
          <w:sz w:val="22"/>
        </w:rPr>
        <w:t xml:space="preserve"> Ruang Administrasi</w:t>
      </w:r>
      <w:bookmarkEnd w:id="308"/>
      <w:bookmarkEnd w:id="309"/>
      <w:bookmarkEnd w:id="310"/>
    </w:p>
    <w:p w:rsidR="00E70736" w:rsidRPr="005A4264" w:rsidRDefault="00A321D1" w:rsidP="005A4264">
      <w:pPr>
        <w:pStyle w:val="Heading4"/>
        <w:spacing w:line="360" w:lineRule="auto"/>
        <w:jc w:val="both"/>
        <w:rPr>
          <w:rFonts w:ascii="Tahoma" w:hAnsi="Tahoma" w:cs="Tahoma"/>
          <w:b w:val="0"/>
          <w:i w:val="0"/>
          <w:color w:val="auto"/>
        </w:rPr>
      </w:pPr>
      <w:r>
        <w:rPr>
          <w:rFonts w:ascii="Tahoma" w:hAnsi="Tahoma" w:cs="Tahoma"/>
          <w:b w:val="0"/>
          <w:i w:val="0"/>
          <w:color w:val="auto"/>
        </w:rPr>
        <w:t>5</w:t>
      </w:r>
      <w:r w:rsidR="006D1FFE" w:rsidRPr="005A4264">
        <w:rPr>
          <w:rFonts w:ascii="Tahoma" w:hAnsi="Tahoma" w:cs="Tahoma"/>
          <w:b w:val="0"/>
          <w:i w:val="0"/>
          <w:color w:val="auto"/>
        </w:rPr>
        <w:t>.</w:t>
      </w:r>
      <w:r w:rsidR="0019601A">
        <w:rPr>
          <w:rFonts w:ascii="Tahoma" w:hAnsi="Tahoma" w:cs="Tahoma"/>
          <w:b w:val="0"/>
          <w:i w:val="0"/>
          <w:color w:val="auto"/>
        </w:rPr>
        <w:t>2</w:t>
      </w:r>
      <w:r w:rsidR="005A4264" w:rsidRPr="005A4264">
        <w:rPr>
          <w:rFonts w:ascii="Tahoma" w:hAnsi="Tahoma" w:cs="Tahoma"/>
          <w:b w:val="0"/>
          <w:i w:val="0"/>
          <w:color w:val="auto"/>
        </w:rPr>
        <w:t>.</w:t>
      </w:r>
      <w:r w:rsidR="006D1FFE" w:rsidRPr="005A4264">
        <w:rPr>
          <w:rFonts w:ascii="Tahoma" w:hAnsi="Tahoma" w:cs="Tahoma"/>
          <w:b w:val="0"/>
          <w:i w:val="0"/>
          <w:color w:val="auto"/>
        </w:rPr>
        <w:t>1.4 Luas Area Ruang Uti</w:t>
      </w:r>
      <w:r w:rsidR="00E70736" w:rsidRPr="005A4264">
        <w:rPr>
          <w:rFonts w:ascii="Tahoma" w:hAnsi="Tahoma" w:cs="Tahoma"/>
          <w:b w:val="0"/>
          <w:i w:val="0"/>
          <w:color w:val="auto"/>
        </w:rPr>
        <w:t>litas (a</w:t>
      </w:r>
      <w:r w:rsidR="00E70736" w:rsidRPr="005A4264">
        <w:rPr>
          <w:rFonts w:ascii="Tahoma" w:hAnsi="Tahoma" w:cs="Tahoma"/>
          <w:b w:val="0"/>
          <w:i w:val="0"/>
          <w:color w:val="auto"/>
          <w:vertAlign w:val="subscript"/>
        </w:rPr>
        <w:t>4</w:t>
      </w:r>
      <w:r w:rsidR="00E70736" w:rsidRPr="005A4264">
        <w:rPr>
          <w:rFonts w:ascii="Tahoma" w:hAnsi="Tahoma" w:cs="Tahoma"/>
          <w:b w:val="0"/>
          <w:i w:val="0"/>
          <w:color w:val="auto"/>
        </w:rPr>
        <w:t>)</w:t>
      </w:r>
    </w:p>
    <w:p w:rsidR="00462C0A" w:rsidRDefault="006D1FFE" w:rsidP="005A4264">
      <w:pPr>
        <w:spacing w:line="360" w:lineRule="auto"/>
        <w:ind w:left="630" w:firstLine="720"/>
        <w:jc w:val="both"/>
      </w:pPr>
      <w:r>
        <w:t xml:space="preserve">Pada kondisi eksisting, </w:t>
      </w:r>
      <w:r w:rsidR="00E70736" w:rsidRPr="00E70736">
        <w:t>Luas ruang utilitas</w:t>
      </w:r>
      <w:r>
        <w:t xml:space="preserve"> perlu dilakukan pengembangan lagi agar fungsi dari ruang utilitas yakni untuk menunjang pengoptimalan kegunaan bangunan dapat berfungsi dengan baik. Untuk itu</w:t>
      </w:r>
      <w:r w:rsidR="00E70736" w:rsidRPr="00E70736">
        <w:t xml:space="preserve"> dapat dihitung dengan rumus :</w:t>
      </w:r>
    </w:p>
    <w:p w:rsidR="00E70736" w:rsidRPr="00642C6D" w:rsidRDefault="003E6A8F" w:rsidP="005A4264">
      <w:pPr>
        <w:spacing w:line="360" w:lineRule="auto"/>
        <w:ind w:left="630"/>
        <w:jc w:val="both"/>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4</m:t>
              </m:r>
            </m:sub>
          </m:sSub>
          <m:r>
            <w:rPr>
              <w:rFonts w:ascii="Cambria Math" w:hAnsi="Cambria Math"/>
            </w:rPr>
            <m:t>=25%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m:t>
          </m:r>
        </m:oMath>
      </m:oMathPara>
    </w:p>
    <w:p w:rsidR="00642C6D" w:rsidRDefault="009667A5" w:rsidP="005A4264">
      <w:pPr>
        <w:spacing w:line="360" w:lineRule="auto"/>
        <w:ind w:left="630"/>
        <w:jc w:val="both"/>
      </w:pPr>
      <w:r>
        <w:t xml:space="preserve">    </w:t>
      </w:r>
      <w:r w:rsidR="006272E4">
        <w:t>= 25% (47 + 7 + 7</w:t>
      </w:r>
      <w:r w:rsidR="00642C6D">
        <w:t>)</w:t>
      </w:r>
    </w:p>
    <w:p w:rsidR="00642C6D" w:rsidRDefault="00642C6D" w:rsidP="005A4264">
      <w:pPr>
        <w:spacing w:line="360" w:lineRule="auto"/>
        <w:ind w:left="630"/>
        <w:jc w:val="both"/>
      </w:pPr>
      <w:r>
        <w:t xml:space="preserve">    = 25% (</w:t>
      </w:r>
      <w:r w:rsidR="006272E4">
        <w:t>61</w:t>
      </w:r>
      <w:r>
        <w:t>)</w:t>
      </w:r>
    </w:p>
    <w:p w:rsidR="006D1FFE" w:rsidRDefault="00642C6D" w:rsidP="005A4264">
      <w:pPr>
        <w:spacing w:line="360" w:lineRule="auto"/>
        <w:ind w:left="630"/>
        <w:jc w:val="both"/>
        <w:rPr>
          <w:vertAlign w:val="superscript"/>
        </w:rPr>
      </w:pPr>
      <w:r>
        <w:t xml:space="preserve">    = </w:t>
      </w:r>
      <w:r w:rsidR="006272E4">
        <w:t>15,25</w:t>
      </w:r>
      <w:r>
        <w:t xml:space="preserve"> m</w:t>
      </w:r>
      <w:r>
        <w:rPr>
          <w:vertAlign w:val="superscript"/>
        </w:rPr>
        <w:t>2</w:t>
      </w:r>
      <w:r w:rsidR="006D1FFE">
        <w:rPr>
          <w:vertAlign w:val="superscript"/>
        </w:rPr>
        <w:t xml:space="preserve"> </w:t>
      </w:r>
      <w:r w:rsidR="00E03BF4">
        <w:t xml:space="preserve"> ⁓ 15</w:t>
      </w:r>
      <w:r w:rsidR="006D1FFE">
        <w:t xml:space="preserve"> m</w:t>
      </w:r>
      <w:r w:rsidR="006D1FFE" w:rsidRPr="006D1FFE">
        <w:rPr>
          <w:vertAlign w:val="superscript"/>
        </w:rPr>
        <w:t>2</w:t>
      </w:r>
    </w:p>
    <w:p w:rsidR="005A4264" w:rsidRPr="00E03BF4" w:rsidRDefault="005A4264" w:rsidP="005A4264">
      <w:pPr>
        <w:spacing w:line="360" w:lineRule="auto"/>
        <w:ind w:left="630" w:firstLine="720"/>
        <w:jc w:val="both"/>
        <w:rPr>
          <w:vertAlign w:val="superscript"/>
        </w:rPr>
      </w:pPr>
      <w:r>
        <w:t>Makan usulan pengenmbangan untuk ruang utilitas yaitu dengan luas 15 m</w:t>
      </w:r>
      <w:r>
        <w:rPr>
          <w:vertAlign w:val="superscript"/>
        </w:rPr>
        <w:t>2</w:t>
      </w:r>
      <w:r>
        <w:t xml:space="preserve"> dan dibangun dengan kelengkapan fasilitas bangunan yang dapat mendukung aktifitas penumpang di dalam dermaga.</w:t>
      </w:r>
    </w:p>
    <w:p w:rsidR="00642C6D" w:rsidRPr="005A4264" w:rsidRDefault="00A321D1" w:rsidP="005A4264">
      <w:pPr>
        <w:pStyle w:val="Heading4"/>
        <w:spacing w:line="360" w:lineRule="auto"/>
        <w:jc w:val="both"/>
        <w:rPr>
          <w:rFonts w:ascii="Tahoma" w:hAnsi="Tahoma" w:cs="Tahoma"/>
          <w:b w:val="0"/>
          <w:i w:val="0"/>
          <w:color w:val="auto"/>
        </w:rPr>
      </w:pPr>
      <w:r>
        <w:rPr>
          <w:rFonts w:ascii="Tahoma" w:hAnsi="Tahoma" w:cs="Tahoma"/>
          <w:b w:val="0"/>
          <w:i w:val="0"/>
          <w:color w:val="auto"/>
        </w:rPr>
        <w:t>5</w:t>
      </w:r>
      <w:r w:rsidR="00642C6D" w:rsidRPr="005A4264">
        <w:rPr>
          <w:rFonts w:ascii="Tahoma" w:hAnsi="Tahoma" w:cs="Tahoma"/>
          <w:b w:val="0"/>
          <w:i w:val="0"/>
          <w:color w:val="auto"/>
        </w:rPr>
        <w:t>.</w:t>
      </w:r>
      <w:r w:rsidR="0019601A">
        <w:rPr>
          <w:rFonts w:ascii="Tahoma" w:hAnsi="Tahoma" w:cs="Tahoma"/>
          <w:b w:val="0"/>
          <w:i w:val="0"/>
          <w:color w:val="auto"/>
        </w:rPr>
        <w:t>2</w:t>
      </w:r>
      <w:r w:rsidR="005A4264" w:rsidRPr="005A4264">
        <w:rPr>
          <w:rFonts w:ascii="Tahoma" w:hAnsi="Tahoma" w:cs="Tahoma"/>
          <w:b w:val="0"/>
          <w:i w:val="0"/>
          <w:color w:val="auto"/>
        </w:rPr>
        <w:t>.</w:t>
      </w:r>
      <w:r w:rsidR="00642C6D" w:rsidRPr="005A4264">
        <w:rPr>
          <w:rFonts w:ascii="Tahoma" w:hAnsi="Tahoma" w:cs="Tahoma"/>
          <w:b w:val="0"/>
          <w:i w:val="0"/>
          <w:color w:val="auto"/>
        </w:rPr>
        <w:t>1.5 Luas Area Ruang Publik (a</w:t>
      </w:r>
      <w:r w:rsidR="00642C6D" w:rsidRPr="005A4264">
        <w:rPr>
          <w:rFonts w:ascii="Tahoma" w:hAnsi="Tahoma" w:cs="Tahoma"/>
          <w:b w:val="0"/>
          <w:i w:val="0"/>
          <w:color w:val="auto"/>
          <w:vertAlign w:val="subscript"/>
        </w:rPr>
        <w:t>5</w:t>
      </w:r>
      <w:r w:rsidR="00642C6D" w:rsidRPr="005A4264">
        <w:rPr>
          <w:rFonts w:ascii="Tahoma" w:hAnsi="Tahoma" w:cs="Tahoma"/>
          <w:b w:val="0"/>
          <w:i w:val="0"/>
          <w:color w:val="auto"/>
        </w:rPr>
        <w:t>)</w:t>
      </w:r>
    </w:p>
    <w:p w:rsidR="00176A3F" w:rsidRPr="00642C6D" w:rsidRDefault="003E6A8F" w:rsidP="00176A3F">
      <w:pPr>
        <w:spacing w:line="360" w:lineRule="auto"/>
        <w:jc w:val="both"/>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5</m:t>
              </m:r>
            </m:sub>
          </m:sSub>
          <m:r>
            <w:rPr>
              <w:rFonts w:ascii="Cambria Math" w:hAnsi="Cambria Math"/>
            </w:rPr>
            <m:t>=10%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4</m:t>
              </m:r>
            </m:sub>
          </m:sSub>
          <m:r>
            <w:rPr>
              <w:rFonts w:ascii="Cambria Math" w:hAnsi="Cambria Math"/>
            </w:rPr>
            <m:t>)</m:t>
          </m:r>
        </m:oMath>
      </m:oMathPara>
    </w:p>
    <w:p w:rsidR="00176A3F" w:rsidRDefault="00E03BF4" w:rsidP="00176A3F">
      <w:pPr>
        <w:spacing w:line="360" w:lineRule="auto"/>
        <w:jc w:val="both"/>
      </w:pPr>
      <w:r>
        <w:t xml:space="preserve">    = 10% (</w:t>
      </w:r>
      <w:r w:rsidR="006272E4">
        <w:t>47 + 7 + 7 + 15</w:t>
      </w:r>
      <w:r w:rsidR="00176A3F">
        <w:t>)</w:t>
      </w:r>
    </w:p>
    <w:p w:rsidR="00176A3F" w:rsidRDefault="00176A3F" w:rsidP="00176A3F">
      <w:pPr>
        <w:spacing w:line="360" w:lineRule="auto"/>
        <w:jc w:val="both"/>
      </w:pPr>
      <w:r>
        <w:t xml:space="preserve">    = 10% (</w:t>
      </w:r>
      <w:r w:rsidR="006272E4">
        <w:t>76</w:t>
      </w:r>
      <w:r>
        <w:t>)</w:t>
      </w:r>
    </w:p>
    <w:p w:rsidR="005A4264" w:rsidRDefault="00E03BF4" w:rsidP="00176A3F">
      <w:pPr>
        <w:spacing w:line="360" w:lineRule="auto"/>
        <w:jc w:val="both"/>
        <w:rPr>
          <w:vertAlign w:val="superscript"/>
        </w:rPr>
      </w:pPr>
      <w:r>
        <w:t xml:space="preserve">    = 7,6</w:t>
      </w:r>
      <w:r w:rsidR="00176A3F">
        <w:t xml:space="preserve"> m</w:t>
      </w:r>
      <w:r w:rsidR="00176A3F">
        <w:rPr>
          <w:vertAlign w:val="superscript"/>
        </w:rPr>
        <w:t xml:space="preserve">2 </w:t>
      </w:r>
      <w:r>
        <w:t xml:space="preserve"> ⁓ 8</w:t>
      </w:r>
      <w:r w:rsidR="00176A3F">
        <w:t xml:space="preserve"> m</w:t>
      </w:r>
      <w:r w:rsidR="00176A3F" w:rsidRPr="006D1FFE">
        <w:rPr>
          <w:vertAlign w:val="superscript"/>
        </w:rPr>
        <w:t>2</w:t>
      </w:r>
    </w:p>
    <w:p w:rsidR="005A4264" w:rsidRPr="00622E3A" w:rsidRDefault="005A4264" w:rsidP="005A4264">
      <w:pPr>
        <w:spacing w:line="360" w:lineRule="auto"/>
        <w:ind w:left="630" w:firstLine="720"/>
        <w:jc w:val="both"/>
        <w:rPr>
          <w:vertAlign w:val="superscript"/>
        </w:rPr>
      </w:pPr>
      <w:r>
        <w:t>Luas ruang publik pada kondisi eksisting telah melebihi luas ideal yang sesuai dengan standar untuk itu agar dapat dibangun kembali</w:t>
      </w:r>
      <w:r>
        <w:rPr>
          <w:spacing w:val="40"/>
        </w:rPr>
        <w:t xml:space="preserve"> </w:t>
      </w:r>
      <w:r>
        <w:t>sesuai dengan luas ideal yaitu 8 m</w:t>
      </w:r>
      <w:r>
        <w:rPr>
          <w:vertAlign w:val="superscript"/>
        </w:rPr>
        <w:t>2</w:t>
      </w:r>
      <w:r>
        <w:t>, agar pemanfaatan lahan didalam dermaga sesuai dengan fungsinya masing – masing.</w:t>
      </w:r>
      <w:r>
        <w:rPr>
          <w:spacing w:val="40"/>
        </w:rPr>
        <w:t xml:space="preserve"> </w:t>
      </w:r>
      <w:r>
        <w:t>namun sama halnya dengan ruang administrasi perlu ditata dan dijaga kondisinya lagi. Berikut ini dapat dilihat kondisi ruang publik ataupun ruang bebas yang sudah rusak dan sudah tidak layak lagi untuk digunakaan</w:t>
      </w:r>
    </w:p>
    <w:p w:rsidR="0026400F" w:rsidRDefault="0026400F" w:rsidP="0026400F">
      <w:pPr>
        <w:keepNext/>
        <w:spacing w:line="360" w:lineRule="auto"/>
        <w:jc w:val="center"/>
      </w:pPr>
      <w:r>
        <w:rPr>
          <w:noProof/>
          <w:lang w:val="en-US"/>
        </w:rPr>
        <w:drawing>
          <wp:inline distT="0" distB="0" distL="0" distR="0" wp14:anchorId="6E889D43" wp14:editId="0A05F2F4">
            <wp:extent cx="2620558" cy="2295525"/>
            <wp:effectExtent l="0" t="0" r="8890" b="0"/>
            <wp:docPr id="43924" name="Picture 4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12 at 10.30.23.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21551" cy="2296395"/>
                    </a:xfrm>
                    <a:prstGeom prst="rect">
                      <a:avLst/>
                    </a:prstGeom>
                  </pic:spPr>
                </pic:pic>
              </a:graphicData>
            </a:graphic>
          </wp:inline>
        </w:drawing>
      </w:r>
    </w:p>
    <w:p w:rsidR="007468F9" w:rsidRPr="0026400F" w:rsidRDefault="0026400F" w:rsidP="0026400F">
      <w:pPr>
        <w:pStyle w:val="Caption"/>
        <w:jc w:val="center"/>
        <w:rPr>
          <w:b w:val="0"/>
          <w:color w:val="auto"/>
          <w:sz w:val="22"/>
        </w:rPr>
      </w:pPr>
      <w:bookmarkStart w:id="311" w:name="_Toc108670721"/>
      <w:bookmarkStart w:id="312" w:name="_Toc109165103"/>
      <w:bookmarkStart w:id="313" w:name="_Toc110965558"/>
      <w:r w:rsidRPr="0026400F">
        <w:rPr>
          <w:b w:val="0"/>
          <w:color w:val="auto"/>
          <w:sz w:val="22"/>
        </w:rPr>
        <w:t xml:space="preserve">Gambar V. </w:t>
      </w:r>
      <w:r w:rsidRPr="0026400F">
        <w:rPr>
          <w:b w:val="0"/>
          <w:color w:val="auto"/>
          <w:sz w:val="22"/>
        </w:rPr>
        <w:fldChar w:fldCharType="begin"/>
      </w:r>
      <w:r w:rsidRPr="0026400F">
        <w:rPr>
          <w:b w:val="0"/>
          <w:color w:val="auto"/>
          <w:sz w:val="22"/>
        </w:rPr>
        <w:instrText xml:space="preserve"> SEQ Gambar_V. \* ARABIC </w:instrText>
      </w:r>
      <w:r w:rsidRPr="0026400F">
        <w:rPr>
          <w:b w:val="0"/>
          <w:color w:val="auto"/>
          <w:sz w:val="22"/>
        </w:rPr>
        <w:fldChar w:fldCharType="separate"/>
      </w:r>
      <w:r w:rsidR="00163B1B">
        <w:rPr>
          <w:b w:val="0"/>
          <w:noProof/>
          <w:color w:val="auto"/>
          <w:sz w:val="22"/>
        </w:rPr>
        <w:t>4</w:t>
      </w:r>
      <w:r w:rsidRPr="0026400F">
        <w:rPr>
          <w:b w:val="0"/>
          <w:color w:val="auto"/>
          <w:sz w:val="22"/>
        </w:rPr>
        <w:fldChar w:fldCharType="end"/>
      </w:r>
      <w:r w:rsidRPr="0026400F">
        <w:rPr>
          <w:b w:val="0"/>
          <w:color w:val="auto"/>
          <w:sz w:val="22"/>
        </w:rPr>
        <w:t xml:space="preserve"> Kondisi Ruang Publik</w:t>
      </w:r>
      <w:bookmarkEnd w:id="311"/>
      <w:bookmarkEnd w:id="312"/>
      <w:bookmarkEnd w:id="313"/>
    </w:p>
    <w:p w:rsidR="007E52AB" w:rsidRPr="005A4264" w:rsidRDefault="00A321D1" w:rsidP="005A4264">
      <w:pPr>
        <w:pStyle w:val="Heading4"/>
        <w:spacing w:line="360" w:lineRule="auto"/>
        <w:jc w:val="both"/>
        <w:rPr>
          <w:rFonts w:ascii="Tahoma" w:hAnsi="Tahoma" w:cs="Tahoma"/>
          <w:b w:val="0"/>
          <w:i w:val="0"/>
          <w:color w:val="auto"/>
        </w:rPr>
      </w:pPr>
      <w:r>
        <w:rPr>
          <w:rFonts w:ascii="Tahoma" w:hAnsi="Tahoma" w:cs="Tahoma"/>
          <w:b w:val="0"/>
          <w:i w:val="0"/>
          <w:color w:val="auto"/>
        </w:rPr>
        <w:t>5</w:t>
      </w:r>
      <w:r w:rsidR="007E52AB" w:rsidRPr="005A4264">
        <w:rPr>
          <w:rFonts w:ascii="Tahoma" w:hAnsi="Tahoma" w:cs="Tahoma"/>
          <w:b w:val="0"/>
          <w:i w:val="0"/>
          <w:color w:val="auto"/>
        </w:rPr>
        <w:t>.</w:t>
      </w:r>
      <w:r w:rsidR="0019601A">
        <w:rPr>
          <w:rFonts w:ascii="Tahoma" w:hAnsi="Tahoma" w:cs="Tahoma"/>
          <w:b w:val="0"/>
          <w:i w:val="0"/>
          <w:color w:val="auto"/>
        </w:rPr>
        <w:t>2</w:t>
      </w:r>
      <w:r w:rsidR="005A4264" w:rsidRPr="005A4264">
        <w:rPr>
          <w:rFonts w:ascii="Tahoma" w:hAnsi="Tahoma" w:cs="Tahoma"/>
          <w:b w:val="0"/>
          <w:i w:val="0"/>
          <w:color w:val="auto"/>
        </w:rPr>
        <w:t>.</w:t>
      </w:r>
      <w:r w:rsidR="007E52AB" w:rsidRPr="005A4264">
        <w:rPr>
          <w:rFonts w:ascii="Tahoma" w:hAnsi="Tahoma" w:cs="Tahoma"/>
          <w:b w:val="0"/>
          <w:i w:val="0"/>
          <w:color w:val="auto"/>
        </w:rPr>
        <w:t xml:space="preserve">1.6 Luas Total Area Ruang Terminal </w:t>
      </w:r>
    </w:p>
    <w:p w:rsidR="003455C4" w:rsidRDefault="003455C4" w:rsidP="005A4264">
      <w:pPr>
        <w:spacing w:line="360" w:lineRule="auto"/>
        <w:ind w:left="630" w:firstLine="720"/>
        <w:jc w:val="both"/>
      </w:pPr>
      <w:r>
        <w:t xml:space="preserve">Setelah semua perhitungan yang dilakukan maka didapatkan total luasan bangunan terminal yang dibutuhkan adalah: </w:t>
      </w:r>
    </w:p>
    <w:p w:rsidR="0012344A" w:rsidRDefault="0012344A" w:rsidP="005A4264">
      <w:pPr>
        <w:spacing w:line="360" w:lineRule="auto"/>
        <w:ind w:left="630"/>
        <w:jc w:val="both"/>
        <w:rPr>
          <w:vertAlign w:val="subscript"/>
        </w:rPr>
      </w:pPr>
      <w:r>
        <w:t>A = a</w:t>
      </w:r>
      <w:r>
        <w:rPr>
          <w:vertAlign w:val="subscript"/>
        </w:rPr>
        <w:t xml:space="preserve">1 </w:t>
      </w:r>
      <w:r>
        <w:t>+ a</w:t>
      </w:r>
      <w:r>
        <w:rPr>
          <w:vertAlign w:val="subscript"/>
        </w:rPr>
        <w:t>2</w:t>
      </w:r>
      <w:r>
        <w:t xml:space="preserve"> + a</w:t>
      </w:r>
      <w:r>
        <w:rPr>
          <w:vertAlign w:val="subscript"/>
        </w:rPr>
        <w:t xml:space="preserve">3 </w:t>
      </w:r>
      <w:r>
        <w:t>+ a</w:t>
      </w:r>
      <w:r>
        <w:rPr>
          <w:vertAlign w:val="subscript"/>
        </w:rPr>
        <w:t xml:space="preserve">4 </w:t>
      </w:r>
      <w:r>
        <w:t>+ a</w:t>
      </w:r>
      <w:r>
        <w:rPr>
          <w:vertAlign w:val="subscript"/>
        </w:rPr>
        <w:t>5</w:t>
      </w:r>
    </w:p>
    <w:p w:rsidR="0012344A" w:rsidRDefault="00A26D94" w:rsidP="005A4264">
      <w:pPr>
        <w:spacing w:line="360" w:lineRule="auto"/>
        <w:ind w:left="630"/>
        <w:jc w:val="both"/>
      </w:pPr>
      <w:r>
        <w:t xml:space="preserve">   = </w:t>
      </w:r>
      <w:r w:rsidR="00E03BF4">
        <w:t>47 + 7</w:t>
      </w:r>
      <w:r w:rsidR="00622E3A">
        <w:t xml:space="preserve"> + </w:t>
      </w:r>
      <w:r w:rsidR="00E03BF4">
        <w:t>7</w:t>
      </w:r>
      <w:r w:rsidR="00622E3A">
        <w:t xml:space="preserve"> + </w:t>
      </w:r>
      <w:r w:rsidR="00E03BF4">
        <w:t>15</w:t>
      </w:r>
      <w:r w:rsidR="0012344A">
        <w:t xml:space="preserve"> +</w:t>
      </w:r>
      <w:r w:rsidR="00E03BF4">
        <w:t xml:space="preserve"> 8</w:t>
      </w:r>
    </w:p>
    <w:p w:rsidR="00462C0A" w:rsidRDefault="0012344A" w:rsidP="005A4264">
      <w:pPr>
        <w:spacing w:line="360" w:lineRule="auto"/>
        <w:ind w:left="630"/>
        <w:jc w:val="both"/>
        <w:rPr>
          <w:vertAlign w:val="superscript"/>
        </w:rPr>
      </w:pPr>
      <w:r>
        <w:t xml:space="preserve">   = </w:t>
      </w:r>
      <w:r w:rsidR="00E03BF4">
        <w:t>84</w:t>
      </w:r>
      <w:r w:rsidR="00A3656B">
        <w:t xml:space="preserve"> M</w:t>
      </w:r>
      <w:r w:rsidR="00A3656B" w:rsidRPr="00A3656B">
        <w:rPr>
          <w:vertAlign w:val="superscript"/>
        </w:rPr>
        <w:t>2</w:t>
      </w:r>
    </w:p>
    <w:p w:rsidR="0012344A" w:rsidRDefault="005A4264" w:rsidP="005A4264">
      <w:pPr>
        <w:spacing w:line="360" w:lineRule="auto"/>
        <w:ind w:left="630" w:firstLine="720"/>
        <w:jc w:val="both"/>
      </w:pPr>
      <w:r>
        <w:t>Dari hasil analisa luas total bangunan terminal penumpang untuk kondisi ideal yang diperoleh sebesar 84 m², untuk itu total area ruang terminal harus dikurangi sekitar 14</w:t>
      </w:r>
      <w:r>
        <w:rPr>
          <w:spacing w:val="40"/>
        </w:rPr>
        <w:t xml:space="preserve"> </w:t>
      </w:r>
      <w:r>
        <w:t>m</w:t>
      </w:r>
      <w:r>
        <w:rPr>
          <w:vertAlign w:val="superscript"/>
        </w:rPr>
        <w:t>2</w:t>
      </w:r>
      <w:r>
        <w:t>. Kemudian untuk keseluruhan area ruang terminal dibutuhkan fasilitas – fasilitas pada setiap bangunan ataupun area di dermaga sisi darat agar kegunaan dari ruang terminal dapat berfungsi dengan kondisi yang baik serta memberi kepuasan bagi para pengguna jasa di dermaga wisata kalimas calaca</w:t>
      </w:r>
      <w:r w:rsidR="00A3656B">
        <w:t xml:space="preserve"> </w:t>
      </w:r>
    </w:p>
    <w:p w:rsidR="007E52AB" w:rsidRDefault="00A321D1" w:rsidP="005A4264">
      <w:pPr>
        <w:pStyle w:val="Heading4"/>
        <w:spacing w:line="360" w:lineRule="auto"/>
        <w:jc w:val="both"/>
        <w:rPr>
          <w:rFonts w:ascii="Tahoma" w:hAnsi="Tahoma" w:cs="Tahoma"/>
          <w:b w:val="0"/>
          <w:i w:val="0"/>
          <w:color w:val="auto"/>
        </w:rPr>
      </w:pPr>
      <w:r>
        <w:rPr>
          <w:rFonts w:ascii="Tahoma" w:hAnsi="Tahoma" w:cs="Tahoma"/>
          <w:b w:val="0"/>
          <w:i w:val="0"/>
          <w:color w:val="auto"/>
        </w:rPr>
        <w:t>5</w:t>
      </w:r>
      <w:r w:rsidR="0019601A">
        <w:rPr>
          <w:rFonts w:ascii="Tahoma" w:hAnsi="Tahoma" w:cs="Tahoma"/>
          <w:b w:val="0"/>
          <w:i w:val="0"/>
          <w:color w:val="auto"/>
        </w:rPr>
        <w:t>.2</w:t>
      </w:r>
      <w:r w:rsidR="005A4264" w:rsidRPr="005A4264">
        <w:rPr>
          <w:rFonts w:ascii="Tahoma" w:hAnsi="Tahoma" w:cs="Tahoma"/>
          <w:b w:val="0"/>
          <w:i w:val="0"/>
          <w:color w:val="auto"/>
        </w:rPr>
        <w:t>.1</w:t>
      </w:r>
      <w:r w:rsidR="007E52AB" w:rsidRPr="005A4264">
        <w:rPr>
          <w:rFonts w:ascii="Tahoma" w:hAnsi="Tahoma" w:cs="Tahoma"/>
          <w:b w:val="0"/>
          <w:i w:val="0"/>
          <w:color w:val="auto"/>
        </w:rPr>
        <w:t xml:space="preserve">.7 </w:t>
      </w:r>
      <w:r w:rsidR="003B3788" w:rsidRPr="005A4264">
        <w:rPr>
          <w:rFonts w:ascii="Tahoma" w:hAnsi="Tahoma" w:cs="Tahoma"/>
          <w:b w:val="0"/>
          <w:i w:val="0"/>
          <w:color w:val="auto"/>
        </w:rPr>
        <w:t>Area Parkir Kendaraan Antar Jemput</w:t>
      </w:r>
    </w:p>
    <w:p w:rsidR="005A4264" w:rsidRPr="005A4264" w:rsidRDefault="005A4264" w:rsidP="005A4264">
      <w:pPr>
        <w:spacing w:line="360" w:lineRule="auto"/>
        <w:ind w:left="810" w:firstLine="720"/>
        <w:jc w:val="both"/>
        <w:rPr>
          <w:lang w:val="en-US"/>
        </w:rPr>
      </w:pPr>
      <w:r>
        <w:t>Lahan</w:t>
      </w:r>
      <w:r>
        <w:rPr>
          <w:spacing w:val="40"/>
        </w:rPr>
        <w:t xml:space="preserve"> </w:t>
      </w:r>
      <w:r>
        <w:t>parkir kendaraan antar jemput pada dermaga wisata kalimas calaca tidak dapat diidentifikasi keberadaannya karena motor</w:t>
      </w:r>
      <w:r>
        <w:rPr>
          <w:spacing w:val="40"/>
        </w:rPr>
        <w:t xml:space="preserve"> </w:t>
      </w:r>
      <w:r>
        <w:t>dan mobil diparkirkan pada setiap lahan kosong yang ada di dalam dermaga. Berikut ini merupakan visualisasi kondisi parkir yang terjadi di dalam dermaga</w:t>
      </w:r>
    </w:p>
    <w:p w:rsidR="0026400F" w:rsidRDefault="0026400F" w:rsidP="0026400F">
      <w:pPr>
        <w:rPr>
          <w:noProof/>
          <w:lang w:val="en-US"/>
        </w:rPr>
      </w:pPr>
      <w:r>
        <w:t xml:space="preserve"> </w:t>
      </w:r>
      <w:r>
        <w:rPr>
          <w:noProof/>
          <w:lang w:val="en-US"/>
        </w:rPr>
        <w:t xml:space="preserve">       </w:t>
      </w:r>
    </w:p>
    <w:tbl>
      <w:tblPr>
        <w:tblW w:w="0" w:type="auto"/>
        <w:tblLook w:val="04A0" w:firstRow="1" w:lastRow="0" w:firstColumn="1" w:lastColumn="0" w:noHBand="0" w:noVBand="1"/>
      </w:tblPr>
      <w:tblGrid>
        <w:gridCol w:w="4077"/>
        <w:gridCol w:w="4077"/>
      </w:tblGrid>
      <w:tr w:rsidR="0026400F" w:rsidTr="0026400F">
        <w:tc>
          <w:tcPr>
            <w:tcW w:w="4077" w:type="dxa"/>
          </w:tcPr>
          <w:p w:rsidR="0026400F" w:rsidRDefault="0026400F" w:rsidP="0026400F">
            <w:r>
              <w:rPr>
                <w:noProof/>
                <w:lang w:val="en-US"/>
              </w:rPr>
              <w:drawing>
                <wp:inline distT="0" distB="0" distL="0" distR="0" wp14:anchorId="2146256D" wp14:editId="1B169593">
                  <wp:extent cx="2293144" cy="2352675"/>
                  <wp:effectExtent l="0" t="0" r="0" b="0"/>
                  <wp:docPr id="43928" name="Picture 4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10 at 18.12.38.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95537" cy="2355130"/>
                          </a:xfrm>
                          <a:prstGeom prst="rect">
                            <a:avLst/>
                          </a:prstGeom>
                        </pic:spPr>
                      </pic:pic>
                    </a:graphicData>
                  </a:graphic>
                </wp:inline>
              </w:drawing>
            </w:r>
          </w:p>
        </w:tc>
        <w:tc>
          <w:tcPr>
            <w:tcW w:w="4077" w:type="dxa"/>
          </w:tcPr>
          <w:p w:rsidR="0026400F" w:rsidRDefault="0026400F" w:rsidP="0026400F">
            <w:pPr>
              <w:keepNext/>
            </w:pPr>
            <w:r>
              <w:rPr>
                <w:noProof/>
                <w:lang w:val="en-US"/>
              </w:rPr>
              <w:drawing>
                <wp:inline distT="0" distB="0" distL="0" distR="0" wp14:anchorId="4C74ED1C" wp14:editId="3CB93AAA">
                  <wp:extent cx="2343150" cy="2352675"/>
                  <wp:effectExtent l="0" t="0" r="0" b="9525"/>
                  <wp:docPr id="43929" name="Picture 4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10 at 18.12.39.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44036" cy="2353565"/>
                          </a:xfrm>
                          <a:prstGeom prst="rect">
                            <a:avLst/>
                          </a:prstGeom>
                        </pic:spPr>
                      </pic:pic>
                    </a:graphicData>
                  </a:graphic>
                </wp:inline>
              </w:drawing>
            </w:r>
          </w:p>
        </w:tc>
      </w:tr>
    </w:tbl>
    <w:p w:rsidR="0026400F" w:rsidRPr="0026400F" w:rsidRDefault="0026400F" w:rsidP="0026400F">
      <w:pPr>
        <w:pStyle w:val="Caption"/>
        <w:jc w:val="center"/>
        <w:rPr>
          <w:b w:val="0"/>
          <w:color w:val="auto"/>
          <w:sz w:val="22"/>
        </w:rPr>
      </w:pPr>
      <w:bookmarkStart w:id="314" w:name="_Toc108670722"/>
      <w:bookmarkStart w:id="315" w:name="_Toc109165104"/>
      <w:bookmarkStart w:id="316" w:name="_Toc110965559"/>
      <w:r w:rsidRPr="0026400F">
        <w:rPr>
          <w:b w:val="0"/>
          <w:color w:val="auto"/>
          <w:sz w:val="22"/>
        </w:rPr>
        <w:t xml:space="preserve">Gambar V. </w:t>
      </w:r>
      <w:r w:rsidRPr="0026400F">
        <w:rPr>
          <w:b w:val="0"/>
          <w:color w:val="auto"/>
          <w:sz w:val="22"/>
        </w:rPr>
        <w:fldChar w:fldCharType="begin"/>
      </w:r>
      <w:r w:rsidRPr="0026400F">
        <w:rPr>
          <w:b w:val="0"/>
          <w:color w:val="auto"/>
          <w:sz w:val="22"/>
        </w:rPr>
        <w:instrText xml:space="preserve"> SEQ Gambar_V. \* ARABIC </w:instrText>
      </w:r>
      <w:r w:rsidRPr="0026400F">
        <w:rPr>
          <w:b w:val="0"/>
          <w:color w:val="auto"/>
          <w:sz w:val="22"/>
        </w:rPr>
        <w:fldChar w:fldCharType="separate"/>
      </w:r>
      <w:r w:rsidR="00163B1B">
        <w:rPr>
          <w:b w:val="0"/>
          <w:noProof/>
          <w:color w:val="auto"/>
          <w:sz w:val="22"/>
        </w:rPr>
        <w:t>5</w:t>
      </w:r>
      <w:r w:rsidRPr="0026400F">
        <w:rPr>
          <w:b w:val="0"/>
          <w:color w:val="auto"/>
          <w:sz w:val="22"/>
        </w:rPr>
        <w:fldChar w:fldCharType="end"/>
      </w:r>
      <w:r w:rsidRPr="0026400F">
        <w:rPr>
          <w:b w:val="0"/>
          <w:color w:val="auto"/>
          <w:sz w:val="22"/>
        </w:rPr>
        <w:t xml:space="preserve"> Kondisi Parkir Kendaraan Antar Jemput</w:t>
      </w:r>
      <w:bookmarkEnd w:id="314"/>
      <w:bookmarkEnd w:id="315"/>
      <w:bookmarkEnd w:id="316"/>
    </w:p>
    <w:p w:rsidR="00D1458E" w:rsidRPr="00D1458E" w:rsidRDefault="004968DF" w:rsidP="005B3475">
      <w:pPr>
        <w:spacing w:line="360" w:lineRule="auto"/>
        <w:ind w:left="810" w:firstLine="720"/>
        <w:jc w:val="both"/>
        <w:rPr>
          <w:rFonts w:eastAsia="Calibri"/>
          <w:lang w:val="id-ID"/>
        </w:rPr>
      </w:pPr>
      <w:r>
        <w:t>Area parkir untuk kendaraan antar jemput penumpang di dermaga wisata kalimas calaca diperlukan lagi untuk pengembangan berupa penataan kembali. Untuk itu dibawah ini akan dilakukan perhitungan lahan parkir yang ideal untuk dermaga wisata kalimas calaca.</w:t>
      </w:r>
      <w:r w:rsidR="007468F9">
        <w:t xml:space="preserve"> </w:t>
      </w:r>
    </w:p>
    <w:p w:rsidR="00D1458E" w:rsidRPr="00D1458E" w:rsidRDefault="00D1458E" w:rsidP="00341DAC">
      <w:pPr>
        <w:widowControl/>
        <w:tabs>
          <w:tab w:val="left" w:pos="1701"/>
        </w:tabs>
        <w:autoSpaceDE/>
        <w:autoSpaceDN/>
        <w:spacing w:before="120" w:line="360" w:lineRule="auto"/>
        <w:ind w:left="810" w:firstLine="720"/>
        <w:jc w:val="both"/>
        <w:rPr>
          <w:rFonts w:eastAsia="Calibri"/>
          <w:lang w:val="id-ID"/>
        </w:rPr>
      </w:pPr>
      <w:r w:rsidRPr="00D1458E">
        <w:rPr>
          <w:rFonts w:eastAsia="Calibri"/>
          <w:lang w:val="id-ID"/>
        </w:rPr>
        <w:t>Maka, Perhitungan lapangan parkir untuk pengantar/ penjemput sebagai berikut :</w:t>
      </w:r>
    </w:p>
    <w:p w:rsidR="00D1458E" w:rsidRPr="00D1458E" w:rsidRDefault="00D1458E" w:rsidP="00D1458E">
      <w:pPr>
        <w:widowControl/>
        <w:tabs>
          <w:tab w:val="left" w:pos="1134"/>
        </w:tabs>
        <w:autoSpaceDE/>
        <w:autoSpaceDN/>
        <w:spacing w:before="120" w:after="160" w:line="360" w:lineRule="auto"/>
        <w:ind w:left="709" w:firstLine="567"/>
        <w:jc w:val="both"/>
        <w:rPr>
          <w:rFonts w:eastAsia="Calibri"/>
          <w:lang w:val="id-ID"/>
        </w:rPr>
      </w:pPr>
      <w:r w:rsidRPr="00D1458E">
        <w:rPr>
          <w:rFonts w:eastAsia="Calibri"/>
          <w:lang w:val="id-ID"/>
        </w:rPr>
        <w:t>A</w:t>
      </w:r>
      <w:r w:rsidRPr="00D1458E">
        <w:rPr>
          <w:rFonts w:eastAsia="Calibri"/>
          <w:lang w:val="id-ID"/>
        </w:rPr>
        <w:tab/>
        <w:t>= a . n</w:t>
      </w:r>
      <w:r w:rsidRPr="00D1458E">
        <w:rPr>
          <w:rFonts w:eastAsia="Calibri"/>
          <w:vertAlign w:val="subscript"/>
          <w:lang w:val="id-ID"/>
        </w:rPr>
        <w:t>1</w:t>
      </w:r>
      <w:r w:rsidRPr="00D1458E">
        <w:rPr>
          <w:rFonts w:eastAsia="Calibri"/>
          <w:lang w:val="id-ID"/>
        </w:rPr>
        <w:t xml:space="preserve"> . N . x . y . z . 1/n</w:t>
      </w:r>
      <w:r w:rsidRPr="00D1458E">
        <w:rPr>
          <w:rFonts w:eastAsia="Calibri"/>
          <w:vertAlign w:val="subscript"/>
          <w:lang w:val="id-ID"/>
        </w:rPr>
        <w:t>2</w:t>
      </w:r>
    </w:p>
    <w:p w:rsidR="00D1458E" w:rsidRPr="00D1458E" w:rsidRDefault="00172CD3" w:rsidP="00D1458E">
      <w:pPr>
        <w:widowControl/>
        <w:tabs>
          <w:tab w:val="left" w:pos="1134"/>
        </w:tabs>
        <w:autoSpaceDE/>
        <w:autoSpaceDN/>
        <w:spacing w:before="120" w:after="160" w:line="360" w:lineRule="auto"/>
        <w:ind w:left="709" w:firstLine="567"/>
        <w:jc w:val="both"/>
        <w:rPr>
          <w:rFonts w:eastAsia="Calibri"/>
          <w:lang w:val="id-ID"/>
        </w:rPr>
      </w:pPr>
      <w:r>
        <w:rPr>
          <w:rFonts w:eastAsia="Calibri"/>
          <w:lang w:val="id-ID"/>
        </w:rPr>
        <w:tab/>
        <w:t xml:space="preserve">= (2,30 x 5,00) m² . </w:t>
      </w:r>
      <w:r w:rsidR="008F1600">
        <w:rPr>
          <w:rFonts w:eastAsia="Calibri"/>
          <w:lang w:val="en-US"/>
        </w:rPr>
        <w:t>1</w:t>
      </w:r>
      <w:r>
        <w:rPr>
          <w:rFonts w:eastAsia="Calibri"/>
          <w:lang w:val="en-US"/>
        </w:rPr>
        <w:t>0</w:t>
      </w:r>
      <w:r w:rsidR="00D1458E" w:rsidRPr="00D1458E">
        <w:rPr>
          <w:rFonts w:eastAsia="Calibri"/>
          <w:lang w:val="id-ID"/>
        </w:rPr>
        <w:t xml:space="preserve"> orang . 1 kapal . 1.0 . 1.0 .1/8</w:t>
      </w:r>
    </w:p>
    <w:p w:rsidR="00D1458E" w:rsidRPr="004968DF" w:rsidRDefault="003939C0" w:rsidP="00D1458E">
      <w:pPr>
        <w:widowControl/>
        <w:tabs>
          <w:tab w:val="left" w:pos="1134"/>
        </w:tabs>
        <w:autoSpaceDE/>
        <w:autoSpaceDN/>
        <w:spacing w:before="120" w:after="160" w:line="360" w:lineRule="auto"/>
        <w:ind w:left="709" w:firstLine="567"/>
        <w:jc w:val="both"/>
        <w:rPr>
          <w:rFonts w:eastAsia="Calibri"/>
          <w:lang w:val="en-US"/>
        </w:rPr>
      </w:pPr>
      <w:r>
        <w:rPr>
          <w:rFonts w:eastAsia="Calibri"/>
          <w:lang w:val="id-ID"/>
        </w:rPr>
        <w:tab/>
        <w:t>= 1</w:t>
      </w:r>
      <w:r>
        <w:rPr>
          <w:rFonts w:eastAsia="Calibri"/>
          <w:lang w:val="en-US"/>
        </w:rPr>
        <w:t>4,375</w:t>
      </w:r>
      <w:r w:rsidR="00D1458E" w:rsidRPr="00D1458E">
        <w:rPr>
          <w:rFonts w:eastAsia="Calibri"/>
          <w:lang w:val="id-ID"/>
        </w:rPr>
        <w:t xml:space="preserve"> m²</w:t>
      </w:r>
      <w:r w:rsidR="004968DF">
        <w:rPr>
          <w:rFonts w:eastAsia="Calibri"/>
          <w:lang w:val="en-US"/>
        </w:rPr>
        <w:t xml:space="preserve"> ⁓ 14 m</w:t>
      </w:r>
      <w:r w:rsidR="004968DF" w:rsidRPr="004968DF">
        <w:rPr>
          <w:rFonts w:eastAsia="Calibri"/>
          <w:vertAlign w:val="superscript"/>
          <w:lang w:val="en-US"/>
        </w:rPr>
        <w:t>2</w:t>
      </w:r>
    </w:p>
    <w:p w:rsidR="00D1458E" w:rsidRDefault="00D1458E" w:rsidP="00341DAC">
      <w:pPr>
        <w:widowControl/>
        <w:autoSpaceDE/>
        <w:autoSpaceDN/>
        <w:spacing w:before="120" w:line="360" w:lineRule="auto"/>
        <w:ind w:left="810" w:firstLine="709"/>
        <w:jc w:val="both"/>
        <w:rPr>
          <w:rFonts w:eastAsia="Calibri"/>
          <w:lang w:val="en-US"/>
        </w:rPr>
      </w:pPr>
      <w:r w:rsidRPr="00D1458E">
        <w:rPr>
          <w:rFonts w:eastAsia="Calibri"/>
          <w:lang w:val="id-ID"/>
        </w:rPr>
        <w:t>Berdasarkan perhitungan terhadap luasan lapangan parkir antar/jemput</w:t>
      </w:r>
      <w:r w:rsidR="003939C0">
        <w:rPr>
          <w:rFonts w:eastAsia="Calibri"/>
          <w:lang w:val="en-US"/>
        </w:rPr>
        <w:t xml:space="preserve"> untuk mobil penumpang Golongan 1</w:t>
      </w:r>
      <w:r w:rsidRPr="00D1458E">
        <w:rPr>
          <w:rFonts w:eastAsia="Calibri"/>
          <w:lang w:val="id-ID"/>
        </w:rPr>
        <w:t xml:space="preserve"> maka perlu disediakan lapangan untuk pengantar – penjemput dengan kebut</w:t>
      </w:r>
      <w:r w:rsidR="003939C0">
        <w:rPr>
          <w:rFonts w:eastAsia="Calibri"/>
          <w:lang w:val="id-ID"/>
        </w:rPr>
        <w:t>uhan luas lapangan sebesar 1</w:t>
      </w:r>
      <w:r w:rsidR="003939C0">
        <w:rPr>
          <w:rFonts w:eastAsia="Calibri"/>
          <w:lang w:val="en-US"/>
        </w:rPr>
        <w:t>4</w:t>
      </w:r>
      <w:r w:rsidR="004968DF">
        <w:rPr>
          <w:rFonts w:eastAsia="Calibri"/>
          <w:lang w:val="en-US"/>
        </w:rPr>
        <w:t xml:space="preserve"> </w:t>
      </w:r>
      <w:r w:rsidRPr="00D1458E">
        <w:rPr>
          <w:rFonts w:eastAsia="Calibri"/>
          <w:lang w:val="id-ID"/>
        </w:rPr>
        <w:t>m</w:t>
      </w:r>
      <w:r w:rsidRPr="00D1458E">
        <w:rPr>
          <w:rFonts w:eastAsia="Calibri"/>
          <w:vertAlign w:val="superscript"/>
          <w:lang w:val="id-ID"/>
        </w:rPr>
        <w:t>2</w:t>
      </w:r>
      <w:r w:rsidRPr="00D1458E">
        <w:rPr>
          <w:rFonts w:eastAsia="Calibri"/>
          <w:lang w:val="id-ID"/>
        </w:rPr>
        <w:t>.</w:t>
      </w:r>
      <w:r w:rsidR="003939C0">
        <w:rPr>
          <w:rFonts w:eastAsia="Calibri"/>
          <w:lang w:val="en-US"/>
        </w:rPr>
        <w:t xml:space="preserve"> Sedangkan untuk kebutuhan luasan parkir sepeda motor dapat dihitung sebagai berikut :</w:t>
      </w:r>
    </w:p>
    <w:p w:rsidR="003939C0" w:rsidRPr="00D1458E" w:rsidRDefault="003939C0" w:rsidP="003939C0">
      <w:pPr>
        <w:widowControl/>
        <w:tabs>
          <w:tab w:val="left" w:pos="1134"/>
        </w:tabs>
        <w:autoSpaceDE/>
        <w:autoSpaceDN/>
        <w:spacing w:before="120" w:after="160" w:line="360" w:lineRule="auto"/>
        <w:ind w:left="709" w:firstLine="567"/>
        <w:jc w:val="both"/>
        <w:rPr>
          <w:rFonts w:eastAsia="Calibri"/>
          <w:lang w:val="id-ID"/>
        </w:rPr>
      </w:pPr>
      <w:r w:rsidRPr="00D1458E">
        <w:rPr>
          <w:rFonts w:eastAsia="Calibri"/>
          <w:lang w:val="id-ID"/>
        </w:rPr>
        <w:t>A</w:t>
      </w:r>
      <w:r w:rsidRPr="00D1458E">
        <w:rPr>
          <w:rFonts w:eastAsia="Calibri"/>
          <w:lang w:val="id-ID"/>
        </w:rPr>
        <w:tab/>
        <w:t>= a . n</w:t>
      </w:r>
      <w:r w:rsidRPr="00D1458E">
        <w:rPr>
          <w:rFonts w:eastAsia="Calibri"/>
          <w:vertAlign w:val="subscript"/>
          <w:lang w:val="id-ID"/>
        </w:rPr>
        <w:t>1</w:t>
      </w:r>
      <w:r w:rsidRPr="00D1458E">
        <w:rPr>
          <w:rFonts w:eastAsia="Calibri"/>
          <w:lang w:val="id-ID"/>
        </w:rPr>
        <w:t xml:space="preserve"> . N . x . y . z . 1/n</w:t>
      </w:r>
      <w:r w:rsidRPr="00D1458E">
        <w:rPr>
          <w:rFonts w:eastAsia="Calibri"/>
          <w:vertAlign w:val="subscript"/>
          <w:lang w:val="id-ID"/>
        </w:rPr>
        <w:t>2</w:t>
      </w:r>
    </w:p>
    <w:p w:rsidR="003939C0" w:rsidRPr="00D1458E" w:rsidRDefault="003939C0" w:rsidP="003939C0">
      <w:pPr>
        <w:widowControl/>
        <w:tabs>
          <w:tab w:val="left" w:pos="1134"/>
        </w:tabs>
        <w:autoSpaceDE/>
        <w:autoSpaceDN/>
        <w:spacing w:before="120" w:after="160" w:line="360" w:lineRule="auto"/>
        <w:ind w:left="709" w:firstLine="567"/>
        <w:jc w:val="both"/>
        <w:rPr>
          <w:rFonts w:eastAsia="Calibri"/>
          <w:lang w:val="en-US"/>
        </w:rPr>
      </w:pPr>
      <w:r>
        <w:rPr>
          <w:rFonts w:eastAsia="Calibri"/>
          <w:lang w:val="id-ID"/>
        </w:rPr>
        <w:tab/>
        <w:t>= (</w:t>
      </w:r>
      <w:r>
        <w:rPr>
          <w:rFonts w:eastAsia="Calibri"/>
          <w:lang w:val="en-US"/>
        </w:rPr>
        <w:t>0,8</w:t>
      </w:r>
      <w:r>
        <w:rPr>
          <w:rFonts w:eastAsia="Calibri"/>
          <w:lang w:val="id-ID"/>
        </w:rPr>
        <w:t xml:space="preserve"> x </w:t>
      </w:r>
      <w:r>
        <w:rPr>
          <w:rFonts w:eastAsia="Calibri"/>
          <w:lang w:val="en-US"/>
        </w:rPr>
        <w:t>1</w:t>
      </w:r>
      <w:r>
        <w:rPr>
          <w:rFonts w:eastAsia="Calibri"/>
          <w:lang w:val="id-ID"/>
        </w:rPr>
        <w:t>,</w:t>
      </w:r>
      <w:r>
        <w:rPr>
          <w:rFonts w:eastAsia="Calibri"/>
          <w:lang w:val="en-US"/>
        </w:rPr>
        <w:t>8</w:t>
      </w:r>
      <w:r>
        <w:rPr>
          <w:rFonts w:eastAsia="Calibri"/>
          <w:lang w:val="id-ID"/>
        </w:rPr>
        <w:t xml:space="preserve">0) m² . </w:t>
      </w:r>
      <w:r>
        <w:rPr>
          <w:rFonts w:eastAsia="Calibri"/>
          <w:lang w:val="en-US"/>
        </w:rPr>
        <w:t>10</w:t>
      </w:r>
      <w:r w:rsidRPr="00D1458E">
        <w:rPr>
          <w:rFonts w:eastAsia="Calibri"/>
          <w:lang w:val="id-ID"/>
        </w:rPr>
        <w:t xml:space="preserve"> </w:t>
      </w:r>
      <w:r>
        <w:rPr>
          <w:rFonts w:eastAsia="Calibri"/>
          <w:lang w:val="id-ID"/>
        </w:rPr>
        <w:t>orang . 1 kapal . 1.0 . 1.0 .1/</w:t>
      </w:r>
      <w:r>
        <w:rPr>
          <w:rFonts w:eastAsia="Calibri"/>
          <w:lang w:val="en-US"/>
        </w:rPr>
        <w:t>1</w:t>
      </w:r>
    </w:p>
    <w:p w:rsidR="003939C0" w:rsidRPr="004968DF" w:rsidRDefault="003939C0" w:rsidP="003939C0">
      <w:pPr>
        <w:widowControl/>
        <w:tabs>
          <w:tab w:val="left" w:pos="1134"/>
        </w:tabs>
        <w:autoSpaceDE/>
        <w:autoSpaceDN/>
        <w:spacing w:before="120" w:after="160" w:line="360" w:lineRule="auto"/>
        <w:ind w:left="709" w:firstLine="567"/>
        <w:jc w:val="both"/>
        <w:rPr>
          <w:rFonts w:eastAsia="Calibri"/>
          <w:lang w:val="en-US"/>
        </w:rPr>
      </w:pPr>
      <w:r>
        <w:rPr>
          <w:rFonts w:eastAsia="Calibri"/>
          <w:lang w:val="id-ID"/>
        </w:rPr>
        <w:tab/>
        <w:t>= 1</w:t>
      </w:r>
      <w:r>
        <w:rPr>
          <w:rFonts w:eastAsia="Calibri"/>
          <w:lang w:val="en-US"/>
        </w:rPr>
        <w:t>4,4</w:t>
      </w:r>
      <w:r w:rsidRPr="00D1458E">
        <w:rPr>
          <w:rFonts w:eastAsia="Calibri"/>
          <w:lang w:val="id-ID"/>
        </w:rPr>
        <w:t xml:space="preserve"> m²</w:t>
      </w:r>
      <w:r w:rsidR="004968DF">
        <w:rPr>
          <w:rFonts w:eastAsia="Calibri"/>
          <w:lang w:val="en-US"/>
        </w:rPr>
        <w:t xml:space="preserve"> ⁓ 14 m</w:t>
      </w:r>
      <w:r w:rsidR="004968DF" w:rsidRPr="004968DF">
        <w:rPr>
          <w:rFonts w:eastAsia="Calibri"/>
          <w:vertAlign w:val="superscript"/>
          <w:lang w:val="en-US"/>
        </w:rPr>
        <w:t>2</w:t>
      </w:r>
    </w:p>
    <w:p w:rsidR="002B78A1" w:rsidRDefault="003939C0" w:rsidP="00341DAC">
      <w:pPr>
        <w:widowControl/>
        <w:tabs>
          <w:tab w:val="left" w:pos="1134"/>
        </w:tabs>
        <w:autoSpaceDE/>
        <w:autoSpaceDN/>
        <w:spacing w:before="120" w:after="160" w:line="360" w:lineRule="auto"/>
        <w:ind w:left="810" w:firstLine="720"/>
        <w:jc w:val="both"/>
        <w:rPr>
          <w:rFonts w:eastAsia="Calibri"/>
          <w:lang w:val="en-US"/>
        </w:rPr>
      </w:pPr>
      <w:r w:rsidRPr="003939C0">
        <w:rPr>
          <w:rFonts w:eastAsia="Calibri"/>
          <w:lang w:val="en-US"/>
        </w:rPr>
        <w:t xml:space="preserve">Berdasarkan perhitungan terhadap luasan lapangan parkir antar/jemput untuk </w:t>
      </w:r>
      <w:r>
        <w:rPr>
          <w:rFonts w:eastAsia="Calibri"/>
          <w:lang w:val="en-US"/>
        </w:rPr>
        <w:t>kendaraan sepeda motor</w:t>
      </w:r>
      <w:r w:rsidRPr="003939C0">
        <w:rPr>
          <w:rFonts w:eastAsia="Calibri"/>
          <w:lang w:val="en-US"/>
        </w:rPr>
        <w:t xml:space="preserve"> maka perlu disediakan lapangan untuk pengantar – penjemput dengan kebutu</w:t>
      </w:r>
      <w:r>
        <w:rPr>
          <w:rFonts w:eastAsia="Calibri"/>
          <w:lang w:val="en-US"/>
        </w:rPr>
        <w:t>han luas lapangan sebesar 14,4</w:t>
      </w:r>
      <w:r w:rsidRPr="003939C0">
        <w:rPr>
          <w:rFonts w:eastAsia="Calibri"/>
          <w:lang w:val="en-US"/>
        </w:rPr>
        <w:t xml:space="preserve"> m</w:t>
      </w:r>
      <w:r w:rsidRPr="00393863">
        <w:rPr>
          <w:rFonts w:eastAsia="Calibri"/>
          <w:vertAlign w:val="superscript"/>
          <w:lang w:val="en-US"/>
        </w:rPr>
        <w:t>2</w:t>
      </w:r>
      <w:r w:rsidRPr="003939C0">
        <w:rPr>
          <w:rFonts w:eastAsia="Calibri"/>
          <w:lang w:val="en-US"/>
        </w:rPr>
        <w:t>.</w:t>
      </w:r>
      <w:r w:rsidR="00C216E8">
        <w:rPr>
          <w:rFonts w:eastAsia="Calibri"/>
          <w:lang w:val="en-US"/>
        </w:rPr>
        <w:t xml:space="preserve"> </w:t>
      </w:r>
    </w:p>
    <w:p w:rsidR="007C3AB5" w:rsidRPr="00341DAC" w:rsidRDefault="00A321D1" w:rsidP="00341DAC">
      <w:pPr>
        <w:pStyle w:val="Heading4"/>
        <w:spacing w:line="360" w:lineRule="auto"/>
        <w:jc w:val="both"/>
        <w:rPr>
          <w:rFonts w:ascii="Tahoma" w:eastAsia="Calibri" w:hAnsi="Tahoma" w:cs="Tahoma"/>
          <w:b w:val="0"/>
          <w:i w:val="0"/>
          <w:color w:val="auto"/>
        </w:rPr>
      </w:pPr>
      <w:r>
        <w:rPr>
          <w:rFonts w:ascii="Tahoma" w:eastAsia="Calibri" w:hAnsi="Tahoma" w:cs="Tahoma"/>
          <w:b w:val="0"/>
          <w:i w:val="0"/>
          <w:color w:val="auto"/>
        </w:rPr>
        <w:t>5</w:t>
      </w:r>
      <w:r w:rsidR="0019601A">
        <w:rPr>
          <w:rFonts w:ascii="Tahoma" w:eastAsia="Calibri" w:hAnsi="Tahoma" w:cs="Tahoma"/>
          <w:b w:val="0"/>
          <w:i w:val="0"/>
          <w:color w:val="auto"/>
        </w:rPr>
        <w:t>.2</w:t>
      </w:r>
      <w:r w:rsidR="007C3AB5" w:rsidRPr="00341DAC">
        <w:rPr>
          <w:rFonts w:ascii="Tahoma" w:eastAsia="Calibri" w:hAnsi="Tahoma" w:cs="Tahoma"/>
          <w:b w:val="0"/>
          <w:i w:val="0"/>
          <w:color w:val="auto"/>
        </w:rPr>
        <w:t>.</w:t>
      </w:r>
      <w:r w:rsidR="00341DAC" w:rsidRPr="00341DAC">
        <w:rPr>
          <w:rFonts w:ascii="Tahoma" w:eastAsia="Calibri" w:hAnsi="Tahoma" w:cs="Tahoma"/>
          <w:b w:val="0"/>
          <w:i w:val="0"/>
          <w:color w:val="auto"/>
        </w:rPr>
        <w:t>1.</w:t>
      </w:r>
      <w:r w:rsidR="007C3AB5" w:rsidRPr="00341DAC">
        <w:rPr>
          <w:rFonts w:ascii="Tahoma" w:eastAsia="Calibri" w:hAnsi="Tahoma" w:cs="Tahoma"/>
          <w:b w:val="0"/>
          <w:i w:val="0"/>
          <w:color w:val="auto"/>
        </w:rPr>
        <w:t>8 Fasilitas Peribadatan (Musholla)</w:t>
      </w:r>
    </w:p>
    <w:p w:rsidR="00B6126F" w:rsidRDefault="007C3AB5" w:rsidP="00341DAC">
      <w:pPr>
        <w:spacing w:line="360" w:lineRule="auto"/>
        <w:ind w:left="810" w:firstLine="720"/>
        <w:jc w:val="both"/>
        <w:rPr>
          <w:lang w:val="en-US"/>
        </w:rPr>
      </w:pPr>
      <w:r>
        <w:rPr>
          <w:lang w:val="en-US"/>
        </w:rPr>
        <w:t>Fasilitas peribadatan pada dermaga wisata kalimas calaca belum ada maka perlu dilakukan pengadaan fasilitas peribadatan dalam hal ini adalah musholla. Untuk pengadaan musholla kebutuhan luas 1 orang ketika melakukan sholat adalah 0,6 m X 1,2 m = 0,72 m</w:t>
      </w:r>
      <w:r w:rsidRPr="007C3AB5">
        <w:rPr>
          <w:vertAlign w:val="superscript"/>
          <w:lang w:val="en-US"/>
        </w:rPr>
        <w:t>2</w:t>
      </w:r>
      <w:r>
        <w:rPr>
          <w:lang w:val="en-US"/>
        </w:rPr>
        <w:t xml:space="preserve">. </w:t>
      </w:r>
      <w:r w:rsidR="00B6126F">
        <w:rPr>
          <w:lang w:val="en-US"/>
        </w:rPr>
        <w:t>Maka untuk pengadaan musholla dapat dihitung sebagai berikut : 0,72 X 40 = 28 m</w:t>
      </w:r>
      <w:r w:rsidR="00B6126F" w:rsidRPr="00B6126F">
        <w:rPr>
          <w:vertAlign w:val="superscript"/>
          <w:lang w:val="en-US"/>
        </w:rPr>
        <w:t>2</w:t>
      </w:r>
      <w:r w:rsidR="00B6126F">
        <w:rPr>
          <w:lang w:val="en-US"/>
        </w:rPr>
        <w:t xml:space="preserve">. </w:t>
      </w:r>
    </w:p>
    <w:p w:rsidR="005364D3" w:rsidRPr="00341DAC" w:rsidRDefault="00A321D1" w:rsidP="00341DAC">
      <w:pPr>
        <w:pStyle w:val="Heading4"/>
        <w:spacing w:line="360" w:lineRule="auto"/>
        <w:jc w:val="both"/>
        <w:rPr>
          <w:rFonts w:ascii="Tahoma" w:eastAsia="Tahoma" w:hAnsi="Tahoma" w:cs="Tahoma"/>
          <w:b w:val="0"/>
          <w:i w:val="0"/>
        </w:rPr>
      </w:pPr>
      <w:r>
        <w:rPr>
          <w:rFonts w:ascii="Tahoma" w:eastAsia="Calibri" w:hAnsi="Tahoma" w:cs="Tahoma"/>
          <w:b w:val="0"/>
          <w:i w:val="0"/>
          <w:color w:val="auto"/>
        </w:rPr>
        <w:t>5</w:t>
      </w:r>
      <w:r w:rsidR="0019601A">
        <w:rPr>
          <w:rFonts w:ascii="Tahoma" w:eastAsia="Calibri" w:hAnsi="Tahoma" w:cs="Tahoma"/>
          <w:b w:val="0"/>
          <w:i w:val="0"/>
          <w:color w:val="auto"/>
        </w:rPr>
        <w:t>.2</w:t>
      </w:r>
      <w:r w:rsidR="00341DAC" w:rsidRPr="00341DAC">
        <w:rPr>
          <w:rFonts w:ascii="Tahoma" w:eastAsia="Calibri" w:hAnsi="Tahoma" w:cs="Tahoma"/>
          <w:b w:val="0"/>
          <w:i w:val="0"/>
          <w:color w:val="auto"/>
        </w:rPr>
        <w:t>.1</w:t>
      </w:r>
      <w:r w:rsidR="007C3AB5" w:rsidRPr="00341DAC">
        <w:rPr>
          <w:rFonts w:ascii="Tahoma" w:eastAsia="Calibri" w:hAnsi="Tahoma" w:cs="Tahoma"/>
          <w:b w:val="0"/>
          <w:i w:val="0"/>
          <w:color w:val="auto"/>
        </w:rPr>
        <w:t>.9</w:t>
      </w:r>
      <w:r w:rsidR="005364D3" w:rsidRPr="00341DAC">
        <w:rPr>
          <w:rFonts w:ascii="Tahoma" w:eastAsia="Calibri" w:hAnsi="Tahoma" w:cs="Tahoma"/>
          <w:b w:val="0"/>
          <w:i w:val="0"/>
          <w:color w:val="auto"/>
        </w:rPr>
        <w:t xml:space="preserve"> Fasilitas Pelabuhan Eksisting dan Kondisi Ideal</w:t>
      </w:r>
    </w:p>
    <w:p w:rsidR="00382A9A" w:rsidRDefault="002B78A1" w:rsidP="000F2268">
      <w:pPr>
        <w:widowControl/>
        <w:tabs>
          <w:tab w:val="left" w:pos="1134"/>
        </w:tabs>
        <w:autoSpaceDE/>
        <w:autoSpaceDN/>
        <w:spacing w:before="120" w:after="160" w:line="360" w:lineRule="auto"/>
        <w:ind w:left="810" w:firstLine="720"/>
        <w:jc w:val="both"/>
        <w:rPr>
          <w:rFonts w:eastAsia="Calibri"/>
          <w:lang w:val="en-US"/>
        </w:rPr>
      </w:pPr>
      <w:r>
        <w:rPr>
          <w:rFonts w:eastAsia="Calibri"/>
          <w:lang w:val="en-US"/>
        </w:rPr>
        <w:t>Setelah dilakukannya perhitungan luas ideal fasilitas (sisi darat) pada dermaga  didapatkan data serta perbandingannya dengan kond</w:t>
      </w:r>
      <w:r w:rsidR="000F2268">
        <w:rPr>
          <w:rFonts w:eastAsia="Calibri"/>
          <w:lang w:val="en-US"/>
        </w:rPr>
        <w:t>isi eksisting sebagai berikut :</w:t>
      </w:r>
    </w:p>
    <w:p w:rsidR="00462C0A" w:rsidRDefault="00462C0A" w:rsidP="00462C0A">
      <w:pPr>
        <w:pStyle w:val="Caption"/>
        <w:keepNext/>
        <w:spacing w:line="360" w:lineRule="auto"/>
        <w:jc w:val="center"/>
        <w:rPr>
          <w:b w:val="0"/>
          <w:color w:val="auto"/>
          <w:sz w:val="22"/>
        </w:rPr>
      </w:pPr>
      <w:bookmarkStart w:id="317" w:name="_Toc108670786"/>
      <w:bookmarkStart w:id="318" w:name="_Toc109165288"/>
      <w:bookmarkStart w:id="319" w:name="_Toc110965680"/>
      <w:r w:rsidRPr="00E163BF">
        <w:rPr>
          <w:b w:val="0"/>
          <w:color w:val="auto"/>
          <w:sz w:val="22"/>
        </w:rPr>
        <w:t xml:space="preserve">Tabel V. </w:t>
      </w:r>
      <w:r w:rsidRPr="00E163BF">
        <w:rPr>
          <w:b w:val="0"/>
          <w:color w:val="auto"/>
          <w:sz w:val="22"/>
        </w:rPr>
        <w:fldChar w:fldCharType="begin"/>
      </w:r>
      <w:r w:rsidRPr="00E163BF">
        <w:rPr>
          <w:b w:val="0"/>
          <w:color w:val="auto"/>
          <w:sz w:val="22"/>
        </w:rPr>
        <w:instrText xml:space="preserve"> SEQ Tabel_V. \* ARABIC </w:instrText>
      </w:r>
      <w:r w:rsidRPr="00E163BF">
        <w:rPr>
          <w:b w:val="0"/>
          <w:color w:val="auto"/>
          <w:sz w:val="22"/>
        </w:rPr>
        <w:fldChar w:fldCharType="separate"/>
      </w:r>
      <w:r w:rsidR="00163B1B">
        <w:rPr>
          <w:b w:val="0"/>
          <w:noProof/>
          <w:color w:val="auto"/>
          <w:sz w:val="22"/>
        </w:rPr>
        <w:t>38</w:t>
      </w:r>
      <w:r w:rsidRPr="00E163BF">
        <w:rPr>
          <w:b w:val="0"/>
          <w:color w:val="auto"/>
          <w:sz w:val="22"/>
        </w:rPr>
        <w:fldChar w:fldCharType="end"/>
      </w:r>
      <w:r w:rsidRPr="00E163BF">
        <w:rPr>
          <w:b w:val="0"/>
          <w:color w:val="auto"/>
          <w:sz w:val="22"/>
        </w:rPr>
        <w:t xml:space="preserve"> Perbandingan Luas Pelabuhan Antara Kondisi Eksisting Dengan Kondisi Ideal</w:t>
      </w:r>
      <w:bookmarkEnd w:id="317"/>
      <w:bookmarkEnd w:id="318"/>
      <w:bookmarkEnd w:id="319"/>
    </w:p>
    <w:tbl>
      <w:tblPr>
        <w:tblW w:w="6917"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7"/>
        <w:gridCol w:w="1350"/>
        <w:gridCol w:w="1260"/>
        <w:gridCol w:w="1710"/>
      </w:tblGrid>
      <w:tr w:rsidR="00341DAC" w:rsidTr="00341DAC">
        <w:trPr>
          <w:trHeight w:val="530"/>
        </w:trPr>
        <w:tc>
          <w:tcPr>
            <w:tcW w:w="2597" w:type="dxa"/>
            <w:shd w:val="clear" w:color="auto" w:fill="4F81BC"/>
          </w:tcPr>
          <w:p w:rsidR="00341DAC" w:rsidRDefault="00341DAC" w:rsidP="00B66E8A">
            <w:pPr>
              <w:pStyle w:val="TableParagraph"/>
              <w:spacing w:before="11"/>
              <w:rPr>
                <w:sz w:val="21"/>
              </w:rPr>
            </w:pPr>
          </w:p>
          <w:p w:rsidR="00341DAC" w:rsidRDefault="00341DAC" w:rsidP="00B66E8A">
            <w:pPr>
              <w:pStyle w:val="TableParagraph"/>
              <w:spacing w:line="246" w:lineRule="exact"/>
              <w:ind w:left="295"/>
              <w:rPr>
                <w:b/>
              </w:rPr>
            </w:pPr>
            <w:r>
              <w:rPr>
                <w:b/>
              </w:rPr>
              <w:t>Fasilitas</w:t>
            </w:r>
            <w:r>
              <w:rPr>
                <w:b/>
                <w:spacing w:val="-6"/>
              </w:rPr>
              <w:t xml:space="preserve"> </w:t>
            </w:r>
            <w:r>
              <w:rPr>
                <w:b/>
                <w:spacing w:val="-2"/>
              </w:rPr>
              <w:t>Pelabuhan</w:t>
            </w:r>
          </w:p>
        </w:tc>
        <w:tc>
          <w:tcPr>
            <w:tcW w:w="1350" w:type="dxa"/>
            <w:shd w:val="clear" w:color="auto" w:fill="4F81BC"/>
          </w:tcPr>
          <w:p w:rsidR="00341DAC" w:rsidRDefault="00341DAC" w:rsidP="00B66E8A">
            <w:pPr>
              <w:pStyle w:val="TableParagraph"/>
              <w:spacing w:line="266" w:lineRule="exact"/>
              <w:ind w:left="484" w:hanging="221"/>
              <w:rPr>
                <w:b/>
              </w:rPr>
            </w:pPr>
            <w:r>
              <w:rPr>
                <w:b/>
                <w:spacing w:val="-2"/>
              </w:rPr>
              <w:t xml:space="preserve">Eksisting </w:t>
            </w:r>
            <w:r>
              <w:rPr>
                <w:b/>
                <w:spacing w:val="-4"/>
              </w:rPr>
              <w:t>2022</w:t>
            </w:r>
          </w:p>
        </w:tc>
        <w:tc>
          <w:tcPr>
            <w:tcW w:w="1260" w:type="dxa"/>
            <w:shd w:val="clear" w:color="auto" w:fill="4F81BC"/>
          </w:tcPr>
          <w:p w:rsidR="00341DAC" w:rsidRDefault="00341DAC" w:rsidP="00B66E8A">
            <w:pPr>
              <w:pStyle w:val="TableParagraph"/>
              <w:spacing w:line="266" w:lineRule="exact"/>
              <w:ind w:left="343" w:right="205" w:hanging="120"/>
              <w:rPr>
                <w:b/>
              </w:rPr>
            </w:pPr>
            <w:r>
              <w:rPr>
                <w:b/>
                <w:spacing w:val="-2"/>
              </w:rPr>
              <w:t>Kondisi Ideal</w:t>
            </w:r>
          </w:p>
        </w:tc>
        <w:tc>
          <w:tcPr>
            <w:tcW w:w="1710" w:type="dxa"/>
            <w:shd w:val="clear" w:color="auto" w:fill="4F81BC"/>
          </w:tcPr>
          <w:p w:rsidR="00341DAC" w:rsidRDefault="00341DAC" w:rsidP="00B66E8A">
            <w:pPr>
              <w:pStyle w:val="TableParagraph"/>
              <w:spacing w:line="264" w:lineRule="exact"/>
              <w:ind w:left="160"/>
              <w:rPr>
                <w:b/>
              </w:rPr>
            </w:pPr>
            <w:r>
              <w:rPr>
                <w:b/>
                <w:spacing w:val="-2"/>
              </w:rPr>
              <w:t>Kekurangan</w:t>
            </w:r>
          </w:p>
          <w:p w:rsidR="00341DAC" w:rsidRDefault="00341DAC" w:rsidP="00B66E8A">
            <w:pPr>
              <w:pStyle w:val="TableParagraph"/>
              <w:spacing w:before="1" w:line="246" w:lineRule="exact"/>
              <w:ind w:left="215"/>
              <w:rPr>
                <w:b/>
              </w:rPr>
            </w:pPr>
            <w:r>
              <w:rPr>
                <w:b/>
                <w:spacing w:val="-2"/>
              </w:rPr>
              <w:t>/Kelebihan</w:t>
            </w:r>
          </w:p>
        </w:tc>
      </w:tr>
      <w:tr w:rsidR="00341DAC" w:rsidTr="00341DAC">
        <w:trPr>
          <w:trHeight w:val="280"/>
        </w:trPr>
        <w:tc>
          <w:tcPr>
            <w:tcW w:w="2597" w:type="dxa"/>
          </w:tcPr>
          <w:p w:rsidR="00341DAC" w:rsidRDefault="00341DAC" w:rsidP="00B66E8A">
            <w:pPr>
              <w:pStyle w:val="TableParagraph"/>
              <w:spacing w:before="13" w:line="248" w:lineRule="exact"/>
              <w:ind w:left="107"/>
            </w:pPr>
            <w:r>
              <w:t>Ruang</w:t>
            </w:r>
            <w:r>
              <w:rPr>
                <w:spacing w:val="-3"/>
              </w:rPr>
              <w:t xml:space="preserve"> </w:t>
            </w:r>
            <w:r>
              <w:rPr>
                <w:spacing w:val="-2"/>
              </w:rPr>
              <w:t>Tunggu</w:t>
            </w:r>
          </w:p>
        </w:tc>
        <w:tc>
          <w:tcPr>
            <w:tcW w:w="1350" w:type="dxa"/>
          </w:tcPr>
          <w:p w:rsidR="00341DAC" w:rsidRDefault="00341DAC" w:rsidP="00B66E8A">
            <w:pPr>
              <w:pStyle w:val="TableParagraph"/>
              <w:spacing w:before="13" w:line="248" w:lineRule="exact"/>
              <w:ind w:left="356" w:right="347"/>
              <w:jc w:val="center"/>
            </w:pPr>
            <w:r>
              <w:t>36</w:t>
            </w:r>
            <w:r>
              <w:rPr>
                <w:spacing w:val="-1"/>
              </w:rPr>
              <w:t xml:space="preserve"> </w:t>
            </w:r>
            <w:r>
              <w:rPr>
                <w:spacing w:val="-5"/>
              </w:rPr>
              <w:t>m</w:t>
            </w:r>
            <w:r>
              <w:rPr>
                <w:spacing w:val="-5"/>
                <w:vertAlign w:val="superscript"/>
              </w:rPr>
              <w:t>2</w:t>
            </w:r>
          </w:p>
        </w:tc>
        <w:tc>
          <w:tcPr>
            <w:tcW w:w="1260" w:type="dxa"/>
          </w:tcPr>
          <w:p w:rsidR="00341DAC" w:rsidRDefault="00341DAC" w:rsidP="00B66E8A">
            <w:pPr>
              <w:pStyle w:val="TableParagraph"/>
              <w:spacing w:before="13" w:line="248" w:lineRule="exact"/>
              <w:ind w:left="315" w:right="302"/>
              <w:jc w:val="center"/>
            </w:pPr>
            <w:r>
              <w:t>47</w:t>
            </w:r>
            <w:r>
              <w:rPr>
                <w:spacing w:val="-1"/>
              </w:rPr>
              <w:t xml:space="preserve"> </w:t>
            </w:r>
            <w:r>
              <w:rPr>
                <w:spacing w:val="-5"/>
              </w:rPr>
              <w:t>m</w:t>
            </w:r>
            <w:r>
              <w:rPr>
                <w:spacing w:val="-5"/>
                <w:vertAlign w:val="superscript"/>
              </w:rPr>
              <w:t>2</w:t>
            </w:r>
          </w:p>
        </w:tc>
        <w:tc>
          <w:tcPr>
            <w:tcW w:w="1710" w:type="dxa"/>
          </w:tcPr>
          <w:p w:rsidR="00341DAC" w:rsidRDefault="00341DAC" w:rsidP="00B66E8A">
            <w:pPr>
              <w:pStyle w:val="TableParagraph"/>
              <w:spacing w:line="261" w:lineRule="exact"/>
              <w:ind w:left="412" w:right="402"/>
              <w:jc w:val="center"/>
            </w:pPr>
            <w:r>
              <w:t>+11</w:t>
            </w:r>
            <w:r>
              <w:rPr>
                <w:spacing w:val="-1"/>
              </w:rPr>
              <w:t xml:space="preserve"> </w:t>
            </w:r>
            <w:r>
              <w:rPr>
                <w:spacing w:val="-5"/>
              </w:rPr>
              <w:t>m</w:t>
            </w:r>
            <w:r>
              <w:rPr>
                <w:spacing w:val="-5"/>
                <w:vertAlign w:val="superscript"/>
              </w:rPr>
              <w:t>2</w:t>
            </w:r>
          </w:p>
        </w:tc>
      </w:tr>
      <w:tr w:rsidR="00341DAC" w:rsidTr="00341DAC">
        <w:trPr>
          <w:trHeight w:val="530"/>
        </w:trPr>
        <w:tc>
          <w:tcPr>
            <w:tcW w:w="2597" w:type="dxa"/>
          </w:tcPr>
          <w:p w:rsidR="00341DAC" w:rsidRDefault="00341DAC" w:rsidP="00B66E8A">
            <w:pPr>
              <w:pStyle w:val="TableParagraph"/>
              <w:spacing w:line="266" w:lineRule="exact"/>
              <w:ind w:left="107" w:right="175"/>
            </w:pPr>
            <w:r>
              <w:t>Ruang</w:t>
            </w:r>
            <w:r>
              <w:rPr>
                <w:spacing w:val="-18"/>
              </w:rPr>
              <w:t xml:space="preserve"> </w:t>
            </w:r>
            <w:r>
              <w:t xml:space="preserve">Kantor </w:t>
            </w:r>
            <w:r>
              <w:rPr>
                <w:spacing w:val="-2"/>
              </w:rPr>
              <w:t>Administrasi</w:t>
            </w:r>
          </w:p>
        </w:tc>
        <w:tc>
          <w:tcPr>
            <w:tcW w:w="1350" w:type="dxa"/>
          </w:tcPr>
          <w:p w:rsidR="00341DAC" w:rsidRDefault="00341DAC" w:rsidP="00B66E8A">
            <w:pPr>
              <w:pStyle w:val="TableParagraph"/>
              <w:spacing w:before="11"/>
              <w:rPr>
                <w:sz w:val="21"/>
              </w:rPr>
            </w:pPr>
          </w:p>
          <w:p w:rsidR="00341DAC" w:rsidRDefault="00341DAC" w:rsidP="00B66E8A">
            <w:pPr>
              <w:pStyle w:val="TableParagraph"/>
              <w:spacing w:line="246" w:lineRule="exact"/>
              <w:ind w:left="356" w:right="347"/>
              <w:jc w:val="center"/>
            </w:pPr>
            <w:r>
              <w:t>18</w:t>
            </w:r>
            <w:r>
              <w:rPr>
                <w:spacing w:val="-1"/>
              </w:rPr>
              <w:t xml:space="preserve"> </w:t>
            </w:r>
            <w:r>
              <w:rPr>
                <w:spacing w:val="-5"/>
              </w:rPr>
              <w:t>m</w:t>
            </w:r>
            <w:r>
              <w:rPr>
                <w:spacing w:val="-5"/>
                <w:vertAlign w:val="superscript"/>
              </w:rPr>
              <w:t>2</w:t>
            </w:r>
          </w:p>
        </w:tc>
        <w:tc>
          <w:tcPr>
            <w:tcW w:w="1260" w:type="dxa"/>
          </w:tcPr>
          <w:p w:rsidR="00341DAC" w:rsidRDefault="00341DAC" w:rsidP="00B66E8A">
            <w:pPr>
              <w:pStyle w:val="TableParagraph"/>
              <w:spacing w:before="11"/>
              <w:rPr>
                <w:sz w:val="21"/>
              </w:rPr>
            </w:pPr>
          </w:p>
          <w:p w:rsidR="00341DAC" w:rsidRDefault="00341DAC" w:rsidP="00B66E8A">
            <w:pPr>
              <w:pStyle w:val="TableParagraph"/>
              <w:spacing w:line="246" w:lineRule="exact"/>
              <w:ind w:left="315" w:right="302"/>
              <w:jc w:val="center"/>
            </w:pPr>
            <w:r>
              <w:t xml:space="preserve">7 </w:t>
            </w:r>
            <w:r>
              <w:rPr>
                <w:spacing w:val="-5"/>
              </w:rPr>
              <w:t>m²</w:t>
            </w:r>
          </w:p>
        </w:tc>
        <w:tc>
          <w:tcPr>
            <w:tcW w:w="1710" w:type="dxa"/>
          </w:tcPr>
          <w:p w:rsidR="00341DAC" w:rsidRDefault="00341DAC" w:rsidP="00B66E8A">
            <w:pPr>
              <w:pStyle w:val="TableParagraph"/>
              <w:spacing w:line="264" w:lineRule="exact"/>
              <w:ind w:left="412" w:right="402"/>
              <w:jc w:val="center"/>
            </w:pPr>
            <w:r>
              <w:t>-11</w:t>
            </w:r>
            <w:r>
              <w:rPr>
                <w:spacing w:val="-3"/>
              </w:rPr>
              <w:t xml:space="preserve"> </w:t>
            </w:r>
            <w:r>
              <w:rPr>
                <w:spacing w:val="-5"/>
              </w:rPr>
              <w:t>m</w:t>
            </w:r>
            <w:r>
              <w:rPr>
                <w:spacing w:val="-5"/>
                <w:vertAlign w:val="superscript"/>
              </w:rPr>
              <w:t>2</w:t>
            </w:r>
          </w:p>
        </w:tc>
      </w:tr>
      <w:tr w:rsidR="00341DAC" w:rsidTr="00341DAC">
        <w:trPr>
          <w:trHeight w:val="280"/>
        </w:trPr>
        <w:tc>
          <w:tcPr>
            <w:tcW w:w="2597" w:type="dxa"/>
          </w:tcPr>
          <w:p w:rsidR="00341DAC" w:rsidRDefault="00341DAC" w:rsidP="00B66E8A">
            <w:pPr>
              <w:pStyle w:val="TableParagraph"/>
              <w:spacing w:before="13" w:line="248" w:lineRule="exact"/>
              <w:ind w:left="107"/>
            </w:pPr>
            <w:r>
              <w:t>Ruag</w:t>
            </w:r>
            <w:r>
              <w:rPr>
                <w:spacing w:val="-2"/>
              </w:rPr>
              <w:t xml:space="preserve"> Kantin</w:t>
            </w:r>
          </w:p>
        </w:tc>
        <w:tc>
          <w:tcPr>
            <w:tcW w:w="1350" w:type="dxa"/>
          </w:tcPr>
          <w:p w:rsidR="00341DAC" w:rsidRDefault="00341DAC" w:rsidP="00B66E8A">
            <w:pPr>
              <w:pStyle w:val="TableParagraph"/>
              <w:spacing w:before="13" w:line="248" w:lineRule="exact"/>
              <w:ind w:left="8"/>
              <w:jc w:val="center"/>
            </w:pPr>
            <w:r>
              <w:t>-</w:t>
            </w:r>
          </w:p>
        </w:tc>
        <w:tc>
          <w:tcPr>
            <w:tcW w:w="1260" w:type="dxa"/>
          </w:tcPr>
          <w:p w:rsidR="00341DAC" w:rsidRDefault="00341DAC" w:rsidP="00B66E8A">
            <w:pPr>
              <w:pStyle w:val="TableParagraph"/>
              <w:spacing w:before="13" w:line="248" w:lineRule="exact"/>
              <w:ind w:left="315" w:right="302"/>
              <w:jc w:val="center"/>
            </w:pPr>
            <w:r>
              <w:t xml:space="preserve">7 </w:t>
            </w:r>
            <w:r>
              <w:rPr>
                <w:spacing w:val="-5"/>
              </w:rPr>
              <w:t>m²</w:t>
            </w:r>
          </w:p>
        </w:tc>
        <w:tc>
          <w:tcPr>
            <w:tcW w:w="1710" w:type="dxa"/>
          </w:tcPr>
          <w:p w:rsidR="00341DAC" w:rsidRDefault="00341DAC" w:rsidP="00B66E8A">
            <w:pPr>
              <w:pStyle w:val="TableParagraph"/>
              <w:spacing w:line="261" w:lineRule="exact"/>
              <w:ind w:left="412" w:right="402"/>
              <w:jc w:val="center"/>
            </w:pPr>
            <w:r>
              <w:t xml:space="preserve">+7 </w:t>
            </w:r>
            <w:r>
              <w:rPr>
                <w:spacing w:val="-5"/>
              </w:rPr>
              <w:t>m</w:t>
            </w:r>
            <w:r>
              <w:rPr>
                <w:spacing w:val="-5"/>
                <w:vertAlign w:val="superscript"/>
              </w:rPr>
              <w:t>2</w:t>
            </w:r>
          </w:p>
        </w:tc>
      </w:tr>
      <w:tr w:rsidR="00341DAC" w:rsidTr="00341DAC">
        <w:trPr>
          <w:trHeight w:val="282"/>
        </w:trPr>
        <w:tc>
          <w:tcPr>
            <w:tcW w:w="2597" w:type="dxa"/>
          </w:tcPr>
          <w:p w:rsidR="00341DAC" w:rsidRDefault="00341DAC" w:rsidP="00B66E8A">
            <w:pPr>
              <w:pStyle w:val="TableParagraph"/>
              <w:spacing w:before="15" w:line="248" w:lineRule="exact"/>
              <w:ind w:left="107"/>
            </w:pPr>
            <w:r>
              <w:t>Ruang</w:t>
            </w:r>
            <w:r>
              <w:rPr>
                <w:spacing w:val="-3"/>
              </w:rPr>
              <w:t xml:space="preserve"> </w:t>
            </w:r>
            <w:r>
              <w:rPr>
                <w:spacing w:val="-2"/>
              </w:rPr>
              <w:t>Utilitas</w:t>
            </w:r>
          </w:p>
        </w:tc>
        <w:tc>
          <w:tcPr>
            <w:tcW w:w="1350" w:type="dxa"/>
          </w:tcPr>
          <w:p w:rsidR="00341DAC" w:rsidRDefault="00341DAC" w:rsidP="00B66E8A">
            <w:pPr>
              <w:pStyle w:val="TableParagraph"/>
              <w:spacing w:before="15" w:line="248" w:lineRule="exact"/>
              <w:ind w:left="356" w:right="347"/>
              <w:jc w:val="center"/>
            </w:pPr>
            <w:r>
              <w:t>14</w:t>
            </w:r>
            <w:r>
              <w:rPr>
                <w:spacing w:val="-1"/>
              </w:rPr>
              <w:t xml:space="preserve"> </w:t>
            </w:r>
            <w:r>
              <w:rPr>
                <w:spacing w:val="-5"/>
              </w:rPr>
              <w:t>m</w:t>
            </w:r>
            <w:r>
              <w:rPr>
                <w:spacing w:val="-5"/>
                <w:vertAlign w:val="superscript"/>
              </w:rPr>
              <w:t>2</w:t>
            </w:r>
          </w:p>
        </w:tc>
        <w:tc>
          <w:tcPr>
            <w:tcW w:w="1260" w:type="dxa"/>
          </w:tcPr>
          <w:p w:rsidR="00341DAC" w:rsidRDefault="00341DAC" w:rsidP="00B66E8A">
            <w:pPr>
              <w:pStyle w:val="TableParagraph"/>
              <w:spacing w:before="15" w:line="248" w:lineRule="exact"/>
              <w:ind w:left="315" w:right="302"/>
              <w:jc w:val="center"/>
            </w:pPr>
            <w:r>
              <w:t>15</w:t>
            </w:r>
            <w:r>
              <w:rPr>
                <w:spacing w:val="-1"/>
              </w:rPr>
              <w:t xml:space="preserve"> </w:t>
            </w:r>
            <w:r>
              <w:rPr>
                <w:spacing w:val="-5"/>
              </w:rPr>
              <w:t>m²</w:t>
            </w:r>
          </w:p>
        </w:tc>
        <w:tc>
          <w:tcPr>
            <w:tcW w:w="1710" w:type="dxa"/>
          </w:tcPr>
          <w:p w:rsidR="00341DAC" w:rsidRDefault="00341DAC" w:rsidP="00B66E8A">
            <w:pPr>
              <w:pStyle w:val="TableParagraph"/>
              <w:spacing w:line="263" w:lineRule="exact"/>
              <w:ind w:left="412" w:right="402"/>
              <w:jc w:val="center"/>
            </w:pPr>
            <w:r>
              <w:t xml:space="preserve">+1 </w:t>
            </w:r>
            <w:r>
              <w:rPr>
                <w:spacing w:val="-5"/>
              </w:rPr>
              <w:t>m</w:t>
            </w:r>
            <w:r>
              <w:rPr>
                <w:spacing w:val="-5"/>
                <w:vertAlign w:val="superscript"/>
              </w:rPr>
              <w:t>2</w:t>
            </w:r>
          </w:p>
        </w:tc>
      </w:tr>
      <w:tr w:rsidR="00341DAC" w:rsidTr="00341DAC">
        <w:trPr>
          <w:trHeight w:val="280"/>
        </w:trPr>
        <w:tc>
          <w:tcPr>
            <w:tcW w:w="2597" w:type="dxa"/>
          </w:tcPr>
          <w:p w:rsidR="00341DAC" w:rsidRDefault="00341DAC" w:rsidP="00B66E8A">
            <w:pPr>
              <w:pStyle w:val="TableParagraph"/>
              <w:spacing w:before="15" w:line="246" w:lineRule="exact"/>
              <w:ind w:left="107"/>
            </w:pPr>
            <w:r>
              <w:t>Ruang</w:t>
            </w:r>
            <w:r>
              <w:rPr>
                <w:spacing w:val="-5"/>
              </w:rPr>
              <w:t xml:space="preserve"> </w:t>
            </w:r>
            <w:r>
              <w:rPr>
                <w:spacing w:val="-2"/>
              </w:rPr>
              <w:t>Publik</w:t>
            </w:r>
          </w:p>
        </w:tc>
        <w:tc>
          <w:tcPr>
            <w:tcW w:w="1350" w:type="dxa"/>
          </w:tcPr>
          <w:p w:rsidR="00341DAC" w:rsidRDefault="00341DAC" w:rsidP="00B66E8A">
            <w:pPr>
              <w:pStyle w:val="TableParagraph"/>
              <w:spacing w:before="15" w:line="246" w:lineRule="exact"/>
              <w:ind w:left="356" w:right="347"/>
              <w:jc w:val="center"/>
            </w:pPr>
            <w:r>
              <w:t>30</w:t>
            </w:r>
            <w:r>
              <w:rPr>
                <w:spacing w:val="-1"/>
              </w:rPr>
              <w:t xml:space="preserve"> </w:t>
            </w:r>
            <w:r>
              <w:rPr>
                <w:spacing w:val="-5"/>
              </w:rPr>
              <w:t>m</w:t>
            </w:r>
            <w:r>
              <w:rPr>
                <w:spacing w:val="-5"/>
                <w:vertAlign w:val="superscript"/>
              </w:rPr>
              <w:t>2</w:t>
            </w:r>
          </w:p>
        </w:tc>
        <w:tc>
          <w:tcPr>
            <w:tcW w:w="1260" w:type="dxa"/>
          </w:tcPr>
          <w:p w:rsidR="00341DAC" w:rsidRDefault="00341DAC" w:rsidP="00B66E8A">
            <w:pPr>
              <w:pStyle w:val="TableParagraph"/>
              <w:spacing w:before="15" w:line="246" w:lineRule="exact"/>
              <w:ind w:left="315" w:right="302"/>
              <w:jc w:val="center"/>
            </w:pPr>
            <w:r>
              <w:t xml:space="preserve">8 </w:t>
            </w:r>
            <w:r>
              <w:rPr>
                <w:spacing w:val="-5"/>
              </w:rPr>
              <w:t>m</w:t>
            </w:r>
            <w:r>
              <w:rPr>
                <w:spacing w:val="-5"/>
                <w:vertAlign w:val="superscript"/>
              </w:rPr>
              <w:t>2</w:t>
            </w:r>
          </w:p>
        </w:tc>
        <w:tc>
          <w:tcPr>
            <w:tcW w:w="1710" w:type="dxa"/>
          </w:tcPr>
          <w:p w:rsidR="00341DAC" w:rsidRDefault="00341DAC" w:rsidP="00B66E8A">
            <w:pPr>
              <w:pStyle w:val="TableParagraph"/>
              <w:spacing w:line="260" w:lineRule="exact"/>
              <w:ind w:left="412" w:right="402"/>
              <w:jc w:val="center"/>
            </w:pPr>
            <w:r>
              <w:t>-22</w:t>
            </w:r>
            <w:r>
              <w:rPr>
                <w:spacing w:val="-3"/>
              </w:rPr>
              <w:t xml:space="preserve"> </w:t>
            </w:r>
            <w:r>
              <w:rPr>
                <w:spacing w:val="-5"/>
              </w:rPr>
              <w:t>m</w:t>
            </w:r>
            <w:r>
              <w:rPr>
                <w:spacing w:val="-5"/>
                <w:vertAlign w:val="superscript"/>
              </w:rPr>
              <w:t>2</w:t>
            </w:r>
          </w:p>
        </w:tc>
      </w:tr>
      <w:tr w:rsidR="00341DAC" w:rsidTr="00341DAC">
        <w:trPr>
          <w:trHeight w:val="532"/>
        </w:trPr>
        <w:tc>
          <w:tcPr>
            <w:tcW w:w="2597" w:type="dxa"/>
          </w:tcPr>
          <w:p w:rsidR="00341DAC" w:rsidRDefault="00341DAC" w:rsidP="00B66E8A">
            <w:pPr>
              <w:pStyle w:val="TableParagraph"/>
              <w:spacing w:line="264" w:lineRule="exact"/>
              <w:ind w:left="107"/>
            </w:pPr>
            <w:r>
              <w:t>Ruang</w:t>
            </w:r>
            <w:r>
              <w:rPr>
                <w:spacing w:val="-18"/>
              </w:rPr>
              <w:t xml:space="preserve"> </w:t>
            </w:r>
            <w:r>
              <w:t>Parkir</w:t>
            </w:r>
            <w:r>
              <w:rPr>
                <w:spacing w:val="-17"/>
              </w:rPr>
              <w:t xml:space="preserve"> </w:t>
            </w:r>
            <w:r>
              <w:t xml:space="preserve">Kendaraan </w:t>
            </w:r>
            <w:r>
              <w:rPr>
                <w:spacing w:val="-2"/>
              </w:rPr>
              <w:t>antar/jemput</w:t>
            </w:r>
          </w:p>
        </w:tc>
        <w:tc>
          <w:tcPr>
            <w:tcW w:w="1350" w:type="dxa"/>
          </w:tcPr>
          <w:p w:rsidR="00341DAC" w:rsidRDefault="00341DAC" w:rsidP="00B66E8A">
            <w:pPr>
              <w:pStyle w:val="TableParagraph"/>
              <w:spacing w:before="11"/>
              <w:rPr>
                <w:sz w:val="21"/>
              </w:rPr>
            </w:pPr>
          </w:p>
          <w:p w:rsidR="00341DAC" w:rsidRDefault="00341DAC" w:rsidP="00B66E8A">
            <w:pPr>
              <w:pStyle w:val="TableParagraph"/>
              <w:spacing w:line="248" w:lineRule="exact"/>
              <w:ind w:left="8"/>
              <w:jc w:val="center"/>
            </w:pPr>
            <w:r>
              <w:t>-</w:t>
            </w:r>
          </w:p>
        </w:tc>
        <w:tc>
          <w:tcPr>
            <w:tcW w:w="1260" w:type="dxa"/>
          </w:tcPr>
          <w:p w:rsidR="00341DAC" w:rsidRDefault="00341DAC" w:rsidP="00B66E8A">
            <w:pPr>
              <w:pStyle w:val="TableParagraph"/>
              <w:spacing w:before="11"/>
              <w:rPr>
                <w:sz w:val="21"/>
              </w:rPr>
            </w:pPr>
          </w:p>
          <w:p w:rsidR="00341DAC" w:rsidRDefault="00341DAC" w:rsidP="00B66E8A">
            <w:pPr>
              <w:pStyle w:val="TableParagraph"/>
              <w:spacing w:line="248" w:lineRule="exact"/>
              <w:ind w:left="315" w:right="302"/>
              <w:jc w:val="center"/>
            </w:pPr>
            <w:r>
              <w:t>29</w:t>
            </w:r>
            <w:r>
              <w:rPr>
                <w:spacing w:val="-1"/>
              </w:rPr>
              <w:t xml:space="preserve"> </w:t>
            </w:r>
            <w:r>
              <w:rPr>
                <w:spacing w:val="-5"/>
              </w:rPr>
              <w:t>m</w:t>
            </w:r>
            <w:r>
              <w:rPr>
                <w:spacing w:val="-5"/>
                <w:vertAlign w:val="superscript"/>
              </w:rPr>
              <w:t>2</w:t>
            </w:r>
          </w:p>
        </w:tc>
        <w:tc>
          <w:tcPr>
            <w:tcW w:w="1710" w:type="dxa"/>
          </w:tcPr>
          <w:p w:rsidR="00341DAC" w:rsidRDefault="00341DAC" w:rsidP="00B66E8A">
            <w:pPr>
              <w:pStyle w:val="TableParagraph"/>
              <w:ind w:left="412" w:right="402"/>
              <w:jc w:val="center"/>
            </w:pPr>
            <w:r>
              <w:t>+29</w:t>
            </w:r>
            <w:r>
              <w:rPr>
                <w:spacing w:val="-1"/>
              </w:rPr>
              <w:t xml:space="preserve"> </w:t>
            </w:r>
            <w:r>
              <w:rPr>
                <w:spacing w:val="-5"/>
              </w:rPr>
              <w:t>m</w:t>
            </w:r>
            <w:r>
              <w:rPr>
                <w:spacing w:val="-5"/>
                <w:vertAlign w:val="superscript"/>
              </w:rPr>
              <w:t>2</w:t>
            </w:r>
          </w:p>
        </w:tc>
      </w:tr>
      <w:tr w:rsidR="00341DAC" w:rsidTr="00341DAC">
        <w:trPr>
          <w:trHeight w:val="283"/>
        </w:trPr>
        <w:tc>
          <w:tcPr>
            <w:tcW w:w="2597" w:type="dxa"/>
          </w:tcPr>
          <w:p w:rsidR="00341DAC" w:rsidRDefault="00341DAC" w:rsidP="00B66E8A">
            <w:pPr>
              <w:pStyle w:val="TableParagraph"/>
              <w:spacing w:before="15" w:line="248" w:lineRule="exact"/>
              <w:ind w:left="107"/>
            </w:pPr>
            <w:r>
              <w:rPr>
                <w:spacing w:val="-2"/>
              </w:rPr>
              <w:t>Musholla</w:t>
            </w:r>
          </w:p>
        </w:tc>
        <w:tc>
          <w:tcPr>
            <w:tcW w:w="1350" w:type="dxa"/>
          </w:tcPr>
          <w:p w:rsidR="00341DAC" w:rsidRDefault="00341DAC" w:rsidP="00B66E8A">
            <w:pPr>
              <w:pStyle w:val="TableParagraph"/>
              <w:spacing w:before="15" w:line="248" w:lineRule="exact"/>
              <w:ind w:left="8"/>
              <w:jc w:val="center"/>
            </w:pPr>
            <w:r>
              <w:t>-</w:t>
            </w:r>
          </w:p>
        </w:tc>
        <w:tc>
          <w:tcPr>
            <w:tcW w:w="1260" w:type="dxa"/>
          </w:tcPr>
          <w:p w:rsidR="00341DAC" w:rsidRDefault="00341DAC" w:rsidP="00B66E8A">
            <w:pPr>
              <w:pStyle w:val="TableParagraph"/>
              <w:spacing w:before="15" w:line="248" w:lineRule="exact"/>
              <w:ind w:left="315" w:right="302"/>
              <w:jc w:val="center"/>
            </w:pPr>
            <w:r>
              <w:t>28</w:t>
            </w:r>
            <w:r>
              <w:rPr>
                <w:spacing w:val="-1"/>
              </w:rPr>
              <w:t xml:space="preserve"> </w:t>
            </w:r>
            <w:r>
              <w:rPr>
                <w:spacing w:val="-5"/>
              </w:rPr>
              <w:t>m</w:t>
            </w:r>
            <w:r>
              <w:rPr>
                <w:spacing w:val="-5"/>
                <w:vertAlign w:val="superscript"/>
              </w:rPr>
              <w:t>2</w:t>
            </w:r>
          </w:p>
        </w:tc>
        <w:tc>
          <w:tcPr>
            <w:tcW w:w="1710" w:type="dxa"/>
          </w:tcPr>
          <w:p w:rsidR="00341DAC" w:rsidRDefault="00341DAC" w:rsidP="00B66E8A">
            <w:pPr>
              <w:pStyle w:val="TableParagraph"/>
              <w:spacing w:line="263" w:lineRule="exact"/>
              <w:ind w:left="412" w:right="402"/>
              <w:jc w:val="center"/>
            </w:pPr>
            <w:r>
              <w:t>+28</w:t>
            </w:r>
            <w:r>
              <w:rPr>
                <w:spacing w:val="-1"/>
              </w:rPr>
              <w:t xml:space="preserve"> </w:t>
            </w:r>
            <w:r>
              <w:rPr>
                <w:spacing w:val="-5"/>
              </w:rPr>
              <w:t>m</w:t>
            </w:r>
            <w:r>
              <w:rPr>
                <w:spacing w:val="-5"/>
                <w:vertAlign w:val="superscript"/>
              </w:rPr>
              <w:t>2</w:t>
            </w:r>
          </w:p>
        </w:tc>
      </w:tr>
      <w:tr w:rsidR="00341DAC" w:rsidTr="00341DAC">
        <w:trPr>
          <w:trHeight w:val="280"/>
        </w:trPr>
        <w:tc>
          <w:tcPr>
            <w:tcW w:w="2597" w:type="dxa"/>
          </w:tcPr>
          <w:p w:rsidR="00341DAC" w:rsidRDefault="00341DAC" w:rsidP="00B66E8A">
            <w:pPr>
              <w:pStyle w:val="TableParagraph"/>
              <w:spacing w:before="15" w:line="246" w:lineRule="exact"/>
              <w:ind w:left="107"/>
            </w:pPr>
            <w:r>
              <w:t>Total</w:t>
            </w:r>
            <w:r>
              <w:rPr>
                <w:spacing w:val="-5"/>
              </w:rPr>
              <w:t xml:space="preserve"> </w:t>
            </w:r>
            <w:r>
              <w:t>Luas</w:t>
            </w:r>
            <w:r>
              <w:rPr>
                <w:spacing w:val="-1"/>
              </w:rPr>
              <w:t xml:space="preserve"> </w:t>
            </w:r>
            <w:r>
              <w:rPr>
                <w:spacing w:val="-2"/>
              </w:rPr>
              <w:t>Eksisting</w:t>
            </w:r>
          </w:p>
        </w:tc>
        <w:tc>
          <w:tcPr>
            <w:tcW w:w="2610" w:type="dxa"/>
            <w:gridSpan w:val="2"/>
          </w:tcPr>
          <w:p w:rsidR="00341DAC" w:rsidRDefault="00341DAC" w:rsidP="00341DAC">
            <w:pPr>
              <w:pStyle w:val="TableParagraph"/>
              <w:tabs>
                <w:tab w:val="left" w:pos="2610"/>
              </w:tabs>
              <w:spacing w:before="15" w:line="246" w:lineRule="exact"/>
              <w:ind w:left="90"/>
              <w:jc w:val="center"/>
            </w:pPr>
            <w:r>
              <w:t>98</w:t>
            </w:r>
            <w:r>
              <w:rPr>
                <w:spacing w:val="-1"/>
              </w:rPr>
              <w:t xml:space="preserve"> </w:t>
            </w:r>
            <w:r>
              <w:rPr>
                <w:spacing w:val="-5"/>
              </w:rPr>
              <w:t>m</w:t>
            </w:r>
            <w:r>
              <w:rPr>
                <w:spacing w:val="-5"/>
                <w:vertAlign w:val="superscript"/>
              </w:rPr>
              <w:t>2</w:t>
            </w:r>
          </w:p>
        </w:tc>
        <w:tc>
          <w:tcPr>
            <w:tcW w:w="1710" w:type="dxa"/>
          </w:tcPr>
          <w:p w:rsidR="00341DAC" w:rsidRDefault="00341DAC" w:rsidP="00B66E8A">
            <w:pPr>
              <w:pStyle w:val="TableParagraph"/>
              <w:rPr>
                <w:rFonts w:ascii="Times New Roman"/>
                <w:sz w:val="20"/>
              </w:rPr>
            </w:pPr>
          </w:p>
        </w:tc>
      </w:tr>
      <w:tr w:rsidR="00341DAC" w:rsidTr="00341DAC">
        <w:trPr>
          <w:trHeight w:val="282"/>
        </w:trPr>
        <w:tc>
          <w:tcPr>
            <w:tcW w:w="2597" w:type="dxa"/>
          </w:tcPr>
          <w:p w:rsidR="00341DAC" w:rsidRDefault="00341DAC" w:rsidP="00B66E8A">
            <w:pPr>
              <w:pStyle w:val="TableParagraph"/>
              <w:spacing w:before="15" w:line="248" w:lineRule="exact"/>
              <w:ind w:left="107"/>
            </w:pPr>
            <w:r>
              <w:t>Total</w:t>
            </w:r>
            <w:r>
              <w:rPr>
                <w:spacing w:val="-5"/>
              </w:rPr>
              <w:t xml:space="preserve"> </w:t>
            </w:r>
            <w:r>
              <w:t>Luas</w:t>
            </w:r>
            <w:r>
              <w:rPr>
                <w:spacing w:val="-1"/>
              </w:rPr>
              <w:t xml:space="preserve"> </w:t>
            </w:r>
            <w:r>
              <w:rPr>
                <w:spacing w:val="-2"/>
              </w:rPr>
              <w:t>Ideal</w:t>
            </w:r>
          </w:p>
        </w:tc>
        <w:tc>
          <w:tcPr>
            <w:tcW w:w="2610" w:type="dxa"/>
            <w:gridSpan w:val="2"/>
          </w:tcPr>
          <w:p w:rsidR="00341DAC" w:rsidRDefault="00341DAC" w:rsidP="00341DAC">
            <w:pPr>
              <w:pStyle w:val="TableParagraph"/>
              <w:tabs>
                <w:tab w:val="left" w:pos="2520"/>
              </w:tabs>
              <w:spacing w:before="15" w:line="248" w:lineRule="exact"/>
              <w:ind w:left="90" w:right="90"/>
              <w:jc w:val="center"/>
            </w:pPr>
            <w:r>
              <w:t>141</w:t>
            </w:r>
            <w:r>
              <w:rPr>
                <w:spacing w:val="-2"/>
              </w:rPr>
              <w:t xml:space="preserve"> </w:t>
            </w:r>
            <w:r>
              <w:rPr>
                <w:spacing w:val="-5"/>
              </w:rPr>
              <w:t>m</w:t>
            </w:r>
            <w:r>
              <w:rPr>
                <w:spacing w:val="-5"/>
                <w:vertAlign w:val="superscript"/>
              </w:rPr>
              <w:t>2</w:t>
            </w:r>
          </w:p>
        </w:tc>
        <w:tc>
          <w:tcPr>
            <w:tcW w:w="1710" w:type="dxa"/>
          </w:tcPr>
          <w:p w:rsidR="00341DAC" w:rsidRDefault="00341DAC" w:rsidP="00B66E8A">
            <w:pPr>
              <w:pStyle w:val="TableParagraph"/>
              <w:spacing w:line="263" w:lineRule="exact"/>
              <w:ind w:left="414" w:right="402"/>
              <w:jc w:val="center"/>
            </w:pPr>
            <w:r>
              <w:t xml:space="preserve">+ 43 </w:t>
            </w:r>
            <w:r>
              <w:rPr>
                <w:spacing w:val="-5"/>
              </w:rPr>
              <w:t>m</w:t>
            </w:r>
            <w:r>
              <w:rPr>
                <w:spacing w:val="-5"/>
                <w:vertAlign w:val="superscript"/>
              </w:rPr>
              <w:t>2</w:t>
            </w:r>
          </w:p>
        </w:tc>
      </w:tr>
    </w:tbl>
    <w:p w:rsidR="00462C0A" w:rsidRPr="00462C0A" w:rsidRDefault="00341DAC" w:rsidP="00341DAC">
      <w:pPr>
        <w:widowControl/>
        <w:tabs>
          <w:tab w:val="left" w:pos="1134"/>
        </w:tabs>
        <w:autoSpaceDE/>
        <w:autoSpaceDN/>
        <w:spacing w:before="120" w:after="160"/>
        <w:jc w:val="both"/>
        <w:rPr>
          <w:rFonts w:eastAsia="Calibri"/>
          <w:i/>
          <w:sz w:val="18"/>
          <w:lang w:val="en-US"/>
        </w:rPr>
      </w:pPr>
      <w:r>
        <w:tab/>
      </w:r>
      <w:r w:rsidR="00462C0A" w:rsidRPr="00462C0A">
        <w:rPr>
          <w:rFonts w:eastAsia="Calibri"/>
          <w:i/>
          <w:sz w:val="18"/>
          <w:lang w:val="en-US"/>
        </w:rPr>
        <w:t>Sumber : Hasil analisis, 2022</w:t>
      </w:r>
    </w:p>
    <w:p w:rsidR="005364D3" w:rsidRDefault="00341DAC" w:rsidP="00341DAC">
      <w:pPr>
        <w:widowControl/>
        <w:tabs>
          <w:tab w:val="left" w:pos="1134"/>
        </w:tabs>
        <w:autoSpaceDE/>
        <w:autoSpaceDN/>
        <w:spacing w:before="120" w:after="160" w:line="360" w:lineRule="auto"/>
        <w:ind w:left="810" w:firstLine="720"/>
        <w:jc w:val="both"/>
      </w:pPr>
      <w:r>
        <w:t>Dari hasil analisa diatas dibutuhkan sekitar 141 m² untuk total luas ideal dari fasilitas sisi darat pokok dan penunjang. Untuk luasan kebutuhan fasilitas sisi darat di kondisi eksisiting sudah baik namun perlu</w:t>
      </w:r>
      <w:r>
        <w:rPr>
          <w:spacing w:val="-4"/>
        </w:rPr>
        <w:t xml:space="preserve"> </w:t>
      </w:r>
      <w:r>
        <w:t>diperhatikan</w:t>
      </w:r>
      <w:r>
        <w:rPr>
          <w:spacing w:val="-4"/>
        </w:rPr>
        <w:t xml:space="preserve"> </w:t>
      </w:r>
      <w:r>
        <w:t>lagi</w:t>
      </w:r>
      <w:r>
        <w:rPr>
          <w:spacing w:val="-4"/>
        </w:rPr>
        <w:t xml:space="preserve"> </w:t>
      </w:r>
      <w:r>
        <w:t>kondisinya</w:t>
      </w:r>
      <w:r>
        <w:rPr>
          <w:spacing w:val="-4"/>
        </w:rPr>
        <w:t xml:space="preserve"> </w:t>
      </w:r>
      <w:r>
        <w:t>agar</w:t>
      </w:r>
      <w:r>
        <w:rPr>
          <w:spacing w:val="-4"/>
        </w:rPr>
        <w:t xml:space="preserve"> </w:t>
      </w:r>
      <w:r>
        <w:t>penumpang</w:t>
      </w:r>
      <w:r>
        <w:rPr>
          <w:spacing w:val="-3"/>
        </w:rPr>
        <w:t xml:space="preserve"> </w:t>
      </w:r>
      <w:r>
        <w:t>dapat</w:t>
      </w:r>
      <w:r>
        <w:rPr>
          <w:spacing w:val="-3"/>
        </w:rPr>
        <w:t xml:space="preserve"> </w:t>
      </w:r>
      <w:r>
        <w:t>menggunakan fasilitas sisi darat dengan nyaman. Hasil analisis untuk area parkir, karena sebelumnya belum tersedia maka setelah dinalisis diperlukan lahan seluas 29 m</w:t>
      </w:r>
      <w:r>
        <w:rPr>
          <w:vertAlign w:val="superscript"/>
        </w:rPr>
        <w:t>2</w:t>
      </w:r>
      <w:r>
        <w:t>. Terakhir untuk fasilitas penunjang perlu diadakan fasilitas peribadatan atau musholla dengan luas 28 M</w:t>
      </w:r>
      <w:r>
        <w:rPr>
          <w:vertAlign w:val="superscript"/>
        </w:rPr>
        <w:t>2</w:t>
      </w:r>
      <w:r>
        <w:rPr>
          <w:spacing w:val="-3"/>
        </w:rPr>
        <w:t xml:space="preserve"> </w:t>
      </w:r>
      <w:r>
        <w:t>. Berikut desain layout rencana dermaga wisata kalimas calaca :</w:t>
      </w:r>
    </w:p>
    <w:p w:rsidR="00341DAC" w:rsidRDefault="00341DAC" w:rsidP="00341DAC">
      <w:pPr>
        <w:keepNext/>
        <w:widowControl/>
        <w:tabs>
          <w:tab w:val="left" w:pos="1134"/>
        </w:tabs>
        <w:autoSpaceDE/>
        <w:autoSpaceDN/>
        <w:spacing w:before="120" w:after="160" w:line="360" w:lineRule="auto"/>
        <w:jc w:val="center"/>
      </w:pPr>
      <w:r>
        <w:rPr>
          <w:noProof/>
          <w:sz w:val="20"/>
          <w:lang w:val="en-US"/>
        </w:rPr>
        <w:drawing>
          <wp:inline distT="0" distB="0" distL="0" distR="0" wp14:anchorId="290C7063" wp14:editId="5D405DA1">
            <wp:extent cx="3700804" cy="2447925"/>
            <wp:effectExtent l="0" t="0" r="0" b="0"/>
            <wp:docPr id="4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6.jpeg"/>
                    <pic:cNvPicPr/>
                  </pic:nvPicPr>
                  <pic:blipFill>
                    <a:blip r:embed="rId44" cstate="print"/>
                    <a:stretch>
                      <a:fillRect/>
                    </a:stretch>
                  </pic:blipFill>
                  <pic:spPr>
                    <a:xfrm>
                      <a:off x="0" y="0"/>
                      <a:ext cx="3707050" cy="2452057"/>
                    </a:xfrm>
                    <a:prstGeom prst="rect">
                      <a:avLst/>
                    </a:prstGeom>
                  </pic:spPr>
                </pic:pic>
              </a:graphicData>
            </a:graphic>
          </wp:inline>
        </w:drawing>
      </w:r>
    </w:p>
    <w:p w:rsidR="00341DAC" w:rsidRDefault="00341DAC" w:rsidP="00341DAC">
      <w:pPr>
        <w:pStyle w:val="Caption"/>
        <w:jc w:val="center"/>
        <w:rPr>
          <w:b w:val="0"/>
          <w:color w:val="auto"/>
          <w:sz w:val="22"/>
        </w:rPr>
      </w:pPr>
      <w:bookmarkStart w:id="320" w:name="_Toc109165105"/>
      <w:bookmarkStart w:id="321" w:name="_Toc110965560"/>
      <w:r w:rsidRPr="00341DAC">
        <w:rPr>
          <w:b w:val="0"/>
          <w:color w:val="auto"/>
          <w:sz w:val="22"/>
        </w:rPr>
        <w:t xml:space="preserve">Gambar V. </w:t>
      </w:r>
      <w:r w:rsidRPr="00341DAC">
        <w:rPr>
          <w:b w:val="0"/>
          <w:color w:val="auto"/>
          <w:sz w:val="22"/>
        </w:rPr>
        <w:fldChar w:fldCharType="begin"/>
      </w:r>
      <w:r w:rsidRPr="00341DAC">
        <w:rPr>
          <w:b w:val="0"/>
          <w:color w:val="auto"/>
          <w:sz w:val="22"/>
        </w:rPr>
        <w:instrText xml:space="preserve"> SEQ Gambar_V. \* ARABIC </w:instrText>
      </w:r>
      <w:r w:rsidRPr="00341DAC">
        <w:rPr>
          <w:b w:val="0"/>
          <w:color w:val="auto"/>
          <w:sz w:val="22"/>
        </w:rPr>
        <w:fldChar w:fldCharType="separate"/>
      </w:r>
      <w:r w:rsidR="00163B1B">
        <w:rPr>
          <w:b w:val="0"/>
          <w:noProof/>
          <w:color w:val="auto"/>
          <w:sz w:val="22"/>
        </w:rPr>
        <w:t>6</w:t>
      </w:r>
      <w:r w:rsidRPr="00341DAC">
        <w:rPr>
          <w:b w:val="0"/>
          <w:color w:val="auto"/>
          <w:sz w:val="22"/>
        </w:rPr>
        <w:fldChar w:fldCharType="end"/>
      </w:r>
      <w:r w:rsidRPr="00341DAC">
        <w:rPr>
          <w:b w:val="0"/>
          <w:color w:val="auto"/>
          <w:sz w:val="22"/>
        </w:rPr>
        <w:t xml:space="preserve"> Desain Layout Tahun Rencana</w:t>
      </w:r>
      <w:bookmarkEnd w:id="320"/>
      <w:bookmarkEnd w:id="321"/>
    </w:p>
    <w:p w:rsidR="00341DAC" w:rsidRPr="00341DAC" w:rsidRDefault="00341DAC" w:rsidP="00341DAC">
      <w:pPr>
        <w:jc w:val="center"/>
        <w:rPr>
          <w:i/>
          <w:sz w:val="18"/>
        </w:rPr>
      </w:pPr>
      <w:r w:rsidRPr="00341DAC">
        <w:rPr>
          <w:i/>
          <w:sz w:val="18"/>
        </w:rPr>
        <w:t>Sumber :</w:t>
      </w:r>
      <w:r>
        <w:rPr>
          <w:i/>
          <w:sz w:val="18"/>
        </w:rPr>
        <w:t xml:space="preserve"> H</w:t>
      </w:r>
      <w:r w:rsidRPr="00341DAC">
        <w:rPr>
          <w:i/>
          <w:sz w:val="18"/>
        </w:rPr>
        <w:t>asil analisis, 2022</w:t>
      </w:r>
    </w:p>
    <w:p w:rsidR="008E098D" w:rsidRPr="00433F23" w:rsidRDefault="00A321D1" w:rsidP="00433F23">
      <w:pPr>
        <w:pStyle w:val="Heading3"/>
        <w:spacing w:line="360" w:lineRule="auto"/>
        <w:jc w:val="both"/>
        <w:rPr>
          <w:rFonts w:ascii="Tahoma" w:hAnsi="Tahoma" w:cs="Tahoma"/>
          <w:b w:val="0"/>
        </w:rPr>
      </w:pPr>
      <w:bookmarkStart w:id="322" w:name="_Toc111980020"/>
      <w:r>
        <w:rPr>
          <w:rFonts w:ascii="Tahoma" w:hAnsi="Tahoma" w:cs="Tahoma"/>
          <w:b w:val="0"/>
          <w:color w:val="auto"/>
        </w:rPr>
        <w:t>5</w:t>
      </w:r>
      <w:r w:rsidR="00433F23" w:rsidRPr="00433F23">
        <w:rPr>
          <w:rFonts w:ascii="Tahoma" w:hAnsi="Tahoma" w:cs="Tahoma"/>
          <w:b w:val="0"/>
          <w:color w:val="auto"/>
        </w:rPr>
        <w:t>.2.2</w:t>
      </w:r>
      <w:r w:rsidR="008E098D" w:rsidRPr="00433F23">
        <w:rPr>
          <w:rFonts w:ascii="Tahoma" w:hAnsi="Tahoma" w:cs="Tahoma"/>
          <w:b w:val="0"/>
          <w:color w:val="auto"/>
        </w:rPr>
        <w:t xml:space="preserve"> Analisis Peramalan Permintaan Pada Tahun Rencana</w:t>
      </w:r>
      <w:bookmarkEnd w:id="322"/>
    </w:p>
    <w:p w:rsidR="008E098D" w:rsidRPr="00D30164" w:rsidRDefault="008E098D" w:rsidP="00433F23">
      <w:pPr>
        <w:spacing w:line="360" w:lineRule="auto"/>
        <w:ind w:left="630" w:firstLine="720"/>
        <w:jc w:val="both"/>
      </w:pPr>
      <w:r w:rsidRPr="000D31D8">
        <w:t xml:space="preserve">Untuk melakukan rencana pengembangan fasilitas darat dibutuhkan data produktivitas. Data produktivitas tersebut digunakan untuk mengetahui rata-rata kenaikan penumpang maupun rata-rata kendaraan di </w:t>
      </w:r>
      <w:r>
        <w:t>Dermaga Wisata Kalimas Calaca</w:t>
      </w:r>
      <w:r w:rsidRPr="000D31D8">
        <w:t xml:space="preserve">. </w:t>
      </w:r>
      <w:r w:rsidR="001319B2">
        <w:t>Untuk kasus di dermaga wisata kalimas calaca ini akan dilakukan peramalan untuk data penumpang d</w:t>
      </w:r>
      <w:r w:rsidRPr="000D31D8">
        <w:t xml:space="preserve">ari data produktivitas yang sudah ada untuk </w:t>
      </w:r>
      <w:r>
        <w:t xml:space="preserve">mengetahui permintaan penumpang </w:t>
      </w:r>
      <w:r w:rsidRPr="000D31D8">
        <w:t>di masa yang akan datang perlu dilakukan analisi</w:t>
      </w:r>
      <w:r w:rsidR="001319B2">
        <w:t xml:space="preserve">s peramalan permintaan angkutan </w:t>
      </w:r>
      <w:r w:rsidRPr="000D31D8">
        <w:t>da</w:t>
      </w:r>
      <w:r>
        <w:t xml:space="preserve">lam permintaan penumpang </w:t>
      </w:r>
      <w:r w:rsidR="001319B2">
        <w:t>di dermaga wisata kalimas calaca</w:t>
      </w:r>
      <w:r w:rsidRPr="000D31D8">
        <w:t>. Data yang dibutuhkan data produktivitas 5 tahun terakhir. Analisis peramalan permintaan pada penelitian ini menggunakan</w:t>
      </w:r>
      <w:r>
        <w:t xml:space="preserve"> </w:t>
      </w:r>
      <w:r w:rsidR="00D30164">
        <w:t xml:space="preserve">analisis </w:t>
      </w:r>
      <w:r w:rsidR="00D30164">
        <w:rPr>
          <w:i/>
        </w:rPr>
        <w:t xml:space="preserve">time series </w:t>
      </w:r>
      <w:r w:rsidR="00D30164">
        <w:t xml:space="preserve">dengan metode </w:t>
      </w:r>
      <w:r w:rsidR="00D30164">
        <w:rPr>
          <w:i/>
        </w:rPr>
        <w:t>least square</w:t>
      </w:r>
      <w:r w:rsidR="00D30164">
        <w:t>.</w:t>
      </w:r>
    </w:p>
    <w:p w:rsidR="008E098D" w:rsidRPr="006572AF" w:rsidRDefault="008E098D" w:rsidP="00341DAC">
      <w:pPr>
        <w:spacing w:line="360" w:lineRule="auto"/>
        <w:ind w:left="450" w:firstLine="720"/>
        <w:jc w:val="both"/>
      </w:pPr>
      <w:r w:rsidRPr="0064569B">
        <w:t xml:space="preserve">Peramalan jumlah produktifitas penumpang untuk tahun kedepan dilakukan dengan menggunakan metode </w:t>
      </w:r>
      <w:r w:rsidR="00D30164">
        <w:rPr>
          <w:i/>
        </w:rPr>
        <w:t>least square</w:t>
      </w:r>
      <w:r w:rsidRPr="00213ED8">
        <w:t xml:space="preserve"> </w:t>
      </w:r>
      <w:r w:rsidRPr="0064569B">
        <w:t xml:space="preserve">dimana metode tersebut merupakan suatu metode yang berkaitan dengan </w:t>
      </w:r>
      <w:r>
        <w:t>tingkat pertumbuhan tahunan</w:t>
      </w:r>
      <w:r w:rsidRPr="0064569B">
        <w:t>. Metode ini menggunakan data produktifitas dari periode tahun-tahun sebelumnya sebagai data utama dalam peramalan.</w:t>
      </w:r>
    </w:p>
    <w:p w:rsidR="008E098D" w:rsidRDefault="008E098D" w:rsidP="009C387E">
      <w:pPr>
        <w:pStyle w:val="ListParagraph"/>
        <w:numPr>
          <w:ilvl w:val="0"/>
          <w:numId w:val="52"/>
        </w:numPr>
        <w:spacing w:line="360" w:lineRule="auto"/>
        <w:contextualSpacing/>
        <w:jc w:val="both"/>
      </w:pPr>
      <w:r>
        <w:t>Peramalan permintaan penumpang</w:t>
      </w:r>
    </w:p>
    <w:p w:rsidR="00D30164" w:rsidRDefault="008E098D" w:rsidP="00D30164">
      <w:pPr>
        <w:spacing w:line="360" w:lineRule="auto"/>
        <w:ind w:left="720" w:firstLine="720"/>
        <w:jc w:val="both"/>
      </w:pPr>
      <w:r w:rsidRPr="00290CEE">
        <w:t xml:space="preserve">Dalam peramalan permintaan penumpang dibutuhkan data produktivitas penumpang yang datang ke </w:t>
      </w:r>
      <w:r w:rsidR="001319B2">
        <w:t>dermaga wisata kalimas calaca</w:t>
      </w:r>
      <w:r w:rsidRPr="00290CEE">
        <w:t xml:space="preserve"> pada 5 tahun terakhir. Untuk memprediksi jumlah penumpang dimasa yang akan datang menggunakan analisis </w:t>
      </w:r>
      <w:r w:rsidR="00D30164">
        <w:rPr>
          <w:i/>
        </w:rPr>
        <w:t>least square</w:t>
      </w:r>
      <w:r w:rsidR="00D30164">
        <w:t xml:space="preserve"> </w:t>
      </w:r>
      <w:r w:rsidRPr="00290CEE">
        <w:t xml:space="preserve">dengan menggunakan variabel </w:t>
      </w:r>
      <w:r>
        <w:t>penumpang d</w:t>
      </w:r>
      <w:r w:rsidR="001319B2">
        <w:t>i dermaga wisata kalimas calaca</w:t>
      </w:r>
      <w:r>
        <w:t xml:space="preserve">. </w:t>
      </w:r>
      <w:r w:rsidRPr="00290CEE">
        <w:t>Berikut data penumpang</w:t>
      </w:r>
      <w:r>
        <w:t xml:space="preserve"> di </w:t>
      </w:r>
      <w:r w:rsidR="001319B2">
        <w:t>dermaga wisata kalimas calaca Kota Manado 2016</w:t>
      </w:r>
      <w:r>
        <w:t xml:space="preserve"> </w:t>
      </w:r>
      <w:r w:rsidRPr="00290CEE">
        <w:t>-</w:t>
      </w:r>
      <w:r w:rsidR="001319B2">
        <w:t xml:space="preserve"> 2020</w:t>
      </w:r>
      <w:r w:rsidRPr="00290CEE">
        <w:t>.</w:t>
      </w:r>
      <w:r>
        <w:t xml:space="preserve"> Berikut disajikan tabel </w:t>
      </w:r>
      <w:r w:rsidR="00D30164">
        <w:t xml:space="preserve">pengujian perhitungan metode </w:t>
      </w:r>
      <w:r w:rsidR="00D30164">
        <w:rPr>
          <w:i/>
        </w:rPr>
        <w:t xml:space="preserve">least square </w:t>
      </w:r>
      <w:r w:rsidR="00D30164">
        <w:t xml:space="preserve">pada jumlah penumpang : </w:t>
      </w:r>
    </w:p>
    <w:p w:rsidR="00D30164" w:rsidRPr="00D30164" w:rsidRDefault="00D30164" w:rsidP="00D30164">
      <w:pPr>
        <w:spacing w:line="360" w:lineRule="auto"/>
        <w:ind w:left="720" w:firstLine="720"/>
        <w:jc w:val="both"/>
      </w:pPr>
      <w:r>
        <w:fldChar w:fldCharType="begin"/>
      </w:r>
      <w:r>
        <w:instrText xml:space="preserve"> LINK </w:instrText>
      </w:r>
      <w:r w:rsidR="003E6A8F">
        <w:instrText xml:space="preserve">Excel.Sheet.12 "C:\\Users\\Lenovo\\Downloads\\FORECASETING PELABUHAN PENYEBERANGAN TOBOLI.xlsx" "least square!R1C1:R7C5" </w:instrText>
      </w:r>
      <w:r>
        <w:instrText xml:space="preserve">\a \f 4 \h  \* MERGEFORMAT </w:instrText>
      </w:r>
      <w:r>
        <w:fldChar w:fldCharType="separate"/>
      </w:r>
    </w:p>
    <w:p w:rsidR="00D30164" w:rsidRPr="00D30164" w:rsidRDefault="00D30164" w:rsidP="00D30164">
      <w:pPr>
        <w:pStyle w:val="Caption"/>
        <w:keepNext/>
        <w:jc w:val="center"/>
        <w:rPr>
          <w:b w:val="0"/>
          <w:color w:val="auto"/>
          <w:sz w:val="22"/>
        </w:rPr>
      </w:pPr>
      <w:bookmarkStart w:id="323" w:name="_Toc110965681"/>
      <w:r w:rsidRPr="00D30164">
        <w:rPr>
          <w:b w:val="0"/>
          <w:color w:val="auto"/>
          <w:sz w:val="22"/>
        </w:rPr>
        <w:t xml:space="preserve">Tabel V. </w:t>
      </w:r>
      <w:r w:rsidRPr="00D30164">
        <w:rPr>
          <w:b w:val="0"/>
          <w:color w:val="auto"/>
          <w:sz w:val="22"/>
        </w:rPr>
        <w:fldChar w:fldCharType="begin"/>
      </w:r>
      <w:r w:rsidRPr="00D30164">
        <w:rPr>
          <w:b w:val="0"/>
          <w:color w:val="auto"/>
          <w:sz w:val="22"/>
        </w:rPr>
        <w:instrText xml:space="preserve"> SEQ Tabel_V. \* ARABIC </w:instrText>
      </w:r>
      <w:r w:rsidRPr="00D30164">
        <w:rPr>
          <w:b w:val="0"/>
          <w:color w:val="auto"/>
          <w:sz w:val="22"/>
        </w:rPr>
        <w:fldChar w:fldCharType="separate"/>
      </w:r>
      <w:r w:rsidR="00163B1B">
        <w:rPr>
          <w:b w:val="0"/>
          <w:noProof/>
          <w:color w:val="auto"/>
          <w:sz w:val="22"/>
        </w:rPr>
        <w:t>39</w:t>
      </w:r>
      <w:r w:rsidRPr="00D30164">
        <w:rPr>
          <w:b w:val="0"/>
          <w:color w:val="auto"/>
          <w:sz w:val="22"/>
        </w:rPr>
        <w:fldChar w:fldCharType="end"/>
      </w:r>
      <w:r w:rsidRPr="00D30164">
        <w:rPr>
          <w:b w:val="0"/>
          <w:color w:val="auto"/>
          <w:sz w:val="22"/>
        </w:rPr>
        <w:t xml:space="preserve"> Tabel Pengujian Metode </w:t>
      </w:r>
      <w:r w:rsidRPr="00D30164">
        <w:rPr>
          <w:b w:val="0"/>
          <w:i/>
          <w:color w:val="auto"/>
          <w:sz w:val="22"/>
        </w:rPr>
        <w:t xml:space="preserve">least square </w:t>
      </w:r>
      <w:r w:rsidRPr="00D30164">
        <w:rPr>
          <w:b w:val="0"/>
          <w:color w:val="auto"/>
          <w:sz w:val="22"/>
        </w:rPr>
        <w:t>Penumpang</w:t>
      </w:r>
      <w:bookmarkEnd w:id="323"/>
    </w:p>
    <w:tbl>
      <w:tblPr>
        <w:tblW w:w="6640" w:type="dxa"/>
        <w:jc w:val="center"/>
        <w:tblInd w:w="108" w:type="dxa"/>
        <w:tblLook w:val="04A0" w:firstRow="1" w:lastRow="0" w:firstColumn="1" w:lastColumn="0" w:noHBand="0" w:noVBand="1"/>
      </w:tblPr>
      <w:tblGrid>
        <w:gridCol w:w="1100"/>
        <w:gridCol w:w="2440"/>
        <w:gridCol w:w="1180"/>
        <w:gridCol w:w="960"/>
        <w:gridCol w:w="960"/>
      </w:tblGrid>
      <w:tr w:rsidR="00D30164" w:rsidRPr="00D30164" w:rsidTr="00D30164">
        <w:trPr>
          <w:trHeight w:val="315"/>
          <w:jc w:val="center"/>
        </w:trPr>
        <w:tc>
          <w:tcPr>
            <w:tcW w:w="1100" w:type="dxa"/>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rsidR="00D30164" w:rsidRPr="00D30164" w:rsidRDefault="00D30164" w:rsidP="00D30164">
            <w:pPr>
              <w:widowControl/>
              <w:autoSpaceDE/>
              <w:autoSpaceDN/>
              <w:jc w:val="center"/>
              <w:rPr>
                <w:rFonts w:ascii="Calibri" w:eastAsia="Times New Roman" w:hAnsi="Calibri" w:cs="Calibri"/>
                <w:b/>
                <w:bCs/>
                <w:color w:val="000000"/>
                <w:lang w:val="en-US"/>
              </w:rPr>
            </w:pPr>
            <w:r w:rsidRPr="00D30164">
              <w:rPr>
                <w:rFonts w:ascii="Calibri" w:eastAsia="Times New Roman" w:hAnsi="Calibri" w:cs="Calibri"/>
                <w:b/>
                <w:bCs/>
                <w:color w:val="000000"/>
                <w:lang w:val="en-US"/>
              </w:rPr>
              <w:t>TAHUN (n)</w:t>
            </w:r>
          </w:p>
        </w:tc>
        <w:tc>
          <w:tcPr>
            <w:tcW w:w="2440" w:type="dxa"/>
            <w:tcBorders>
              <w:top w:val="single" w:sz="4" w:space="0" w:color="auto"/>
              <w:left w:val="nil"/>
              <w:bottom w:val="single" w:sz="4" w:space="0" w:color="auto"/>
              <w:right w:val="single" w:sz="4" w:space="0" w:color="auto"/>
            </w:tcBorders>
            <w:shd w:val="clear" w:color="auto" w:fill="4F81BD" w:themeFill="accent1"/>
            <w:noWrap/>
            <w:vAlign w:val="bottom"/>
            <w:hideMark/>
          </w:tcPr>
          <w:p w:rsidR="00D30164" w:rsidRPr="00D30164" w:rsidRDefault="00D30164" w:rsidP="00D30164">
            <w:pPr>
              <w:widowControl/>
              <w:autoSpaceDE/>
              <w:autoSpaceDN/>
              <w:jc w:val="center"/>
              <w:rPr>
                <w:rFonts w:ascii="Calibri" w:eastAsia="Times New Roman" w:hAnsi="Calibri" w:cs="Calibri"/>
                <w:b/>
                <w:bCs/>
                <w:color w:val="000000"/>
                <w:lang w:val="en-US"/>
              </w:rPr>
            </w:pPr>
            <w:r w:rsidRPr="00D30164">
              <w:rPr>
                <w:rFonts w:ascii="Calibri" w:eastAsia="Times New Roman" w:hAnsi="Calibri" w:cs="Calibri"/>
                <w:b/>
                <w:bCs/>
                <w:color w:val="000000"/>
                <w:lang w:val="en-US"/>
              </w:rPr>
              <w:t>JUMLAH PENUMPANG (Y)</w:t>
            </w:r>
          </w:p>
        </w:tc>
        <w:tc>
          <w:tcPr>
            <w:tcW w:w="1180" w:type="dxa"/>
            <w:tcBorders>
              <w:top w:val="single" w:sz="4" w:space="0" w:color="auto"/>
              <w:left w:val="nil"/>
              <w:bottom w:val="single" w:sz="4" w:space="0" w:color="auto"/>
              <w:right w:val="single" w:sz="4" w:space="0" w:color="auto"/>
            </w:tcBorders>
            <w:shd w:val="clear" w:color="auto" w:fill="4F81BD" w:themeFill="accent1"/>
            <w:noWrap/>
            <w:vAlign w:val="bottom"/>
            <w:hideMark/>
          </w:tcPr>
          <w:p w:rsidR="00D30164" w:rsidRPr="00D30164" w:rsidRDefault="00D30164" w:rsidP="00D30164">
            <w:pPr>
              <w:widowControl/>
              <w:autoSpaceDE/>
              <w:autoSpaceDN/>
              <w:jc w:val="center"/>
              <w:rPr>
                <w:rFonts w:ascii="Calibri" w:eastAsia="Times New Roman" w:hAnsi="Calibri" w:cs="Calibri"/>
                <w:b/>
                <w:bCs/>
                <w:color w:val="000000"/>
                <w:lang w:val="en-US"/>
              </w:rPr>
            </w:pPr>
            <w:r w:rsidRPr="00D30164">
              <w:rPr>
                <w:rFonts w:ascii="Calibri" w:eastAsia="Times New Roman" w:hAnsi="Calibri" w:cs="Calibri"/>
                <w:b/>
                <w:bCs/>
                <w:color w:val="000000"/>
                <w:lang w:val="en-US"/>
              </w:rPr>
              <w:t>Prediksi (X)</w:t>
            </w:r>
          </w:p>
        </w:tc>
        <w:tc>
          <w:tcPr>
            <w:tcW w:w="960" w:type="dxa"/>
            <w:tcBorders>
              <w:top w:val="single" w:sz="4" w:space="0" w:color="auto"/>
              <w:left w:val="nil"/>
              <w:bottom w:val="single" w:sz="4" w:space="0" w:color="auto"/>
              <w:right w:val="single" w:sz="4" w:space="0" w:color="auto"/>
            </w:tcBorders>
            <w:shd w:val="clear" w:color="auto" w:fill="4F81BD" w:themeFill="accent1"/>
            <w:noWrap/>
            <w:vAlign w:val="center"/>
            <w:hideMark/>
          </w:tcPr>
          <w:p w:rsidR="00D30164" w:rsidRPr="00D30164" w:rsidRDefault="00D30164" w:rsidP="00D30164">
            <w:pPr>
              <w:widowControl/>
              <w:autoSpaceDE/>
              <w:autoSpaceDN/>
              <w:jc w:val="center"/>
              <w:rPr>
                <w:rFonts w:ascii="Calibri" w:eastAsia="Times New Roman" w:hAnsi="Calibri" w:cs="Calibri"/>
                <w:b/>
                <w:bCs/>
                <w:color w:val="000000"/>
                <w:lang w:val="en-US"/>
              </w:rPr>
            </w:pPr>
            <w:r w:rsidRPr="00D30164">
              <w:rPr>
                <w:rFonts w:ascii="Calibri" w:eastAsia="Times New Roman" w:hAnsi="Calibri" w:cs="Calibri"/>
                <w:b/>
                <w:bCs/>
                <w:color w:val="000000"/>
                <w:lang w:val="en-US"/>
              </w:rPr>
              <w:t>X^2</w:t>
            </w:r>
          </w:p>
        </w:tc>
        <w:tc>
          <w:tcPr>
            <w:tcW w:w="960" w:type="dxa"/>
            <w:tcBorders>
              <w:top w:val="single" w:sz="4" w:space="0" w:color="auto"/>
              <w:left w:val="nil"/>
              <w:bottom w:val="single" w:sz="4" w:space="0" w:color="auto"/>
              <w:right w:val="single" w:sz="4" w:space="0" w:color="auto"/>
            </w:tcBorders>
            <w:shd w:val="clear" w:color="auto" w:fill="4F81BD" w:themeFill="accent1"/>
            <w:noWrap/>
            <w:vAlign w:val="center"/>
            <w:hideMark/>
          </w:tcPr>
          <w:p w:rsidR="00D30164" w:rsidRPr="00D30164" w:rsidRDefault="00D30164" w:rsidP="00D30164">
            <w:pPr>
              <w:widowControl/>
              <w:autoSpaceDE/>
              <w:autoSpaceDN/>
              <w:jc w:val="center"/>
              <w:rPr>
                <w:rFonts w:ascii="Calibri" w:eastAsia="Times New Roman" w:hAnsi="Calibri" w:cs="Calibri"/>
                <w:b/>
                <w:bCs/>
                <w:color w:val="000000"/>
                <w:lang w:val="en-US"/>
              </w:rPr>
            </w:pPr>
            <w:r w:rsidRPr="00D30164">
              <w:rPr>
                <w:rFonts w:ascii="Calibri" w:eastAsia="Times New Roman" w:hAnsi="Calibri" w:cs="Calibri"/>
                <w:b/>
                <w:bCs/>
                <w:color w:val="000000"/>
                <w:lang w:val="en-US"/>
              </w:rPr>
              <w:t>XY</w:t>
            </w:r>
          </w:p>
        </w:tc>
      </w:tr>
      <w:tr w:rsidR="00D30164" w:rsidRPr="00D30164" w:rsidTr="00D30164">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D30164" w:rsidRPr="00D30164" w:rsidRDefault="00D30164" w:rsidP="00D30164">
            <w:pPr>
              <w:widowControl/>
              <w:autoSpaceDE/>
              <w:autoSpaceDN/>
              <w:jc w:val="center"/>
              <w:rPr>
                <w:rFonts w:ascii="Calibri" w:eastAsia="Times New Roman" w:hAnsi="Calibri" w:cs="Calibri"/>
                <w:color w:val="000000"/>
                <w:lang w:val="en-US"/>
              </w:rPr>
            </w:pPr>
            <w:r w:rsidRPr="00D30164">
              <w:rPr>
                <w:rFonts w:ascii="Calibri" w:eastAsia="Times New Roman" w:hAnsi="Calibri" w:cs="Calibri"/>
                <w:color w:val="000000"/>
                <w:lang w:val="en-US"/>
              </w:rPr>
              <w:t>2016</w:t>
            </w:r>
          </w:p>
        </w:tc>
        <w:tc>
          <w:tcPr>
            <w:tcW w:w="2440" w:type="dxa"/>
            <w:tcBorders>
              <w:top w:val="nil"/>
              <w:left w:val="nil"/>
              <w:bottom w:val="single" w:sz="4" w:space="0" w:color="auto"/>
              <w:right w:val="single" w:sz="4" w:space="0" w:color="auto"/>
            </w:tcBorders>
            <w:shd w:val="clear" w:color="auto" w:fill="auto"/>
            <w:noWrap/>
            <w:vAlign w:val="bottom"/>
            <w:hideMark/>
          </w:tcPr>
          <w:p w:rsidR="00D30164" w:rsidRPr="00D30164" w:rsidRDefault="00D30164" w:rsidP="00D30164">
            <w:pPr>
              <w:widowControl/>
              <w:autoSpaceDE/>
              <w:autoSpaceDN/>
              <w:jc w:val="center"/>
              <w:rPr>
                <w:rFonts w:ascii="Calibri" w:eastAsia="Times New Roman" w:hAnsi="Calibri" w:cs="Calibri"/>
                <w:color w:val="000000"/>
                <w:lang w:val="en-US"/>
              </w:rPr>
            </w:pPr>
            <w:r w:rsidRPr="00D30164">
              <w:rPr>
                <w:rFonts w:ascii="Calibri" w:eastAsia="Times New Roman" w:hAnsi="Calibri" w:cs="Calibri"/>
                <w:color w:val="000000"/>
                <w:lang w:val="en-US"/>
              </w:rPr>
              <w:t>8</w:t>
            </w:r>
            <w:r w:rsidR="003363A4">
              <w:rPr>
                <w:rFonts w:ascii="Calibri" w:eastAsia="Times New Roman" w:hAnsi="Calibri" w:cs="Calibri"/>
                <w:color w:val="000000"/>
                <w:lang w:val="en-US"/>
              </w:rPr>
              <w:t>.</w:t>
            </w:r>
            <w:r w:rsidRPr="00D30164">
              <w:rPr>
                <w:rFonts w:ascii="Calibri" w:eastAsia="Times New Roman" w:hAnsi="Calibri" w:cs="Calibri"/>
                <w:color w:val="000000"/>
                <w:lang w:val="en-US"/>
              </w:rPr>
              <w:t>177</w:t>
            </w:r>
          </w:p>
        </w:tc>
        <w:tc>
          <w:tcPr>
            <w:tcW w:w="1180" w:type="dxa"/>
            <w:tcBorders>
              <w:top w:val="nil"/>
              <w:left w:val="nil"/>
              <w:bottom w:val="single" w:sz="4" w:space="0" w:color="auto"/>
              <w:right w:val="single" w:sz="4" w:space="0" w:color="auto"/>
            </w:tcBorders>
            <w:shd w:val="clear" w:color="auto" w:fill="auto"/>
            <w:noWrap/>
            <w:vAlign w:val="bottom"/>
            <w:hideMark/>
          </w:tcPr>
          <w:p w:rsidR="00D30164" w:rsidRPr="00D30164" w:rsidRDefault="00D30164" w:rsidP="00D30164">
            <w:pPr>
              <w:widowControl/>
              <w:autoSpaceDE/>
              <w:autoSpaceDN/>
              <w:jc w:val="center"/>
              <w:rPr>
                <w:rFonts w:ascii="Calibri" w:eastAsia="Times New Roman" w:hAnsi="Calibri" w:cs="Calibri"/>
                <w:color w:val="000000"/>
                <w:lang w:val="en-US"/>
              </w:rPr>
            </w:pPr>
            <w:r w:rsidRPr="00D30164">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D30164" w:rsidRPr="00D30164" w:rsidRDefault="00D30164" w:rsidP="00D30164">
            <w:pPr>
              <w:widowControl/>
              <w:autoSpaceDE/>
              <w:autoSpaceDN/>
              <w:jc w:val="center"/>
              <w:rPr>
                <w:rFonts w:ascii="Calibri" w:eastAsia="Times New Roman" w:hAnsi="Calibri" w:cs="Calibri"/>
                <w:color w:val="000000"/>
                <w:lang w:val="en-US"/>
              </w:rPr>
            </w:pPr>
            <w:r w:rsidRPr="00D30164">
              <w:rPr>
                <w:rFonts w:ascii="Calibri" w:eastAsia="Times New Roman" w:hAnsi="Calibri" w:cs="Calibri"/>
                <w:color w:val="00000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D30164" w:rsidRPr="00D30164" w:rsidRDefault="00D30164" w:rsidP="00D30164">
            <w:pPr>
              <w:widowControl/>
              <w:autoSpaceDE/>
              <w:autoSpaceDN/>
              <w:jc w:val="center"/>
              <w:rPr>
                <w:rFonts w:ascii="Calibri" w:eastAsia="Times New Roman" w:hAnsi="Calibri" w:cs="Calibri"/>
                <w:color w:val="000000"/>
                <w:lang w:val="en-US"/>
              </w:rPr>
            </w:pPr>
            <w:r w:rsidRPr="00D30164">
              <w:rPr>
                <w:rFonts w:ascii="Calibri" w:eastAsia="Times New Roman" w:hAnsi="Calibri" w:cs="Calibri"/>
                <w:color w:val="000000"/>
                <w:lang w:val="en-US"/>
              </w:rPr>
              <w:t>-16354</w:t>
            </w:r>
          </w:p>
        </w:tc>
      </w:tr>
      <w:tr w:rsidR="00D30164" w:rsidRPr="00D30164" w:rsidTr="00D30164">
        <w:trPr>
          <w:trHeight w:val="315"/>
          <w:jc w:val="center"/>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D30164" w:rsidRPr="00D30164" w:rsidRDefault="00D30164" w:rsidP="00D30164">
            <w:pPr>
              <w:widowControl/>
              <w:autoSpaceDE/>
              <w:autoSpaceDN/>
              <w:jc w:val="center"/>
              <w:rPr>
                <w:rFonts w:ascii="Calibri" w:eastAsia="Times New Roman" w:hAnsi="Calibri" w:cs="Calibri"/>
                <w:color w:val="000000"/>
                <w:lang w:val="en-US"/>
              </w:rPr>
            </w:pPr>
            <w:r w:rsidRPr="00D30164">
              <w:rPr>
                <w:rFonts w:ascii="Calibri" w:eastAsia="Times New Roman" w:hAnsi="Calibri" w:cs="Calibri"/>
                <w:color w:val="000000"/>
                <w:lang w:val="en-US"/>
              </w:rPr>
              <w:t>2017</w:t>
            </w:r>
          </w:p>
        </w:tc>
        <w:tc>
          <w:tcPr>
            <w:tcW w:w="2440" w:type="dxa"/>
            <w:tcBorders>
              <w:top w:val="nil"/>
              <w:left w:val="nil"/>
              <w:bottom w:val="single" w:sz="4" w:space="0" w:color="auto"/>
              <w:right w:val="single" w:sz="4" w:space="0" w:color="auto"/>
            </w:tcBorders>
            <w:shd w:val="clear" w:color="auto" w:fill="auto"/>
            <w:noWrap/>
            <w:vAlign w:val="bottom"/>
            <w:hideMark/>
          </w:tcPr>
          <w:p w:rsidR="00D30164" w:rsidRPr="00D30164" w:rsidRDefault="00D30164" w:rsidP="00D30164">
            <w:pPr>
              <w:widowControl/>
              <w:autoSpaceDE/>
              <w:autoSpaceDN/>
              <w:jc w:val="center"/>
              <w:rPr>
                <w:rFonts w:ascii="Calibri" w:eastAsia="Times New Roman" w:hAnsi="Calibri" w:cs="Calibri"/>
                <w:color w:val="000000"/>
                <w:lang w:val="en-US"/>
              </w:rPr>
            </w:pPr>
            <w:r w:rsidRPr="00D30164">
              <w:rPr>
                <w:rFonts w:ascii="Calibri" w:eastAsia="Times New Roman" w:hAnsi="Calibri" w:cs="Calibri"/>
                <w:color w:val="000000"/>
                <w:lang w:val="en-US"/>
              </w:rPr>
              <w:t>9</w:t>
            </w:r>
            <w:r w:rsidR="003363A4">
              <w:rPr>
                <w:rFonts w:ascii="Calibri" w:eastAsia="Times New Roman" w:hAnsi="Calibri" w:cs="Calibri"/>
                <w:color w:val="000000"/>
                <w:lang w:val="en-US"/>
              </w:rPr>
              <w:t>.</w:t>
            </w:r>
            <w:r w:rsidRPr="00D30164">
              <w:rPr>
                <w:rFonts w:ascii="Calibri" w:eastAsia="Times New Roman" w:hAnsi="Calibri" w:cs="Calibri"/>
                <w:color w:val="000000"/>
                <w:lang w:val="en-US"/>
              </w:rPr>
              <w:t>981</w:t>
            </w:r>
          </w:p>
        </w:tc>
        <w:tc>
          <w:tcPr>
            <w:tcW w:w="1180" w:type="dxa"/>
            <w:tcBorders>
              <w:top w:val="nil"/>
              <w:left w:val="nil"/>
              <w:bottom w:val="single" w:sz="4" w:space="0" w:color="auto"/>
              <w:right w:val="single" w:sz="4" w:space="0" w:color="auto"/>
            </w:tcBorders>
            <w:shd w:val="clear" w:color="auto" w:fill="auto"/>
            <w:noWrap/>
            <w:vAlign w:val="bottom"/>
            <w:hideMark/>
          </w:tcPr>
          <w:p w:rsidR="00D30164" w:rsidRPr="00D30164" w:rsidRDefault="00D30164" w:rsidP="00D30164">
            <w:pPr>
              <w:widowControl/>
              <w:autoSpaceDE/>
              <w:autoSpaceDN/>
              <w:jc w:val="center"/>
              <w:rPr>
                <w:rFonts w:ascii="Calibri" w:eastAsia="Times New Roman" w:hAnsi="Calibri" w:cs="Calibri"/>
                <w:color w:val="000000"/>
                <w:lang w:val="en-US"/>
              </w:rPr>
            </w:pPr>
            <w:r w:rsidRPr="00D30164">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D30164" w:rsidRPr="00D30164" w:rsidRDefault="00D30164" w:rsidP="00D30164">
            <w:pPr>
              <w:widowControl/>
              <w:autoSpaceDE/>
              <w:autoSpaceDN/>
              <w:jc w:val="center"/>
              <w:rPr>
                <w:rFonts w:ascii="Calibri" w:eastAsia="Times New Roman" w:hAnsi="Calibri" w:cs="Calibri"/>
                <w:color w:val="000000"/>
                <w:lang w:val="en-US"/>
              </w:rPr>
            </w:pPr>
            <w:r w:rsidRPr="00D30164">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D30164" w:rsidRPr="00D30164" w:rsidRDefault="00D30164" w:rsidP="00D30164">
            <w:pPr>
              <w:widowControl/>
              <w:autoSpaceDE/>
              <w:autoSpaceDN/>
              <w:jc w:val="center"/>
              <w:rPr>
                <w:rFonts w:ascii="Calibri" w:eastAsia="Times New Roman" w:hAnsi="Calibri" w:cs="Calibri"/>
                <w:color w:val="000000"/>
                <w:lang w:val="en-US"/>
              </w:rPr>
            </w:pPr>
            <w:r w:rsidRPr="00D30164">
              <w:rPr>
                <w:rFonts w:ascii="Calibri" w:eastAsia="Times New Roman" w:hAnsi="Calibri" w:cs="Calibri"/>
                <w:color w:val="000000"/>
                <w:lang w:val="en-US"/>
              </w:rPr>
              <w:t>-9981</w:t>
            </w:r>
          </w:p>
        </w:tc>
      </w:tr>
      <w:tr w:rsidR="00D30164" w:rsidRPr="00D30164" w:rsidTr="00D30164">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D30164" w:rsidRPr="00D30164" w:rsidRDefault="00D30164" w:rsidP="00D30164">
            <w:pPr>
              <w:widowControl/>
              <w:autoSpaceDE/>
              <w:autoSpaceDN/>
              <w:jc w:val="center"/>
              <w:rPr>
                <w:rFonts w:ascii="Calibri" w:eastAsia="Times New Roman" w:hAnsi="Calibri" w:cs="Calibri"/>
                <w:color w:val="000000"/>
                <w:lang w:val="en-US"/>
              </w:rPr>
            </w:pPr>
            <w:r w:rsidRPr="00D30164">
              <w:rPr>
                <w:rFonts w:ascii="Calibri" w:eastAsia="Times New Roman" w:hAnsi="Calibri" w:cs="Calibri"/>
                <w:color w:val="000000"/>
                <w:lang w:val="en-US"/>
              </w:rPr>
              <w:t>2018</w:t>
            </w:r>
          </w:p>
        </w:tc>
        <w:tc>
          <w:tcPr>
            <w:tcW w:w="2440" w:type="dxa"/>
            <w:tcBorders>
              <w:top w:val="nil"/>
              <w:left w:val="nil"/>
              <w:bottom w:val="single" w:sz="4" w:space="0" w:color="auto"/>
              <w:right w:val="single" w:sz="4" w:space="0" w:color="auto"/>
            </w:tcBorders>
            <w:shd w:val="clear" w:color="auto" w:fill="auto"/>
            <w:noWrap/>
            <w:vAlign w:val="bottom"/>
            <w:hideMark/>
          </w:tcPr>
          <w:p w:rsidR="00D30164" w:rsidRPr="00D30164" w:rsidRDefault="00D30164" w:rsidP="00D30164">
            <w:pPr>
              <w:widowControl/>
              <w:autoSpaceDE/>
              <w:autoSpaceDN/>
              <w:jc w:val="center"/>
              <w:rPr>
                <w:rFonts w:ascii="Calibri" w:eastAsia="Times New Roman" w:hAnsi="Calibri" w:cs="Calibri"/>
                <w:color w:val="000000"/>
                <w:lang w:val="en-US"/>
              </w:rPr>
            </w:pPr>
            <w:r w:rsidRPr="00D30164">
              <w:rPr>
                <w:rFonts w:ascii="Calibri" w:eastAsia="Times New Roman" w:hAnsi="Calibri" w:cs="Calibri"/>
                <w:color w:val="000000"/>
                <w:lang w:val="en-US"/>
              </w:rPr>
              <w:t>11</w:t>
            </w:r>
            <w:r w:rsidR="003363A4">
              <w:rPr>
                <w:rFonts w:ascii="Calibri" w:eastAsia="Times New Roman" w:hAnsi="Calibri" w:cs="Calibri"/>
                <w:color w:val="000000"/>
                <w:lang w:val="en-US"/>
              </w:rPr>
              <w:t>.</w:t>
            </w:r>
            <w:r w:rsidRPr="00D30164">
              <w:rPr>
                <w:rFonts w:ascii="Calibri" w:eastAsia="Times New Roman" w:hAnsi="Calibri" w:cs="Calibri"/>
                <w:color w:val="000000"/>
                <w:lang w:val="en-US"/>
              </w:rPr>
              <w:t>903</w:t>
            </w:r>
          </w:p>
        </w:tc>
        <w:tc>
          <w:tcPr>
            <w:tcW w:w="1180" w:type="dxa"/>
            <w:tcBorders>
              <w:top w:val="nil"/>
              <w:left w:val="nil"/>
              <w:bottom w:val="single" w:sz="4" w:space="0" w:color="auto"/>
              <w:right w:val="single" w:sz="4" w:space="0" w:color="auto"/>
            </w:tcBorders>
            <w:shd w:val="clear" w:color="auto" w:fill="auto"/>
            <w:noWrap/>
            <w:vAlign w:val="bottom"/>
            <w:hideMark/>
          </w:tcPr>
          <w:p w:rsidR="00D30164" w:rsidRPr="00D30164" w:rsidRDefault="00D30164" w:rsidP="00D30164">
            <w:pPr>
              <w:widowControl/>
              <w:autoSpaceDE/>
              <w:autoSpaceDN/>
              <w:jc w:val="center"/>
              <w:rPr>
                <w:rFonts w:ascii="Calibri" w:eastAsia="Times New Roman" w:hAnsi="Calibri" w:cs="Calibri"/>
                <w:color w:val="000000"/>
                <w:lang w:val="en-US"/>
              </w:rPr>
            </w:pPr>
            <w:r w:rsidRPr="00D30164">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D30164" w:rsidRPr="00D30164" w:rsidRDefault="00D30164" w:rsidP="00D30164">
            <w:pPr>
              <w:widowControl/>
              <w:autoSpaceDE/>
              <w:autoSpaceDN/>
              <w:jc w:val="center"/>
              <w:rPr>
                <w:rFonts w:ascii="Calibri" w:eastAsia="Times New Roman" w:hAnsi="Calibri" w:cs="Calibri"/>
                <w:color w:val="000000"/>
                <w:lang w:val="en-US"/>
              </w:rPr>
            </w:pPr>
            <w:r w:rsidRPr="00D30164">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D30164" w:rsidRPr="00D30164" w:rsidRDefault="00D30164" w:rsidP="00D30164">
            <w:pPr>
              <w:widowControl/>
              <w:autoSpaceDE/>
              <w:autoSpaceDN/>
              <w:jc w:val="center"/>
              <w:rPr>
                <w:rFonts w:ascii="Calibri" w:eastAsia="Times New Roman" w:hAnsi="Calibri" w:cs="Calibri"/>
                <w:color w:val="000000"/>
                <w:lang w:val="en-US"/>
              </w:rPr>
            </w:pPr>
            <w:r w:rsidRPr="00D30164">
              <w:rPr>
                <w:rFonts w:ascii="Calibri" w:eastAsia="Times New Roman" w:hAnsi="Calibri" w:cs="Calibri"/>
                <w:color w:val="000000"/>
                <w:lang w:val="en-US"/>
              </w:rPr>
              <w:t>0</w:t>
            </w:r>
          </w:p>
        </w:tc>
      </w:tr>
      <w:tr w:rsidR="00D30164" w:rsidRPr="00D30164" w:rsidTr="00D30164">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D30164" w:rsidRPr="00D30164" w:rsidRDefault="00D30164" w:rsidP="00D30164">
            <w:pPr>
              <w:widowControl/>
              <w:autoSpaceDE/>
              <w:autoSpaceDN/>
              <w:jc w:val="center"/>
              <w:rPr>
                <w:rFonts w:ascii="Calibri" w:eastAsia="Times New Roman" w:hAnsi="Calibri" w:cs="Calibri"/>
                <w:color w:val="000000"/>
                <w:lang w:val="en-US"/>
              </w:rPr>
            </w:pPr>
            <w:r w:rsidRPr="00D30164">
              <w:rPr>
                <w:rFonts w:ascii="Calibri" w:eastAsia="Times New Roman" w:hAnsi="Calibri" w:cs="Calibri"/>
                <w:color w:val="000000"/>
                <w:lang w:val="en-US"/>
              </w:rPr>
              <w:t>2019</w:t>
            </w:r>
          </w:p>
        </w:tc>
        <w:tc>
          <w:tcPr>
            <w:tcW w:w="2440" w:type="dxa"/>
            <w:tcBorders>
              <w:top w:val="nil"/>
              <w:left w:val="nil"/>
              <w:bottom w:val="single" w:sz="4" w:space="0" w:color="auto"/>
              <w:right w:val="single" w:sz="4" w:space="0" w:color="auto"/>
            </w:tcBorders>
            <w:shd w:val="clear" w:color="auto" w:fill="auto"/>
            <w:noWrap/>
            <w:vAlign w:val="bottom"/>
            <w:hideMark/>
          </w:tcPr>
          <w:p w:rsidR="00D30164" w:rsidRPr="00D30164" w:rsidRDefault="00D30164" w:rsidP="00D30164">
            <w:pPr>
              <w:widowControl/>
              <w:autoSpaceDE/>
              <w:autoSpaceDN/>
              <w:jc w:val="center"/>
              <w:rPr>
                <w:rFonts w:ascii="Calibri" w:eastAsia="Times New Roman" w:hAnsi="Calibri" w:cs="Calibri"/>
                <w:color w:val="000000"/>
                <w:lang w:val="en-US"/>
              </w:rPr>
            </w:pPr>
            <w:r w:rsidRPr="00D30164">
              <w:rPr>
                <w:rFonts w:ascii="Calibri" w:eastAsia="Times New Roman" w:hAnsi="Calibri" w:cs="Calibri"/>
                <w:color w:val="000000"/>
                <w:lang w:val="en-US"/>
              </w:rPr>
              <w:t>18</w:t>
            </w:r>
            <w:r w:rsidR="003363A4">
              <w:rPr>
                <w:rFonts w:ascii="Calibri" w:eastAsia="Times New Roman" w:hAnsi="Calibri" w:cs="Calibri"/>
                <w:color w:val="000000"/>
                <w:lang w:val="en-US"/>
              </w:rPr>
              <w:t>.</w:t>
            </w:r>
            <w:r w:rsidRPr="00D30164">
              <w:rPr>
                <w:rFonts w:ascii="Calibri" w:eastAsia="Times New Roman" w:hAnsi="Calibri" w:cs="Calibri"/>
                <w:color w:val="000000"/>
                <w:lang w:val="en-US"/>
              </w:rPr>
              <w:t>922</w:t>
            </w:r>
          </w:p>
        </w:tc>
        <w:tc>
          <w:tcPr>
            <w:tcW w:w="1180" w:type="dxa"/>
            <w:tcBorders>
              <w:top w:val="nil"/>
              <w:left w:val="nil"/>
              <w:bottom w:val="single" w:sz="4" w:space="0" w:color="auto"/>
              <w:right w:val="single" w:sz="4" w:space="0" w:color="auto"/>
            </w:tcBorders>
            <w:shd w:val="clear" w:color="auto" w:fill="auto"/>
            <w:noWrap/>
            <w:vAlign w:val="bottom"/>
            <w:hideMark/>
          </w:tcPr>
          <w:p w:rsidR="00D30164" w:rsidRPr="00D30164" w:rsidRDefault="00D30164" w:rsidP="00D30164">
            <w:pPr>
              <w:widowControl/>
              <w:autoSpaceDE/>
              <w:autoSpaceDN/>
              <w:jc w:val="center"/>
              <w:rPr>
                <w:rFonts w:ascii="Calibri" w:eastAsia="Times New Roman" w:hAnsi="Calibri" w:cs="Calibri"/>
                <w:color w:val="000000"/>
                <w:lang w:val="en-US"/>
              </w:rPr>
            </w:pPr>
            <w:r w:rsidRPr="00D30164">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D30164" w:rsidRPr="00D30164" w:rsidRDefault="00D30164" w:rsidP="00D30164">
            <w:pPr>
              <w:widowControl/>
              <w:autoSpaceDE/>
              <w:autoSpaceDN/>
              <w:jc w:val="center"/>
              <w:rPr>
                <w:rFonts w:ascii="Calibri" w:eastAsia="Times New Roman" w:hAnsi="Calibri" w:cs="Calibri"/>
                <w:color w:val="000000"/>
                <w:lang w:val="en-US"/>
              </w:rPr>
            </w:pPr>
            <w:r w:rsidRPr="00D30164">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D30164" w:rsidRPr="00D30164" w:rsidRDefault="00D30164" w:rsidP="00D30164">
            <w:pPr>
              <w:widowControl/>
              <w:autoSpaceDE/>
              <w:autoSpaceDN/>
              <w:jc w:val="center"/>
              <w:rPr>
                <w:rFonts w:ascii="Calibri" w:eastAsia="Times New Roman" w:hAnsi="Calibri" w:cs="Calibri"/>
                <w:color w:val="000000"/>
                <w:lang w:val="en-US"/>
              </w:rPr>
            </w:pPr>
            <w:r w:rsidRPr="00D30164">
              <w:rPr>
                <w:rFonts w:ascii="Calibri" w:eastAsia="Times New Roman" w:hAnsi="Calibri" w:cs="Calibri"/>
                <w:color w:val="000000"/>
                <w:lang w:val="en-US"/>
              </w:rPr>
              <w:t>18922</w:t>
            </w:r>
          </w:p>
        </w:tc>
      </w:tr>
      <w:tr w:rsidR="00D30164" w:rsidRPr="00D30164" w:rsidTr="00D30164">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D30164" w:rsidRPr="00D30164" w:rsidRDefault="00D30164" w:rsidP="00D30164">
            <w:pPr>
              <w:widowControl/>
              <w:autoSpaceDE/>
              <w:autoSpaceDN/>
              <w:jc w:val="center"/>
              <w:rPr>
                <w:rFonts w:ascii="Calibri" w:eastAsia="Times New Roman" w:hAnsi="Calibri" w:cs="Calibri"/>
                <w:color w:val="000000"/>
                <w:lang w:val="en-US"/>
              </w:rPr>
            </w:pPr>
            <w:r w:rsidRPr="00D30164">
              <w:rPr>
                <w:rFonts w:ascii="Calibri" w:eastAsia="Times New Roman" w:hAnsi="Calibri" w:cs="Calibri"/>
                <w:color w:val="000000"/>
                <w:lang w:val="en-US"/>
              </w:rPr>
              <w:t>2020</w:t>
            </w:r>
          </w:p>
        </w:tc>
        <w:tc>
          <w:tcPr>
            <w:tcW w:w="2440" w:type="dxa"/>
            <w:tcBorders>
              <w:top w:val="nil"/>
              <w:left w:val="nil"/>
              <w:bottom w:val="single" w:sz="4" w:space="0" w:color="auto"/>
              <w:right w:val="single" w:sz="4" w:space="0" w:color="auto"/>
            </w:tcBorders>
            <w:shd w:val="clear" w:color="auto" w:fill="auto"/>
            <w:noWrap/>
            <w:vAlign w:val="bottom"/>
            <w:hideMark/>
          </w:tcPr>
          <w:p w:rsidR="00D30164" w:rsidRPr="00D30164" w:rsidRDefault="00D30164" w:rsidP="00D30164">
            <w:pPr>
              <w:widowControl/>
              <w:autoSpaceDE/>
              <w:autoSpaceDN/>
              <w:jc w:val="center"/>
              <w:rPr>
                <w:rFonts w:ascii="Calibri" w:eastAsia="Times New Roman" w:hAnsi="Calibri" w:cs="Calibri"/>
                <w:color w:val="000000"/>
                <w:lang w:val="en-US"/>
              </w:rPr>
            </w:pPr>
            <w:r w:rsidRPr="00D30164">
              <w:rPr>
                <w:rFonts w:ascii="Calibri" w:eastAsia="Times New Roman" w:hAnsi="Calibri" w:cs="Calibri"/>
                <w:color w:val="000000"/>
                <w:lang w:val="en-US"/>
              </w:rPr>
              <w:t>12</w:t>
            </w:r>
            <w:r w:rsidR="003363A4">
              <w:rPr>
                <w:rFonts w:ascii="Calibri" w:eastAsia="Times New Roman" w:hAnsi="Calibri" w:cs="Calibri"/>
                <w:color w:val="000000"/>
                <w:lang w:val="en-US"/>
              </w:rPr>
              <w:t>.</w:t>
            </w:r>
            <w:r w:rsidRPr="00D30164">
              <w:rPr>
                <w:rFonts w:ascii="Calibri" w:eastAsia="Times New Roman" w:hAnsi="Calibri" w:cs="Calibri"/>
                <w:color w:val="000000"/>
                <w:lang w:val="en-US"/>
              </w:rPr>
              <w:t>870</w:t>
            </w:r>
          </w:p>
        </w:tc>
        <w:tc>
          <w:tcPr>
            <w:tcW w:w="1180" w:type="dxa"/>
            <w:tcBorders>
              <w:top w:val="nil"/>
              <w:left w:val="nil"/>
              <w:bottom w:val="single" w:sz="4" w:space="0" w:color="auto"/>
              <w:right w:val="single" w:sz="4" w:space="0" w:color="auto"/>
            </w:tcBorders>
            <w:shd w:val="clear" w:color="auto" w:fill="auto"/>
            <w:noWrap/>
            <w:vAlign w:val="bottom"/>
            <w:hideMark/>
          </w:tcPr>
          <w:p w:rsidR="00D30164" w:rsidRPr="00D30164" w:rsidRDefault="00D30164" w:rsidP="00D30164">
            <w:pPr>
              <w:widowControl/>
              <w:autoSpaceDE/>
              <w:autoSpaceDN/>
              <w:jc w:val="center"/>
              <w:rPr>
                <w:rFonts w:ascii="Calibri" w:eastAsia="Times New Roman" w:hAnsi="Calibri" w:cs="Calibri"/>
                <w:color w:val="000000"/>
                <w:lang w:val="en-US"/>
              </w:rPr>
            </w:pPr>
            <w:r w:rsidRPr="00D30164">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D30164" w:rsidRPr="00D30164" w:rsidRDefault="00D30164" w:rsidP="00D30164">
            <w:pPr>
              <w:widowControl/>
              <w:autoSpaceDE/>
              <w:autoSpaceDN/>
              <w:jc w:val="center"/>
              <w:rPr>
                <w:rFonts w:ascii="Calibri" w:eastAsia="Times New Roman" w:hAnsi="Calibri" w:cs="Calibri"/>
                <w:color w:val="000000"/>
                <w:lang w:val="en-US"/>
              </w:rPr>
            </w:pPr>
            <w:r w:rsidRPr="00D30164">
              <w:rPr>
                <w:rFonts w:ascii="Calibri" w:eastAsia="Times New Roman" w:hAnsi="Calibri" w:cs="Calibri"/>
                <w:color w:val="00000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D30164" w:rsidRPr="00D30164" w:rsidRDefault="00D30164" w:rsidP="00D30164">
            <w:pPr>
              <w:widowControl/>
              <w:autoSpaceDE/>
              <w:autoSpaceDN/>
              <w:jc w:val="center"/>
              <w:rPr>
                <w:rFonts w:ascii="Calibri" w:eastAsia="Times New Roman" w:hAnsi="Calibri" w:cs="Calibri"/>
                <w:color w:val="000000"/>
                <w:lang w:val="en-US"/>
              </w:rPr>
            </w:pPr>
            <w:r w:rsidRPr="00D30164">
              <w:rPr>
                <w:rFonts w:ascii="Calibri" w:eastAsia="Times New Roman" w:hAnsi="Calibri" w:cs="Calibri"/>
                <w:color w:val="000000"/>
                <w:lang w:val="en-US"/>
              </w:rPr>
              <w:t>25740</w:t>
            </w:r>
          </w:p>
        </w:tc>
      </w:tr>
      <w:tr w:rsidR="00D30164" w:rsidRPr="00D30164" w:rsidTr="00D30164">
        <w:trPr>
          <w:trHeight w:val="315"/>
          <w:jc w:val="center"/>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D30164" w:rsidRPr="00D30164" w:rsidRDefault="00D30164" w:rsidP="00D30164">
            <w:pPr>
              <w:widowControl/>
              <w:autoSpaceDE/>
              <w:autoSpaceDN/>
              <w:jc w:val="center"/>
              <w:rPr>
                <w:rFonts w:ascii="Calibri" w:eastAsia="Times New Roman" w:hAnsi="Calibri" w:cs="Calibri"/>
                <w:color w:val="000000"/>
                <w:lang w:val="en-US"/>
              </w:rPr>
            </w:pPr>
            <w:r w:rsidRPr="00D30164">
              <w:rPr>
                <w:rFonts w:ascii="Calibri" w:eastAsia="Times New Roman" w:hAnsi="Calibri" w:cs="Calibri"/>
                <w:color w:val="000000"/>
                <w:lang w:val="en-US"/>
              </w:rPr>
              <w:t>n</w:t>
            </w:r>
          </w:p>
        </w:tc>
        <w:tc>
          <w:tcPr>
            <w:tcW w:w="2440" w:type="dxa"/>
            <w:tcBorders>
              <w:top w:val="nil"/>
              <w:left w:val="nil"/>
              <w:bottom w:val="single" w:sz="4" w:space="0" w:color="auto"/>
              <w:right w:val="single" w:sz="4" w:space="0" w:color="auto"/>
            </w:tcBorders>
            <w:shd w:val="clear" w:color="auto" w:fill="auto"/>
            <w:noWrap/>
            <w:vAlign w:val="bottom"/>
            <w:hideMark/>
          </w:tcPr>
          <w:p w:rsidR="00D30164" w:rsidRPr="00D30164" w:rsidRDefault="00D30164" w:rsidP="00D30164">
            <w:pPr>
              <w:widowControl/>
              <w:autoSpaceDE/>
              <w:autoSpaceDN/>
              <w:jc w:val="center"/>
              <w:rPr>
                <w:rFonts w:ascii="Calibri" w:eastAsia="Times New Roman" w:hAnsi="Calibri" w:cs="Calibri"/>
                <w:color w:val="000000"/>
                <w:lang w:val="en-US"/>
              </w:rPr>
            </w:pPr>
            <w:r w:rsidRPr="00D30164">
              <w:rPr>
                <w:rFonts w:ascii="Calibri" w:eastAsia="Times New Roman" w:hAnsi="Calibri" w:cs="Calibri"/>
                <w:color w:val="000000"/>
                <w:lang w:val="en-US"/>
              </w:rPr>
              <w:t>61</w:t>
            </w:r>
            <w:r w:rsidR="003363A4">
              <w:rPr>
                <w:rFonts w:ascii="Calibri" w:eastAsia="Times New Roman" w:hAnsi="Calibri" w:cs="Calibri"/>
                <w:color w:val="000000"/>
                <w:lang w:val="en-US"/>
              </w:rPr>
              <w:t>.</w:t>
            </w:r>
            <w:r w:rsidRPr="00D30164">
              <w:rPr>
                <w:rFonts w:ascii="Calibri" w:eastAsia="Times New Roman" w:hAnsi="Calibri" w:cs="Calibri"/>
                <w:color w:val="000000"/>
                <w:lang w:val="en-US"/>
              </w:rPr>
              <w:t>853</w:t>
            </w:r>
          </w:p>
        </w:tc>
        <w:tc>
          <w:tcPr>
            <w:tcW w:w="1180" w:type="dxa"/>
            <w:tcBorders>
              <w:top w:val="nil"/>
              <w:left w:val="nil"/>
              <w:bottom w:val="single" w:sz="4" w:space="0" w:color="auto"/>
              <w:right w:val="single" w:sz="4" w:space="0" w:color="auto"/>
            </w:tcBorders>
            <w:shd w:val="clear" w:color="auto" w:fill="auto"/>
            <w:noWrap/>
            <w:vAlign w:val="bottom"/>
            <w:hideMark/>
          </w:tcPr>
          <w:p w:rsidR="00D30164" w:rsidRPr="00D30164" w:rsidRDefault="00D30164" w:rsidP="00D30164">
            <w:pPr>
              <w:widowControl/>
              <w:autoSpaceDE/>
              <w:autoSpaceDN/>
              <w:jc w:val="center"/>
              <w:rPr>
                <w:rFonts w:ascii="Calibri" w:eastAsia="Times New Roman" w:hAnsi="Calibri" w:cs="Calibri"/>
                <w:color w:val="000000"/>
                <w:lang w:val="en-US"/>
              </w:rPr>
            </w:pPr>
            <w:r w:rsidRPr="00D30164">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D30164" w:rsidRPr="00D30164" w:rsidRDefault="00D30164" w:rsidP="00D30164">
            <w:pPr>
              <w:widowControl/>
              <w:autoSpaceDE/>
              <w:autoSpaceDN/>
              <w:jc w:val="center"/>
              <w:rPr>
                <w:rFonts w:ascii="Calibri" w:eastAsia="Times New Roman" w:hAnsi="Calibri" w:cs="Calibri"/>
                <w:color w:val="000000"/>
                <w:lang w:val="en-US"/>
              </w:rPr>
            </w:pPr>
            <w:r w:rsidRPr="00D30164">
              <w:rPr>
                <w:rFonts w:ascii="Calibri" w:eastAsia="Times New Roman" w:hAnsi="Calibri" w:cs="Calibri"/>
                <w:color w:val="000000"/>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rsidR="00D30164" w:rsidRPr="00D30164" w:rsidRDefault="00D30164" w:rsidP="00D30164">
            <w:pPr>
              <w:widowControl/>
              <w:autoSpaceDE/>
              <w:autoSpaceDN/>
              <w:jc w:val="center"/>
              <w:rPr>
                <w:rFonts w:ascii="Calibri" w:eastAsia="Times New Roman" w:hAnsi="Calibri" w:cs="Calibri"/>
                <w:color w:val="000000"/>
                <w:lang w:val="en-US"/>
              </w:rPr>
            </w:pPr>
            <w:r w:rsidRPr="00D30164">
              <w:rPr>
                <w:rFonts w:ascii="Calibri" w:eastAsia="Times New Roman" w:hAnsi="Calibri" w:cs="Calibri"/>
                <w:color w:val="000000"/>
                <w:lang w:val="en-US"/>
              </w:rPr>
              <w:t>18327</w:t>
            </w:r>
          </w:p>
        </w:tc>
      </w:tr>
    </w:tbl>
    <w:p w:rsidR="00B25514" w:rsidRDefault="00D30164" w:rsidP="00D30164">
      <w:pPr>
        <w:rPr>
          <w:i/>
          <w:sz w:val="18"/>
        </w:rPr>
      </w:pPr>
      <w:r>
        <w:fldChar w:fldCharType="end"/>
      </w:r>
      <w:r w:rsidR="00B25514">
        <w:t xml:space="preserve">  </w:t>
      </w:r>
      <w:r>
        <w:tab/>
      </w:r>
      <w:r w:rsidR="00B25514">
        <w:t xml:space="preserve">  </w:t>
      </w:r>
      <w:r w:rsidR="00B25514" w:rsidRPr="00D30164">
        <w:rPr>
          <w:i/>
          <w:sz w:val="18"/>
        </w:rPr>
        <w:t>Sumber : Tim PKL Kota Manado, 2021</w:t>
      </w:r>
    </w:p>
    <w:p w:rsidR="00D30164" w:rsidRPr="00D30164" w:rsidRDefault="00D30164" w:rsidP="00D30164">
      <w:pPr>
        <w:rPr>
          <w:i/>
        </w:rPr>
      </w:pPr>
    </w:p>
    <w:p w:rsidR="008E098D" w:rsidRPr="008F1600" w:rsidRDefault="008E098D" w:rsidP="008F1600">
      <w:pPr>
        <w:spacing w:line="360" w:lineRule="auto"/>
        <w:ind w:left="720" w:firstLine="720"/>
        <w:jc w:val="both"/>
      </w:pPr>
      <w:r>
        <w:t xml:space="preserve">Peramalan </w:t>
      </w:r>
      <w:r w:rsidRPr="00213ED8">
        <w:t>di masa yang akan datang dengan metode</w:t>
      </w:r>
      <w:r w:rsidR="003363A4">
        <w:rPr>
          <w:i/>
        </w:rPr>
        <w:t>least square</w:t>
      </w:r>
      <w:r w:rsidRPr="00996DF5">
        <w:t xml:space="preserve"> </w:t>
      </w:r>
      <w:r w:rsidRPr="00213ED8">
        <w:t xml:space="preserve"> yang dibantu dengan microsoft excel menggunakan rumus :</w:t>
      </w:r>
    </w:p>
    <w:p w:rsidR="008F1600" w:rsidRDefault="008F1600" w:rsidP="008F1600">
      <w:pPr>
        <w:spacing w:line="360" w:lineRule="auto"/>
        <w:ind w:firstLine="2340"/>
        <w:jc w:val="both"/>
      </w:pPr>
      <w:r w:rsidRPr="00213ED8">
        <w:rPr>
          <w:rFonts w:eastAsia="Calibri"/>
          <w:noProof/>
          <w:lang w:val="en-US"/>
        </w:rPr>
        <mc:AlternateContent>
          <mc:Choice Requires="wps">
            <w:drawing>
              <wp:inline distT="0" distB="0" distL="0" distR="0" wp14:anchorId="0954D743" wp14:editId="16D2DCCA">
                <wp:extent cx="2390775" cy="419100"/>
                <wp:effectExtent l="0" t="0" r="28575" b="19050"/>
                <wp:docPr id="43533" name="Rectangle: Rounded Corners 75"/>
                <wp:cNvGraphicFramePr/>
                <a:graphic xmlns:a="http://schemas.openxmlformats.org/drawingml/2006/main">
                  <a:graphicData uri="http://schemas.microsoft.com/office/word/2010/wordprocessingShape">
                    <wps:wsp>
                      <wps:cNvSpPr/>
                      <wps:spPr>
                        <a:xfrm>
                          <a:off x="0" y="0"/>
                          <a:ext cx="2390775" cy="4191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3E6A8F" w:rsidRPr="003363A4" w:rsidRDefault="003E6A8F" w:rsidP="003363A4">
                            <w:pPr>
                              <w:ind w:left="709"/>
                              <w:jc w:val="center"/>
                              <w:rPr>
                                <w:b/>
                              </w:rPr>
                            </w:pPr>
                            <m:oMath>
                              <m:r>
                                <m:rPr>
                                  <m:sty m:val="bi"/>
                                </m:rPr>
                                <w:rPr>
                                  <w:rFonts w:ascii="Cambria Math" w:hAnsi="Cambria Math"/>
                                </w:rPr>
                                <m:t xml:space="preserve">Y=a </m:t>
                              </m:r>
                              <m:r>
                                <m:rPr>
                                  <m:sty m:val="b"/>
                                </m:rPr>
                                <w:rPr>
                                  <w:rFonts w:ascii="Cambria Math" w:hAnsi="Cambria Math"/>
                                </w:rPr>
                                <m:t>+bX</m:t>
                              </m:r>
                            </m:oMath>
                            <w:r w:rsidRPr="00F97194">
                              <w:rPr>
                                <w:rFonts w:eastAsia="Times New Roman"/>
                                <w:b/>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ectangle: Rounded Corners 75" o:spid="_x0000_s1056" style="width:188.25pt;height:3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" fillcolor="window" strokecolor="windowText" strokeweight="1pt">
                <v:stroke joinstyle="miter"/>
                <v:textbox>
                  <w:txbxContent>
                    <w:p w:rsidR="00163B1B" w:rsidRPr="003363A4" w:rsidRDefault="00163B1B" w:rsidP="003363A4">
                      <w:pPr>
                        <w:ind w:left="709"/>
                        <w:jc w:val="center"/>
                        <w:rPr>
                          <w:b/>
                        </w:rPr>
                      </w:pPr>
                      <m:oMath>
                        <m:r>
                          <m:rPr>
                            <m:sty m:val="bi"/>
                          </m:rPr>
                          <w:rPr>
                            <w:rFonts w:ascii="Cambria Math" w:hAnsi="Cambria Math"/>
                          </w:rPr>
                          <m:t xml:space="preserve">Y=a </m:t>
                        </m:r>
                        <m:r>
                          <m:rPr>
                            <m:sty m:val="b"/>
                          </m:rPr>
                          <w:rPr>
                            <w:rFonts w:ascii="Cambria Math" w:hAnsi="Cambria Math"/>
                          </w:rPr>
                          <m:t>+bX</m:t>
                        </m:r>
                      </m:oMath>
                      <w:r w:rsidRPr="00F97194">
                        <w:rPr>
                          <w:rFonts w:eastAsia="Times New Roman"/>
                          <w:b/>
                        </w:rPr>
                        <w:tab/>
                      </w:r>
                    </w:p>
                  </w:txbxContent>
                </v:textbox>
                <w10:anchorlock/>
              </v:roundrect>
            </w:pict>
          </mc:Fallback>
        </mc:AlternateContent>
      </w:r>
    </w:p>
    <w:p w:rsidR="008E098D" w:rsidRPr="00996DF5" w:rsidRDefault="008E098D" w:rsidP="008E098D">
      <w:pPr>
        <w:spacing w:line="360" w:lineRule="auto"/>
        <w:ind w:firstLine="720"/>
        <w:jc w:val="both"/>
      </w:pPr>
      <w:r w:rsidRPr="00996DF5">
        <w:t>Keterangan :</w:t>
      </w:r>
    </w:p>
    <w:p w:rsidR="008E098D" w:rsidRPr="003363A4" w:rsidRDefault="003363A4" w:rsidP="00341DAC">
      <w:pPr>
        <w:spacing w:before="120" w:line="360" w:lineRule="auto"/>
        <w:ind w:left="720"/>
        <w:contextualSpacing/>
        <w:jc w:val="both"/>
        <w:rPr>
          <w:rFonts w:eastAsia="Calibri"/>
          <w:bCs/>
          <w:lang w:val="en-US"/>
        </w:rPr>
      </w:pPr>
      <w:r>
        <w:rPr>
          <w:rFonts w:eastAsia="Calibri"/>
          <w:bCs/>
          <w:lang w:val="en-US"/>
        </w:rPr>
        <w:t>Y</w:t>
      </w:r>
      <w:r w:rsidR="008E098D" w:rsidRPr="00213ED8">
        <w:rPr>
          <w:rFonts w:eastAsia="Calibri"/>
          <w:bCs/>
          <w:lang w:val="id-ID"/>
        </w:rPr>
        <w:tab/>
        <w:t xml:space="preserve">= </w:t>
      </w:r>
      <w:r>
        <w:rPr>
          <w:rFonts w:eastAsia="Calibri"/>
          <w:bCs/>
          <w:lang w:val="en-US"/>
        </w:rPr>
        <w:t>Besaran nilai peramalan</w:t>
      </w:r>
    </w:p>
    <w:p w:rsidR="008E098D" w:rsidRPr="003363A4" w:rsidRDefault="003363A4" w:rsidP="00341DAC">
      <w:pPr>
        <w:spacing w:before="120" w:line="360" w:lineRule="auto"/>
        <w:ind w:left="720"/>
        <w:contextualSpacing/>
        <w:jc w:val="both"/>
        <w:rPr>
          <w:rFonts w:eastAsia="Calibri"/>
          <w:bCs/>
          <w:lang w:val="en-US"/>
        </w:rPr>
      </w:pPr>
      <w:r>
        <w:rPr>
          <w:rFonts w:eastAsia="Calibri"/>
          <w:bCs/>
          <w:lang w:val="en-US"/>
        </w:rPr>
        <w:t>a</w:t>
      </w:r>
      <w:r>
        <w:rPr>
          <w:rFonts w:eastAsia="Calibri"/>
          <w:bCs/>
          <w:lang w:val="id-ID"/>
        </w:rPr>
        <w:tab/>
        <w:t xml:space="preserve">= </w:t>
      </w:r>
      <w:r>
        <w:rPr>
          <w:rFonts w:eastAsia="Calibri"/>
          <w:bCs/>
          <w:lang w:val="en-US"/>
        </w:rPr>
        <w:t>Trend periode dasar</w:t>
      </w:r>
    </w:p>
    <w:p w:rsidR="008E098D" w:rsidRPr="003363A4" w:rsidRDefault="003363A4" w:rsidP="00341DAC">
      <w:pPr>
        <w:spacing w:before="120" w:line="360" w:lineRule="auto"/>
        <w:ind w:left="720"/>
        <w:contextualSpacing/>
        <w:jc w:val="both"/>
        <w:rPr>
          <w:rFonts w:eastAsia="Calibri"/>
          <w:bCs/>
          <w:lang w:val="en-US"/>
        </w:rPr>
      </w:pPr>
      <w:r>
        <w:rPr>
          <w:rFonts w:eastAsia="Calibri"/>
          <w:bCs/>
          <w:lang w:val="en-US"/>
        </w:rPr>
        <w:t>b</w:t>
      </w:r>
      <w:r>
        <w:rPr>
          <w:rFonts w:eastAsia="Calibri"/>
          <w:bCs/>
          <w:lang w:val="id-ID"/>
        </w:rPr>
        <w:tab/>
        <w:t xml:space="preserve">= </w:t>
      </w:r>
      <w:r>
        <w:rPr>
          <w:rFonts w:eastAsia="Calibri"/>
          <w:bCs/>
          <w:lang w:val="en-US"/>
        </w:rPr>
        <w:t>Tingkat Perkembangan nilai peramalan</w:t>
      </w:r>
    </w:p>
    <w:p w:rsidR="008E098D" w:rsidRPr="003363A4" w:rsidRDefault="003363A4" w:rsidP="00341DAC">
      <w:pPr>
        <w:spacing w:before="120" w:line="360" w:lineRule="auto"/>
        <w:ind w:left="720"/>
        <w:contextualSpacing/>
        <w:jc w:val="both"/>
        <w:rPr>
          <w:rFonts w:eastAsia="Calibri"/>
          <w:bCs/>
          <w:lang w:val="en-US"/>
        </w:rPr>
      </w:pPr>
      <w:r>
        <w:rPr>
          <w:rFonts w:eastAsia="Calibri"/>
          <w:bCs/>
          <w:lang w:val="en-US"/>
        </w:rPr>
        <w:t>X</w:t>
      </w:r>
      <w:r>
        <w:rPr>
          <w:rFonts w:eastAsia="Calibri"/>
          <w:bCs/>
          <w:lang w:val="id-ID"/>
        </w:rPr>
        <w:tab/>
        <w:t xml:space="preserve">= </w:t>
      </w:r>
      <w:r>
        <w:rPr>
          <w:rFonts w:eastAsia="Calibri"/>
          <w:bCs/>
          <w:lang w:val="en-US"/>
        </w:rPr>
        <w:t>Unit waktu yang dihitung dari periode dasar</w:t>
      </w:r>
    </w:p>
    <w:p w:rsidR="00433F23" w:rsidRDefault="00433F23" w:rsidP="00341DAC">
      <w:pPr>
        <w:spacing w:before="120" w:line="360" w:lineRule="auto"/>
        <w:ind w:left="720"/>
        <w:contextualSpacing/>
        <w:jc w:val="both"/>
        <w:rPr>
          <w:rFonts w:eastAsia="Calibri"/>
          <w:bCs/>
          <w:lang w:val="en-ID"/>
        </w:rPr>
      </w:pPr>
    </w:p>
    <w:p w:rsidR="003363A4" w:rsidRDefault="003363A4" w:rsidP="00341DAC">
      <w:pPr>
        <w:spacing w:before="120" w:line="360" w:lineRule="auto"/>
        <w:ind w:left="720"/>
        <w:contextualSpacing/>
        <w:jc w:val="both"/>
        <w:rPr>
          <w:rFonts w:eastAsia="Calibri"/>
          <w:bCs/>
          <w:lang w:val="en-ID"/>
        </w:rPr>
      </w:pPr>
      <w:r>
        <w:rPr>
          <w:rFonts w:eastAsia="Calibri"/>
          <w:bCs/>
          <w:lang w:val="en-ID"/>
        </w:rPr>
        <w:tab/>
        <w:t xml:space="preserve">Untuk mencari nilai a dan b adalah sebagai berikut : </w:t>
      </w:r>
    </w:p>
    <w:p w:rsidR="003363A4" w:rsidRDefault="003363A4" w:rsidP="003363A4">
      <w:pPr>
        <w:spacing w:before="120" w:line="360" w:lineRule="auto"/>
        <w:ind w:left="720"/>
        <w:contextualSpacing/>
        <w:jc w:val="both"/>
        <w:rPr>
          <w:rFonts w:eastAsia="Calibri"/>
          <w:bCs/>
          <w:lang w:val="en-ID"/>
        </w:rPr>
      </w:pPr>
      <w:r>
        <w:rPr>
          <w:rFonts w:eastAsia="Calibri"/>
          <w:bCs/>
          <w:lang w:val="en-ID"/>
        </w:rPr>
        <w:t>a = 61853/5</w:t>
      </w:r>
    </w:p>
    <w:p w:rsidR="003363A4" w:rsidRDefault="003363A4" w:rsidP="003363A4">
      <w:pPr>
        <w:spacing w:before="120" w:line="360" w:lineRule="auto"/>
        <w:ind w:left="720"/>
        <w:contextualSpacing/>
        <w:jc w:val="both"/>
        <w:rPr>
          <w:rFonts w:eastAsia="Calibri"/>
          <w:bCs/>
          <w:lang w:val="en-ID"/>
        </w:rPr>
      </w:pPr>
      <w:r>
        <w:rPr>
          <w:rFonts w:eastAsia="Calibri"/>
          <w:bCs/>
          <w:lang w:val="en-ID"/>
        </w:rPr>
        <w:t xml:space="preserve">   = 12.370,60</w:t>
      </w:r>
    </w:p>
    <w:p w:rsidR="003363A4" w:rsidRDefault="003363A4" w:rsidP="003363A4">
      <w:pPr>
        <w:spacing w:before="120" w:line="360" w:lineRule="auto"/>
        <w:ind w:left="720"/>
        <w:contextualSpacing/>
        <w:jc w:val="both"/>
        <w:rPr>
          <w:rFonts w:eastAsia="Calibri"/>
          <w:bCs/>
          <w:lang w:val="en-ID"/>
        </w:rPr>
      </w:pPr>
      <w:r>
        <w:rPr>
          <w:rFonts w:eastAsia="Calibri"/>
          <w:bCs/>
          <w:lang w:val="en-ID"/>
        </w:rPr>
        <w:t>b = 18327/10</w:t>
      </w:r>
    </w:p>
    <w:p w:rsidR="003363A4" w:rsidRDefault="003363A4" w:rsidP="003E6341">
      <w:pPr>
        <w:spacing w:before="120" w:line="360" w:lineRule="auto"/>
        <w:ind w:left="720"/>
        <w:contextualSpacing/>
        <w:jc w:val="both"/>
        <w:rPr>
          <w:rFonts w:eastAsia="Calibri"/>
          <w:bCs/>
          <w:lang w:val="en-ID"/>
        </w:rPr>
      </w:pPr>
      <w:r>
        <w:rPr>
          <w:rFonts w:eastAsia="Calibri"/>
          <w:bCs/>
          <w:lang w:val="en-ID"/>
        </w:rPr>
        <w:t xml:space="preserve">   = 1.832,70</w:t>
      </w:r>
    </w:p>
    <w:p w:rsidR="003E6341" w:rsidRDefault="003E6341" w:rsidP="003E6341">
      <w:pPr>
        <w:spacing w:before="120" w:line="360" w:lineRule="auto"/>
        <w:ind w:left="720"/>
        <w:contextualSpacing/>
        <w:jc w:val="both"/>
        <w:rPr>
          <w:rFonts w:eastAsia="Calibri"/>
          <w:bCs/>
          <w:lang w:val="en-ID"/>
        </w:rPr>
      </w:pPr>
    </w:p>
    <w:p w:rsidR="003363A4" w:rsidRDefault="003363A4" w:rsidP="003363A4">
      <w:pPr>
        <w:spacing w:before="120" w:line="360" w:lineRule="auto"/>
        <w:ind w:left="720"/>
        <w:contextualSpacing/>
        <w:jc w:val="both"/>
        <w:rPr>
          <w:rFonts w:eastAsia="Calibri"/>
          <w:bCs/>
          <w:lang w:val="en-ID"/>
        </w:rPr>
      </w:pPr>
      <w:r>
        <w:rPr>
          <w:rFonts w:eastAsia="Calibri"/>
          <w:bCs/>
          <w:lang w:val="en-ID"/>
        </w:rPr>
        <w:t>Persamaan garis linearnya adalah :</w:t>
      </w:r>
    </w:p>
    <w:p w:rsidR="003363A4" w:rsidRDefault="003363A4" w:rsidP="003363A4">
      <w:pPr>
        <w:spacing w:before="120" w:line="360" w:lineRule="auto"/>
        <w:ind w:left="720"/>
        <w:contextualSpacing/>
        <w:jc w:val="both"/>
        <w:rPr>
          <w:rFonts w:eastAsia="Calibri"/>
          <w:bCs/>
          <w:lang w:val="en-ID"/>
        </w:rPr>
      </w:pPr>
      <w:r>
        <w:rPr>
          <w:rFonts w:eastAsia="Calibri"/>
          <w:bCs/>
          <w:lang w:val="en-ID"/>
        </w:rPr>
        <w:t xml:space="preserve">Y = 12.370,60 + 1.832,70 </w:t>
      </w:r>
      <w:r w:rsidR="003E6341">
        <w:rPr>
          <w:rFonts w:eastAsia="Calibri"/>
          <w:bCs/>
          <w:lang w:val="en-ID"/>
        </w:rPr>
        <w:t>* X</w:t>
      </w:r>
    </w:p>
    <w:p w:rsidR="003E6341" w:rsidRDefault="003E6341" w:rsidP="003363A4">
      <w:pPr>
        <w:spacing w:before="120" w:line="360" w:lineRule="auto"/>
        <w:ind w:left="720"/>
        <w:contextualSpacing/>
        <w:jc w:val="both"/>
        <w:rPr>
          <w:rFonts w:eastAsia="Calibri"/>
          <w:bCs/>
          <w:lang w:val="en-ID"/>
        </w:rPr>
      </w:pPr>
    </w:p>
    <w:p w:rsidR="00B25514" w:rsidRDefault="003E6341" w:rsidP="00851A3E">
      <w:pPr>
        <w:spacing w:before="120" w:line="360" w:lineRule="auto"/>
        <w:ind w:left="720" w:firstLine="720"/>
        <w:contextualSpacing/>
        <w:jc w:val="both"/>
      </w:pPr>
      <w:r>
        <w:t>Setelah mendapatkan persamaan garis linearnya selanjutnya dicari jumlah penumpang Dermaga Wisata Kalimas Calaca pada masa yang akan datang dengan bantuan microsoft excel. Berikut jumlah jumlah penumpang Dermaga Wisata Kalimas Calaca pada masa yang akan datang :</w:t>
      </w:r>
    </w:p>
    <w:p w:rsidR="00851A3E" w:rsidRPr="00851A3E" w:rsidRDefault="00851A3E" w:rsidP="00851A3E">
      <w:pPr>
        <w:spacing w:before="120" w:line="360" w:lineRule="auto"/>
        <w:ind w:left="720" w:firstLine="720"/>
        <w:contextualSpacing/>
        <w:jc w:val="both"/>
      </w:pPr>
    </w:p>
    <w:p w:rsidR="00851A3E" w:rsidRPr="00851A3E" w:rsidRDefault="00851A3E" w:rsidP="00851A3E">
      <w:pPr>
        <w:pStyle w:val="Caption"/>
        <w:keepNext/>
        <w:spacing w:line="360" w:lineRule="auto"/>
        <w:jc w:val="center"/>
        <w:rPr>
          <w:b w:val="0"/>
          <w:color w:val="auto"/>
          <w:sz w:val="22"/>
        </w:rPr>
      </w:pPr>
      <w:bookmarkStart w:id="324" w:name="_Toc110965682"/>
      <w:r w:rsidRPr="00851A3E">
        <w:rPr>
          <w:b w:val="0"/>
          <w:color w:val="auto"/>
          <w:sz w:val="22"/>
        </w:rPr>
        <w:t xml:space="preserve">Tabel V. </w:t>
      </w:r>
      <w:r w:rsidRPr="00851A3E">
        <w:rPr>
          <w:b w:val="0"/>
          <w:color w:val="auto"/>
          <w:sz w:val="22"/>
        </w:rPr>
        <w:fldChar w:fldCharType="begin"/>
      </w:r>
      <w:r w:rsidRPr="00851A3E">
        <w:rPr>
          <w:b w:val="0"/>
          <w:color w:val="auto"/>
          <w:sz w:val="22"/>
        </w:rPr>
        <w:instrText xml:space="preserve"> SEQ Tabel_V. \* ARABIC </w:instrText>
      </w:r>
      <w:r w:rsidRPr="00851A3E">
        <w:rPr>
          <w:b w:val="0"/>
          <w:color w:val="auto"/>
          <w:sz w:val="22"/>
        </w:rPr>
        <w:fldChar w:fldCharType="separate"/>
      </w:r>
      <w:r w:rsidR="00163B1B">
        <w:rPr>
          <w:b w:val="0"/>
          <w:noProof/>
          <w:color w:val="auto"/>
          <w:sz w:val="22"/>
        </w:rPr>
        <w:t>40</w:t>
      </w:r>
      <w:r w:rsidRPr="00851A3E">
        <w:rPr>
          <w:b w:val="0"/>
          <w:color w:val="auto"/>
          <w:sz w:val="22"/>
        </w:rPr>
        <w:fldChar w:fldCharType="end"/>
      </w:r>
      <w:r w:rsidRPr="00851A3E">
        <w:rPr>
          <w:b w:val="0"/>
          <w:color w:val="auto"/>
          <w:sz w:val="22"/>
        </w:rPr>
        <w:t xml:space="preserve"> Peramalan Penumpang Tahun Rencana</w:t>
      </w:r>
      <w:bookmarkEnd w:id="324"/>
    </w:p>
    <w:tbl>
      <w:tblPr>
        <w:tblStyle w:val="TableGrid1"/>
        <w:tblW w:w="0" w:type="auto"/>
        <w:jc w:val="center"/>
        <w:tblLook w:val="04A0" w:firstRow="1" w:lastRow="0" w:firstColumn="1" w:lastColumn="0" w:noHBand="0" w:noVBand="1"/>
      </w:tblPr>
      <w:tblGrid>
        <w:gridCol w:w="1164"/>
        <w:gridCol w:w="1599"/>
        <w:gridCol w:w="2290"/>
        <w:gridCol w:w="1599"/>
      </w:tblGrid>
      <w:tr w:rsidR="008E098D" w:rsidTr="00FA40E0">
        <w:trPr>
          <w:jc w:val="center"/>
        </w:trPr>
        <w:tc>
          <w:tcPr>
            <w:tcW w:w="1164" w:type="dxa"/>
            <w:shd w:val="clear" w:color="auto" w:fill="4F81BD" w:themeFill="accent1"/>
          </w:tcPr>
          <w:p w:rsidR="008E098D" w:rsidRPr="00C57417" w:rsidRDefault="008E098D" w:rsidP="00DB5B66">
            <w:pPr>
              <w:jc w:val="center"/>
              <w:rPr>
                <w:b/>
              </w:rPr>
            </w:pPr>
            <w:r w:rsidRPr="00C57417">
              <w:rPr>
                <w:b/>
              </w:rPr>
              <w:t>Tahun</w:t>
            </w:r>
          </w:p>
        </w:tc>
        <w:tc>
          <w:tcPr>
            <w:tcW w:w="1599" w:type="dxa"/>
            <w:shd w:val="clear" w:color="auto" w:fill="4F81BD" w:themeFill="accent1"/>
          </w:tcPr>
          <w:p w:rsidR="008E098D" w:rsidRPr="00C57417" w:rsidRDefault="008E098D" w:rsidP="00DB5B66">
            <w:pPr>
              <w:jc w:val="center"/>
              <w:rPr>
                <w:b/>
              </w:rPr>
            </w:pPr>
            <w:r w:rsidRPr="00C57417">
              <w:rPr>
                <w:b/>
              </w:rPr>
              <w:t>Penumpang</w:t>
            </w:r>
          </w:p>
        </w:tc>
        <w:tc>
          <w:tcPr>
            <w:tcW w:w="2290" w:type="dxa"/>
            <w:shd w:val="clear" w:color="auto" w:fill="4F81BD" w:themeFill="accent1"/>
          </w:tcPr>
          <w:p w:rsidR="008E098D" w:rsidRPr="00C57417" w:rsidRDefault="008E098D" w:rsidP="00DB5B66">
            <w:pPr>
              <w:jc w:val="center"/>
              <w:rPr>
                <w:b/>
              </w:rPr>
            </w:pPr>
            <w:r w:rsidRPr="00C57417">
              <w:rPr>
                <w:b/>
              </w:rPr>
              <w:t>Rata – Rata Penumpang/Bulan</w:t>
            </w:r>
          </w:p>
        </w:tc>
        <w:tc>
          <w:tcPr>
            <w:tcW w:w="1599" w:type="dxa"/>
            <w:shd w:val="clear" w:color="auto" w:fill="4F81BD" w:themeFill="accent1"/>
          </w:tcPr>
          <w:p w:rsidR="008E098D" w:rsidRPr="00C57417" w:rsidRDefault="008E098D" w:rsidP="00DB5B66">
            <w:pPr>
              <w:jc w:val="center"/>
              <w:rPr>
                <w:b/>
              </w:rPr>
            </w:pPr>
            <w:r w:rsidRPr="00C57417">
              <w:rPr>
                <w:b/>
              </w:rPr>
              <w:t>Rata – Rata Penumpang</w:t>
            </w:r>
          </w:p>
        </w:tc>
      </w:tr>
      <w:tr w:rsidR="008E098D" w:rsidTr="00FA40E0">
        <w:trPr>
          <w:jc w:val="center"/>
        </w:trPr>
        <w:tc>
          <w:tcPr>
            <w:tcW w:w="1164" w:type="dxa"/>
          </w:tcPr>
          <w:p w:rsidR="008E098D" w:rsidRPr="00190B89" w:rsidRDefault="00625561" w:rsidP="007B4E2C">
            <w:pPr>
              <w:spacing w:line="360" w:lineRule="auto"/>
              <w:jc w:val="center"/>
            </w:pPr>
            <w:r>
              <w:t>2021</w:t>
            </w:r>
          </w:p>
        </w:tc>
        <w:tc>
          <w:tcPr>
            <w:tcW w:w="1599" w:type="dxa"/>
          </w:tcPr>
          <w:p w:rsidR="008E098D" w:rsidRPr="00190B89" w:rsidRDefault="00851A3E" w:rsidP="007B4E2C">
            <w:pPr>
              <w:widowControl/>
              <w:autoSpaceDE/>
              <w:autoSpaceDN/>
              <w:spacing w:line="360" w:lineRule="auto"/>
              <w:jc w:val="center"/>
              <w:rPr>
                <w:rFonts w:eastAsia="Times New Roman"/>
                <w:color w:val="000000"/>
                <w:lang w:val="en-US"/>
              </w:rPr>
            </w:pPr>
            <w:r>
              <w:rPr>
                <w:color w:val="000000"/>
              </w:rPr>
              <w:t>17</w:t>
            </w:r>
            <w:r w:rsidR="00433F23">
              <w:rPr>
                <w:color w:val="000000"/>
              </w:rPr>
              <w:t>.</w:t>
            </w:r>
            <w:r>
              <w:rPr>
                <w:color w:val="000000"/>
              </w:rPr>
              <w:t>869</w:t>
            </w:r>
          </w:p>
        </w:tc>
        <w:tc>
          <w:tcPr>
            <w:tcW w:w="2290" w:type="dxa"/>
          </w:tcPr>
          <w:p w:rsidR="008E098D" w:rsidRPr="00190B89" w:rsidRDefault="00851A3E" w:rsidP="007B4E2C">
            <w:pPr>
              <w:widowControl/>
              <w:autoSpaceDE/>
              <w:autoSpaceDN/>
              <w:spacing w:line="360" w:lineRule="auto"/>
              <w:jc w:val="center"/>
              <w:rPr>
                <w:rFonts w:eastAsia="Times New Roman"/>
                <w:color w:val="000000"/>
                <w:lang w:val="en-US"/>
              </w:rPr>
            </w:pPr>
            <w:r>
              <w:rPr>
                <w:color w:val="000000"/>
              </w:rPr>
              <w:t>1.489</w:t>
            </w:r>
          </w:p>
        </w:tc>
        <w:tc>
          <w:tcPr>
            <w:tcW w:w="1599" w:type="dxa"/>
          </w:tcPr>
          <w:p w:rsidR="008E098D" w:rsidRPr="00190B89" w:rsidRDefault="00851A3E" w:rsidP="00851A3E">
            <w:pPr>
              <w:widowControl/>
              <w:autoSpaceDE/>
              <w:autoSpaceDN/>
              <w:spacing w:line="360" w:lineRule="auto"/>
              <w:jc w:val="center"/>
              <w:rPr>
                <w:rFonts w:eastAsia="Times New Roman"/>
                <w:color w:val="000000"/>
                <w:lang w:val="en-US"/>
              </w:rPr>
            </w:pPr>
            <w:r>
              <w:rPr>
                <w:rFonts w:eastAsia="Times New Roman"/>
                <w:color w:val="000000"/>
                <w:lang w:val="en-US"/>
              </w:rPr>
              <w:t>50</w:t>
            </w:r>
          </w:p>
        </w:tc>
      </w:tr>
      <w:tr w:rsidR="008E098D" w:rsidTr="00FA40E0">
        <w:trPr>
          <w:jc w:val="center"/>
        </w:trPr>
        <w:tc>
          <w:tcPr>
            <w:tcW w:w="1164" w:type="dxa"/>
          </w:tcPr>
          <w:p w:rsidR="008E098D" w:rsidRPr="00190B89" w:rsidRDefault="00625561" w:rsidP="007B4E2C">
            <w:pPr>
              <w:spacing w:line="360" w:lineRule="auto"/>
              <w:jc w:val="center"/>
            </w:pPr>
            <w:r>
              <w:t>2022</w:t>
            </w:r>
          </w:p>
        </w:tc>
        <w:tc>
          <w:tcPr>
            <w:tcW w:w="1599" w:type="dxa"/>
          </w:tcPr>
          <w:p w:rsidR="008E098D" w:rsidRPr="00190B89" w:rsidRDefault="00851A3E" w:rsidP="007B4E2C">
            <w:pPr>
              <w:spacing w:line="360" w:lineRule="auto"/>
              <w:jc w:val="center"/>
              <w:rPr>
                <w:color w:val="000000"/>
              </w:rPr>
            </w:pPr>
            <w:r>
              <w:rPr>
                <w:color w:val="000000"/>
              </w:rPr>
              <w:t>19.701</w:t>
            </w:r>
          </w:p>
        </w:tc>
        <w:tc>
          <w:tcPr>
            <w:tcW w:w="2290" w:type="dxa"/>
          </w:tcPr>
          <w:p w:rsidR="008E098D" w:rsidRPr="00190B89" w:rsidRDefault="00851A3E" w:rsidP="007B4E2C">
            <w:pPr>
              <w:spacing w:line="360" w:lineRule="auto"/>
              <w:jc w:val="center"/>
              <w:rPr>
                <w:color w:val="000000"/>
              </w:rPr>
            </w:pPr>
            <w:r>
              <w:rPr>
                <w:color w:val="000000"/>
              </w:rPr>
              <w:t>1.642</w:t>
            </w:r>
          </w:p>
        </w:tc>
        <w:tc>
          <w:tcPr>
            <w:tcW w:w="1599" w:type="dxa"/>
          </w:tcPr>
          <w:p w:rsidR="008E098D" w:rsidRPr="00190B89" w:rsidRDefault="00851A3E" w:rsidP="007B4E2C">
            <w:pPr>
              <w:spacing w:line="360" w:lineRule="auto"/>
              <w:jc w:val="center"/>
              <w:rPr>
                <w:color w:val="000000"/>
              </w:rPr>
            </w:pPr>
            <w:r>
              <w:rPr>
                <w:color w:val="000000"/>
              </w:rPr>
              <w:t>55</w:t>
            </w:r>
          </w:p>
        </w:tc>
      </w:tr>
      <w:tr w:rsidR="008E098D" w:rsidTr="00FA40E0">
        <w:trPr>
          <w:jc w:val="center"/>
        </w:trPr>
        <w:tc>
          <w:tcPr>
            <w:tcW w:w="1164" w:type="dxa"/>
          </w:tcPr>
          <w:p w:rsidR="008E098D" w:rsidRPr="00190B89" w:rsidRDefault="00625561" w:rsidP="007B4E2C">
            <w:pPr>
              <w:spacing w:line="360" w:lineRule="auto"/>
              <w:jc w:val="center"/>
            </w:pPr>
            <w:r>
              <w:t>2023</w:t>
            </w:r>
          </w:p>
        </w:tc>
        <w:tc>
          <w:tcPr>
            <w:tcW w:w="1599" w:type="dxa"/>
          </w:tcPr>
          <w:p w:rsidR="008E098D" w:rsidRPr="00190B89" w:rsidRDefault="00851A3E" w:rsidP="007B4E2C">
            <w:pPr>
              <w:spacing w:line="360" w:lineRule="auto"/>
              <w:jc w:val="center"/>
              <w:rPr>
                <w:color w:val="000000"/>
              </w:rPr>
            </w:pPr>
            <w:r>
              <w:rPr>
                <w:color w:val="000000"/>
              </w:rPr>
              <w:t>21.534</w:t>
            </w:r>
          </w:p>
        </w:tc>
        <w:tc>
          <w:tcPr>
            <w:tcW w:w="2290" w:type="dxa"/>
          </w:tcPr>
          <w:p w:rsidR="008E098D" w:rsidRPr="00190B89" w:rsidRDefault="00851A3E" w:rsidP="007B4E2C">
            <w:pPr>
              <w:spacing w:line="360" w:lineRule="auto"/>
              <w:jc w:val="center"/>
              <w:rPr>
                <w:color w:val="000000"/>
              </w:rPr>
            </w:pPr>
            <w:r>
              <w:rPr>
                <w:color w:val="000000"/>
              </w:rPr>
              <w:t>1.795</w:t>
            </w:r>
          </w:p>
        </w:tc>
        <w:tc>
          <w:tcPr>
            <w:tcW w:w="1599" w:type="dxa"/>
          </w:tcPr>
          <w:p w:rsidR="008E098D" w:rsidRPr="00190B89" w:rsidRDefault="00851A3E" w:rsidP="007B4E2C">
            <w:pPr>
              <w:spacing w:line="360" w:lineRule="auto"/>
              <w:jc w:val="center"/>
              <w:rPr>
                <w:color w:val="000000"/>
              </w:rPr>
            </w:pPr>
            <w:r>
              <w:rPr>
                <w:color w:val="000000"/>
              </w:rPr>
              <w:t>60</w:t>
            </w:r>
          </w:p>
        </w:tc>
      </w:tr>
      <w:tr w:rsidR="008E098D" w:rsidTr="00FA40E0">
        <w:trPr>
          <w:jc w:val="center"/>
        </w:trPr>
        <w:tc>
          <w:tcPr>
            <w:tcW w:w="1164" w:type="dxa"/>
          </w:tcPr>
          <w:p w:rsidR="008E098D" w:rsidRPr="00190B89" w:rsidRDefault="00625561" w:rsidP="007B4E2C">
            <w:pPr>
              <w:spacing w:line="360" w:lineRule="auto"/>
              <w:jc w:val="center"/>
            </w:pPr>
            <w:r>
              <w:t>2024</w:t>
            </w:r>
          </w:p>
        </w:tc>
        <w:tc>
          <w:tcPr>
            <w:tcW w:w="1599" w:type="dxa"/>
          </w:tcPr>
          <w:p w:rsidR="008E098D" w:rsidRPr="00190B89" w:rsidRDefault="00851A3E" w:rsidP="007B4E2C">
            <w:pPr>
              <w:spacing w:line="360" w:lineRule="auto"/>
              <w:jc w:val="center"/>
              <w:rPr>
                <w:color w:val="000000"/>
              </w:rPr>
            </w:pPr>
            <w:r>
              <w:rPr>
                <w:color w:val="000000"/>
              </w:rPr>
              <w:t>23.367</w:t>
            </w:r>
          </w:p>
        </w:tc>
        <w:tc>
          <w:tcPr>
            <w:tcW w:w="2290" w:type="dxa"/>
          </w:tcPr>
          <w:p w:rsidR="008E098D" w:rsidRPr="00190B89" w:rsidRDefault="00851A3E" w:rsidP="007B4E2C">
            <w:pPr>
              <w:spacing w:line="360" w:lineRule="auto"/>
              <w:jc w:val="center"/>
              <w:rPr>
                <w:color w:val="000000"/>
              </w:rPr>
            </w:pPr>
            <w:r>
              <w:rPr>
                <w:color w:val="000000"/>
              </w:rPr>
              <w:t>1.947</w:t>
            </w:r>
          </w:p>
        </w:tc>
        <w:tc>
          <w:tcPr>
            <w:tcW w:w="1599" w:type="dxa"/>
          </w:tcPr>
          <w:p w:rsidR="008E098D" w:rsidRPr="00190B89" w:rsidRDefault="00851A3E" w:rsidP="007B4E2C">
            <w:pPr>
              <w:spacing w:line="360" w:lineRule="auto"/>
              <w:jc w:val="center"/>
              <w:rPr>
                <w:color w:val="000000"/>
              </w:rPr>
            </w:pPr>
            <w:r>
              <w:rPr>
                <w:color w:val="000000"/>
              </w:rPr>
              <w:t>65</w:t>
            </w:r>
          </w:p>
        </w:tc>
      </w:tr>
      <w:tr w:rsidR="008E098D" w:rsidTr="00FA40E0">
        <w:trPr>
          <w:jc w:val="center"/>
        </w:trPr>
        <w:tc>
          <w:tcPr>
            <w:tcW w:w="1164" w:type="dxa"/>
          </w:tcPr>
          <w:p w:rsidR="00851A3E" w:rsidRPr="00190B89" w:rsidRDefault="00625561" w:rsidP="00851A3E">
            <w:pPr>
              <w:spacing w:line="360" w:lineRule="auto"/>
              <w:jc w:val="center"/>
            </w:pPr>
            <w:r>
              <w:t>2025</w:t>
            </w:r>
          </w:p>
        </w:tc>
        <w:tc>
          <w:tcPr>
            <w:tcW w:w="1599" w:type="dxa"/>
          </w:tcPr>
          <w:p w:rsidR="00851A3E" w:rsidRPr="00190B89" w:rsidRDefault="00851A3E" w:rsidP="00851A3E">
            <w:pPr>
              <w:spacing w:line="360" w:lineRule="auto"/>
              <w:jc w:val="center"/>
              <w:rPr>
                <w:color w:val="000000"/>
              </w:rPr>
            </w:pPr>
            <w:r>
              <w:rPr>
                <w:color w:val="000000"/>
              </w:rPr>
              <w:t>25.200</w:t>
            </w:r>
          </w:p>
        </w:tc>
        <w:tc>
          <w:tcPr>
            <w:tcW w:w="2290" w:type="dxa"/>
          </w:tcPr>
          <w:p w:rsidR="00851A3E" w:rsidRPr="00190B89" w:rsidRDefault="00851A3E" w:rsidP="00851A3E">
            <w:pPr>
              <w:spacing w:line="360" w:lineRule="auto"/>
              <w:jc w:val="center"/>
              <w:rPr>
                <w:color w:val="000000"/>
              </w:rPr>
            </w:pPr>
            <w:r>
              <w:rPr>
                <w:color w:val="000000"/>
              </w:rPr>
              <w:t>2.100</w:t>
            </w:r>
          </w:p>
        </w:tc>
        <w:tc>
          <w:tcPr>
            <w:tcW w:w="1599" w:type="dxa"/>
          </w:tcPr>
          <w:p w:rsidR="00851A3E" w:rsidRPr="00190B89" w:rsidRDefault="00851A3E" w:rsidP="00851A3E">
            <w:pPr>
              <w:spacing w:line="360" w:lineRule="auto"/>
              <w:jc w:val="center"/>
              <w:rPr>
                <w:color w:val="000000"/>
              </w:rPr>
            </w:pPr>
            <w:r>
              <w:rPr>
                <w:color w:val="000000"/>
              </w:rPr>
              <w:t>70</w:t>
            </w:r>
          </w:p>
        </w:tc>
      </w:tr>
      <w:tr w:rsidR="00851A3E" w:rsidTr="00FA40E0">
        <w:trPr>
          <w:jc w:val="center"/>
        </w:trPr>
        <w:tc>
          <w:tcPr>
            <w:tcW w:w="1164" w:type="dxa"/>
          </w:tcPr>
          <w:p w:rsidR="00851A3E" w:rsidRDefault="00851A3E" w:rsidP="007B4E2C">
            <w:pPr>
              <w:spacing w:line="360" w:lineRule="auto"/>
              <w:jc w:val="center"/>
            </w:pPr>
            <w:r>
              <w:t>2026</w:t>
            </w:r>
          </w:p>
        </w:tc>
        <w:tc>
          <w:tcPr>
            <w:tcW w:w="1599" w:type="dxa"/>
          </w:tcPr>
          <w:p w:rsidR="00851A3E" w:rsidRDefault="00851A3E" w:rsidP="007B4E2C">
            <w:pPr>
              <w:spacing w:line="360" w:lineRule="auto"/>
              <w:jc w:val="center"/>
              <w:rPr>
                <w:color w:val="000000"/>
              </w:rPr>
            </w:pPr>
            <w:r>
              <w:rPr>
                <w:color w:val="000000"/>
              </w:rPr>
              <w:t>27.032</w:t>
            </w:r>
          </w:p>
        </w:tc>
        <w:tc>
          <w:tcPr>
            <w:tcW w:w="2290" w:type="dxa"/>
          </w:tcPr>
          <w:p w:rsidR="00851A3E" w:rsidRDefault="00851A3E" w:rsidP="007B4E2C">
            <w:pPr>
              <w:spacing w:line="360" w:lineRule="auto"/>
              <w:jc w:val="center"/>
              <w:rPr>
                <w:color w:val="000000"/>
              </w:rPr>
            </w:pPr>
            <w:r>
              <w:rPr>
                <w:color w:val="000000"/>
              </w:rPr>
              <w:t>2.253</w:t>
            </w:r>
          </w:p>
        </w:tc>
        <w:tc>
          <w:tcPr>
            <w:tcW w:w="1599" w:type="dxa"/>
          </w:tcPr>
          <w:p w:rsidR="00851A3E" w:rsidRDefault="00851A3E" w:rsidP="007B4E2C">
            <w:pPr>
              <w:spacing w:line="360" w:lineRule="auto"/>
              <w:jc w:val="center"/>
              <w:rPr>
                <w:color w:val="000000"/>
              </w:rPr>
            </w:pPr>
            <w:r>
              <w:rPr>
                <w:color w:val="000000"/>
              </w:rPr>
              <w:t>75</w:t>
            </w:r>
          </w:p>
        </w:tc>
      </w:tr>
      <w:tr w:rsidR="00851A3E" w:rsidTr="00FA40E0">
        <w:trPr>
          <w:jc w:val="center"/>
        </w:trPr>
        <w:tc>
          <w:tcPr>
            <w:tcW w:w="1164" w:type="dxa"/>
          </w:tcPr>
          <w:p w:rsidR="00851A3E" w:rsidRDefault="00851A3E" w:rsidP="007B4E2C">
            <w:pPr>
              <w:spacing w:line="360" w:lineRule="auto"/>
              <w:jc w:val="center"/>
            </w:pPr>
            <w:r>
              <w:t>2027</w:t>
            </w:r>
          </w:p>
        </w:tc>
        <w:tc>
          <w:tcPr>
            <w:tcW w:w="1599" w:type="dxa"/>
          </w:tcPr>
          <w:p w:rsidR="00851A3E" w:rsidRDefault="00851A3E" w:rsidP="007B4E2C">
            <w:pPr>
              <w:spacing w:line="360" w:lineRule="auto"/>
              <w:jc w:val="center"/>
              <w:rPr>
                <w:color w:val="000000"/>
              </w:rPr>
            </w:pPr>
            <w:r>
              <w:rPr>
                <w:color w:val="000000"/>
              </w:rPr>
              <w:t>28.865</w:t>
            </w:r>
          </w:p>
        </w:tc>
        <w:tc>
          <w:tcPr>
            <w:tcW w:w="2290" w:type="dxa"/>
          </w:tcPr>
          <w:p w:rsidR="00851A3E" w:rsidRDefault="00851A3E" w:rsidP="007B4E2C">
            <w:pPr>
              <w:spacing w:line="360" w:lineRule="auto"/>
              <w:jc w:val="center"/>
              <w:rPr>
                <w:color w:val="000000"/>
              </w:rPr>
            </w:pPr>
            <w:r>
              <w:rPr>
                <w:color w:val="000000"/>
              </w:rPr>
              <w:t>2.405</w:t>
            </w:r>
          </w:p>
        </w:tc>
        <w:tc>
          <w:tcPr>
            <w:tcW w:w="1599" w:type="dxa"/>
          </w:tcPr>
          <w:p w:rsidR="00851A3E" w:rsidRDefault="00851A3E" w:rsidP="007B4E2C">
            <w:pPr>
              <w:spacing w:line="360" w:lineRule="auto"/>
              <w:jc w:val="center"/>
              <w:rPr>
                <w:color w:val="000000"/>
              </w:rPr>
            </w:pPr>
            <w:r>
              <w:rPr>
                <w:color w:val="000000"/>
              </w:rPr>
              <w:t>80</w:t>
            </w:r>
          </w:p>
        </w:tc>
      </w:tr>
    </w:tbl>
    <w:p w:rsidR="008E098D" w:rsidRDefault="008E098D" w:rsidP="008E098D">
      <w:pPr>
        <w:pStyle w:val="Default"/>
        <w:spacing w:line="360" w:lineRule="auto"/>
        <w:ind w:left="567"/>
        <w:jc w:val="both"/>
        <w:rPr>
          <w:rFonts w:eastAsia="Calibri"/>
          <w:i/>
          <w:iCs/>
          <w:sz w:val="18"/>
          <w:szCs w:val="18"/>
          <w:lang w:val="en-ID"/>
        </w:rPr>
      </w:pPr>
      <w:r w:rsidRPr="00CB0D1E">
        <w:rPr>
          <w:rFonts w:eastAsia="Calibri"/>
          <w:i/>
          <w:iCs/>
          <w:sz w:val="18"/>
          <w:szCs w:val="18"/>
        </w:rPr>
        <w:t xml:space="preserve">Sumber : </w:t>
      </w:r>
      <w:r>
        <w:rPr>
          <w:rFonts w:eastAsia="Calibri"/>
          <w:i/>
          <w:iCs/>
          <w:sz w:val="18"/>
          <w:szCs w:val="18"/>
          <w:lang w:val="en-ID"/>
        </w:rPr>
        <w:t>Hasil Analisa, 2022</w:t>
      </w:r>
    </w:p>
    <w:p w:rsidR="00DB5B66" w:rsidRPr="00847786" w:rsidRDefault="00DB5B66" w:rsidP="008E098D">
      <w:pPr>
        <w:pStyle w:val="Default"/>
        <w:spacing w:line="360" w:lineRule="auto"/>
        <w:ind w:left="567"/>
        <w:jc w:val="both"/>
        <w:rPr>
          <w:sz w:val="22"/>
          <w:szCs w:val="22"/>
          <w:lang w:val="en-ID"/>
        </w:rPr>
      </w:pPr>
    </w:p>
    <w:p w:rsidR="008E098D" w:rsidRDefault="00DB5B66" w:rsidP="00433F23">
      <w:pPr>
        <w:spacing w:line="360" w:lineRule="auto"/>
        <w:ind w:left="720" w:firstLine="720"/>
        <w:jc w:val="both"/>
      </w:pPr>
      <w:r>
        <w:t>Pada kondisi eksisting kebutuhan luas fasilitas sudah tidak lagi memenuhi sesuai dengan jumlah penumpang yang ada di dermaga wisata kalimas calaca. Untuk itu perlu dilakukan analisis peramalan untuk mengetahui peningkatan jumlah penumpang pada tahun yang di</w:t>
      </w:r>
      <w:r w:rsidR="00851A3E">
        <w:t>rencanakan yaitu pada tahun 2027</w:t>
      </w:r>
      <w:r>
        <w:t xml:space="preserve"> dengan peningkatan penumpang per</w:t>
      </w:r>
      <w:r w:rsidR="00851A3E">
        <w:t xml:space="preserve"> harinya mencapai 80</w:t>
      </w:r>
      <w:r>
        <w:t xml:space="preserve"> orang.</w:t>
      </w:r>
    </w:p>
    <w:p w:rsidR="00B34FD1" w:rsidRPr="00C32592" w:rsidRDefault="00A321D1" w:rsidP="00C32592">
      <w:pPr>
        <w:pStyle w:val="Heading3"/>
        <w:spacing w:line="360" w:lineRule="auto"/>
        <w:jc w:val="both"/>
        <w:rPr>
          <w:rFonts w:ascii="Tahoma" w:hAnsi="Tahoma" w:cs="Tahoma"/>
          <w:b w:val="0"/>
          <w:color w:val="auto"/>
        </w:rPr>
      </w:pPr>
      <w:bookmarkStart w:id="325" w:name="_Toc111980021"/>
      <w:r>
        <w:rPr>
          <w:rFonts w:ascii="Tahoma" w:hAnsi="Tahoma" w:cs="Tahoma"/>
          <w:b w:val="0"/>
          <w:color w:val="auto"/>
        </w:rPr>
        <w:t>5</w:t>
      </w:r>
      <w:r w:rsidR="00C32592" w:rsidRPr="00C32592">
        <w:rPr>
          <w:rFonts w:ascii="Tahoma" w:hAnsi="Tahoma" w:cs="Tahoma"/>
          <w:b w:val="0"/>
          <w:color w:val="auto"/>
        </w:rPr>
        <w:t>.2.3</w:t>
      </w:r>
      <w:r w:rsidR="00B34FD1" w:rsidRPr="00C32592">
        <w:rPr>
          <w:rFonts w:ascii="Tahoma" w:hAnsi="Tahoma" w:cs="Tahoma"/>
          <w:b w:val="0"/>
          <w:color w:val="auto"/>
        </w:rPr>
        <w:t xml:space="preserve"> </w:t>
      </w:r>
      <w:r w:rsidR="00820592" w:rsidRPr="00C32592">
        <w:rPr>
          <w:rFonts w:ascii="Tahoma" w:hAnsi="Tahoma" w:cs="Tahoma"/>
          <w:b w:val="0"/>
          <w:color w:val="auto"/>
        </w:rPr>
        <w:t>Pengembangan Fasilitas Sisi Darat Pada Tahun Rencana</w:t>
      </w:r>
      <w:bookmarkEnd w:id="325"/>
      <w:r w:rsidR="00820592" w:rsidRPr="00C32592">
        <w:rPr>
          <w:rFonts w:ascii="Tahoma" w:hAnsi="Tahoma" w:cs="Tahoma"/>
          <w:b w:val="0"/>
          <w:color w:val="auto"/>
        </w:rPr>
        <w:t xml:space="preserve"> </w:t>
      </w:r>
    </w:p>
    <w:p w:rsidR="008213CE" w:rsidRPr="00C32592" w:rsidRDefault="00A321D1" w:rsidP="00C32592">
      <w:pPr>
        <w:pStyle w:val="Heading4"/>
        <w:spacing w:line="360" w:lineRule="auto"/>
        <w:jc w:val="both"/>
        <w:rPr>
          <w:rFonts w:ascii="Tahoma" w:hAnsi="Tahoma" w:cs="Tahoma"/>
          <w:b w:val="0"/>
          <w:i w:val="0"/>
          <w:color w:val="auto"/>
        </w:rPr>
      </w:pPr>
      <w:r>
        <w:rPr>
          <w:rFonts w:ascii="Tahoma" w:hAnsi="Tahoma" w:cs="Tahoma"/>
          <w:b w:val="0"/>
          <w:i w:val="0"/>
          <w:color w:val="auto"/>
        </w:rPr>
        <w:t>5</w:t>
      </w:r>
      <w:r w:rsidR="00C32592" w:rsidRPr="00C32592">
        <w:rPr>
          <w:rFonts w:ascii="Tahoma" w:hAnsi="Tahoma" w:cs="Tahoma"/>
          <w:b w:val="0"/>
          <w:i w:val="0"/>
          <w:color w:val="auto"/>
        </w:rPr>
        <w:t>.2.3.1</w:t>
      </w:r>
      <w:r w:rsidR="008213CE" w:rsidRPr="00C32592">
        <w:rPr>
          <w:rFonts w:ascii="Tahoma" w:hAnsi="Tahoma" w:cs="Tahoma"/>
          <w:b w:val="0"/>
          <w:i w:val="0"/>
          <w:color w:val="auto"/>
        </w:rPr>
        <w:t xml:space="preserve"> Area Terminal </w:t>
      </w:r>
    </w:p>
    <w:p w:rsidR="00C32592" w:rsidRPr="00385C7E" w:rsidRDefault="00820592" w:rsidP="00385C7E">
      <w:pPr>
        <w:tabs>
          <w:tab w:val="left" w:pos="3640"/>
        </w:tabs>
        <w:spacing w:line="360" w:lineRule="auto"/>
        <w:ind w:left="810" w:firstLine="720"/>
        <w:jc w:val="both"/>
      </w:pPr>
      <w:r w:rsidRPr="00BD1CE2">
        <w:t xml:space="preserve">Analisis fasilitas daratan tahun rencana jangka </w:t>
      </w:r>
      <w:r>
        <w:t>pendek</w:t>
      </w:r>
      <w:r w:rsidRPr="00BD1CE2">
        <w:t xml:space="preserve"> yaitu dari tahun 20</w:t>
      </w:r>
      <w:r w:rsidR="00E56C3D">
        <w:t>22</w:t>
      </w:r>
      <w:r w:rsidRPr="00BD1CE2">
        <w:t xml:space="preserve"> hingga tahun 20</w:t>
      </w:r>
      <w:r w:rsidR="00E56C3D">
        <w:t>27</w:t>
      </w:r>
      <w:r w:rsidRPr="00BD1CE2">
        <w:t xml:space="preserve">. Fasilitas </w:t>
      </w:r>
      <w:r>
        <w:t>pada dermaga sangat</w:t>
      </w:r>
      <w:r w:rsidRPr="00BD1CE2">
        <w:t xml:space="preserve"> dibutuhkan sebagai tempat atau ruang yang di gunakan oleh pengguna pelabuhan dalam melakukan kegiatan mobilisasi </w:t>
      </w:r>
      <w:r>
        <w:t>naik dan</w:t>
      </w:r>
      <w:r w:rsidRPr="00BD1CE2">
        <w:t xml:space="preserve"> turun kapal hingga berlanjut menggunakan moda lanjutan lainnya, sehingga fasilitas pelabuhan ini sangat diperlukan guna menunjang kegiatan dipelabuhan. Sebelumnya sudah diketahui analisis kondisi eksisting dan ideal pelabuhan tersebut. </w:t>
      </w:r>
    </w:p>
    <w:p w:rsidR="00C32592" w:rsidRPr="00820592" w:rsidRDefault="00C32592" w:rsidP="00CE1657">
      <w:pPr>
        <w:ind w:left="1440" w:firstLine="720"/>
        <w:jc w:val="both"/>
        <w:rPr>
          <w:i/>
          <w:sz w:val="18"/>
        </w:rPr>
      </w:pPr>
    </w:p>
    <w:p w:rsidR="00E3785E" w:rsidRDefault="00820592" w:rsidP="00C32592">
      <w:pPr>
        <w:spacing w:line="360" w:lineRule="auto"/>
        <w:ind w:left="810" w:firstLine="720"/>
        <w:jc w:val="both"/>
      </w:pPr>
      <w:r>
        <w:t>Perencanaan fasilitas sisi darat</w:t>
      </w:r>
      <w:r w:rsidR="00E56C3D">
        <w:t xml:space="preserve"> pada saat ini dilakukan untuk menunjang kebutuhan pada dermaga hingga </w:t>
      </w:r>
      <w:r>
        <w:t xml:space="preserve">tahun rencana yakni dalam jangka pendek, menggunakan juga jumlah penumpang pada tahun rencana tersebut sesuai dengan peramalan </w:t>
      </w:r>
      <w:r w:rsidR="00131ABA">
        <w:t>yang telah dilakukan sebelumnya. Adapun analisis fasilitas sisi darat di dermaga wisata kalimas calaca sebagai berikut.</w:t>
      </w:r>
      <w:r>
        <w:t xml:space="preserve"> </w:t>
      </w:r>
    </w:p>
    <w:p w:rsidR="00E3785E" w:rsidRPr="00C32592" w:rsidRDefault="00E3785E" w:rsidP="009C387E">
      <w:pPr>
        <w:pStyle w:val="Heading5"/>
        <w:numPr>
          <w:ilvl w:val="0"/>
          <w:numId w:val="76"/>
        </w:numPr>
        <w:spacing w:line="360" w:lineRule="auto"/>
        <w:jc w:val="both"/>
        <w:rPr>
          <w:rFonts w:ascii="Tahoma" w:hAnsi="Tahoma" w:cs="Tahoma"/>
        </w:rPr>
      </w:pPr>
      <w:r w:rsidRPr="00C32592">
        <w:rPr>
          <w:rFonts w:ascii="Tahoma" w:hAnsi="Tahoma" w:cs="Tahoma"/>
          <w:color w:val="auto"/>
        </w:rPr>
        <w:t>Area Ruang Tunggu</w:t>
      </w:r>
    </w:p>
    <w:p w:rsidR="00E3785E" w:rsidRPr="00134A5A" w:rsidRDefault="00E3785E" w:rsidP="00C32592">
      <w:pPr>
        <w:spacing w:line="360" w:lineRule="auto"/>
        <w:ind w:left="720" w:firstLine="720"/>
        <w:jc w:val="both"/>
      </w:pPr>
      <w:r w:rsidRPr="00134A5A">
        <w:t>Untuk</w:t>
      </w:r>
      <w:r>
        <w:t xml:space="preserve"> perencanaan ruang tunggu </w:t>
      </w:r>
      <w:r w:rsidR="00DC1562">
        <w:t xml:space="preserve">pada tahun rencana </w:t>
      </w:r>
      <w:r>
        <w:t>yang ideal dibutuhkan data</w:t>
      </w:r>
      <w:r w:rsidRPr="00134A5A">
        <w:t xml:space="preserve"> jumlah penumpang per kapal </w:t>
      </w:r>
      <w:r w:rsidR="00DC1562">
        <w:t>pada tahun rencana, sesuai dengan analisis peramalan p</w:t>
      </w:r>
      <w:r w:rsidR="00E56C3D">
        <w:t xml:space="preserve">eningkatan penumpang terdapat </w:t>
      </w:r>
      <w:r w:rsidR="00C32592">
        <w:t>8</w:t>
      </w:r>
      <w:r w:rsidR="00E56C3D">
        <w:t>0</w:t>
      </w:r>
      <w:r w:rsidR="00DC1562">
        <w:t xml:space="preserve"> penumpang nantinya di tahun rencana, maka;</w:t>
      </w:r>
    </w:p>
    <w:p w:rsidR="00E3785E" w:rsidRPr="00134A5A" w:rsidRDefault="003E6A8F" w:rsidP="00C32592">
      <w:pPr>
        <w:spacing w:line="360" w:lineRule="auto"/>
        <w:ind w:left="720"/>
        <w:jc w:val="both"/>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=a . n . N . x . y</m:t>
          </m:r>
        </m:oMath>
      </m:oMathPara>
    </w:p>
    <w:p w:rsidR="00E3785E" w:rsidRDefault="00E3785E" w:rsidP="00C32592">
      <w:pPr>
        <w:spacing w:line="360" w:lineRule="auto"/>
        <w:ind w:left="720"/>
        <w:jc w:val="both"/>
      </w:pPr>
      <w:r>
        <w:t xml:space="preserve">     = 1,2 . </w:t>
      </w:r>
      <w:r w:rsidR="009066CD">
        <w:t>8</w:t>
      </w:r>
      <w:r w:rsidR="00851A3E">
        <w:t>0</w:t>
      </w:r>
      <w:r w:rsidR="0013680E">
        <w:t xml:space="preserve"> . 1 . 1</w:t>
      </w:r>
      <w:r w:rsidR="009066CD">
        <w:t>,6</w:t>
      </w:r>
      <w:r>
        <w:t xml:space="preserve"> . 1,2 </w:t>
      </w:r>
    </w:p>
    <w:p w:rsidR="00E3785E" w:rsidRPr="00A3656B" w:rsidRDefault="00E3785E" w:rsidP="00C32592">
      <w:pPr>
        <w:spacing w:line="360" w:lineRule="auto"/>
        <w:ind w:left="720"/>
        <w:jc w:val="both"/>
        <w:rPr>
          <w:vertAlign w:val="superscript"/>
        </w:rPr>
      </w:pPr>
      <w:r>
        <w:t xml:space="preserve">     = </w:t>
      </w:r>
      <w:r w:rsidR="00851A3E">
        <w:t>184,32</w:t>
      </w:r>
      <w:r>
        <w:t xml:space="preserve"> M</w:t>
      </w:r>
      <w:r>
        <w:rPr>
          <w:vertAlign w:val="superscript"/>
        </w:rPr>
        <w:t xml:space="preserve">2 </w:t>
      </w:r>
      <w:r>
        <w:t xml:space="preserve"> ⁓ </w:t>
      </w:r>
      <w:r w:rsidR="00851A3E">
        <w:t>184</w:t>
      </w:r>
      <w:r>
        <w:t xml:space="preserve"> M</w:t>
      </w:r>
      <w:r>
        <w:rPr>
          <w:vertAlign w:val="superscript"/>
        </w:rPr>
        <w:t>2</w:t>
      </w:r>
    </w:p>
    <w:p w:rsidR="00E3785E" w:rsidRDefault="00E3785E" w:rsidP="00C32592">
      <w:pPr>
        <w:spacing w:line="360" w:lineRule="auto"/>
        <w:ind w:left="720"/>
        <w:jc w:val="both"/>
      </w:pPr>
      <w:r>
        <w:t xml:space="preserve">Keterangan : </w:t>
      </w:r>
    </w:p>
    <w:p w:rsidR="00E3785E" w:rsidRDefault="00E3785E" w:rsidP="00C32592">
      <w:pPr>
        <w:spacing w:line="360" w:lineRule="auto"/>
        <w:ind w:left="720"/>
        <w:jc w:val="both"/>
      </w:pPr>
      <w:r>
        <w:t>a</w:t>
      </w:r>
      <w:r>
        <w:rPr>
          <w:vertAlign w:val="subscript"/>
        </w:rPr>
        <w:t>1</w:t>
      </w:r>
      <w:r>
        <w:t xml:space="preserve"> =Luas ruang tunggu dalam m</w:t>
      </w:r>
      <w:r w:rsidRPr="00B8499A">
        <w:rPr>
          <w:vertAlign w:val="superscript"/>
        </w:rPr>
        <w:t>2</w:t>
      </w:r>
    </w:p>
    <w:p w:rsidR="00E3785E" w:rsidRDefault="00E3785E" w:rsidP="00C32592">
      <w:pPr>
        <w:spacing w:line="360" w:lineRule="auto"/>
        <w:ind w:left="720"/>
        <w:jc w:val="both"/>
      </w:pPr>
      <w:r>
        <w:t>A=Persyaratan luas ruangan untuk 1 orang (umumnya 1,2 m</w:t>
      </w:r>
      <w:r w:rsidRPr="00B8499A">
        <w:rPr>
          <w:vertAlign w:val="superscript"/>
        </w:rPr>
        <w:t>2</w:t>
      </w:r>
      <w:r>
        <w:t>/orang)</w:t>
      </w:r>
    </w:p>
    <w:p w:rsidR="00E3785E" w:rsidRDefault="00E3785E" w:rsidP="00C32592">
      <w:pPr>
        <w:spacing w:line="360" w:lineRule="auto"/>
        <w:ind w:left="720"/>
        <w:jc w:val="both"/>
      </w:pPr>
      <w:r>
        <w:t xml:space="preserve">n=Jumlah penumpang per kapal x ratio penggunaan </w:t>
      </w:r>
    </w:p>
    <w:p w:rsidR="009066CD" w:rsidRDefault="00E3785E" w:rsidP="00C32592">
      <w:pPr>
        <w:spacing w:line="360" w:lineRule="auto"/>
        <w:ind w:left="720"/>
        <w:jc w:val="both"/>
      </w:pPr>
      <w:r>
        <w:t>N=Jumlah kapal yang sandar/bertolak pada waktu yang bersamaan</w:t>
      </w:r>
      <w:r w:rsidR="00DC1562">
        <w:t xml:space="preserve"> </w:t>
      </w:r>
    </w:p>
    <w:p w:rsidR="00E3785E" w:rsidRDefault="00E3785E" w:rsidP="00C32592">
      <w:pPr>
        <w:spacing w:line="360" w:lineRule="auto"/>
        <w:ind w:left="720"/>
        <w:jc w:val="both"/>
      </w:pPr>
      <w:r>
        <w:t>x = Ratio konsentrasi (1</w:t>
      </w:r>
      <w:r w:rsidR="009066CD">
        <w:t xml:space="preserve"> – 1,6</w:t>
      </w:r>
      <w:r>
        <w:t>)</w:t>
      </w:r>
    </w:p>
    <w:p w:rsidR="00E3785E" w:rsidRDefault="00E3785E" w:rsidP="00C32592">
      <w:pPr>
        <w:spacing w:line="360" w:lineRule="auto"/>
        <w:ind w:left="720"/>
        <w:jc w:val="both"/>
      </w:pPr>
      <w:r>
        <w:t>y = Rasio lonjakan penumpang pada hari besar,diasumsikan (1,2)</w:t>
      </w:r>
    </w:p>
    <w:p w:rsidR="00C32592" w:rsidRDefault="00E3785E" w:rsidP="00E3785E">
      <w:pPr>
        <w:spacing w:line="360" w:lineRule="auto"/>
        <w:jc w:val="both"/>
      </w:pPr>
      <w:r>
        <w:tab/>
      </w:r>
    </w:p>
    <w:p w:rsidR="00E3785E" w:rsidRDefault="00E3785E" w:rsidP="00C32592">
      <w:pPr>
        <w:spacing w:line="360" w:lineRule="auto"/>
        <w:ind w:left="720" w:firstLine="720"/>
        <w:jc w:val="both"/>
      </w:pPr>
      <w:r>
        <w:t>Dari hasil penghitungan didapatkan nilai ideal untuk l</w:t>
      </w:r>
      <w:r w:rsidR="00851A3E">
        <w:t>uas ruang area tunggu adalah 184</w:t>
      </w:r>
      <w:r>
        <w:t xml:space="preserve"> m</w:t>
      </w:r>
      <w:r>
        <w:rPr>
          <w:vertAlign w:val="superscript"/>
        </w:rPr>
        <w:t>2</w:t>
      </w:r>
      <w:r w:rsidR="00DC1562">
        <w:t>. Untuk itu perlu dilakukannya penambahan luas ruang tunggu.</w:t>
      </w:r>
    </w:p>
    <w:p w:rsidR="00E3785E" w:rsidRDefault="00E3785E" w:rsidP="00C32592">
      <w:pPr>
        <w:spacing w:line="360" w:lineRule="auto"/>
        <w:ind w:left="720" w:firstLine="720"/>
        <w:jc w:val="both"/>
      </w:pPr>
      <w:r w:rsidRPr="00E47B15">
        <w:t xml:space="preserve">Dari hasil perhitungan ruang tunggu </w:t>
      </w:r>
      <w:r w:rsidR="00DC1562">
        <w:t>pada kondisi tahun renana</w:t>
      </w:r>
      <w:r>
        <w:t xml:space="preserve"> tersebut dapat dihitung</w:t>
      </w:r>
      <w:r w:rsidRPr="00E47B15">
        <w:t xml:space="preserve"> kapasitas ruang tunggu. untuk menentukan kapasitas tampung dari luas ruang tunggu dengan kursi berdasarkan analisis diatas dapat menggunakan rumusan sebagai berikut :</w:t>
      </w:r>
    </w:p>
    <w:p w:rsidR="00E3785E" w:rsidRDefault="00E3785E" w:rsidP="00E3785E">
      <w:pPr>
        <w:spacing w:line="360" w:lineRule="auto"/>
        <w:ind w:firstLine="720"/>
        <w:jc w:val="both"/>
      </w:pPr>
    </w:p>
    <w:p w:rsidR="00E3785E" w:rsidRPr="00D1458E" w:rsidRDefault="00E3785E" w:rsidP="00E3785E">
      <w:pPr>
        <w:spacing w:line="360" w:lineRule="auto"/>
        <w:ind w:firstLine="720"/>
        <w:jc w:val="both"/>
      </w:pPr>
      <m:oMathPara>
        <m:oMath>
          <m:r>
            <w:rPr>
              <w:rFonts w:ascii="Cambria Math" w:hAnsi="Cambria Math"/>
            </w:rPr>
            <m:t xml:space="preserve">Jumlah Kursi = </m:t>
          </m:r>
          <m:f>
            <m:fPr>
              <m:ctrlPr>
                <w:rPr>
                  <w:rFonts w:ascii="Cambria Math" w:hAnsi="Cambria Math"/>
                  <w:i/>
                </w:rPr>
              </m:ctrlPr>
            </m:fPr>
            <m:num>
              <m:r>
                <w:rPr>
                  <w:rFonts w:ascii="Cambria Math" w:hAnsi="Cambria Math"/>
                </w:rPr>
                <m:t>Luasan ruang tunggu efektif</m:t>
              </m:r>
            </m:num>
            <m:den>
              <m:r>
                <w:rPr>
                  <w:rFonts w:ascii="Cambria Math" w:hAnsi="Cambria Math"/>
                </w:rPr>
                <m:t>Luas penumpang</m:t>
              </m:r>
            </m:den>
          </m:f>
        </m:oMath>
      </m:oMathPara>
    </w:p>
    <w:p w:rsidR="00E3785E" w:rsidRDefault="00E3785E" w:rsidP="008117F5">
      <w:pPr>
        <w:spacing w:line="360" w:lineRule="auto"/>
        <w:ind w:firstLine="720"/>
        <w:jc w:val="both"/>
      </w:pPr>
      <w:r>
        <w:t xml:space="preserve"> </w:t>
      </w:r>
      <w:r>
        <w:tab/>
      </w:r>
      <w:r>
        <w:tab/>
      </w:r>
      <w:r>
        <w:tab/>
        <w:t xml:space="preserve">= </w:t>
      </w:r>
      <m:oMath>
        <m:f>
          <m:fPr>
            <m:ctrlPr>
              <w:rPr>
                <w:rFonts w:ascii="Cambria Math" w:hAnsi="Cambria Math"/>
                <w:i/>
              </w:rPr>
            </m:ctrlPr>
          </m:fPr>
          <m:num>
            <m:r>
              <w:rPr>
                <w:rFonts w:ascii="Cambria Math" w:hAnsi="Cambria Math"/>
              </w:rPr>
              <m:t>184</m:t>
            </m:r>
            <m:sSup>
              <m:sSupPr>
                <m:ctrlPr>
                  <w:rPr>
                    <w:rFonts w:ascii="Cambria Math" w:hAnsi="Cambria Math"/>
                    <w:i/>
                  </w:rPr>
                </m:ctrlPr>
              </m:sSupPr>
              <m:e>
                <m:r>
                  <w:rPr>
                    <w:rFonts w:ascii="Cambria Math" w:hAnsi="Cambria Math"/>
                  </w:rPr>
                  <m:t>m</m:t>
                </m:r>
              </m:e>
              <m:sup>
                <m:r>
                  <w:rPr>
                    <w:rFonts w:ascii="Cambria Math" w:hAnsi="Cambria Math"/>
                  </w:rPr>
                  <m:t>2</m:t>
                </m:r>
              </m:sup>
            </m:sSup>
          </m:num>
          <m:den>
            <m:r>
              <w:rPr>
                <w:rFonts w:ascii="Cambria Math" w:hAnsi="Cambria Math"/>
              </w:rPr>
              <m:t xml:space="preserve">1,2 </m:t>
            </m:r>
            <m:sSup>
              <m:sSupPr>
                <m:ctrlPr>
                  <w:rPr>
                    <w:rFonts w:ascii="Cambria Math" w:hAnsi="Cambria Math"/>
                    <w:i/>
                  </w:rPr>
                </m:ctrlPr>
              </m:sSupPr>
              <m:e>
                <m:r>
                  <w:rPr>
                    <w:rFonts w:ascii="Cambria Math" w:hAnsi="Cambria Math"/>
                  </w:rPr>
                  <m:t>m</m:t>
                </m:r>
              </m:e>
              <m:sup>
                <m:r>
                  <w:rPr>
                    <w:rFonts w:ascii="Cambria Math" w:hAnsi="Cambria Math"/>
                  </w:rPr>
                  <m:t>2</m:t>
                </m:r>
              </m:sup>
            </m:sSup>
          </m:den>
        </m:f>
      </m:oMath>
      <w:r>
        <w:t xml:space="preserve">    </w:t>
      </w:r>
      <w:r w:rsidR="009C62ED">
        <w:t xml:space="preserve">= </w:t>
      </w:r>
      <w:r w:rsidR="00851A3E">
        <w:t>153</w:t>
      </w:r>
      <w:r w:rsidR="008117F5">
        <w:t xml:space="preserve"> Kursi</w:t>
      </w:r>
    </w:p>
    <w:p w:rsidR="00E3785E" w:rsidRDefault="00E3785E" w:rsidP="00C32592">
      <w:pPr>
        <w:spacing w:line="360" w:lineRule="auto"/>
        <w:ind w:left="720" w:firstLine="720"/>
        <w:jc w:val="both"/>
      </w:pPr>
      <w:r w:rsidRPr="00D1458E">
        <w:t xml:space="preserve">Dari Perhitungan luasan berdasarkan kebutuhan ruang tunggu </w:t>
      </w:r>
      <w:r w:rsidR="00677E43">
        <w:t>pada tahun rencana</w:t>
      </w:r>
      <w:r w:rsidRPr="00D1458E">
        <w:t xml:space="preserve"> yaitu sebesar </w:t>
      </w:r>
      <w:r w:rsidR="00851A3E">
        <w:t>184</w:t>
      </w:r>
      <w:r w:rsidRPr="00D1458E">
        <w:t xml:space="preserve"> m² dan jumlah ku</w:t>
      </w:r>
      <w:r>
        <w:t xml:space="preserve">rsi yang dibutuhkan sebanyak </w:t>
      </w:r>
      <w:r w:rsidR="00851A3E">
        <w:t>153</w:t>
      </w:r>
      <w:r w:rsidRPr="00D1458E">
        <w:t xml:space="preserve"> kursi.</w:t>
      </w:r>
    </w:p>
    <w:p w:rsidR="00E3785E" w:rsidRPr="00C32592" w:rsidRDefault="00C32592" w:rsidP="00C32592">
      <w:pPr>
        <w:pStyle w:val="Heading5"/>
        <w:spacing w:line="360" w:lineRule="auto"/>
        <w:ind w:left="720"/>
        <w:jc w:val="both"/>
        <w:rPr>
          <w:rFonts w:ascii="Tahoma" w:hAnsi="Tahoma" w:cs="Tahoma"/>
          <w:color w:val="auto"/>
        </w:rPr>
      </w:pPr>
      <w:r w:rsidRPr="00C32592">
        <w:rPr>
          <w:rFonts w:ascii="Tahoma" w:hAnsi="Tahoma" w:cs="Tahoma"/>
          <w:color w:val="auto"/>
        </w:rPr>
        <w:t>b.</w:t>
      </w:r>
      <w:r w:rsidR="00E3785E" w:rsidRPr="00C32592">
        <w:rPr>
          <w:rFonts w:ascii="Tahoma" w:hAnsi="Tahoma" w:cs="Tahoma"/>
          <w:color w:val="auto"/>
        </w:rPr>
        <w:t xml:space="preserve"> Luas Area Ruang Kantin (a</w:t>
      </w:r>
      <w:r w:rsidR="00E3785E" w:rsidRPr="00C32592">
        <w:rPr>
          <w:rFonts w:ascii="Tahoma" w:hAnsi="Tahoma" w:cs="Tahoma"/>
          <w:color w:val="auto"/>
          <w:vertAlign w:val="subscript"/>
        </w:rPr>
        <w:t>2</w:t>
      </w:r>
      <w:r w:rsidR="00E3785E" w:rsidRPr="00C32592">
        <w:rPr>
          <w:rFonts w:ascii="Tahoma" w:hAnsi="Tahoma" w:cs="Tahoma"/>
          <w:color w:val="auto"/>
        </w:rPr>
        <w:t>)</w:t>
      </w:r>
    </w:p>
    <w:p w:rsidR="00E3785E" w:rsidRDefault="00677E43" w:rsidP="00C32592">
      <w:pPr>
        <w:spacing w:line="360" w:lineRule="auto"/>
        <w:ind w:left="990" w:firstLine="720"/>
        <w:jc w:val="both"/>
      </w:pPr>
      <w:r>
        <w:t>Selanjutnya untuk peningkatan fasilitas sisi darat di dermaga yaitu kantin yang dapat dihitung sebagai berikuy;</w:t>
      </w:r>
    </w:p>
    <w:p w:rsidR="00E3785E" w:rsidRPr="00EA053F" w:rsidRDefault="003E6A8F" w:rsidP="00C32592">
      <w:pPr>
        <w:spacing w:line="360" w:lineRule="auto"/>
        <w:ind w:left="990"/>
        <w:jc w:val="both"/>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=15% . </m:t>
          </m:r>
          <m:sSub>
            <m:sSubPr>
              <m:ctrlPr>
                <w:rPr>
                  <w:rFonts w:ascii="Cambria Math" w:hAnsi="Cambria Math"/>
                  <w:i/>
                </w:rPr>
              </m:ctrlPr>
            </m:sSubPr>
            <m:e>
              <m:r>
                <w:rPr>
                  <w:rFonts w:ascii="Cambria Math" w:hAnsi="Cambria Math"/>
                </w:rPr>
                <m:t>a</m:t>
              </m:r>
            </m:e>
            <m:sub>
              <m:r>
                <w:rPr>
                  <w:rFonts w:ascii="Cambria Math" w:hAnsi="Cambria Math"/>
                </w:rPr>
                <m:t>1</m:t>
              </m:r>
            </m:sub>
          </m:sSub>
        </m:oMath>
      </m:oMathPara>
    </w:p>
    <w:p w:rsidR="00E3785E" w:rsidRDefault="00E3785E" w:rsidP="00C32592">
      <w:pPr>
        <w:spacing w:line="360" w:lineRule="auto"/>
        <w:ind w:left="990"/>
        <w:jc w:val="both"/>
        <w:rPr>
          <w:vertAlign w:val="superscript"/>
        </w:rPr>
      </w:pPr>
      <w:r>
        <w:t xml:space="preserve">    = 15%. </w:t>
      </w:r>
      <w:r w:rsidR="00851A3E">
        <w:t>184</w:t>
      </w:r>
      <w:r>
        <w:t xml:space="preserve"> m</w:t>
      </w:r>
      <w:r>
        <w:rPr>
          <w:vertAlign w:val="superscript"/>
        </w:rPr>
        <w:t>2</w:t>
      </w:r>
    </w:p>
    <w:p w:rsidR="00E3785E" w:rsidRPr="00851A3E" w:rsidRDefault="00E3785E" w:rsidP="00C32592">
      <w:pPr>
        <w:spacing w:line="360" w:lineRule="auto"/>
        <w:ind w:left="990"/>
        <w:jc w:val="both"/>
      </w:pPr>
      <w:r>
        <w:t xml:space="preserve">    = </w:t>
      </w:r>
      <w:r w:rsidR="008117F5">
        <w:t>27</w:t>
      </w:r>
      <w:r w:rsidR="00851A3E">
        <w:t>,6</w:t>
      </w:r>
      <w:r>
        <w:t xml:space="preserve"> m</w:t>
      </w:r>
      <w:r w:rsidRPr="00A3656B">
        <w:rPr>
          <w:vertAlign w:val="superscript"/>
        </w:rPr>
        <w:t>2</w:t>
      </w:r>
      <w:r w:rsidR="00851A3E">
        <w:t xml:space="preserve"> ˜ 28 m</w:t>
      </w:r>
      <w:r w:rsidR="00851A3E" w:rsidRPr="00851A3E">
        <w:rPr>
          <w:vertAlign w:val="superscript"/>
        </w:rPr>
        <w:t>2</w:t>
      </w:r>
    </w:p>
    <w:p w:rsidR="00C32592" w:rsidRPr="00C32592" w:rsidRDefault="00C32592" w:rsidP="00C32592">
      <w:pPr>
        <w:pStyle w:val="BodyText"/>
        <w:spacing w:before="133" w:line="360" w:lineRule="auto"/>
        <w:ind w:left="990" w:right="18" w:firstLine="720"/>
        <w:jc w:val="both"/>
      </w:pPr>
      <w:r>
        <w:t>Maka luasan area ruang kantin yang sesuai dengan kebutuhan pada tahun rencana y</w:t>
      </w:r>
      <w:r w:rsidR="00E56C3D">
        <w:t>akni tahun 2027</w:t>
      </w:r>
      <w:r w:rsidR="005912F8">
        <w:t xml:space="preserve"> yaitu sebesar 28</w:t>
      </w:r>
      <w:r>
        <w:t xml:space="preserve"> m</w:t>
      </w:r>
      <w:r>
        <w:rPr>
          <w:vertAlign w:val="superscript"/>
        </w:rPr>
        <w:t>2</w:t>
      </w:r>
      <w:r>
        <w:t>. Area ruang kantin dibangun per petak agar kondisinya dapat dijaga dan Ruang kantin dapat menyediakan berbagai kebutuhan para penumpang di dermaga.</w:t>
      </w:r>
    </w:p>
    <w:p w:rsidR="00E3785E" w:rsidRPr="00C32592" w:rsidRDefault="00C32592" w:rsidP="00C32592">
      <w:pPr>
        <w:pStyle w:val="Heading5"/>
        <w:spacing w:line="360" w:lineRule="auto"/>
        <w:ind w:left="720"/>
        <w:jc w:val="both"/>
        <w:rPr>
          <w:rFonts w:ascii="Tahoma" w:hAnsi="Tahoma" w:cs="Tahoma"/>
          <w:color w:val="auto"/>
        </w:rPr>
      </w:pPr>
      <w:r w:rsidRPr="00C32592">
        <w:rPr>
          <w:rFonts w:ascii="Tahoma" w:hAnsi="Tahoma" w:cs="Tahoma"/>
          <w:color w:val="auto"/>
        </w:rPr>
        <w:t>c.</w:t>
      </w:r>
      <w:r w:rsidR="00E3785E" w:rsidRPr="00C32592">
        <w:rPr>
          <w:rFonts w:ascii="Tahoma" w:hAnsi="Tahoma" w:cs="Tahoma"/>
          <w:color w:val="auto"/>
        </w:rPr>
        <w:t xml:space="preserve"> Luas Area Ruang Administrasi (a</w:t>
      </w:r>
      <w:r w:rsidR="00E3785E" w:rsidRPr="00C32592">
        <w:rPr>
          <w:rFonts w:ascii="Tahoma" w:hAnsi="Tahoma" w:cs="Tahoma"/>
          <w:color w:val="auto"/>
          <w:vertAlign w:val="subscript"/>
        </w:rPr>
        <w:t>3</w:t>
      </w:r>
      <w:r w:rsidR="00E3785E" w:rsidRPr="00C32592">
        <w:rPr>
          <w:rFonts w:ascii="Tahoma" w:hAnsi="Tahoma" w:cs="Tahoma"/>
          <w:color w:val="auto"/>
        </w:rPr>
        <w:t>)</w:t>
      </w:r>
    </w:p>
    <w:p w:rsidR="009124BE" w:rsidRPr="00EA053F" w:rsidRDefault="003E6A8F" w:rsidP="00C32592">
      <w:pPr>
        <w:spacing w:line="360" w:lineRule="auto"/>
        <w:ind w:left="990"/>
        <w:jc w:val="both"/>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 xml:space="preserve">=15% . </m:t>
          </m:r>
          <m:sSub>
            <m:sSubPr>
              <m:ctrlPr>
                <w:rPr>
                  <w:rFonts w:ascii="Cambria Math" w:hAnsi="Cambria Math"/>
                  <w:i/>
                </w:rPr>
              </m:ctrlPr>
            </m:sSubPr>
            <m:e>
              <m:r>
                <w:rPr>
                  <w:rFonts w:ascii="Cambria Math" w:hAnsi="Cambria Math"/>
                </w:rPr>
                <m:t>a</m:t>
              </m:r>
            </m:e>
            <m:sub>
              <m:r>
                <w:rPr>
                  <w:rFonts w:ascii="Cambria Math" w:hAnsi="Cambria Math"/>
                </w:rPr>
                <m:t>1</m:t>
              </m:r>
            </m:sub>
          </m:sSub>
        </m:oMath>
      </m:oMathPara>
    </w:p>
    <w:p w:rsidR="009124BE" w:rsidRDefault="0013680E" w:rsidP="00C32592">
      <w:pPr>
        <w:spacing w:line="360" w:lineRule="auto"/>
        <w:ind w:left="990"/>
        <w:jc w:val="both"/>
        <w:rPr>
          <w:vertAlign w:val="superscript"/>
        </w:rPr>
      </w:pPr>
      <w:r>
        <w:t xml:space="preserve">    = 15%. </w:t>
      </w:r>
      <w:r w:rsidR="005912F8">
        <w:t>184</w:t>
      </w:r>
      <w:r w:rsidR="009124BE">
        <w:t xml:space="preserve"> m</w:t>
      </w:r>
      <w:r w:rsidR="009124BE">
        <w:rPr>
          <w:vertAlign w:val="superscript"/>
        </w:rPr>
        <w:t>2</w:t>
      </w:r>
    </w:p>
    <w:p w:rsidR="00E3785E" w:rsidRDefault="0013680E" w:rsidP="00C32592">
      <w:pPr>
        <w:spacing w:line="360" w:lineRule="auto"/>
        <w:ind w:left="990"/>
        <w:jc w:val="both"/>
        <w:rPr>
          <w:vertAlign w:val="superscript"/>
        </w:rPr>
      </w:pPr>
      <w:r>
        <w:t xml:space="preserve">    = </w:t>
      </w:r>
      <w:r w:rsidR="00851A3E">
        <w:t>27,6 m</w:t>
      </w:r>
      <w:r w:rsidR="00851A3E" w:rsidRPr="00A3656B">
        <w:rPr>
          <w:vertAlign w:val="superscript"/>
        </w:rPr>
        <w:t>2</w:t>
      </w:r>
      <w:r w:rsidR="00851A3E">
        <w:t xml:space="preserve"> ˜ 28 m</w:t>
      </w:r>
      <w:r w:rsidR="00851A3E" w:rsidRPr="00851A3E">
        <w:rPr>
          <w:vertAlign w:val="superscript"/>
        </w:rPr>
        <w:t>2</w:t>
      </w:r>
    </w:p>
    <w:p w:rsidR="00C32592" w:rsidRPr="00677E43" w:rsidRDefault="00C32592" w:rsidP="00C32592">
      <w:pPr>
        <w:spacing w:line="360" w:lineRule="auto"/>
        <w:ind w:left="990" w:firstLine="720"/>
        <w:jc w:val="both"/>
        <w:rPr>
          <w:vertAlign w:val="superscript"/>
        </w:rPr>
      </w:pPr>
      <w:r>
        <w:t>Jadi ruang administrasi yang id</w:t>
      </w:r>
      <w:r w:rsidR="005912F8">
        <w:t>eal untuk tahun rencana yaitu 28</w:t>
      </w:r>
      <w:r>
        <w:t xml:space="preserve"> m</w:t>
      </w:r>
      <w:r>
        <w:rPr>
          <w:vertAlign w:val="superscript"/>
        </w:rPr>
        <w:t>2</w:t>
      </w:r>
      <w:r>
        <w:t>. Ruang administrasi dibangun lengkap dengan fasilitas pelayanan penumpang seperti informasi angkutan lanjutan, informasi gangguan kapal dan sebagainya</w:t>
      </w:r>
    </w:p>
    <w:p w:rsidR="00E3785E" w:rsidRPr="00C32592" w:rsidRDefault="00C32592" w:rsidP="00C32592">
      <w:pPr>
        <w:pStyle w:val="Heading5"/>
        <w:spacing w:line="360" w:lineRule="auto"/>
        <w:ind w:left="720"/>
        <w:jc w:val="both"/>
        <w:rPr>
          <w:rFonts w:ascii="Tahoma" w:hAnsi="Tahoma" w:cs="Tahoma"/>
          <w:color w:val="auto"/>
        </w:rPr>
      </w:pPr>
      <w:r w:rsidRPr="00C32592">
        <w:rPr>
          <w:rFonts w:ascii="Tahoma" w:hAnsi="Tahoma" w:cs="Tahoma"/>
          <w:color w:val="auto"/>
        </w:rPr>
        <w:t>d.</w:t>
      </w:r>
      <w:r w:rsidR="00E3785E" w:rsidRPr="00C32592">
        <w:rPr>
          <w:rFonts w:ascii="Tahoma" w:hAnsi="Tahoma" w:cs="Tahoma"/>
          <w:color w:val="auto"/>
        </w:rPr>
        <w:t xml:space="preserve"> Luas Area Ruang Utilitas (a</w:t>
      </w:r>
      <w:r w:rsidR="00E3785E" w:rsidRPr="00C32592">
        <w:rPr>
          <w:rFonts w:ascii="Tahoma" w:hAnsi="Tahoma" w:cs="Tahoma"/>
          <w:color w:val="auto"/>
          <w:vertAlign w:val="subscript"/>
        </w:rPr>
        <w:t>4</w:t>
      </w:r>
      <w:r w:rsidR="00E3785E" w:rsidRPr="00C32592">
        <w:rPr>
          <w:rFonts w:ascii="Tahoma" w:hAnsi="Tahoma" w:cs="Tahoma"/>
          <w:color w:val="auto"/>
        </w:rPr>
        <w:t>)</w:t>
      </w:r>
    </w:p>
    <w:p w:rsidR="00E3785E" w:rsidRDefault="00E3785E" w:rsidP="00FC2864">
      <w:pPr>
        <w:spacing w:line="360" w:lineRule="auto"/>
        <w:ind w:left="990"/>
        <w:jc w:val="both"/>
      </w:pPr>
      <w:r>
        <w:tab/>
      </w:r>
      <w:r w:rsidR="00677E43">
        <w:t>Setela</w:t>
      </w:r>
      <w:r w:rsidR="00FC2864">
        <w:t>h</w:t>
      </w:r>
      <w:r w:rsidR="00677E43">
        <w:t xml:space="preserve"> diketahui luas area administrasi dan kantin pada tahun rencana maka dilanjutkan dengan perhitungan luas area ruang utilitas;</w:t>
      </w:r>
    </w:p>
    <w:p w:rsidR="00E3785E" w:rsidRPr="00642C6D" w:rsidRDefault="003E6A8F" w:rsidP="00FC2864">
      <w:pPr>
        <w:spacing w:line="360" w:lineRule="auto"/>
        <w:ind w:left="990"/>
        <w:jc w:val="both"/>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4</m:t>
              </m:r>
            </m:sub>
          </m:sSub>
          <m:r>
            <w:rPr>
              <w:rFonts w:ascii="Cambria Math" w:hAnsi="Cambria Math"/>
            </w:rPr>
            <m:t>=25%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m:t>
          </m:r>
        </m:oMath>
      </m:oMathPara>
    </w:p>
    <w:p w:rsidR="00E3785E" w:rsidRDefault="00E3785E" w:rsidP="00FC2864">
      <w:pPr>
        <w:spacing w:line="360" w:lineRule="auto"/>
        <w:ind w:left="990"/>
        <w:jc w:val="both"/>
      </w:pPr>
      <w:r>
        <w:t xml:space="preserve">    </w:t>
      </w:r>
      <w:r w:rsidR="009124BE">
        <w:t>= 25% (</w:t>
      </w:r>
      <w:r w:rsidR="005912F8">
        <w:t>184 + 28 + 28</w:t>
      </w:r>
      <w:r>
        <w:t>)</w:t>
      </w:r>
    </w:p>
    <w:p w:rsidR="00E3785E" w:rsidRDefault="00E3785E" w:rsidP="00FC2864">
      <w:pPr>
        <w:spacing w:line="360" w:lineRule="auto"/>
        <w:ind w:left="990"/>
        <w:jc w:val="both"/>
      </w:pPr>
      <w:r>
        <w:t xml:space="preserve">    = 25% (</w:t>
      </w:r>
      <w:r w:rsidR="008117F5">
        <w:t>2</w:t>
      </w:r>
      <w:r w:rsidR="005912F8">
        <w:t>40</w:t>
      </w:r>
      <w:r>
        <w:t>)</w:t>
      </w:r>
    </w:p>
    <w:p w:rsidR="00FC2864" w:rsidRPr="00677E43" w:rsidRDefault="00E3785E" w:rsidP="008F1600">
      <w:pPr>
        <w:spacing w:line="360" w:lineRule="auto"/>
        <w:ind w:left="990"/>
        <w:jc w:val="both"/>
        <w:rPr>
          <w:vertAlign w:val="superscript"/>
        </w:rPr>
      </w:pPr>
      <w:r>
        <w:t xml:space="preserve">    = </w:t>
      </w:r>
      <w:r w:rsidR="005912F8">
        <w:t>60</w:t>
      </w:r>
      <w:r>
        <w:t xml:space="preserve"> m</w:t>
      </w:r>
      <w:r w:rsidRPr="006D1FFE">
        <w:rPr>
          <w:vertAlign w:val="superscript"/>
        </w:rPr>
        <w:t>2</w:t>
      </w:r>
    </w:p>
    <w:p w:rsidR="000A2AC7" w:rsidRPr="00FC2864" w:rsidRDefault="00FC2864" w:rsidP="00FC2864">
      <w:pPr>
        <w:pStyle w:val="Heading5"/>
        <w:spacing w:line="360" w:lineRule="auto"/>
        <w:ind w:left="720"/>
        <w:jc w:val="both"/>
        <w:rPr>
          <w:rFonts w:ascii="Tahoma" w:hAnsi="Tahoma" w:cs="Tahoma"/>
          <w:color w:val="auto"/>
        </w:rPr>
      </w:pPr>
      <w:r w:rsidRPr="00FC2864">
        <w:rPr>
          <w:rFonts w:ascii="Tahoma" w:hAnsi="Tahoma" w:cs="Tahoma"/>
          <w:color w:val="auto"/>
        </w:rPr>
        <w:t>e.</w:t>
      </w:r>
      <w:r w:rsidR="00E3785E" w:rsidRPr="00FC2864">
        <w:rPr>
          <w:rFonts w:ascii="Tahoma" w:hAnsi="Tahoma" w:cs="Tahoma"/>
          <w:color w:val="auto"/>
        </w:rPr>
        <w:t xml:space="preserve"> Luas Area Ruang Publik (a</w:t>
      </w:r>
      <w:r w:rsidR="00E3785E" w:rsidRPr="00FC2864">
        <w:rPr>
          <w:rFonts w:ascii="Tahoma" w:hAnsi="Tahoma" w:cs="Tahoma"/>
          <w:color w:val="auto"/>
          <w:vertAlign w:val="subscript"/>
        </w:rPr>
        <w:t>5</w:t>
      </w:r>
      <w:r w:rsidR="00E3785E" w:rsidRPr="00FC2864">
        <w:rPr>
          <w:rFonts w:ascii="Tahoma" w:hAnsi="Tahoma" w:cs="Tahoma"/>
          <w:color w:val="auto"/>
        </w:rPr>
        <w:t>)</w:t>
      </w:r>
    </w:p>
    <w:p w:rsidR="000A2AC7" w:rsidRPr="00642C6D" w:rsidRDefault="003E6A8F" w:rsidP="00FC2864">
      <w:pPr>
        <w:spacing w:line="360" w:lineRule="auto"/>
        <w:ind w:left="990"/>
        <w:jc w:val="both"/>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5</m:t>
              </m:r>
            </m:sub>
          </m:sSub>
          <m:r>
            <w:rPr>
              <w:rFonts w:ascii="Cambria Math" w:hAnsi="Cambria Math"/>
            </w:rPr>
            <m:t>=10%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4</m:t>
              </m:r>
            </m:sub>
          </m:sSub>
          <m:r>
            <w:rPr>
              <w:rFonts w:ascii="Cambria Math" w:hAnsi="Cambria Math"/>
            </w:rPr>
            <m:t>)</m:t>
          </m:r>
        </m:oMath>
      </m:oMathPara>
    </w:p>
    <w:p w:rsidR="000A2AC7" w:rsidRDefault="000A2AC7" w:rsidP="00FC2864">
      <w:pPr>
        <w:spacing w:line="360" w:lineRule="auto"/>
        <w:ind w:left="990"/>
        <w:jc w:val="both"/>
      </w:pPr>
      <w:r>
        <w:t xml:space="preserve">    = 10% (</w:t>
      </w:r>
      <w:r w:rsidR="005912F8">
        <w:t>184 + 28 + 28 + 60</w:t>
      </w:r>
      <w:r>
        <w:t>)</w:t>
      </w:r>
    </w:p>
    <w:p w:rsidR="000A2AC7" w:rsidRDefault="000A2AC7" w:rsidP="00FC2864">
      <w:pPr>
        <w:spacing w:line="360" w:lineRule="auto"/>
        <w:ind w:left="990"/>
        <w:jc w:val="both"/>
      </w:pPr>
      <w:r>
        <w:t xml:space="preserve">    = 10% (</w:t>
      </w:r>
      <w:r w:rsidR="005912F8">
        <w:t>300</w:t>
      </w:r>
      <w:r>
        <w:t>)</w:t>
      </w:r>
    </w:p>
    <w:p w:rsidR="00E3785E" w:rsidRDefault="000A2AC7" w:rsidP="00FC2864">
      <w:pPr>
        <w:spacing w:line="360" w:lineRule="auto"/>
        <w:ind w:left="990"/>
        <w:jc w:val="both"/>
        <w:rPr>
          <w:vertAlign w:val="superscript"/>
        </w:rPr>
      </w:pPr>
      <w:r>
        <w:t xml:space="preserve">    = </w:t>
      </w:r>
      <w:r w:rsidR="005912F8">
        <w:t>30</w:t>
      </w:r>
      <w:r>
        <w:t xml:space="preserve"> m</w:t>
      </w:r>
      <w:r w:rsidRPr="006D1FFE">
        <w:rPr>
          <w:vertAlign w:val="superscript"/>
        </w:rPr>
        <w:t>2</w:t>
      </w:r>
    </w:p>
    <w:p w:rsidR="00B9176B" w:rsidRDefault="006679C8" w:rsidP="00B9176B">
      <w:pPr>
        <w:keepNext/>
        <w:spacing w:line="360" w:lineRule="auto"/>
        <w:jc w:val="center"/>
      </w:pPr>
      <w:r>
        <w:rPr>
          <w:noProof/>
          <w:vertAlign w:val="superscript"/>
          <w:lang w:val="en-US"/>
        </w:rPr>
        <w:drawing>
          <wp:inline distT="0" distB="0" distL="0" distR="0" wp14:anchorId="326CF4BF" wp14:editId="18F6022E">
            <wp:extent cx="3531767" cy="1986563"/>
            <wp:effectExtent l="0" t="0" r="0" b="0"/>
            <wp:docPr id="43908" name="Picture 4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13 at 21.50.40 (1).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34956" cy="1988357"/>
                    </a:xfrm>
                    <a:prstGeom prst="rect">
                      <a:avLst/>
                    </a:prstGeom>
                  </pic:spPr>
                </pic:pic>
              </a:graphicData>
            </a:graphic>
          </wp:inline>
        </w:drawing>
      </w:r>
    </w:p>
    <w:p w:rsidR="00B9176B" w:rsidRDefault="00B9176B" w:rsidP="00B9176B">
      <w:pPr>
        <w:pStyle w:val="Caption"/>
        <w:jc w:val="center"/>
        <w:rPr>
          <w:b w:val="0"/>
          <w:color w:val="auto"/>
          <w:sz w:val="22"/>
        </w:rPr>
      </w:pPr>
      <w:bookmarkStart w:id="326" w:name="_Toc108670724"/>
      <w:bookmarkStart w:id="327" w:name="_Toc109165107"/>
      <w:bookmarkStart w:id="328" w:name="_Toc110965561"/>
      <w:r w:rsidRPr="00B9176B">
        <w:rPr>
          <w:b w:val="0"/>
          <w:color w:val="auto"/>
          <w:sz w:val="22"/>
        </w:rPr>
        <w:t xml:space="preserve">Gambar V. </w:t>
      </w:r>
      <w:r w:rsidRPr="00B9176B">
        <w:rPr>
          <w:b w:val="0"/>
          <w:color w:val="auto"/>
          <w:sz w:val="22"/>
        </w:rPr>
        <w:fldChar w:fldCharType="begin"/>
      </w:r>
      <w:r w:rsidRPr="00B9176B">
        <w:rPr>
          <w:b w:val="0"/>
          <w:color w:val="auto"/>
          <w:sz w:val="22"/>
        </w:rPr>
        <w:instrText xml:space="preserve"> SEQ Gambar_V. \* ARABIC </w:instrText>
      </w:r>
      <w:r w:rsidRPr="00B9176B">
        <w:rPr>
          <w:b w:val="0"/>
          <w:color w:val="auto"/>
          <w:sz w:val="22"/>
        </w:rPr>
        <w:fldChar w:fldCharType="separate"/>
      </w:r>
      <w:r w:rsidR="00163B1B">
        <w:rPr>
          <w:b w:val="0"/>
          <w:noProof/>
          <w:color w:val="auto"/>
          <w:sz w:val="22"/>
        </w:rPr>
        <w:t>7</w:t>
      </w:r>
      <w:r w:rsidRPr="00B9176B">
        <w:rPr>
          <w:b w:val="0"/>
          <w:color w:val="auto"/>
          <w:sz w:val="22"/>
        </w:rPr>
        <w:fldChar w:fldCharType="end"/>
      </w:r>
      <w:r w:rsidRPr="00B9176B">
        <w:rPr>
          <w:b w:val="0"/>
          <w:color w:val="auto"/>
          <w:sz w:val="22"/>
        </w:rPr>
        <w:t xml:space="preserve"> Ruang Publik Pada Tahun </w:t>
      </w:r>
      <w:bookmarkEnd w:id="326"/>
      <w:r w:rsidR="00FC2864">
        <w:rPr>
          <w:b w:val="0"/>
          <w:color w:val="auto"/>
          <w:sz w:val="22"/>
        </w:rPr>
        <w:t>Rencana</w:t>
      </w:r>
      <w:bookmarkEnd w:id="327"/>
      <w:bookmarkEnd w:id="328"/>
    </w:p>
    <w:p w:rsidR="00B9176B" w:rsidRPr="00B9176B" w:rsidRDefault="00B9176B" w:rsidP="00B9176B">
      <w:pPr>
        <w:jc w:val="center"/>
        <w:rPr>
          <w:i/>
          <w:sz w:val="18"/>
        </w:rPr>
      </w:pPr>
      <w:r w:rsidRPr="00B9176B">
        <w:rPr>
          <w:i/>
          <w:sz w:val="18"/>
        </w:rPr>
        <w:t>Sumber : Hasil analisis, 2022</w:t>
      </w:r>
    </w:p>
    <w:p w:rsidR="00E3785E" w:rsidRPr="00FC2864" w:rsidRDefault="00FC2864" w:rsidP="00FC2864">
      <w:pPr>
        <w:pStyle w:val="Heading5"/>
        <w:spacing w:line="360" w:lineRule="auto"/>
        <w:jc w:val="both"/>
        <w:rPr>
          <w:rFonts w:ascii="Tahoma" w:hAnsi="Tahoma" w:cs="Tahoma"/>
          <w:color w:val="auto"/>
        </w:rPr>
      </w:pPr>
      <w:r w:rsidRPr="00FC2864">
        <w:rPr>
          <w:rFonts w:ascii="Tahoma" w:hAnsi="Tahoma" w:cs="Tahoma"/>
          <w:color w:val="auto"/>
        </w:rPr>
        <w:t>f.</w:t>
      </w:r>
      <w:r w:rsidR="00E3785E" w:rsidRPr="00FC2864">
        <w:rPr>
          <w:rFonts w:ascii="Tahoma" w:hAnsi="Tahoma" w:cs="Tahoma"/>
          <w:color w:val="auto"/>
        </w:rPr>
        <w:t xml:space="preserve"> Luas Total Area Ruang Terminal </w:t>
      </w:r>
    </w:p>
    <w:p w:rsidR="00E3785E" w:rsidRDefault="00E3785E" w:rsidP="00FC2864">
      <w:pPr>
        <w:spacing w:line="360" w:lineRule="auto"/>
        <w:ind w:left="270" w:firstLine="720"/>
        <w:jc w:val="both"/>
      </w:pPr>
      <w:r>
        <w:t>Setelah semua perhitungan yang dilakukan maka didapatkan total luasan bangunan terminal yang dibutuhkan</w:t>
      </w:r>
      <w:r w:rsidR="00677E43">
        <w:t xml:space="preserve"> pada tahun rencana</w:t>
      </w:r>
      <w:r>
        <w:t xml:space="preserve"> adalah: </w:t>
      </w:r>
    </w:p>
    <w:p w:rsidR="00E3785E" w:rsidRDefault="00E3785E" w:rsidP="00FC2864">
      <w:pPr>
        <w:spacing w:line="360" w:lineRule="auto"/>
        <w:ind w:left="270"/>
        <w:jc w:val="both"/>
        <w:rPr>
          <w:vertAlign w:val="subscript"/>
        </w:rPr>
      </w:pPr>
      <w:r>
        <w:t>A = a</w:t>
      </w:r>
      <w:r>
        <w:rPr>
          <w:vertAlign w:val="subscript"/>
        </w:rPr>
        <w:t xml:space="preserve">1 </w:t>
      </w:r>
      <w:r>
        <w:t>+ a</w:t>
      </w:r>
      <w:r>
        <w:rPr>
          <w:vertAlign w:val="subscript"/>
        </w:rPr>
        <w:t>2</w:t>
      </w:r>
      <w:r>
        <w:t xml:space="preserve"> + a</w:t>
      </w:r>
      <w:r>
        <w:rPr>
          <w:vertAlign w:val="subscript"/>
        </w:rPr>
        <w:t xml:space="preserve">3 </w:t>
      </w:r>
      <w:r>
        <w:t>+ a</w:t>
      </w:r>
      <w:r>
        <w:rPr>
          <w:vertAlign w:val="subscript"/>
        </w:rPr>
        <w:t xml:space="preserve">4 </w:t>
      </w:r>
      <w:r>
        <w:t>+ a</w:t>
      </w:r>
      <w:r>
        <w:rPr>
          <w:vertAlign w:val="subscript"/>
        </w:rPr>
        <w:t>5</w:t>
      </w:r>
    </w:p>
    <w:p w:rsidR="00E3785E" w:rsidRDefault="00E3785E" w:rsidP="00FC2864">
      <w:pPr>
        <w:spacing w:line="360" w:lineRule="auto"/>
        <w:ind w:left="270"/>
        <w:jc w:val="both"/>
      </w:pPr>
      <w:r>
        <w:t xml:space="preserve">   </w:t>
      </w:r>
      <w:r w:rsidR="00DC1562">
        <w:t xml:space="preserve">= </w:t>
      </w:r>
      <w:r w:rsidR="005912F8">
        <w:t>184 + 28 + 28 + 60</w:t>
      </w:r>
      <w:r>
        <w:t xml:space="preserve"> + </w:t>
      </w:r>
      <w:r w:rsidR="005912F8">
        <w:t>30</w:t>
      </w:r>
      <w:r>
        <w:t xml:space="preserve"> </w:t>
      </w:r>
    </w:p>
    <w:p w:rsidR="00E3785E" w:rsidRDefault="00E3785E" w:rsidP="00FC2864">
      <w:pPr>
        <w:spacing w:line="360" w:lineRule="auto"/>
        <w:ind w:left="270"/>
        <w:jc w:val="both"/>
        <w:rPr>
          <w:vertAlign w:val="superscript"/>
        </w:rPr>
      </w:pPr>
      <w:r>
        <w:t xml:space="preserve">   = </w:t>
      </w:r>
      <w:r w:rsidR="008117F5">
        <w:t>3</w:t>
      </w:r>
      <w:r w:rsidR="005912F8">
        <w:t>30</w:t>
      </w:r>
      <w:r>
        <w:t xml:space="preserve"> M</w:t>
      </w:r>
      <w:r w:rsidRPr="00A3656B">
        <w:rPr>
          <w:vertAlign w:val="superscript"/>
        </w:rPr>
        <w:t>2</w:t>
      </w:r>
    </w:p>
    <w:p w:rsidR="00B34FD1" w:rsidRDefault="00E3785E" w:rsidP="00FC2864">
      <w:pPr>
        <w:spacing w:line="360" w:lineRule="auto"/>
        <w:ind w:left="270" w:firstLine="720"/>
        <w:jc w:val="both"/>
      </w:pPr>
      <w:r>
        <w:t xml:space="preserve">Dari hasil analisa luas total bangunan terminal penumpang untuk kondisi </w:t>
      </w:r>
      <w:r w:rsidR="00677E43">
        <w:t xml:space="preserve">tahun rencana yang diperoleh sebesar </w:t>
      </w:r>
      <w:r w:rsidR="005912F8">
        <w:t>330</w:t>
      </w:r>
      <w:r>
        <w:t xml:space="preserve"> m².</w:t>
      </w:r>
    </w:p>
    <w:p w:rsidR="008213CE" w:rsidRPr="000B78F9" w:rsidRDefault="00A321D1" w:rsidP="000B78F9">
      <w:pPr>
        <w:pStyle w:val="Heading4"/>
        <w:spacing w:line="360" w:lineRule="auto"/>
        <w:jc w:val="both"/>
        <w:rPr>
          <w:rFonts w:ascii="Tahoma" w:hAnsi="Tahoma" w:cs="Tahoma"/>
          <w:b w:val="0"/>
          <w:i w:val="0"/>
          <w:color w:val="auto"/>
        </w:rPr>
      </w:pPr>
      <w:r>
        <w:rPr>
          <w:rFonts w:ascii="Tahoma" w:hAnsi="Tahoma" w:cs="Tahoma"/>
          <w:b w:val="0"/>
          <w:i w:val="0"/>
          <w:color w:val="auto"/>
        </w:rPr>
        <w:t>5</w:t>
      </w:r>
      <w:r w:rsidR="008213CE" w:rsidRPr="000B78F9">
        <w:rPr>
          <w:rFonts w:ascii="Tahoma" w:hAnsi="Tahoma" w:cs="Tahoma"/>
          <w:b w:val="0"/>
          <w:i w:val="0"/>
          <w:color w:val="auto"/>
        </w:rPr>
        <w:t>.</w:t>
      </w:r>
      <w:r w:rsidR="000B78F9" w:rsidRPr="000B78F9">
        <w:rPr>
          <w:rFonts w:ascii="Tahoma" w:hAnsi="Tahoma" w:cs="Tahoma"/>
          <w:b w:val="0"/>
          <w:i w:val="0"/>
          <w:color w:val="auto"/>
        </w:rPr>
        <w:t>2.3.2</w:t>
      </w:r>
      <w:r w:rsidR="008213CE" w:rsidRPr="000B78F9">
        <w:rPr>
          <w:rFonts w:ascii="Tahoma" w:hAnsi="Tahoma" w:cs="Tahoma"/>
          <w:b w:val="0"/>
          <w:i w:val="0"/>
          <w:color w:val="auto"/>
        </w:rPr>
        <w:t xml:space="preserve"> Kebutuhan Loket tiket </w:t>
      </w:r>
      <w:r w:rsidR="00C56722" w:rsidRPr="000B78F9">
        <w:rPr>
          <w:rFonts w:ascii="Tahoma" w:hAnsi="Tahoma" w:cs="Tahoma"/>
          <w:b w:val="0"/>
          <w:i w:val="0"/>
          <w:color w:val="auto"/>
        </w:rPr>
        <w:t xml:space="preserve">penumpang pada </w:t>
      </w:r>
      <w:r w:rsidR="008213CE" w:rsidRPr="000B78F9">
        <w:rPr>
          <w:rFonts w:ascii="Tahoma" w:hAnsi="Tahoma" w:cs="Tahoma"/>
          <w:b w:val="0"/>
          <w:i w:val="0"/>
          <w:color w:val="auto"/>
        </w:rPr>
        <w:t>tahun rencana</w:t>
      </w:r>
    </w:p>
    <w:p w:rsidR="00C56722" w:rsidRDefault="00C56722" w:rsidP="000B78F9">
      <w:pPr>
        <w:spacing w:line="360" w:lineRule="auto"/>
        <w:ind w:left="810" w:firstLine="720"/>
        <w:jc w:val="both"/>
      </w:pPr>
      <w:r>
        <w:t xml:space="preserve">Untuk memperlancar sistem penjadwalan maka dibutuhkan loket penjualan tiket untuk penumpang. </w:t>
      </w:r>
      <w:r w:rsidRPr="00BD1CE2">
        <w:t>Untuk menghitung kebutuhan loket penumpang pada tahun rencana, maka digunakan rumus :</w:t>
      </w:r>
    </w:p>
    <w:p w:rsidR="00C56722" w:rsidRDefault="00C56722" w:rsidP="00C56722">
      <w:pPr>
        <w:spacing w:line="360" w:lineRule="auto"/>
        <w:ind w:firstLine="720"/>
        <w:jc w:val="both"/>
      </w:pPr>
    </w:p>
    <w:p w:rsidR="00C56722" w:rsidRPr="00BD1CE2" w:rsidRDefault="00C56722" w:rsidP="00C56722">
      <w:pPr>
        <w:spacing w:line="360" w:lineRule="auto"/>
        <w:ind w:firstLine="720"/>
        <w:jc w:val="both"/>
      </w:pPr>
      <m:oMathPara>
        <m:oMath>
          <m:r>
            <w:rPr>
              <w:rFonts w:ascii="Cambria Math" w:hAnsi="Cambria Math"/>
            </w:rPr>
            <m:t xml:space="preserve">Kebutuhan Loket= </m:t>
          </m:r>
          <m:f>
            <m:fPr>
              <m:ctrlPr>
                <w:rPr>
                  <w:rFonts w:ascii="Cambria Math" w:hAnsi="Cambria Math"/>
                  <w:i/>
                </w:rPr>
              </m:ctrlPr>
            </m:fPr>
            <m:num>
              <m:r>
                <w:rPr>
                  <w:rFonts w:ascii="Cambria Math" w:hAnsi="Cambria Math"/>
                </w:rPr>
                <m:t>Jumlah Penumpang Total .  t</m:t>
              </m:r>
            </m:num>
            <m:den>
              <m:r>
                <w:rPr>
                  <w:rFonts w:ascii="Cambria Math" w:hAnsi="Cambria Math"/>
                </w:rPr>
                <m:t>Jam kerja loket</m:t>
              </m:r>
            </m:den>
          </m:f>
        </m:oMath>
      </m:oMathPara>
    </w:p>
    <w:p w:rsidR="00C56722" w:rsidRPr="00BD1CE2" w:rsidRDefault="00C56722" w:rsidP="000B78F9">
      <w:pPr>
        <w:spacing w:line="360" w:lineRule="auto"/>
        <w:ind w:left="810"/>
        <w:jc w:val="both"/>
      </w:pPr>
      <w:r w:rsidRPr="00BD1CE2">
        <w:t>Dengan :</w:t>
      </w:r>
    </w:p>
    <w:p w:rsidR="00C56722" w:rsidRPr="00BD1CE2" w:rsidRDefault="00C56722" w:rsidP="000B78F9">
      <w:pPr>
        <w:spacing w:line="360" w:lineRule="auto"/>
        <w:ind w:left="810"/>
        <w:jc w:val="both"/>
      </w:pPr>
      <w:r w:rsidRPr="00BD1CE2">
        <w:t>t = waktu pelayanan selama di loket</w:t>
      </w:r>
    </w:p>
    <w:p w:rsidR="00C56722" w:rsidRPr="00BD1CE2" w:rsidRDefault="00C56722" w:rsidP="000B78F9">
      <w:pPr>
        <w:spacing w:line="360" w:lineRule="auto"/>
        <w:ind w:left="810" w:firstLine="720"/>
        <w:jc w:val="both"/>
      </w:pPr>
      <w:r w:rsidRPr="00BD1CE2">
        <w:t xml:space="preserve">Berdasarkan data produktifitas Penumpang </w:t>
      </w:r>
      <w:r w:rsidR="00E00D87">
        <w:t>Dermaga Wisata Kalimas Calaca</w:t>
      </w:r>
      <w:r w:rsidRPr="00BD1CE2">
        <w:t xml:space="preserve"> pada tahun rencana, didapatkan :</w:t>
      </w:r>
    </w:p>
    <w:p w:rsidR="00C56722" w:rsidRPr="00BD1CE2" w:rsidRDefault="00C56722" w:rsidP="000B78F9">
      <w:pPr>
        <w:spacing w:line="360" w:lineRule="auto"/>
        <w:ind w:left="810"/>
        <w:jc w:val="both"/>
      </w:pPr>
      <w:r w:rsidRPr="00BD1CE2">
        <w:t xml:space="preserve">rata-rata penumpang dalam satu hari = </w:t>
      </w:r>
      <w:r w:rsidR="005912F8">
        <w:t>80</w:t>
      </w:r>
      <w:r w:rsidRPr="00BD1CE2">
        <w:t xml:space="preserve"> orang</w:t>
      </w:r>
    </w:p>
    <w:p w:rsidR="00C56722" w:rsidRDefault="00C56722" w:rsidP="000B78F9">
      <w:pPr>
        <w:spacing w:line="360" w:lineRule="auto"/>
        <w:ind w:left="810"/>
        <w:jc w:val="both"/>
      </w:pPr>
      <w:r w:rsidRPr="00BD1CE2">
        <w:t>waktu pelayanan pembelian tiket penumpang = 3 menit atau 180 detik. Maka kebutuhan loket :</w:t>
      </w:r>
    </w:p>
    <w:p w:rsidR="00C56722" w:rsidRDefault="00744AF4" w:rsidP="000B78F9">
      <w:pPr>
        <w:spacing w:line="360" w:lineRule="auto"/>
        <w:ind w:left="810"/>
        <w:jc w:val="both"/>
      </w:pPr>
      <m:oMath>
        <m:r>
          <w:rPr>
            <w:rFonts w:ascii="Cambria Math" w:hAnsi="Cambria Math"/>
            <w:sz w:val="28"/>
          </w:rPr>
          <m:t xml:space="preserve">= </m:t>
        </m:r>
        <m:f>
          <m:fPr>
            <m:ctrlPr>
              <w:rPr>
                <w:rFonts w:ascii="Cambria Math" w:hAnsi="Cambria Math"/>
                <w:i/>
                <w:sz w:val="28"/>
              </w:rPr>
            </m:ctrlPr>
          </m:fPr>
          <m:num>
            <m:r>
              <w:rPr>
                <w:rFonts w:ascii="Cambria Math" w:hAnsi="Cambria Math"/>
                <w:sz w:val="28"/>
              </w:rPr>
              <m:t>80 orang .  180 deti</m:t>
            </m:r>
            <m:r>
              <w:rPr>
                <w:rFonts w:ascii="Cambria Math" w:hAnsi="Cambria Math"/>
                <w:sz w:val="28"/>
              </w:rPr>
              <m:t>k</m:t>
            </m:r>
          </m:num>
          <m:den>
            <m:r>
              <w:rPr>
                <w:rFonts w:ascii="Cambria Math" w:hAnsi="Cambria Math"/>
                <w:sz w:val="28"/>
              </w:rPr>
              <m:t>10.800 detik</m:t>
            </m:r>
          </m:den>
        </m:f>
      </m:oMath>
      <w:r>
        <w:t xml:space="preserve"> = 1 Loket</w:t>
      </w:r>
    </w:p>
    <w:p w:rsidR="00D14572" w:rsidRPr="000B78F9" w:rsidRDefault="00A321D1" w:rsidP="000B78F9">
      <w:pPr>
        <w:pStyle w:val="Heading4"/>
        <w:spacing w:line="360" w:lineRule="auto"/>
        <w:jc w:val="both"/>
        <w:rPr>
          <w:rFonts w:ascii="Tahoma" w:hAnsi="Tahoma" w:cs="Tahoma"/>
          <w:b w:val="0"/>
          <w:i w:val="0"/>
          <w:color w:val="auto"/>
        </w:rPr>
      </w:pPr>
      <w:bookmarkStart w:id="329" w:name="_Toc47727606"/>
      <w:bookmarkStart w:id="330" w:name="_Toc47727609"/>
      <w:r>
        <w:rPr>
          <w:rFonts w:ascii="Tahoma" w:hAnsi="Tahoma" w:cs="Tahoma"/>
          <w:b w:val="0"/>
          <w:i w:val="0"/>
          <w:color w:val="auto"/>
        </w:rPr>
        <w:t>5</w:t>
      </w:r>
      <w:r w:rsidR="000B78F9" w:rsidRPr="000B78F9">
        <w:rPr>
          <w:rFonts w:ascii="Tahoma" w:hAnsi="Tahoma" w:cs="Tahoma"/>
          <w:b w:val="0"/>
          <w:i w:val="0"/>
          <w:color w:val="auto"/>
        </w:rPr>
        <w:t>.2.3.3</w:t>
      </w:r>
      <w:r w:rsidR="008A407C" w:rsidRPr="000B78F9">
        <w:rPr>
          <w:rFonts w:ascii="Tahoma" w:hAnsi="Tahoma" w:cs="Tahoma"/>
          <w:b w:val="0"/>
          <w:i w:val="0"/>
          <w:color w:val="auto"/>
        </w:rPr>
        <w:t xml:space="preserve"> </w:t>
      </w:r>
      <w:r w:rsidR="00D14572" w:rsidRPr="000B78F9">
        <w:rPr>
          <w:rFonts w:ascii="Tahoma" w:hAnsi="Tahoma" w:cs="Tahoma"/>
          <w:b w:val="0"/>
          <w:i w:val="0"/>
          <w:color w:val="auto"/>
        </w:rPr>
        <w:t>Lapangan Parkir Kendaraan Antar/Jemput Tahun Rencana</w:t>
      </w:r>
      <w:bookmarkEnd w:id="329"/>
      <w:r w:rsidR="00D14572" w:rsidRPr="000B78F9">
        <w:rPr>
          <w:rFonts w:ascii="Tahoma" w:hAnsi="Tahoma" w:cs="Tahoma"/>
          <w:b w:val="0"/>
          <w:i w:val="0"/>
          <w:color w:val="auto"/>
        </w:rPr>
        <w:t xml:space="preserve"> </w:t>
      </w:r>
    </w:p>
    <w:p w:rsidR="00D14572" w:rsidRPr="00BD1CE2" w:rsidRDefault="00D14572" w:rsidP="000B78F9">
      <w:pPr>
        <w:tabs>
          <w:tab w:val="left" w:pos="3481"/>
        </w:tabs>
        <w:spacing w:line="360" w:lineRule="auto"/>
        <w:ind w:left="810" w:firstLine="720"/>
        <w:jc w:val="both"/>
      </w:pPr>
      <w:r w:rsidRPr="00BD1CE2">
        <w:t xml:space="preserve">Untuk menghitung lapangan parkir kendaraan yang mengantar dan menjemput penumpang pada </w:t>
      </w:r>
      <w:r w:rsidR="008A407C">
        <w:t>Dermaga Wisata Kalimas Calaca</w:t>
      </w:r>
      <w:r w:rsidRPr="00BD1CE2">
        <w:t>. Maka perhitungan lapangan parkir sebagai berikut.</w:t>
      </w:r>
    </w:p>
    <w:p w:rsidR="00D14572" w:rsidRPr="00D14572" w:rsidRDefault="00D14572" w:rsidP="00D14572">
      <w:pPr>
        <w:pStyle w:val="ListParagraph"/>
        <w:tabs>
          <w:tab w:val="left" w:pos="3481"/>
        </w:tabs>
        <w:ind w:left="1701" w:hanging="425"/>
        <w:jc w:val="center"/>
        <w:rPr>
          <w:rFonts w:eastAsiaTheme="minorEastAsia"/>
          <w:sz w:val="32"/>
        </w:rPr>
      </w:pPr>
      <m:oMathPara>
        <m:oMathParaPr>
          <m:jc m:val="left"/>
        </m:oMathParaPr>
        <m:oMath>
          <m:r>
            <w:rPr>
              <w:rFonts w:ascii="Cambria Math" w:hAnsi="Cambria Math"/>
              <w:sz w:val="24"/>
              <w:szCs w:val="18"/>
            </w:rPr>
            <m:t xml:space="preserve">A=a . n1 .N . x . y . z . </m:t>
          </m:r>
          <m:f>
            <m:fPr>
              <m:ctrlPr>
                <w:rPr>
                  <w:rFonts w:ascii="Cambria Math" w:hAnsi="Cambria Math"/>
                  <w:i/>
                  <w:sz w:val="24"/>
                  <w:lang w:val="en-US"/>
                </w:rPr>
              </m:ctrlPr>
            </m:fPr>
            <m:num>
              <m:r>
                <w:rPr>
                  <w:rFonts w:ascii="Cambria Math" w:hAnsi="Cambria Math"/>
                  <w:sz w:val="24"/>
                  <w:szCs w:val="18"/>
                </w:rPr>
                <m:t>1</m:t>
              </m:r>
            </m:num>
            <m:den>
              <m:r>
                <w:rPr>
                  <w:rFonts w:ascii="Cambria Math" w:hAnsi="Cambria Math"/>
                  <w:sz w:val="24"/>
                  <w:szCs w:val="18"/>
                </w:rPr>
                <m:t>n2</m:t>
              </m:r>
            </m:den>
          </m:f>
        </m:oMath>
      </m:oMathPara>
    </w:p>
    <w:p w:rsidR="00D14572" w:rsidRPr="00BD1CE2" w:rsidRDefault="00D14572" w:rsidP="000B78F9">
      <w:pPr>
        <w:spacing w:line="276" w:lineRule="auto"/>
        <w:ind w:left="810"/>
        <w:jc w:val="both"/>
      </w:pPr>
      <w:r w:rsidRPr="00BD1CE2">
        <w:t>Keterangan :</w:t>
      </w:r>
    </w:p>
    <w:p w:rsidR="00D14572" w:rsidRPr="00BD1CE2" w:rsidRDefault="00D14572" w:rsidP="000B78F9">
      <w:pPr>
        <w:spacing w:line="276" w:lineRule="auto"/>
        <w:ind w:left="810"/>
        <w:jc w:val="both"/>
      </w:pPr>
      <w:r w:rsidRPr="00BD1CE2">
        <w:t>A</w:t>
      </w:r>
      <w:r w:rsidRPr="00BD1CE2">
        <w:tab/>
        <w:t xml:space="preserve">= Luas total Area Parkir untuk kendaraan </w:t>
      </w:r>
    </w:p>
    <w:p w:rsidR="00D14572" w:rsidRPr="00BD1CE2" w:rsidRDefault="00D14572" w:rsidP="000B78F9">
      <w:pPr>
        <w:spacing w:line="276" w:lineRule="auto"/>
        <w:ind w:left="810"/>
        <w:jc w:val="both"/>
      </w:pPr>
      <w:r w:rsidRPr="00BD1CE2">
        <w:t>a</w:t>
      </w:r>
      <w:r w:rsidRPr="00BD1CE2">
        <w:tab/>
        <w:t xml:space="preserve">= Luas Areal yang dibutuhkan untuk satu kendaraan. </w:t>
      </w:r>
    </w:p>
    <w:p w:rsidR="00D14572" w:rsidRPr="00BD1CE2" w:rsidRDefault="00D14572" w:rsidP="000B78F9">
      <w:pPr>
        <w:spacing w:line="276" w:lineRule="auto"/>
        <w:ind w:left="810"/>
        <w:jc w:val="both"/>
      </w:pPr>
      <w:r w:rsidRPr="00BD1CE2">
        <w:t>n</w:t>
      </w:r>
      <w:r w:rsidRPr="00BD1CE2">
        <w:rPr>
          <w:vertAlign w:val="subscript"/>
        </w:rPr>
        <w:t>1</w:t>
      </w:r>
      <w:r w:rsidRPr="00BD1CE2">
        <w:tab/>
        <w:t xml:space="preserve">= Jumlah penumpang dalam </w:t>
      </w:r>
      <w:r w:rsidR="006679C8">
        <w:t xml:space="preserve">1 hari X ratio penggunaan </w:t>
      </w:r>
    </w:p>
    <w:p w:rsidR="00D14572" w:rsidRPr="00BD1CE2" w:rsidRDefault="00D14572" w:rsidP="000B78F9">
      <w:pPr>
        <w:tabs>
          <w:tab w:val="left" w:pos="3481"/>
        </w:tabs>
        <w:spacing w:line="276" w:lineRule="auto"/>
        <w:ind w:left="810"/>
        <w:jc w:val="both"/>
      </w:pPr>
      <w:r w:rsidRPr="00BD1CE2">
        <w:t>n</w:t>
      </w:r>
      <w:r>
        <w:rPr>
          <w:vertAlign w:val="subscript"/>
        </w:rPr>
        <w:t xml:space="preserve">2 </w:t>
      </w:r>
      <w:r w:rsidR="000B78F9">
        <w:t xml:space="preserve">   </w:t>
      </w:r>
      <w:r w:rsidRPr="00BD1CE2">
        <w:t>= Jumlah penumpang dalam satu Kendaraan (Rata-rata 8 Orang/unit kendaraan)</w:t>
      </w:r>
    </w:p>
    <w:p w:rsidR="00D14572" w:rsidRPr="00BD1CE2" w:rsidRDefault="00D14572" w:rsidP="000B78F9">
      <w:pPr>
        <w:tabs>
          <w:tab w:val="left" w:pos="3481"/>
        </w:tabs>
        <w:spacing w:line="276" w:lineRule="auto"/>
        <w:ind w:left="810"/>
        <w:jc w:val="both"/>
      </w:pPr>
      <w:r w:rsidRPr="00BD1CE2">
        <w:t>N</w:t>
      </w:r>
      <w:r>
        <w:t xml:space="preserve">        </w:t>
      </w:r>
      <w:r w:rsidRPr="00BD1CE2">
        <w:t>= Jumlah kapal Datang/Berangkat Pada Saat bersamaan.</w:t>
      </w:r>
    </w:p>
    <w:p w:rsidR="00D14572" w:rsidRPr="00BD1CE2" w:rsidRDefault="00D14572" w:rsidP="000B78F9">
      <w:pPr>
        <w:tabs>
          <w:tab w:val="left" w:pos="3481"/>
        </w:tabs>
        <w:spacing w:line="276" w:lineRule="auto"/>
        <w:ind w:left="810"/>
        <w:jc w:val="both"/>
      </w:pPr>
      <w:r w:rsidRPr="00BD1CE2">
        <w:t>x</w:t>
      </w:r>
      <w:r>
        <w:t xml:space="preserve">         </w:t>
      </w:r>
      <w:r w:rsidRPr="00BD1CE2">
        <w:t>= Rata-rata Pemanfaatan (1,0)</w:t>
      </w:r>
    </w:p>
    <w:p w:rsidR="00D14572" w:rsidRPr="00BD1CE2" w:rsidRDefault="00D14572" w:rsidP="000B78F9">
      <w:pPr>
        <w:tabs>
          <w:tab w:val="left" w:pos="3481"/>
        </w:tabs>
        <w:spacing w:line="276" w:lineRule="auto"/>
        <w:ind w:left="810"/>
        <w:jc w:val="both"/>
      </w:pPr>
      <w:r w:rsidRPr="00BD1CE2">
        <w:t>y</w:t>
      </w:r>
      <w:r>
        <w:t xml:space="preserve">        </w:t>
      </w:r>
      <w:r w:rsidRPr="00BD1CE2">
        <w:t>= Ratio konsentrasi lonjakan penumpang (1,0)</w:t>
      </w:r>
    </w:p>
    <w:p w:rsidR="00D14572" w:rsidRDefault="00D14572" w:rsidP="000B78F9">
      <w:pPr>
        <w:spacing w:line="276" w:lineRule="auto"/>
        <w:ind w:left="810"/>
        <w:jc w:val="both"/>
      </w:pPr>
      <w:r w:rsidRPr="00BD1CE2">
        <w:t>z</w:t>
      </w:r>
      <w:r w:rsidRPr="00BD1CE2">
        <w:tab/>
        <w:t>= Rata-rata Pemanfaatan (1,0)</w:t>
      </w:r>
    </w:p>
    <w:p w:rsidR="008A407C" w:rsidRPr="00BD1CE2" w:rsidRDefault="008A407C" w:rsidP="000B78F9">
      <w:pPr>
        <w:spacing w:line="276" w:lineRule="auto"/>
        <w:ind w:left="810"/>
        <w:jc w:val="both"/>
      </w:pPr>
    </w:p>
    <w:p w:rsidR="00D14572" w:rsidRPr="00BD1CE2" w:rsidRDefault="00D14572" w:rsidP="000B78F9">
      <w:pPr>
        <w:spacing w:line="360" w:lineRule="auto"/>
        <w:ind w:left="810"/>
        <w:jc w:val="both"/>
      </w:pPr>
      <w:r w:rsidRPr="00BD1CE2">
        <w:t>Maka, perhitungan lapangan parkir sebagai berikut :</w:t>
      </w:r>
    </w:p>
    <w:p w:rsidR="00D14572" w:rsidRPr="00BD1CE2" w:rsidRDefault="00D14572" w:rsidP="000B78F9">
      <w:pPr>
        <w:spacing w:line="360" w:lineRule="auto"/>
        <w:ind w:left="810"/>
        <w:jc w:val="both"/>
      </w:pPr>
      <w:r w:rsidRPr="00BD1CE2">
        <w:t>A</w:t>
      </w:r>
      <w:r w:rsidRPr="00BD1CE2">
        <w:tab/>
        <w:t>= a . n1 . N . x . y . z . 1/n2</w:t>
      </w:r>
    </w:p>
    <w:p w:rsidR="00D14572" w:rsidRPr="00BD1CE2" w:rsidRDefault="00D14572" w:rsidP="005912F8">
      <w:pPr>
        <w:spacing w:line="360" w:lineRule="auto"/>
        <w:ind w:firstLine="1440"/>
        <w:jc w:val="both"/>
      </w:pPr>
      <w:r w:rsidRPr="00BD1CE2">
        <w:t xml:space="preserve">= (2,30 x 5,00) m² . </w:t>
      </w:r>
      <w:r w:rsidR="005912F8">
        <w:t>80</w:t>
      </w:r>
      <w:r w:rsidRPr="00BD1CE2">
        <w:t xml:space="preserve"> orang . 1 kapal . 1.0 . 1.0 .1/8</w:t>
      </w:r>
    </w:p>
    <w:p w:rsidR="00D14572" w:rsidRDefault="00D14572" w:rsidP="005912F8">
      <w:pPr>
        <w:spacing w:line="360" w:lineRule="auto"/>
        <w:ind w:firstLine="1440"/>
        <w:jc w:val="both"/>
      </w:pPr>
      <w:r w:rsidRPr="00BD1CE2">
        <w:t xml:space="preserve">= </w:t>
      </w:r>
      <w:r w:rsidR="005912F8">
        <w:t>115</w:t>
      </w:r>
    </w:p>
    <w:p w:rsidR="000B78F9" w:rsidRDefault="000B78F9" w:rsidP="000B78F9">
      <w:pPr>
        <w:pStyle w:val="BodyText"/>
        <w:spacing w:before="132" w:line="360" w:lineRule="auto"/>
        <w:ind w:left="810" w:right="614" w:firstLine="720"/>
      </w:pPr>
      <w:r>
        <w:t>Kemudian,</w:t>
      </w:r>
      <w:r>
        <w:rPr>
          <w:spacing w:val="40"/>
        </w:rPr>
        <w:t xml:space="preserve"> </w:t>
      </w:r>
      <w:r>
        <w:t>perhitungan</w:t>
      </w:r>
      <w:r>
        <w:rPr>
          <w:spacing w:val="40"/>
        </w:rPr>
        <w:t xml:space="preserve"> </w:t>
      </w:r>
      <w:r>
        <w:t>lapangan</w:t>
      </w:r>
      <w:r>
        <w:rPr>
          <w:spacing w:val="40"/>
        </w:rPr>
        <w:t xml:space="preserve"> </w:t>
      </w:r>
      <w:r>
        <w:t>parkir</w:t>
      </w:r>
      <w:r>
        <w:rPr>
          <w:spacing w:val="40"/>
        </w:rPr>
        <w:t xml:space="preserve"> </w:t>
      </w:r>
      <w:r>
        <w:t>untuk</w:t>
      </w:r>
      <w:r>
        <w:rPr>
          <w:spacing w:val="40"/>
        </w:rPr>
        <w:t xml:space="preserve"> </w:t>
      </w:r>
      <w:r>
        <w:t>sepeda</w:t>
      </w:r>
      <w:r>
        <w:rPr>
          <w:spacing w:val="40"/>
        </w:rPr>
        <w:t xml:space="preserve"> </w:t>
      </w:r>
      <w:r>
        <w:t>motor</w:t>
      </w:r>
      <w:r>
        <w:rPr>
          <w:spacing w:val="80"/>
        </w:rPr>
        <w:t xml:space="preserve"> </w:t>
      </w:r>
      <w:r>
        <w:t>sebagai berikut :</w:t>
      </w:r>
    </w:p>
    <w:p w:rsidR="000B78F9" w:rsidRDefault="000B78F9" w:rsidP="000B78F9">
      <w:pPr>
        <w:pStyle w:val="BodyText"/>
        <w:tabs>
          <w:tab w:val="left" w:pos="2028"/>
        </w:tabs>
        <w:spacing w:before="1"/>
        <w:ind w:left="810"/>
      </w:pPr>
      <w:r>
        <w:rPr>
          <w:spacing w:val="-10"/>
        </w:rPr>
        <w:t>A</w:t>
      </w:r>
      <w:r>
        <w:t xml:space="preserve">       =</w:t>
      </w:r>
      <w:r>
        <w:rPr>
          <w:spacing w:val="-1"/>
        </w:rPr>
        <w:t xml:space="preserve"> </w:t>
      </w:r>
      <w:r>
        <w:t>a .</w:t>
      </w:r>
      <w:r>
        <w:rPr>
          <w:spacing w:val="1"/>
        </w:rPr>
        <w:t xml:space="preserve"> </w:t>
      </w:r>
      <w:r>
        <w:t>n1</w:t>
      </w:r>
      <w:r>
        <w:rPr>
          <w:spacing w:val="-3"/>
        </w:rPr>
        <w:t xml:space="preserve"> </w:t>
      </w:r>
      <w:r>
        <w:t>.</w:t>
      </w:r>
      <w:r>
        <w:rPr>
          <w:spacing w:val="1"/>
        </w:rPr>
        <w:t xml:space="preserve"> </w:t>
      </w:r>
      <w:r>
        <w:t>N</w:t>
      </w:r>
      <w:r>
        <w:rPr>
          <w:spacing w:val="-3"/>
        </w:rPr>
        <w:t xml:space="preserve"> </w:t>
      </w:r>
      <w:r>
        <w:t>.</w:t>
      </w:r>
      <w:r>
        <w:rPr>
          <w:spacing w:val="-2"/>
        </w:rPr>
        <w:t xml:space="preserve"> </w:t>
      </w:r>
      <w:r>
        <w:t>x</w:t>
      </w:r>
      <w:r>
        <w:rPr>
          <w:spacing w:val="1"/>
        </w:rPr>
        <w:t xml:space="preserve"> </w:t>
      </w:r>
      <w:r>
        <w:t>.</w:t>
      </w:r>
      <w:r>
        <w:rPr>
          <w:spacing w:val="-2"/>
        </w:rPr>
        <w:t xml:space="preserve"> </w:t>
      </w:r>
      <w:r>
        <w:t>y</w:t>
      </w:r>
      <w:r>
        <w:rPr>
          <w:spacing w:val="-1"/>
        </w:rPr>
        <w:t xml:space="preserve"> </w:t>
      </w:r>
      <w:r>
        <w:t>.</w:t>
      </w:r>
      <w:r>
        <w:rPr>
          <w:spacing w:val="1"/>
        </w:rPr>
        <w:t xml:space="preserve"> </w:t>
      </w:r>
      <w:r>
        <w:t>z</w:t>
      </w:r>
      <w:r>
        <w:rPr>
          <w:spacing w:val="-2"/>
        </w:rPr>
        <w:t xml:space="preserve"> </w:t>
      </w:r>
      <w:r>
        <w:t>.</w:t>
      </w:r>
      <w:r>
        <w:rPr>
          <w:spacing w:val="1"/>
        </w:rPr>
        <w:t xml:space="preserve"> </w:t>
      </w:r>
      <w:r>
        <w:rPr>
          <w:spacing w:val="-4"/>
        </w:rPr>
        <w:t>1/n2</w:t>
      </w:r>
    </w:p>
    <w:p w:rsidR="000B78F9" w:rsidRDefault="000B78F9" w:rsidP="000B78F9">
      <w:pPr>
        <w:pStyle w:val="BodyText"/>
        <w:spacing w:before="133"/>
        <w:ind w:left="1440"/>
      </w:pPr>
      <w:r>
        <w:t>=</w:t>
      </w:r>
      <w:r>
        <w:rPr>
          <w:spacing w:val="-1"/>
        </w:rPr>
        <w:t xml:space="preserve"> </w:t>
      </w:r>
      <w:r>
        <w:t>(0,8</w:t>
      </w:r>
      <w:r>
        <w:rPr>
          <w:spacing w:val="-4"/>
        </w:rPr>
        <w:t xml:space="preserve"> </w:t>
      </w:r>
      <w:r>
        <w:t>x 1,80)</w:t>
      </w:r>
      <w:r>
        <w:rPr>
          <w:spacing w:val="-1"/>
        </w:rPr>
        <w:t xml:space="preserve"> </w:t>
      </w:r>
      <w:r>
        <w:t>m²</w:t>
      </w:r>
      <w:r>
        <w:rPr>
          <w:spacing w:val="-5"/>
        </w:rPr>
        <w:t xml:space="preserve"> </w:t>
      </w:r>
      <w:r>
        <w:t>.</w:t>
      </w:r>
      <w:r>
        <w:rPr>
          <w:spacing w:val="1"/>
        </w:rPr>
        <w:t xml:space="preserve"> </w:t>
      </w:r>
      <w:r>
        <w:t>8</w:t>
      </w:r>
      <w:r w:rsidR="005912F8">
        <w:t>0</w:t>
      </w:r>
      <w:r>
        <w:rPr>
          <w:spacing w:val="-4"/>
        </w:rPr>
        <w:t xml:space="preserve"> </w:t>
      </w:r>
      <w:r>
        <w:t>orang . 1</w:t>
      </w:r>
      <w:r>
        <w:rPr>
          <w:spacing w:val="-3"/>
        </w:rPr>
        <w:t xml:space="preserve"> </w:t>
      </w:r>
      <w:r>
        <w:t>kapal</w:t>
      </w:r>
      <w:r>
        <w:rPr>
          <w:spacing w:val="-1"/>
        </w:rPr>
        <w:t xml:space="preserve"> </w:t>
      </w:r>
      <w:r>
        <w:t>.</w:t>
      </w:r>
      <w:r>
        <w:rPr>
          <w:spacing w:val="-2"/>
        </w:rPr>
        <w:t xml:space="preserve"> </w:t>
      </w:r>
      <w:r>
        <w:t>1.0</w:t>
      </w:r>
      <w:r>
        <w:rPr>
          <w:spacing w:val="-3"/>
        </w:rPr>
        <w:t xml:space="preserve"> </w:t>
      </w:r>
      <w:r>
        <w:t>. 1.0</w:t>
      </w:r>
      <w:r>
        <w:rPr>
          <w:spacing w:val="-3"/>
        </w:rPr>
        <w:t xml:space="preserve"> </w:t>
      </w:r>
      <w:r>
        <w:rPr>
          <w:spacing w:val="-4"/>
        </w:rPr>
        <w:t>.1/1</w:t>
      </w:r>
    </w:p>
    <w:p w:rsidR="000B78F9" w:rsidRDefault="000B78F9" w:rsidP="000B78F9">
      <w:pPr>
        <w:pStyle w:val="BodyText"/>
        <w:spacing w:before="133"/>
        <w:ind w:left="1440"/>
        <w:jc w:val="both"/>
      </w:pPr>
      <w:r>
        <w:t>=</w:t>
      </w:r>
      <w:r>
        <w:rPr>
          <w:spacing w:val="-1"/>
        </w:rPr>
        <w:t xml:space="preserve"> </w:t>
      </w:r>
      <w:r w:rsidR="005912F8">
        <w:t>115,</w:t>
      </w:r>
      <w:r>
        <w:t>2</w:t>
      </w:r>
      <w:r>
        <w:rPr>
          <w:spacing w:val="-1"/>
        </w:rPr>
        <w:t xml:space="preserve"> </w:t>
      </w:r>
      <w:r>
        <w:rPr>
          <w:spacing w:val="-7"/>
        </w:rPr>
        <w:t>m²</w:t>
      </w:r>
    </w:p>
    <w:p w:rsidR="000B78F9" w:rsidRPr="00BD1CE2" w:rsidRDefault="000B78F9" w:rsidP="000B78F9">
      <w:pPr>
        <w:spacing w:line="360" w:lineRule="auto"/>
        <w:jc w:val="both"/>
      </w:pPr>
    </w:p>
    <w:p w:rsidR="006679C8" w:rsidRDefault="000B78F9" w:rsidP="000B78F9">
      <w:pPr>
        <w:spacing w:line="360" w:lineRule="auto"/>
        <w:ind w:left="810" w:firstLine="720"/>
        <w:jc w:val="both"/>
      </w:pPr>
      <w:r>
        <w:t xml:space="preserve">Berdasarkan perhitungan luasan lapangan parkir pengantar dan penjemput didapat kebutuhan </w:t>
      </w:r>
      <w:r w:rsidR="005912F8">
        <w:t>luas lapangan parkir sebesar 230</w:t>
      </w:r>
      <w:r>
        <w:t xml:space="preserve"> m</w:t>
      </w:r>
      <w:r>
        <w:rPr>
          <w:vertAlign w:val="superscript"/>
        </w:rPr>
        <w:t>2</w:t>
      </w:r>
      <w:r>
        <w:rPr>
          <w:spacing w:val="40"/>
        </w:rPr>
        <w:t xml:space="preserve"> </w:t>
      </w:r>
      <w:r>
        <w:t>untuk parkir kendaraan mobil penumpang golongan satu dan sepe</w:t>
      </w:r>
      <w:r w:rsidR="005912F8">
        <w:t>da motor pada tahun rencana 2027</w:t>
      </w:r>
      <w:r>
        <w:t xml:space="preserve"> pada Dermaga Wisata Kalimas Calaca.</w:t>
      </w:r>
    </w:p>
    <w:p w:rsidR="006679C8" w:rsidRDefault="006679C8" w:rsidP="006679C8">
      <w:pPr>
        <w:keepNext/>
        <w:spacing w:line="360" w:lineRule="auto"/>
        <w:jc w:val="center"/>
      </w:pPr>
      <w:r>
        <w:rPr>
          <w:noProof/>
          <w:lang w:val="en-US"/>
        </w:rPr>
        <w:drawing>
          <wp:inline distT="0" distB="0" distL="0" distR="0" wp14:anchorId="30BE5A6E" wp14:editId="119FFEE3">
            <wp:extent cx="4004851" cy="2252666"/>
            <wp:effectExtent l="0" t="0" r="0" b="0"/>
            <wp:docPr id="43907" name="Picture 4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13 at 21.50.40.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011262" cy="2256272"/>
                    </a:xfrm>
                    <a:prstGeom prst="rect">
                      <a:avLst/>
                    </a:prstGeom>
                  </pic:spPr>
                </pic:pic>
              </a:graphicData>
            </a:graphic>
          </wp:inline>
        </w:drawing>
      </w:r>
    </w:p>
    <w:p w:rsidR="006679C8" w:rsidRPr="006679C8" w:rsidRDefault="006679C8" w:rsidP="006679C8">
      <w:pPr>
        <w:pStyle w:val="Caption"/>
        <w:spacing w:line="360" w:lineRule="auto"/>
        <w:jc w:val="center"/>
        <w:rPr>
          <w:b w:val="0"/>
          <w:color w:val="auto"/>
          <w:sz w:val="22"/>
        </w:rPr>
      </w:pPr>
      <w:bookmarkStart w:id="331" w:name="_Toc108670725"/>
      <w:bookmarkStart w:id="332" w:name="_Toc109165108"/>
      <w:bookmarkStart w:id="333" w:name="_Toc110965562"/>
      <w:r w:rsidRPr="006679C8">
        <w:rPr>
          <w:b w:val="0"/>
          <w:color w:val="auto"/>
          <w:sz w:val="22"/>
        </w:rPr>
        <w:t xml:space="preserve">Gambar V. </w:t>
      </w:r>
      <w:r w:rsidRPr="006679C8">
        <w:rPr>
          <w:b w:val="0"/>
          <w:color w:val="auto"/>
          <w:sz w:val="22"/>
        </w:rPr>
        <w:fldChar w:fldCharType="begin"/>
      </w:r>
      <w:r w:rsidRPr="006679C8">
        <w:rPr>
          <w:b w:val="0"/>
          <w:color w:val="auto"/>
          <w:sz w:val="22"/>
        </w:rPr>
        <w:instrText xml:space="preserve"> SEQ Gambar_V. \* ARABIC </w:instrText>
      </w:r>
      <w:r w:rsidRPr="006679C8">
        <w:rPr>
          <w:b w:val="0"/>
          <w:color w:val="auto"/>
          <w:sz w:val="22"/>
        </w:rPr>
        <w:fldChar w:fldCharType="separate"/>
      </w:r>
      <w:r w:rsidR="00163B1B">
        <w:rPr>
          <w:b w:val="0"/>
          <w:noProof/>
          <w:color w:val="auto"/>
          <w:sz w:val="22"/>
        </w:rPr>
        <w:t>8</w:t>
      </w:r>
      <w:r w:rsidRPr="006679C8">
        <w:rPr>
          <w:b w:val="0"/>
          <w:color w:val="auto"/>
          <w:sz w:val="22"/>
        </w:rPr>
        <w:fldChar w:fldCharType="end"/>
      </w:r>
      <w:r w:rsidRPr="006679C8">
        <w:rPr>
          <w:b w:val="0"/>
          <w:color w:val="auto"/>
          <w:sz w:val="22"/>
        </w:rPr>
        <w:t xml:space="preserve"> Lahan Parkir Pada Tahun Rencana</w:t>
      </w:r>
      <w:bookmarkEnd w:id="331"/>
      <w:bookmarkEnd w:id="332"/>
      <w:bookmarkEnd w:id="333"/>
    </w:p>
    <w:p w:rsidR="00744AF4" w:rsidRPr="00B66E8A" w:rsidRDefault="00A321D1" w:rsidP="000B78F9">
      <w:pPr>
        <w:pStyle w:val="Heading4"/>
        <w:spacing w:line="360" w:lineRule="auto"/>
        <w:jc w:val="both"/>
        <w:rPr>
          <w:rFonts w:ascii="Tahoma" w:hAnsi="Tahoma" w:cs="Tahoma"/>
          <w:b w:val="0"/>
          <w:i w:val="0"/>
          <w:color w:val="auto"/>
          <w:lang w:val="id"/>
        </w:rPr>
      </w:pPr>
      <w:r w:rsidRPr="00B66E8A">
        <w:rPr>
          <w:rFonts w:ascii="Tahoma" w:hAnsi="Tahoma" w:cs="Tahoma"/>
          <w:b w:val="0"/>
          <w:i w:val="0"/>
          <w:color w:val="auto"/>
          <w:lang w:val="id"/>
        </w:rPr>
        <w:t>5</w:t>
      </w:r>
      <w:r w:rsidR="00744AF4" w:rsidRPr="00B66E8A">
        <w:rPr>
          <w:rFonts w:ascii="Tahoma" w:hAnsi="Tahoma" w:cs="Tahoma"/>
          <w:b w:val="0"/>
          <w:i w:val="0"/>
          <w:color w:val="auto"/>
          <w:lang w:val="id"/>
        </w:rPr>
        <w:t>.</w:t>
      </w:r>
      <w:r w:rsidR="000B78F9" w:rsidRPr="00B66E8A">
        <w:rPr>
          <w:rFonts w:ascii="Tahoma" w:hAnsi="Tahoma" w:cs="Tahoma"/>
          <w:b w:val="0"/>
          <w:i w:val="0"/>
          <w:color w:val="auto"/>
          <w:lang w:val="id"/>
        </w:rPr>
        <w:t>2.3.4</w:t>
      </w:r>
      <w:r w:rsidR="00744AF4" w:rsidRPr="00B66E8A">
        <w:rPr>
          <w:rFonts w:ascii="Tahoma" w:hAnsi="Tahoma" w:cs="Tahoma"/>
          <w:b w:val="0"/>
          <w:i w:val="0"/>
          <w:color w:val="auto"/>
          <w:lang w:val="id"/>
        </w:rPr>
        <w:t xml:space="preserve"> Fasilitas Pelabuhan Tahun Rencana</w:t>
      </w:r>
      <w:bookmarkEnd w:id="330"/>
    </w:p>
    <w:p w:rsidR="00744AF4" w:rsidRDefault="00744AF4" w:rsidP="000B78F9">
      <w:pPr>
        <w:spacing w:line="360" w:lineRule="auto"/>
        <w:ind w:left="810" w:firstLine="720"/>
        <w:jc w:val="both"/>
      </w:pPr>
      <w:r w:rsidRPr="00BD1CE2">
        <w:t>Hasil perhitungan yang telah dilakukan menurut jumlah penumpang pada tahun 20</w:t>
      </w:r>
      <w:r w:rsidR="005912F8">
        <w:t>27</w:t>
      </w:r>
      <w:r w:rsidR="00EA6180">
        <w:t xml:space="preserve"> guna dapat menangani permasalahan khususnya terhadap kebutuhan luasan setiap fasilitas sisi darat pada dermaga wisata kalimas calaca,</w:t>
      </w:r>
      <w:r w:rsidRPr="00BD1CE2">
        <w:t xml:space="preserve"> maka dapat diketahui adapun perbandingan luasan fasilitas pada </w:t>
      </w:r>
      <w:r w:rsidR="00E00D87">
        <w:t>Dermaga Wisata Kalimas Calaca</w:t>
      </w:r>
      <w:r w:rsidRPr="00BD1CE2">
        <w:t xml:space="preserve"> dapat dilihat pada tabel sebagai berikut.</w:t>
      </w:r>
    </w:p>
    <w:p w:rsidR="008F1600" w:rsidRPr="00BD1CE2" w:rsidRDefault="008F1600" w:rsidP="000B78F9">
      <w:pPr>
        <w:spacing w:line="360" w:lineRule="auto"/>
        <w:ind w:left="810" w:firstLine="720"/>
        <w:jc w:val="both"/>
      </w:pPr>
    </w:p>
    <w:tbl>
      <w:tblPr>
        <w:tblW w:w="747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2250"/>
        <w:gridCol w:w="1530"/>
        <w:gridCol w:w="1530"/>
        <w:gridCol w:w="1530"/>
      </w:tblGrid>
      <w:tr w:rsidR="000B78F9" w:rsidTr="000B78F9">
        <w:trPr>
          <w:trHeight w:val="724"/>
        </w:trPr>
        <w:tc>
          <w:tcPr>
            <w:tcW w:w="630" w:type="dxa"/>
            <w:shd w:val="clear" w:color="auto" w:fill="4F81BC"/>
          </w:tcPr>
          <w:p w:rsidR="000B78F9" w:rsidRDefault="000B78F9" w:rsidP="00B66E8A">
            <w:pPr>
              <w:pStyle w:val="TableParagraph"/>
              <w:spacing w:before="11"/>
              <w:rPr>
                <w:sz w:val="19"/>
              </w:rPr>
            </w:pPr>
          </w:p>
          <w:p w:rsidR="000B78F9" w:rsidRDefault="000B78F9" w:rsidP="00B66E8A">
            <w:pPr>
              <w:pStyle w:val="TableParagraph"/>
              <w:spacing w:before="1"/>
              <w:ind w:left="215"/>
              <w:rPr>
                <w:b/>
                <w:sz w:val="20"/>
              </w:rPr>
            </w:pPr>
            <w:r>
              <w:rPr>
                <w:b/>
                <w:spacing w:val="-5"/>
                <w:sz w:val="20"/>
              </w:rPr>
              <w:t>NO</w:t>
            </w:r>
          </w:p>
        </w:tc>
        <w:tc>
          <w:tcPr>
            <w:tcW w:w="2250" w:type="dxa"/>
            <w:shd w:val="clear" w:color="auto" w:fill="4F81BC"/>
          </w:tcPr>
          <w:p w:rsidR="000B78F9" w:rsidRDefault="000B78F9" w:rsidP="00B66E8A">
            <w:pPr>
              <w:pStyle w:val="TableParagraph"/>
              <w:spacing w:before="11"/>
              <w:rPr>
                <w:sz w:val="19"/>
              </w:rPr>
            </w:pPr>
          </w:p>
          <w:p w:rsidR="000B78F9" w:rsidRDefault="000B78F9" w:rsidP="00B66E8A">
            <w:pPr>
              <w:pStyle w:val="TableParagraph"/>
              <w:spacing w:before="1"/>
              <w:ind w:left="119"/>
              <w:rPr>
                <w:b/>
                <w:sz w:val="20"/>
              </w:rPr>
            </w:pPr>
            <w:r>
              <w:rPr>
                <w:b/>
                <w:sz w:val="20"/>
              </w:rPr>
              <w:t>Fasilitas</w:t>
            </w:r>
            <w:r>
              <w:rPr>
                <w:b/>
                <w:spacing w:val="-14"/>
                <w:sz w:val="20"/>
              </w:rPr>
              <w:t xml:space="preserve"> </w:t>
            </w:r>
            <w:r>
              <w:rPr>
                <w:b/>
                <w:spacing w:val="-2"/>
                <w:sz w:val="20"/>
              </w:rPr>
              <w:t>Pelabuhan</w:t>
            </w:r>
          </w:p>
        </w:tc>
        <w:tc>
          <w:tcPr>
            <w:tcW w:w="1530" w:type="dxa"/>
            <w:shd w:val="clear" w:color="auto" w:fill="4F81BC"/>
          </w:tcPr>
          <w:p w:rsidR="000B78F9" w:rsidRDefault="000B78F9" w:rsidP="00B66E8A">
            <w:pPr>
              <w:pStyle w:val="TableParagraph"/>
              <w:spacing w:before="11"/>
              <w:rPr>
                <w:sz w:val="19"/>
              </w:rPr>
            </w:pPr>
          </w:p>
          <w:p w:rsidR="000B78F9" w:rsidRDefault="000B78F9" w:rsidP="00B66E8A">
            <w:pPr>
              <w:pStyle w:val="TableParagraph"/>
              <w:spacing w:before="1"/>
              <w:ind w:left="142" w:right="435"/>
              <w:jc w:val="center"/>
              <w:rPr>
                <w:b/>
                <w:sz w:val="20"/>
              </w:rPr>
            </w:pPr>
            <w:r>
              <w:rPr>
                <w:b/>
                <w:spacing w:val="-2"/>
                <w:sz w:val="20"/>
              </w:rPr>
              <w:t>Eksisting</w:t>
            </w:r>
          </w:p>
        </w:tc>
        <w:tc>
          <w:tcPr>
            <w:tcW w:w="1530" w:type="dxa"/>
            <w:shd w:val="clear" w:color="auto" w:fill="4F81BC"/>
          </w:tcPr>
          <w:p w:rsidR="000B78F9" w:rsidRDefault="000B78F9" w:rsidP="00B66E8A">
            <w:pPr>
              <w:pStyle w:val="TableParagraph"/>
              <w:spacing w:before="119"/>
              <w:ind w:left="405" w:right="160" w:hanging="358"/>
              <w:rPr>
                <w:b/>
                <w:sz w:val="20"/>
              </w:rPr>
            </w:pPr>
            <w:r>
              <w:rPr>
                <w:b/>
                <w:sz w:val="20"/>
              </w:rPr>
              <w:t>Kondisi</w:t>
            </w:r>
            <w:r>
              <w:rPr>
                <w:b/>
                <w:spacing w:val="-15"/>
                <w:sz w:val="20"/>
              </w:rPr>
              <w:t xml:space="preserve"> </w:t>
            </w:r>
            <w:r>
              <w:rPr>
                <w:b/>
                <w:sz w:val="20"/>
              </w:rPr>
              <w:t>Ideal saat ini</w:t>
            </w:r>
          </w:p>
        </w:tc>
        <w:tc>
          <w:tcPr>
            <w:tcW w:w="1530" w:type="dxa"/>
            <w:shd w:val="clear" w:color="auto" w:fill="4F81BC"/>
          </w:tcPr>
          <w:p w:rsidR="000B78F9" w:rsidRDefault="000B78F9" w:rsidP="000B78F9">
            <w:pPr>
              <w:pStyle w:val="TableParagraph"/>
              <w:spacing w:line="240" w:lineRule="exact"/>
              <w:jc w:val="center"/>
              <w:rPr>
                <w:b/>
                <w:sz w:val="20"/>
              </w:rPr>
            </w:pPr>
            <w:r>
              <w:rPr>
                <w:b/>
                <w:spacing w:val="-2"/>
                <w:sz w:val="20"/>
              </w:rPr>
              <w:t>Kebutuhan</w:t>
            </w:r>
          </w:p>
          <w:p w:rsidR="000B78F9" w:rsidRPr="005912F8" w:rsidRDefault="000B78F9" w:rsidP="000B78F9">
            <w:pPr>
              <w:pStyle w:val="TableParagraph"/>
              <w:tabs>
                <w:tab w:val="left" w:pos="1530"/>
              </w:tabs>
              <w:spacing w:line="240" w:lineRule="exact"/>
              <w:ind w:right="223"/>
              <w:jc w:val="center"/>
              <w:rPr>
                <w:b/>
                <w:sz w:val="20"/>
                <w:lang w:val="en-US"/>
              </w:rPr>
            </w:pPr>
            <w:r>
              <w:rPr>
                <w:b/>
                <w:sz w:val="20"/>
              </w:rPr>
              <w:t>luas</w:t>
            </w:r>
            <w:r>
              <w:rPr>
                <w:b/>
                <w:spacing w:val="-15"/>
                <w:sz w:val="20"/>
              </w:rPr>
              <w:t xml:space="preserve"> </w:t>
            </w:r>
            <w:r>
              <w:rPr>
                <w:b/>
                <w:sz w:val="20"/>
              </w:rPr>
              <w:t xml:space="preserve">Tahun </w:t>
            </w:r>
            <w:r w:rsidR="005912F8">
              <w:rPr>
                <w:b/>
                <w:spacing w:val="-4"/>
                <w:sz w:val="20"/>
              </w:rPr>
              <w:t>202</w:t>
            </w:r>
            <w:r w:rsidR="005912F8">
              <w:rPr>
                <w:b/>
                <w:spacing w:val="-4"/>
                <w:sz w:val="20"/>
                <w:lang w:val="en-US"/>
              </w:rPr>
              <w:t>7</w:t>
            </w:r>
          </w:p>
        </w:tc>
      </w:tr>
      <w:tr w:rsidR="000B78F9" w:rsidTr="000B78F9">
        <w:trPr>
          <w:trHeight w:val="570"/>
        </w:trPr>
        <w:tc>
          <w:tcPr>
            <w:tcW w:w="630" w:type="dxa"/>
          </w:tcPr>
          <w:p w:rsidR="000B78F9" w:rsidRDefault="000B78F9" w:rsidP="00B66E8A">
            <w:pPr>
              <w:pStyle w:val="TableParagraph"/>
              <w:spacing w:before="164"/>
              <w:ind w:left="258"/>
              <w:rPr>
                <w:sz w:val="20"/>
              </w:rPr>
            </w:pPr>
            <w:r>
              <w:rPr>
                <w:w w:val="99"/>
                <w:sz w:val="20"/>
              </w:rPr>
              <w:t>1</w:t>
            </w:r>
          </w:p>
        </w:tc>
        <w:tc>
          <w:tcPr>
            <w:tcW w:w="2250" w:type="dxa"/>
          </w:tcPr>
          <w:p w:rsidR="000B78F9" w:rsidRDefault="000B78F9" w:rsidP="000B78F9">
            <w:pPr>
              <w:pStyle w:val="TableParagraph"/>
              <w:spacing w:before="164"/>
              <w:ind w:left="100"/>
              <w:rPr>
                <w:sz w:val="20"/>
              </w:rPr>
            </w:pPr>
            <w:r>
              <w:rPr>
                <w:sz w:val="20"/>
              </w:rPr>
              <w:t>Luas</w:t>
            </w:r>
            <w:r>
              <w:rPr>
                <w:spacing w:val="-7"/>
                <w:sz w:val="20"/>
              </w:rPr>
              <w:t xml:space="preserve"> </w:t>
            </w:r>
            <w:r>
              <w:rPr>
                <w:sz w:val="20"/>
              </w:rPr>
              <w:t>Area</w:t>
            </w:r>
            <w:r>
              <w:rPr>
                <w:spacing w:val="-4"/>
                <w:sz w:val="20"/>
              </w:rPr>
              <w:t xml:space="preserve"> </w:t>
            </w:r>
            <w:r>
              <w:rPr>
                <w:sz w:val="20"/>
              </w:rPr>
              <w:t>Ruang</w:t>
            </w:r>
            <w:r>
              <w:rPr>
                <w:spacing w:val="-3"/>
                <w:sz w:val="20"/>
              </w:rPr>
              <w:t xml:space="preserve"> </w:t>
            </w:r>
            <w:r>
              <w:rPr>
                <w:spacing w:val="-2"/>
                <w:sz w:val="20"/>
              </w:rPr>
              <w:t>Tunggu</w:t>
            </w:r>
          </w:p>
        </w:tc>
        <w:tc>
          <w:tcPr>
            <w:tcW w:w="1530" w:type="dxa"/>
            <w:vAlign w:val="center"/>
          </w:tcPr>
          <w:p w:rsidR="000B78F9" w:rsidRDefault="000B78F9" w:rsidP="000B78F9">
            <w:pPr>
              <w:pStyle w:val="TableParagraph"/>
              <w:spacing w:before="164"/>
              <w:ind w:left="270" w:right="435"/>
              <w:rPr>
                <w:sz w:val="20"/>
              </w:rPr>
            </w:pPr>
            <w:r>
              <w:rPr>
                <w:sz w:val="20"/>
              </w:rPr>
              <w:t>36</w:t>
            </w:r>
            <w:r>
              <w:rPr>
                <w:spacing w:val="-5"/>
                <w:sz w:val="20"/>
              </w:rPr>
              <w:t xml:space="preserve"> m²</w:t>
            </w:r>
          </w:p>
        </w:tc>
        <w:tc>
          <w:tcPr>
            <w:tcW w:w="1530" w:type="dxa"/>
            <w:vAlign w:val="center"/>
          </w:tcPr>
          <w:p w:rsidR="000B78F9" w:rsidRDefault="000B78F9" w:rsidP="000B78F9">
            <w:pPr>
              <w:pStyle w:val="TableParagraph"/>
              <w:spacing w:before="164"/>
              <w:ind w:left="270"/>
              <w:rPr>
                <w:sz w:val="20"/>
              </w:rPr>
            </w:pPr>
            <w:r>
              <w:rPr>
                <w:sz w:val="20"/>
              </w:rPr>
              <w:t>47</w:t>
            </w:r>
            <w:r>
              <w:rPr>
                <w:spacing w:val="-5"/>
                <w:sz w:val="20"/>
              </w:rPr>
              <w:t xml:space="preserve"> m²</w:t>
            </w:r>
          </w:p>
        </w:tc>
        <w:tc>
          <w:tcPr>
            <w:tcW w:w="1530" w:type="dxa"/>
            <w:vAlign w:val="center"/>
          </w:tcPr>
          <w:p w:rsidR="000B78F9" w:rsidRDefault="005912F8" w:rsidP="000B78F9">
            <w:pPr>
              <w:pStyle w:val="TableParagraph"/>
              <w:spacing w:before="164"/>
              <w:ind w:left="270" w:right="534"/>
              <w:rPr>
                <w:sz w:val="20"/>
              </w:rPr>
            </w:pPr>
            <w:r>
              <w:rPr>
                <w:sz w:val="20"/>
              </w:rPr>
              <w:t>18</w:t>
            </w:r>
            <w:r>
              <w:rPr>
                <w:sz w:val="20"/>
                <w:lang w:val="en-US"/>
              </w:rPr>
              <w:t>4</w:t>
            </w:r>
            <w:r w:rsidR="000B78F9">
              <w:rPr>
                <w:spacing w:val="-5"/>
                <w:sz w:val="20"/>
              </w:rPr>
              <w:t xml:space="preserve"> m²</w:t>
            </w:r>
          </w:p>
        </w:tc>
      </w:tr>
      <w:tr w:rsidR="000B78F9" w:rsidTr="000B78F9">
        <w:trPr>
          <w:trHeight w:val="566"/>
        </w:trPr>
        <w:tc>
          <w:tcPr>
            <w:tcW w:w="630" w:type="dxa"/>
          </w:tcPr>
          <w:p w:rsidR="000B78F9" w:rsidRDefault="000B78F9" w:rsidP="00B66E8A">
            <w:pPr>
              <w:pStyle w:val="TableParagraph"/>
              <w:spacing w:before="162"/>
              <w:ind w:left="258"/>
              <w:rPr>
                <w:sz w:val="20"/>
              </w:rPr>
            </w:pPr>
            <w:r>
              <w:rPr>
                <w:w w:val="99"/>
                <w:sz w:val="20"/>
              </w:rPr>
              <w:t>2</w:t>
            </w:r>
          </w:p>
        </w:tc>
        <w:tc>
          <w:tcPr>
            <w:tcW w:w="2250" w:type="dxa"/>
          </w:tcPr>
          <w:p w:rsidR="000B78F9" w:rsidRDefault="000B78F9" w:rsidP="000B78F9">
            <w:pPr>
              <w:pStyle w:val="TableParagraph"/>
              <w:spacing w:before="162"/>
              <w:ind w:left="100"/>
              <w:rPr>
                <w:sz w:val="20"/>
              </w:rPr>
            </w:pPr>
            <w:r>
              <w:rPr>
                <w:sz w:val="20"/>
              </w:rPr>
              <w:t>Luas</w:t>
            </w:r>
            <w:r>
              <w:rPr>
                <w:spacing w:val="-7"/>
                <w:sz w:val="20"/>
              </w:rPr>
              <w:t xml:space="preserve"> </w:t>
            </w:r>
            <w:r>
              <w:rPr>
                <w:sz w:val="20"/>
              </w:rPr>
              <w:t>Area</w:t>
            </w:r>
            <w:r>
              <w:rPr>
                <w:spacing w:val="-4"/>
                <w:sz w:val="20"/>
              </w:rPr>
              <w:t xml:space="preserve"> </w:t>
            </w:r>
            <w:r>
              <w:rPr>
                <w:sz w:val="20"/>
              </w:rPr>
              <w:t>Ruang</w:t>
            </w:r>
            <w:r>
              <w:rPr>
                <w:spacing w:val="-6"/>
                <w:sz w:val="20"/>
              </w:rPr>
              <w:t xml:space="preserve"> </w:t>
            </w:r>
            <w:r>
              <w:rPr>
                <w:spacing w:val="-2"/>
                <w:sz w:val="20"/>
              </w:rPr>
              <w:t>Kantin</w:t>
            </w:r>
          </w:p>
        </w:tc>
        <w:tc>
          <w:tcPr>
            <w:tcW w:w="1530" w:type="dxa"/>
            <w:vAlign w:val="center"/>
          </w:tcPr>
          <w:p w:rsidR="000B78F9" w:rsidRDefault="000B78F9" w:rsidP="000B78F9">
            <w:pPr>
              <w:pStyle w:val="TableParagraph"/>
              <w:spacing w:before="162"/>
              <w:ind w:left="270" w:right="382"/>
              <w:rPr>
                <w:sz w:val="20"/>
              </w:rPr>
            </w:pPr>
            <w:r>
              <w:rPr>
                <w:w w:val="99"/>
                <w:sz w:val="20"/>
              </w:rPr>
              <w:t>-</w:t>
            </w:r>
          </w:p>
        </w:tc>
        <w:tc>
          <w:tcPr>
            <w:tcW w:w="1530" w:type="dxa"/>
            <w:vAlign w:val="center"/>
          </w:tcPr>
          <w:p w:rsidR="000B78F9" w:rsidRDefault="000B78F9" w:rsidP="000B78F9">
            <w:pPr>
              <w:pStyle w:val="TableParagraph"/>
              <w:spacing w:before="162"/>
              <w:ind w:left="270" w:right="552"/>
              <w:rPr>
                <w:sz w:val="20"/>
              </w:rPr>
            </w:pPr>
            <w:r>
              <w:rPr>
                <w:sz w:val="20"/>
              </w:rPr>
              <w:t>7</w:t>
            </w:r>
            <w:r>
              <w:rPr>
                <w:spacing w:val="-3"/>
                <w:sz w:val="20"/>
              </w:rPr>
              <w:t xml:space="preserve"> </w:t>
            </w:r>
            <w:r>
              <w:rPr>
                <w:spacing w:val="-5"/>
                <w:sz w:val="20"/>
              </w:rPr>
              <w:t>m²</w:t>
            </w:r>
          </w:p>
        </w:tc>
        <w:tc>
          <w:tcPr>
            <w:tcW w:w="1530" w:type="dxa"/>
            <w:vAlign w:val="center"/>
          </w:tcPr>
          <w:p w:rsidR="000B78F9" w:rsidRDefault="005912F8" w:rsidP="000B78F9">
            <w:pPr>
              <w:pStyle w:val="TableParagraph"/>
              <w:spacing w:before="162"/>
              <w:ind w:left="270" w:right="558"/>
              <w:rPr>
                <w:sz w:val="20"/>
              </w:rPr>
            </w:pPr>
            <w:r>
              <w:rPr>
                <w:sz w:val="20"/>
              </w:rPr>
              <w:t>2</w:t>
            </w:r>
            <w:r>
              <w:rPr>
                <w:sz w:val="20"/>
                <w:lang w:val="en-US"/>
              </w:rPr>
              <w:t>8</w:t>
            </w:r>
            <w:r>
              <w:rPr>
                <w:spacing w:val="-5"/>
                <w:sz w:val="20"/>
                <w:lang w:val="en-US"/>
              </w:rPr>
              <w:t xml:space="preserve"> </w:t>
            </w:r>
            <w:r w:rsidR="000B78F9">
              <w:rPr>
                <w:spacing w:val="-5"/>
                <w:sz w:val="20"/>
              </w:rPr>
              <w:t>m²</w:t>
            </w:r>
          </w:p>
        </w:tc>
      </w:tr>
      <w:tr w:rsidR="000B78F9" w:rsidTr="000B78F9">
        <w:trPr>
          <w:trHeight w:val="559"/>
        </w:trPr>
        <w:tc>
          <w:tcPr>
            <w:tcW w:w="630" w:type="dxa"/>
          </w:tcPr>
          <w:p w:rsidR="000B78F9" w:rsidRDefault="000B78F9" w:rsidP="00B66E8A">
            <w:pPr>
              <w:pStyle w:val="TableParagraph"/>
              <w:spacing w:before="160"/>
              <w:ind w:left="258"/>
              <w:rPr>
                <w:sz w:val="20"/>
              </w:rPr>
            </w:pPr>
            <w:r>
              <w:rPr>
                <w:w w:val="99"/>
                <w:sz w:val="20"/>
              </w:rPr>
              <w:t>3</w:t>
            </w:r>
          </w:p>
        </w:tc>
        <w:tc>
          <w:tcPr>
            <w:tcW w:w="2250" w:type="dxa"/>
          </w:tcPr>
          <w:p w:rsidR="000B78F9" w:rsidRDefault="000B78F9" w:rsidP="000B78F9">
            <w:pPr>
              <w:pStyle w:val="TableParagraph"/>
              <w:spacing w:before="38"/>
              <w:ind w:left="100" w:hanging="10"/>
              <w:rPr>
                <w:sz w:val="20"/>
              </w:rPr>
            </w:pPr>
            <w:r>
              <w:rPr>
                <w:sz w:val="20"/>
              </w:rPr>
              <w:t>Luas</w:t>
            </w:r>
            <w:r>
              <w:rPr>
                <w:spacing w:val="-16"/>
                <w:sz w:val="20"/>
              </w:rPr>
              <w:t xml:space="preserve"> </w:t>
            </w:r>
            <w:r>
              <w:rPr>
                <w:sz w:val="20"/>
              </w:rPr>
              <w:t>Area</w:t>
            </w:r>
            <w:r>
              <w:rPr>
                <w:spacing w:val="-16"/>
                <w:sz w:val="20"/>
              </w:rPr>
              <w:t xml:space="preserve"> </w:t>
            </w:r>
            <w:r>
              <w:rPr>
                <w:sz w:val="20"/>
              </w:rPr>
              <w:t xml:space="preserve">Ruang </w:t>
            </w:r>
            <w:r>
              <w:rPr>
                <w:spacing w:val="-2"/>
                <w:sz w:val="20"/>
              </w:rPr>
              <w:t>Administrasi</w:t>
            </w:r>
          </w:p>
        </w:tc>
        <w:tc>
          <w:tcPr>
            <w:tcW w:w="1530" w:type="dxa"/>
            <w:vAlign w:val="center"/>
          </w:tcPr>
          <w:p w:rsidR="000B78F9" w:rsidRDefault="000B78F9" w:rsidP="000B78F9">
            <w:pPr>
              <w:pStyle w:val="TableParagraph"/>
              <w:spacing w:before="160"/>
              <w:ind w:left="270" w:right="434"/>
              <w:rPr>
                <w:sz w:val="20"/>
              </w:rPr>
            </w:pPr>
            <w:r>
              <w:rPr>
                <w:sz w:val="20"/>
              </w:rPr>
              <w:t>18</w:t>
            </w:r>
            <w:r>
              <w:rPr>
                <w:spacing w:val="-5"/>
                <w:sz w:val="20"/>
              </w:rPr>
              <w:t xml:space="preserve"> m²</w:t>
            </w:r>
          </w:p>
        </w:tc>
        <w:tc>
          <w:tcPr>
            <w:tcW w:w="1530" w:type="dxa"/>
            <w:vAlign w:val="center"/>
          </w:tcPr>
          <w:p w:rsidR="000B78F9" w:rsidRDefault="000B78F9" w:rsidP="000B78F9">
            <w:pPr>
              <w:pStyle w:val="TableParagraph"/>
              <w:spacing w:before="160"/>
              <w:ind w:left="270"/>
              <w:rPr>
                <w:sz w:val="20"/>
              </w:rPr>
            </w:pPr>
            <w:r>
              <w:rPr>
                <w:sz w:val="20"/>
              </w:rPr>
              <w:t>7</w:t>
            </w:r>
            <w:r>
              <w:rPr>
                <w:spacing w:val="-3"/>
                <w:sz w:val="20"/>
              </w:rPr>
              <w:t xml:space="preserve"> </w:t>
            </w:r>
            <w:r>
              <w:rPr>
                <w:spacing w:val="-5"/>
                <w:sz w:val="20"/>
              </w:rPr>
              <w:t>m²</w:t>
            </w:r>
          </w:p>
        </w:tc>
        <w:tc>
          <w:tcPr>
            <w:tcW w:w="1530" w:type="dxa"/>
            <w:vAlign w:val="center"/>
          </w:tcPr>
          <w:p w:rsidR="000B78F9" w:rsidRDefault="005912F8" w:rsidP="000B78F9">
            <w:pPr>
              <w:pStyle w:val="TableParagraph"/>
              <w:spacing w:before="160"/>
              <w:ind w:left="270" w:right="589"/>
              <w:rPr>
                <w:sz w:val="20"/>
              </w:rPr>
            </w:pPr>
            <w:r>
              <w:rPr>
                <w:sz w:val="20"/>
              </w:rPr>
              <w:t>2</w:t>
            </w:r>
            <w:r>
              <w:rPr>
                <w:sz w:val="20"/>
                <w:lang w:val="en-US"/>
              </w:rPr>
              <w:t>8</w:t>
            </w:r>
            <w:r w:rsidR="000B78F9">
              <w:rPr>
                <w:spacing w:val="-5"/>
                <w:sz w:val="20"/>
              </w:rPr>
              <w:t xml:space="preserve"> m²</w:t>
            </w:r>
          </w:p>
        </w:tc>
      </w:tr>
      <w:tr w:rsidR="000B78F9" w:rsidTr="000B78F9">
        <w:trPr>
          <w:trHeight w:val="554"/>
        </w:trPr>
        <w:tc>
          <w:tcPr>
            <w:tcW w:w="630" w:type="dxa"/>
          </w:tcPr>
          <w:p w:rsidR="000B78F9" w:rsidRDefault="000B78F9" w:rsidP="00B66E8A">
            <w:pPr>
              <w:pStyle w:val="TableParagraph"/>
              <w:spacing w:before="157"/>
              <w:ind w:left="258"/>
              <w:rPr>
                <w:sz w:val="20"/>
              </w:rPr>
            </w:pPr>
            <w:r>
              <w:rPr>
                <w:w w:val="99"/>
                <w:sz w:val="20"/>
              </w:rPr>
              <w:t>4</w:t>
            </w:r>
          </w:p>
        </w:tc>
        <w:tc>
          <w:tcPr>
            <w:tcW w:w="2250" w:type="dxa"/>
          </w:tcPr>
          <w:p w:rsidR="000B78F9" w:rsidRDefault="000B78F9" w:rsidP="000B78F9">
            <w:pPr>
              <w:pStyle w:val="TableParagraph"/>
              <w:spacing w:before="157"/>
              <w:ind w:left="100"/>
              <w:rPr>
                <w:sz w:val="20"/>
              </w:rPr>
            </w:pPr>
            <w:r>
              <w:rPr>
                <w:sz w:val="20"/>
              </w:rPr>
              <w:t>Luas</w:t>
            </w:r>
            <w:r>
              <w:rPr>
                <w:spacing w:val="-7"/>
                <w:sz w:val="20"/>
              </w:rPr>
              <w:t xml:space="preserve"> </w:t>
            </w:r>
            <w:r>
              <w:rPr>
                <w:sz w:val="20"/>
              </w:rPr>
              <w:t>Area</w:t>
            </w:r>
            <w:r>
              <w:rPr>
                <w:spacing w:val="-4"/>
                <w:sz w:val="20"/>
              </w:rPr>
              <w:t xml:space="preserve"> </w:t>
            </w:r>
            <w:r>
              <w:rPr>
                <w:sz w:val="20"/>
              </w:rPr>
              <w:t>Ruang</w:t>
            </w:r>
            <w:r>
              <w:rPr>
                <w:spacing w:val="-3"/>
                <w:sz w:val="20"/>
              </w:rPr>
              <w:t xml:space="preserve"> </w:t>
            </w:r>
            <w:r>
              <w:rPr>
                <w:spacing w:val="-2"/>
                <w:sz w:val="20"/>
              </w:rPr>
              <w:t>Utilitas</w:t>
            </w:r>
          </w:p>
        </w:tc>
        <w:tc>
          <w:tcPr>
            <w:tcW w:w="1530" w:type="dxa"/>
            <w:vAlign w:val="center"/>
          </w:tcPr>
          <w:p w:rsidR="000B78F9" w:rsidRDefault="000B78F9" w:rsidP="000B78F9">
            <w:pPr>
              <w:pStyle w:val="TableParagraph"/>
              <w:spacing w:before="157"/>
              <w:ind w:left="270" w:right="435"/>
              <w:rPr>
                <w:sz w:val="20"/>
              </w:rPr>
            </w:pPr>
            <w:r>
              <w:rPr>
                <w:sz w:val="20"/>
              </w:rPr>
              <w:t>14</w:t>
            </w:r>
            <w:r>
              <w:rPr>
                <w:spacing w:val="-5"/>
                <w:sz w:val="20"/>
              </w:rPr>
              <w:t xml:space="preserve"> m²</w:t>
            </w:r>
          </w:p>
        </w:tc>
        <w:tc>
          <w:tcPr>
            <w:tcW w:w="1530" w:type="dxa"/>
            <w:vAlign w:val="center"/>
          </w:tcPr>
          <w:p w:rsidR="000B78F9" w:rsidRDefault="000B78F9" w:rsidP="000B78F9">
            <w:pPr>
              <w:pStyle w:val="TableParagraph"/>
              <w:spacing w:before="157"/>
              <w:ind w:left="270"/>
              <w:rPr>
                <w:sz w:val="20"/>
              </w:rPr>
            </w:pPr>
            <w:r>
              <w:rPr>
                <w:sz w:val="20"/>
              </w:rPr>
              <w:t>15</w:t>
            </w:r>
            <w:r>
              <w:rPr>
                <w:spacing w:val="-5"/>
                <w:sz w:val="20"/>
              </w:rPr>
              <w:t xml:space="preserve"> m²</w:t>
            </w:r>
          </w:p>
        </w:tc>
        <w:tc>
          <w:tcPr>
            <w:tcW w:w="1530" w:type="dxa"/>
            <w:vAlign w:val="center"/>
          </w:tcPr>
          <w:p w:rsidR="000B78F9" w:rsidRDefault="005912F8" w:rsidP="000B78F9">
            <w:pPr>
              <w:pStyle w:val="TableParagraph"/>
              <w:spacing w:before="157"/>
              <w:ind w:left="270" w:right="589"/>
              <w:rPr>
                <w:sz w:val="20"/>
              </w:rPr>
            </w:pPr>
            <w:r>
              <w:rPr>
                <w:sz w:val="20"/>
                <w:lang w:val="en-US"/>
              </w:rPr>
              <w:t>60</w:t>
            </w:r>
            <w:r w:rsidR="000B78F9">
              <w:rPr>
                <w:spacing w:val="-5"/>
                <w:sz w:val="20"/>
              </w:rPr>
              <w:t xml:space="preserve"> m²</w:t>
            </w:r>
          </w:p>
        </w:tc>
      </w:tr>
      <w:tr w:rsidR="000B78F9" w:rsidTr="000B78F9">
        <w:trPr>
          <w:trHeight w:val="242"/>
        </w:trPr>
        <w:tc>
          <w:tcPr>
            <w:tcW w:w="630" w:type="dxa"/>
          </w:tcPr>
          <w:p w:rsidR="000B78F9" w:rsidRDefault="000B78F9" w:rsidP="00B66E8A">
            <w:pPr>
              <w:pStyle w:val="TableParagraph"/>
              <w:spacing w:before="1" w:line="221" w:lineRule="exact"/>
              <w:ind w:left="258"/>
              <w:rPr>
                <w:sz w:val="20"/>
              </w:rPr>
            </w:pPr>
            <w:r>
              <w:rPr>
                <w:w w:val="99"/>
                <w:sz w:val="20"/>
              </w:rPr>
              <w:t>5</w:t>
            </w:r>
          </w:p>
        </w:tc>
        <w:tc>
          <w:tcPr>
            <w:tcW w:w="2250" w:type="dxa"/>
          </w:tcPr>
          <w:p w:rsidR="000B78F9" w:rsidRDefault="000B78F9" w:rsidP="000B78F9">
            <w:pPr>
              <w:pStyle w:val="TableParagraph"/>
              <w:spacing w:before="1" w:line="221" w:lineRule="exact"/>
              <w:ind w:left="100"/>
              <w:rPr>
                <w:sz w:val="20"/>
              </w:rPr>
            </w:pPr>
            <w:r>
              <w:rPr>
                <w:sz w:val="20"/>
              </w:rPr>
              <w:t>Luas</w:t>
            </w:r>
            <w:r>
              <w:rPr>
                <w:spacing w:val="-7"/>
                <w:sz w:val="20"/>
              </w:rPr>
              <w:t xml:space="preserve"> </w:t>
            </w:r>
            <w:r>
              <w:rPr>
                <w:sz w:val="20"/>
              </w:rPr>
              <w:t>Area</w:t>
            </w:r>
            <w:r>
              <w:rPr>
                <w:spacing w:val="-4"/>
                <w:sz w:val="20"/>
              </w:rPr>
              <w:t xml:space="preserve"> </w:t>
            </w:r>
            <w:r>
              <w:rPr>
                <w:sz w:val="20"/>
              </w:rPr>
              <w:t>Ruang</w:t>
            </w:r>
            <w:r>
              <w:rPr>
                <w:spacing w:val="-6"/>
                <w:sz w:val="20"/>
              </w:rPr>
              <w:t xml:space="preserve"> </w:t>
            </w:r>
            <w:r>
              <w:rPr>
                <w:spacing w:val="-2"/>
                <w:sz w:val="20"/>
              </w:rPr>
              <w:t>Publik</w:t>
            </w:r>
          </w:p>
        </w:tc>
        <w:tc>
          <w:tcPr>
            <w:tcW w:w="1530" w:type="dxa"/>
            <w:vAlign w:val="center"/>
          </w:tcPr>
          <w:p w:rsidR="000B78F9" w:rsidRDefault="000B78F9" w:rsidP="000B78F9">
            <w:pPr>
              <w:pStyle w:val="TableParagraph"/>
              <w:spacing w:before="1" w:line="221" w:lineRule="exact"/>
              <w:ind w:left="270" w:right="435"/>
              <w:rPr>
                <w:sz w:val="20"/>
              </w:rPr>
            </w:pPr>
            <w:r>
              <w:rPr>
                <w:sz w:val="20"/>
              </w:rPr>
              <w:t>30</w:t>
            </w:r>
            <w:r>
              <w:rPr>
                <w:spacing w:val="-5"/>
                <w:sz w:val="20"/>
              </w:rPr>
              <w:t xml:space="preserve"> m²</w:t>
            </w:r>
          </w:p>
        </w:tc>
        <w:tc>
          <w:tcPr>
            <w:tcW w:w="1530" w:type="dxa"/>
            <w:vAlign w:val="center"/>
          </w:tcPr>
          <w:p w:rsidR="000B78F9" w:rsidRDefault="000B78F9" w:rsidP="000B78F9">
            <w:pPr>
              <w:pStyle w:val="TableParagraph"/>
              <w:spacing w:before="1" w:line="221" w:lineRule="exact"/>
              <w:ind w:left="270"/>
              <w:rPr>
                <w:sz w:val="20"/>
              </w:rPr>
            </w:pPr>
            <w:r>
              <w:rPr>
                <w:sz w:val="20"/>
              </w:rPr>
              <w:t>8</w:t>
            </w:r>
            <w:r>
              <w:rPr>
                <w:spacing w:val="-3"/>
                <w:sz w:val="20"/>
              </w:rPr>
              <w:t xml:space="preserve"> </w:t>
            </w:r>
            <w:r>
              <w:rPr>
                <w:spacing w:val="-5"/>
                <w:sz w:val="20"/>
              </w:rPr>
              <w:t>m²</w:t>
            </w:r>
          </w:p>
        </w:tc>
        <w:tc>
          <w:tcPr>
            <w:tcW w:w="1530" w:type="dxa"/>
            <w:vAlign w:val="center"/>
          </w:tcPr>
          <w:p w:rsidR="000B78F9" w:rsidRDefault="005912F8" w:rsidP="000B78F9">
            <w:pPr>
              <w:pStyle w:val="TableParagraph"/>
              <w:spacing w:before="1" w:line="221" w:lineRule="exact"/>
              <w:ind w:left="270" w:right="589"/>
              <w:rPr>
                <w:sz w:val="20"/>
              </w:rPr>
            </w:pPr>
            <w:r>
              <w:rPr>
                <w:sz w:val="20"/>
                <w:lang w:val="en-US"/>
              </w:rPr>
              <w:t>30</w:t>
            </w:r>
            <w:r w:rsidR="000B78F9">
              <w:rPr>
                <w:spacing w:val="-5"/>
                <w:sz w:val="20"/>
              </w:rPr>
              <w:t xml:space="preserve"> m²</w:t>
            </w:r>
          </w:p>
        </w:tc>
      </w:tr>
      <w:tr w:rsidR="000B78F9" w:rsidTr="000B78F9">
        <w:trPr>
          <w:trHeight w:val="241"/>
        </w:trPr>
        <w:tc>
          <w:tcPr>
            <w:tcW w:w="630" w:type="dxa"/>
          </w:tcPr>
          <w:p w:rsidR="000B78F9" w:rsidRDefault="000B78F9" w:rsidP="00B66E8A">
            <w:pPr>
              <w:pStyle w:val="TableParagraph"/>
              <w:spacing w:line="222" w:lineRule="exact"/>
              <w:ind w:left="258"/>
              <w:rPr>
                <w:sz w:val="20"/>
              </w:rPr>
            </w:pPr>
            <w:r>
              <w:rPr>
                <w:w w:val="99"/>
                <w:sz w:val="20"/>
              </w:rPr>
              <w:t>6</w:t>
            </w:r>
          </w:p>
        </w:tc>
        <w:tc>
          <w:tcPr>
            <w:tcW w:w="2250" w:type="dxa"/>
          </w:tcPr>
          <w:p w:rsidR="000B78F9" w:rsidRDefault="000B78F9" w:rsidP="000B78F9">
            <w:pPr>
              <w:pStyle w:val="TableParagraph"/>
              <w:spacing w:line="222" w:lineRule="exact"/>
              <w:ind w:left="100"/>
              <w:rPr>
                <w:sz w:val="20"/>
              </w:rPr>
            </w:pPr>
            <w:r>
              <w:rPr>
                <w:sz w:val="20"/>
              </w:rPr>
              <w:t>Loket</w:t>
            </w:r>
            <w:r>
              <w:rPr>
                <w:spacing w:val="-6"/>
                <w:sz w:val="20"/>
              </w:rPr>
              <w:t xml:space="preserve"> </w:t>
            </w:r>
            <w:r>
              <w:rPr>
                <w:sz w:val="20"/>
              </w:rPr>
              <w:t>Tiket</w:t>
            </w:r>
            <w:r>
              <w:rPr>
                <w:spacing w:val="-7"/>
                <w:sz w:val="20"/>
              </w:rPr>
              <w:t xml:space="preserve"> </w:t>
            </w:r>
            <w:r>
              <w:rPr>
                <w:spacing w:val="-2"/>
                <w:sz w:val="20"/>
              </w:rPr>
              <w:t>Penumpang</w:t>
            </w:r>
          </w:p>
        </w:tc>
        <w:tc>
          <w:tcPr>
            <w:tcW w:w="1530" w:type="dxa"/>
            <w:vAlign w:val="center"/>
          </w:tcPr>
          <w:p w:rsidR="000B78F9" w:rsidRDefault="000B78F9" w:rsidP="000B78F9">
            <w:pPr>
              <w:pStyle w:val="TableParagraph"/>
              <w:spacing w:line="222" w:lineRule="exact"/>
              <w:ind w:left="270" w:right="347"/>
              <w:rPr>
                <w:sz w:val="20"/>
              </w:rPr>
            </w:pPr>
            <w:r>
              <w:rPr>
                <w:w w:val="99"/>
                <w:sz w:val="20"/>
              </w:rPr>
              <w:t>-</w:t>
            </w:r>
          </w:p>
        </w:tc>
        <w:tc>
          <w:tcPr>
            <w:tcW w:w="1530" w:type="dxa"/>
            <w:vAlign w:val="center"/>
          </w:tcPr>
          <w:p w:rsidR="000B78F9" w:rsidRDefault="000B78F9" w:rsidP="000B78F9">
            <w:pPr>
              <w:pStyle w:val="TableParagraph"/>
              <w:spacing w:line="222" w:lineRule="exact"/>
              <w:ind w:left="270" w:right="237"/>
              <w:rPr>
                <w:sz w:val="20"/>
              </w:rPr>
            </w:pPr>
            <w:r>
              <w:rPr>
                <w:w w:val="99"/>
                <w:sz w:val="20"/>
              </w:rPr>
              <w:t>1</w:t>
            </w:r>
          </w:p>
        </w:tc>
        <w:tc>
          <w:tcPr>
            <w:tcW w:w="1530" w:type="dxa"/>
            <w:vAlign w:val="center"/>
          </w:tcPr>
          <w:p w:rsidR="000B78F9" w:rsidRDefault="000B78F9" w:rsidP="000B78F9">
            <w:pPr>
              <w:pStyle w:val="TableParagraph"/>
              <w:spacing w:line="222" w:lineRule="exact"/>
              <w:ind w:left="270" w:right="346"/>
              <w:rPr>
                <w:sz w:val="20"/>
              </w:rPr>
            </w:pPr>
            <w:r>
              <w:rPr>
                <w:w w:val="99"/>
                <w:sz w:val="20"/>
              </w:rPr>
              <w:t>2</w:t>
            </w:r>
          </w:p>
        </w:tc>
      </w:tr>
      <w:tr w:rsidR="000B78F9" w:rsidTr="000B78F9">
        <w:trPr>
          <w:trHeight w:val="481"/>
        </w:trPr>
        <w:tc>
          <w:tcPr>
            <w:tcW w:w="630" w:type="dxa"/>
          </w:tcPr>
          <w:p w:rsidR="000B78F9" w:rsidRDefault="000B78F9" w:rsidP="00B66E8A">
            <w:pPr>
              <w:pStyle w:val="TableParagraph"/>
              <w:spacing w:before="119"/>
              <w:ind w:left="258"/>
              <w:rPr>
                <w:sz w:val="20"/>
              </w:rPr>
            </w:pPr>
            <w:r>
              <w:rPr>
                <w:w w:val="99"/>
                <w:sz w:val="20"/>
              </w:rPr>
              <w:t>7</w:t>
            </w:r>
          </w:p>
        </w:tc>
        <w:tc>
          <w:tcPr>
            <w:tcW w:w="2250" w:type="dxa"/>
          </w:tcPr>
          <w:p w:rsidR="000B78F9" w:rsidRDefault="000B78F9" w:rsidP="000B78F9">
            <w:pPr>
              <w:pStyle w:val="TableParagraph"/>
              <w:spacing w:line="242" w:lineRule="exact"/>
              <w:ind w:left="100" w:hanging="10"/>
              <w:rPr>
                <w:sz w:val="20"/>
              </w:rPr>
            </w:pPr>
            <w:r>
              <w:rPr>
                <w:sz w:val="20"/>
              </w:rPr>
              <w:t>Areal</w:t>
            </w:r>
            <w:r>
              <w:rPr>
                <w:spacing w:val="-16"/>
                <w:sz w:val="20"/>
              </w:rPr>
              <w:t xml:space="preserve"> </w:t>
            </w:r>
            <w:r>
              <w:rPr>
                <w:sz w:val="20"/>
              </w:rPr>
              <w:t>Parkir</w:t>
            </w:r>
            <w:r>
              <w:rPr>
                <w:spacing w:val="-16"/>
                <w:sz w:val="20"/>
              </w:rPr>
              <w:t xml:space="preserve"> </w:t>
            </w:r>
            <w:r>
              <w:rPr>
                <w:sz w:val="20"/>
              </w:rPr>
              <w:t xml:space="preserve">Kendaraan </w:t>
            </w:r>
            <w:r>
              <w:rPr>
                <w:spacing w:val="-2"/>
                <w:sz w:val="20"/>
              </w:rPr>
              <w:t>Antar/Jemput</w:t>
            </w:r>
          </w:p>
        </w:tc>
        <w:tc>
          <w:tcPr>
            <w:tcW w:w="1530" w:type="dxa"/>
            <w:vAlign w:val="center"/>
          </w:tcPr>
          <w:p w:rsidR="000B78F9" w:rsidRDefault="000B78F9" w:rsidP="000B78F9">
            <w:pPr>
              <w:pStyle w:val="TableParagraph"/>
              <w:spacing w:before="119"/>
              <w:ind w:left="270" w:right="347"/>
              <w:rPr>
                <w:sz w:val="20"/>
              </w:rPr>
            </w:pPr>
            <w:r>
              <w:rPr>
                <w:w w:val="99"/>
                <w:sz w:val="20"/>
              </w:rPr>
              <w:t>-</w:t>
            </w:r>
          </w:p>
        </w:tc>
        <w:tc>
          <w:tcPr>
            <w:tcW w:w="1530" w:type="dxa"/>
            <w:vAlign w:val="center"/>
          </w:tcPr>
          <w:p w:rsidR="000B78F9" w:rsidRDefault="000B78F9" w:rsidP="000B78F9">
            <w:pPr>
              <w:pStyle w:val="TableParagraph"/>
              <w:spacing w:before="119"/>
              <w:ind w:left="270"/>
              <w:rPr>
                <w:sz w:val="20"/>
              </w:rPr>
            </w:pPr>
            <w:r>
              <w:rPr>
                <w:sz w:val="20"/>
              </w:rPr>
              <w:t>29</w:t>
            </w:r>
            <w:r>
              <w:rPr>
                <w:spacing w:val="-5"/>
                <w:sz w:val="20"/>
              </w:rPr>
              <w:t xml:space="preserve"> m²</w:t>
            </w:r>
          </w:p>
        </w:tc>
        <w:tc>
          <w:tcPr>
            <w:tcW w:w="1530" w:type="dxa"/>
            <w:vAlign w:val="center"/>
          </w:tcPr>
          <w:p w:rsidR="000B78F9" w:rsidRDefault="005912F8" w:rsidP="000B78F9">
            <w:pPr>
              <w:pStyle w:val="TableParagraph"/>
              <w:spacing w:before="119"/>
              <w:ind w:left="270" w:right="534"/>
              <w:rPr>
                <w:sz w:val="20"/>
              </w:rPr>
            </w:pPr>
            <w:r>
              <w:rPr>
                <w:sz w:val="20"/>
              </w:rPr>
              <w:t>2</w:t>
            </w:r>
            <w:r>
              <w:rPr>
                <w:sz w:val="20"/>
                <w:lang w:val="en-US"/>
              </w:rPr>
              <w:t>30</w:t>
            </w:r>
            <w:r w:rsidR="000B78F9">
              <w:rPr>
                <w:spacing w:val="-5"/>
                <w:sz w:val="20"/>
              </w:rPr>
              <w:t xml:space="preserve"> m²</w:t>
            </w:r>
          </w:p>
        </w:tc>
      </w:tr>
      <w:tr w:rsidR="000B78F9" w:rsidTr="000B78F9">
        <w:trPr>
          <w:trHeight w:val="239"/>
        </w:trPr>
        <w:tc>
          <w:tcPr>
            <w:tcW w:w="630" w:type="dxa"/>
          </w:tcPr>
          <w:p w:rsidR="000B78F9" w:rsidRDefault="000B78F9" w:rsidP="00B66E8A">
            <w:pPr>
              <w:pStyle w:val="TableParagraph"/>
              <w:spacing w:line="220" w:lineRule="exact"/>
              <w:ind w:left="258"/>
              <w:rPr>
                <w:sz w:val="20"/>
              </w:rPr>
            </w:pPr>
            <w:r>
              <w:rPr>
                <w:w w:val="99"/>
                <w:sz w:val="20"/>
              </w:rPr>
              <w:t>8</w:t>
            </w:r>
          </w:p>
        </w:tc>
        <w:tc>
          <w:tcPr>
            <w:tcW w:w="2250" w:type="dxa"/>
          </w:tcPr>
          <w:p w:rsidR="000B78F9" w:rsidRDefault="000B78F9" w:rsidP="000B78F9">
            <w:pPr>
              <w:pStyle w:val="TableParagraph"/>
              <w:spacing w:line="220" w:lineRule="exact"/>
              <w:ind w:left="100"/>
              <w:rPr>
                <w:sz w:val="20"/>
              </w:rPr>
            </w:pPr>
            <w:r>
              <w:rPr>
                <w:spacing w:val="-2"/>
                <w:sz w:val="20"/>
              </w:rPr>
              <w:t>Musholla</w:t>
            </w:r>
          </w:p>
        </w:tc>
        <w:tc>
          <w:tcPr>
            <w:tcW w:w="1530" w:type="dxa"/>
            <w:vAlign w:val="center"/>
          </w:tcPr>
          <w:p w:rsidR="000B78F9" w:rsidRDefault="000B78F9" w:rsidP="000B78F9">
            <w:pPr>
              <w:pStyle w:val="TableParagraph"/>
              <w:spacing w:line="220" w:lineRule="exact"/>
              <w:ind w:left="270" w:right="347"/>
              <w:rPr>
                <w:sz w:val="20"/>
              </w:rPr>
            </w:pPr>
            <w:r>
              <w:rPr>
                <w:w w:val="99"/>
                <w:sz w:val="20"/>
              </w:rPr>
              <w:t>-</w:t>
            </w:r>
          </w:p>
        </w:tc>
        <w:tc>
          <w:tcPr>
            <w:tcW w:w="1530" w:type="dxa"/>
            <w:vAlign w:val="center"/>
          </w:tcPr>
          <w:p w:rsidR="000B78F9" w:rsidRDefault="000B78F9" w:rsidP="000B78F9">
            <w:pPr>
              <w:pStyle w:val="TableParagraph"/>
              <w:spacing w:line="220" w:lineRule="exact"/>
              <w:ind w:left="270"/>
              <w:rPr>
                <w:sz w:val="20"/>
              </w:rPr>
            </w:pPr>
            <w:r>
              <w:rPr>
                <w:sz w:val="20"/>
              </w:rPr>
              <w:t>28</w:t>
            </w:r>
            <w:r>
              <w:rPr>
                <w:spacing w:val="-5"/>
                <w:sz w:val="20"/>
              </w:rPr>
              <w:t xml:space="preserve"> m</w:t>
            </w:r>
            <w:r>
              <w:rPr>
                <w:spacing w:val="-5"/>
                <w:sz w:val="20"/>
                <w:vertAlign w:val="superscript"/>
              </w:rPr>
              <w:t>2</w:t>
            </w:r>
          </w:p>
        </w:tc>
        <w:tc>
          <w:tcPr>
            <w:tcW w:w="1530" w:type="dxa"/>
            <w:vAlign w:val="center"/>
          </w:tcPr>
          <w:p w:rsidR="000B78F9" w:rsidRDefault="000B78F9" w:rsidP="000B78F9">
            <w:pPr>
              <w:pStyle w:val="TableParagraph"/>
              <w:spacing w:line="220" w:lineRule="exact"/>
              <w:ind w:left="270" w:right="569"/>
              <w:rPr>
                <w:sz w:val="20"/>
              </w:rPr>
            </w:pPr>
            <w:r>
              <w:rPr>
                <w:sz w:val="20"/>
              </w:rPr>
              <w:t>28</w:t>
            </w:r>
            <w:r>
              <w:rPr>
                <w:spacing w:val="-5"/>
                <w:sz w:val="20"/>
              </w:rPr>
              <w:t xml:space="preserve"> m</w:t>
            </w:r>
            <w:r>
              <w:rPr>
                <w:spacing w:val="-5"/>
                <w:sz w:val="20"/>
                <w:vertAlign w:val="superscript"/>
              </w:rPr>
              <w:t>2</w:t>
            </w:r>
          </w:p>
        </w:tc>
      </w:tr>
      <w:tr w:rsidR="000B78F9" w:rsidTr="000B78F9">
        <w:trPr>
          <w:trHeight w:val="242"/>
        </w:trPr>
        <w:tc>
          <w:tcPr>
            <w:tcW w:w="2880" w:type="dxa"/>
            <w:gridSpan w:val="2"/>
          </w:tcPr>
          <w:p w:rsidR="000B78F9" w:rsidRDefault="000B78F9" w:rsidP="000B78F9">
            <w:pPr>
              <w:pStyle w:val="TableParagraph"/>
              <w:spacing w:line="222" w:lineRule="exact"/>
              <w:ind w:left="90"/>
              <w:jc w:val="center"/>
              <w:rPr>
                <w:b/>
                <w:sz w:val="20"/>
              </w:rPr>
            </w:pPr>
            <w:r>
              <w:rPr>
                <w:b/>
                <w:spacing w:val="-2"/>
                <w:sz w:val="20"/>
              </w:rPr>
              <w:t>Jumlah</w:t>
            </w:r>
          </w:p>
        </w:tc>
        <w:tc>
          <w:tcPr>
            <w:tcW w:w="1530" w:type="dxa"/>
          </w:tcPr>
          <w:p w:rsidR="000B78F9" w:rsidRDefault="000B78F9" w:rsidP="00B66E8A">
            <w:pPr>
              <w:pStyle w:val="TableParagraph"/>
              <w:spacing w:line="222" w:lineRule="exact"/>
              <w:ind w:left="81" w:right="435"/>
              <w:jc w:val="center"/>
              <w:rPr>
                <w:b/>
                <w:sz w:val="20"/>
              </w:rPr>
            </w:pPr>
            <w:r>
              <w:rPr>
                <w:b/>
                <w:sz w:val="20"/>
              </w:rPr>
              <w:t>98</w:t>
            </w:r>
            <w:r>
              <w:rPr>
                <w:b/>
                <w:spacing w:val="-4"/>
                <w:sz w:val="20"/>
              </w:rPr>
              <w:t xml:space="preserve"> </w:t>
            </w:r>
            <w:r>
              <w:rPr>
                <w:b/>
                <w:spacing w:val="-5"/>
                <w:sz w:val="20"/>
              </w:rPr>
              <w:t>m²</w:t>
            </w:r>
          </w:p>
        </w:tc>
        <w:tc>
          <w:tcPr>
            <w:tcW w:w="1530" w:type="dxa"/>
          </w:tcPr>
          <w:p w:rsidR="000B78F9" w:rsidRDefault="000B78F9" w:rsidP="00B66E8A">
            <w:pPr>
              <w:pStyle w:val="TableParagraph"/>
              <w:spacing w:line="222" w:lineRule="exact"/>
              <w:ind w:left="364"/>
              <w:rPr>
                <w:b/>
                <w:sz w:val="20"/>
              </w:rPr>
            </w:pPr>
            <w:r>
              <w:rPr>
                <w:b/>
                <w:sz w:val="20"/>
              </w:rPr>
              <w:t>141</w:t>
            </w:r>
            <w:r>
              <w:rPr>
                <w:b/>
                <w:spacing w:val="-3"/>
                <w:sz w:val="20"/>
              </w:rPr>
              <w:t xml:space="preserve"> </w:t>
            </w:r>
            <w:r>
              <w:rPr>
                <w:b/>
                <w:spacing w:val="-5"/>
                <w:sz w:val="20"/>
              </w:rPr>
              <w:t>m²</w:t>
            </w:r>
          </w:p>
        </w:tc>
        <w:tc>
          <w:tcPr>
            <w:tcW w:w="1530" w:type="dxa"/>
          </w:tcPr>
          <w:p w:rsidR="000B78F9" w:rsidRDefault="005912F8" w:rsidP="00B66E8A">
            <w:pPr>
              <w:pStyle w:val="TableParagraph"/>
              <w:spacing w:line="222" w:lineRule="exact"/>
              <w:ind w:right="497"/>
              <w:jc w:val="right"/>
              <w:rPr>
                <w:b/>
                <w:sz w:val="20"/>
              </w:rPr>
            </w:pPr>
            <w:r>
              <w:rPr>
                <w:b/>
                <w:sz w:val="20"/>
              </w:rPr>
              <w:t>5</w:t>
            </w:r>
            <w:r>
              <w:rPr>
                <w:b/>
                <w:sz w:val="20"/>
                <w:lang w:val="en-US"/>
              </w:rPr>
              <w:t>88</w:t>
            </w:r>
            <w:r w:rsidR="000B78F9">
              <w:rPr>
                <w:b/>
                <w:spacing w:val="-3"/>
                <w:sz w:val="20"/>
              </w:rPr>
              <w:t xml:space="preserve"> </w:t>
            </w:r>
            <w:r w:rsidR="000B78F9">
              <w:rPr>
                <w:b/>
                <w:spacing w:val="-5"/>
                <w:sz w:val="20"/>
              </w:rPr>
              <w:t>m</w:t>
            </w:r>
            <w:r w:rsidR="000B78F9">
              <w:rPr>
                <w:b/>
                <w:spacing w:val="-5"/>
                <w:sz w:val="20"/>
                <w:vertAlign w:val="superscript"/>
              </w:rPr>
              <w:t>2</w:t>
            </w:r>
          </w:p>
        </w:tc>
      </w:tr>
    </w:tbl>
    <w:p w:rsidR="00717C01" w:rsidRDefault="00717C01" w:rsidP="00AC61C1">
      <w:pPr>
        <w:tabs>
          <w:tab w:val="left" w:pos="3405"/>
        </w:tabs>
        <w:spacing w:line="360" w:lineRule="auto"/>
        <w:jc w:val="both"/>
      </w:pPr>
    </w:p>
    <w:p w:rsidR="00717C01" w:rsidRDefault="00717C01" w:rsidP="00AC61C1">
      <w:pPr>
        <w:tabs>
          <w:tab w:val="left" w:pos="3405"/>
        </w:tabs>
        <w:spacing w:line="360" w:lineRule="auto"/>
        <w:jc w:val="both"/>
      </w:pPr>
    </w:p>
    <w:p w:rsidR="00717C01" w:rsidRDefault="00717C01" w:rsidP="00AC61C1">
      <w:pPr>
        <w:tabs>
          <w:tab w:val="left" w:pos="3405"/>
        </w:tabs>
        <w:spacing w:line="360" w:lineRule="auto"/>
        <w:jc w:val="both"/>
      </w:pPr>
    </w:p>
    <w:p w:rsidR="00C56722" w:rsidRDefault="00AC61C1" w:rsidP="00AC61C1">
      <w:pPr>
        <w:tabs>
          <w:tab w:val="left" w:pos="3405"/>
        </w:tabs>
        <w:spacing w:line="360" w:lineRule="auto"/>
        <w:jc w:val="both"/>
      </w:pPr>
      <w:r>
        <w:tab/>
      </w:r>
    </w:p>
    <w:p w:rsidR="00717C01" w:rsidRDefault="00717C01" w:rsidP="00717C01">
      <w:pPr>
        <w:pStyle w:val="Heading4"/>
        <w:spacing w:line="360" w:lineRule="auto"/>
        <w:jc w:val="both"/>
        <w:rPr>
          <w:rFonts w:ascii="Tahoma" w:hAnsi="Tahoma" w:cs="Tahoma"/>
          <w:b w:val="0"/>
          <w:i w:val="0"/>
          <w:color w:val="auto"/>
        </w:rPr>
      </w:pPr>
      <w:r w:rsidRPr="00717C01">
        <w:rPr>
          <w:rFonts w:ascii="Tahoma" w:hAnsi="Tahoma" w:cs="Tahoma"/>
          <w:b w:val="0"/>
          <w:i w:val="0"/>
          <w:color w:val="auto"/>
        </w:rPr>
        <w:t>5.2.3.5 Layout Dermaga Wisata Pada Tahun Rencana</w:t>
      </w:r>
    </w:p>
    <w:p w:rsidR="00717C01" w:rsidRDefault="00717C01" w:rsidP="00717C01">
      <w:pPr>
        <w:keepNext/>
        <w:ind w:left="-630"/>
        <w:jc w:val="center"/>
      </w:pPr>
      <w:r>
        <w:rPr>
          <w:noProof/>
          <w:lang w:val="en-US"/>
        </w:rPr>
        <w:drawing>
          <wp:inline distT="0" distB="0" distL="0" distR="0" wp14:anchorId="42020489" wp14:editId="6274CCD7">
            <wp:extent cx="6019800" cy="2667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7).png"/>
                    <pic:cNvPicPr/>
                  </pic:nvPicPr>
                  <pic:blipFill>
                    <a:blip r:embed="rId47">
                      <a:extLst>
                        <a:ext uri="{28A0092B-C50C-407E-A947-70E740481C1C}">
                          <a14:useLocalDpi xmlns:a14="http://schemas.microsoft.com/office/drawing/2010/main" val="0"/>
                        </a:ext>
                      </a:extLst>
                    </a:blip>
                    <a:stretch>
                      <a:fillRect/>
                    </a:stretch>
                  </pic:blipFill>
                  <pic:spPr>
                    <a:xfrm>
                      <a:off x="0" y="0"/>
                      <a:ext cx="6022075" cy="2668008"/>
                    </a:xfrm>
                    <a:prstGeom prst="rect">
                      <a:avLst/>
                    </a:prstGeom>
                  </pic:spPr>
                </pic:pic>
              </a:graphicData>
            </a:graphic>
          </wp:inline>
        </w:drawing>
      </w:r>
    </w:p>
    <w:p w:rsidR="00717C01" w:rsidRPr="00717C01" w:rsidRDefault="00717C01" w:rsidP="00717C01">
      <w:pPr>
        <w:pStyle w:val="Caption"/>
        <w:jc w:val="center"/>
        <w:rPr>
          <w:b w:val="0"/>
          <w:color w:val="auto"/>
          <w:sz w:val="22"/>
          <w:lang w:val="en-US"/>
        </w:rPr>
      </w:pPr>
      <w:bookmarkStart w:id="334" w:name="_Toc110965563"/>
      <w:r w:rsidRPr="00717C01">
        <w:rPr>
          <w:b w:val="0"/>
          <w:color w:val="auto"/>
          <w:sz w:val="22"/>
        </w:rPr>
        <w:t xml:space="preserve">Gambar V. </w:t>
      </w:r>
      <w:r w:rsidRPr="00717C01">
        <w:rPr>
          <w:b w:val="0"/>
          <w:color w:val="auto"/>
          <w:sz w:val="22"/>
        </w:rPr>
        <w:fldChar w:fldCharType="begin"/>
      </w:r>
      <w:r w:rsidRPr="00717C01">
        <w:rPr>
          <w:b w:val="0"/>
          <w:color w:val="auto"/>
          <w:sz w:val="22"/>
        </w:rPr>
        <w:instrText xml:space="preserve"> SEQ Gambar_V. \* ARABIC </w:instrText>
      </w:r>
      <w:r w:rsidRPr="00717C01">
        <w:rPr>
          <w:b w:val="0"/>
          <w:color w:val="auto"/>
          <w:sz w:val="22"/>
        </w:rPr>
        <w:fldChar w:fldCharType="separate"/>
      </w:r>
      <w:r w:rsidR="00163B1B">
        <w:rPr>
          <w:b w:val="0"/>
          <w:noProof/>
          <w:color w:val="auto"/>
          <w:sz w:val="22"/>
        </w:rPr>
        <w:t>9</w:t>
      </w:r>
      <w:r w:rsidRPr="00717C01">
        <w:rPr>
          <w:b w:val="0"/>
          <w:color w:val="auto"/>
          <w:sz w:val="22"/>
        </w:rPr>
        <w:fldChar w:fldCharType="end"/>
      </w:r>
      <w:r w:rsidRPr="00717C01">
        <w:rPr>
          <w:b w:val="0"/>
          <w:color w:val="auto"/>
          <w:sz w:val="22"/>
        </w:rPr>
        <w:t xml:space="preserve"> Layout Dermaga Tahun Rencna</w:t>
      </w:r>
      <w:bookmarkEnd w:id="334"/>
    </w:p>
    <w:p w:rsidR="00717C01" w:rsidRDefault="00717C01" w:rsidP="00717C01">
      <w:pPr>
        <w:tabs>
          <w:tab w:val="left" w:pos="3405"/>
        </w:tabs>
        <w:jc w:val="center"/>
        <w:rPr>
          <w:i/>
          <w:sz w:val="18"/>
        </w:rPr>
      </w:pPr>
      <w:r w:rsidRPr="00717C01">
        <w:rPr>
          <w:i/>
          <w:sz w:val="18"/>
        </w:rPr>
        <w:t>Sumber : Hasil analisis, 2022</w:t>
      </w:r>
    </w:p>
    <w:p w:rsidR="00717C01" w:rsidRPr="00717C01" w:rsidRDefault="00717C01" w:rsidP="00717C01">
      <w:pPr>
        <w:tabs>
          <w:tab w:val="left" w:pos="3405"/>
        </w:tabs>
        <w:jc w:val="center"/>
        <w:rPr>
          <w:i/>
          <w:sz w:val="18"/>
        </w:rPr>
      </w:pPr>
    </w:p>
    <w:p w:rsidR="002209E9" w:rsidRPr="00A321D1" w:rsidRDefault="00A321D1" w:rsidP="00A321D1">
      <w:pPr>
        <w:pStyle w:val="Heading3"/>
        <w:spacing w:line="360" w:lineRule="auto"/>
        <w:jc w:val="both"/>
        <w:rPr>
          <w:rFonts w:ascii="Tahoma" w:hAnsi="Tahoma" w:cs="Tahoma"/>
          <w:color w:val="auto"/>
        </w:rPr>
      </w:pPr>
      <w:bookmarkStart w:id="335" w:name="_Toc111980022"/>
      <w:r>
        <w:rPr>
          <w:rStyle w:val="Heading3Char"/>
          <w:rFonts w:ascii="Tahoma" w:hAnsi="Tahoma" w:cs="Tahoma"/>
          <w:bCs/>
          <w:color w:val="auto"/>
        </w:rPr>
        <w:t>5</w:t>
      </w:r>
      <w:r w:rsidRPr="00A321D1">
        <w:rPr>
          <w:rStyle w:val="Heading3Char"/>
          <w:rFonts w:ascii="Tahoma" w:hAnsi="Tahoma" w:cs="Tahoma"/>
          <w:bCs/>
          <w:color w:val="auto"/>
        </w:rPr>
        <w:t>.2.4</w:t>
      </w:r>
      <w:r w:rsidR="00AC61C1" w:rsidRPr="00A321D1">
        <w:rPr>
          <w:rStyle w:val="Heading3Char"/>
          <w:rFonts w:ascii="Tahoma" w:hAnsi="Tahoma" w:cs="Tahoma"/>
          <w:bCs/>
          <w:color w:val="auto"/>
        </w:rPr>
        <w:t xml:space="preserve"> Penyesuaian Fasilitas Sesuai Dengan Standar Pelayanan </w:t>
      </w:r>
      <w:r w:rsidR="00AC61C1" w:rsidRPr="008058BC">
        <w:rPr>
          <w:rFonts w:ascii="Tahoma" w:hAnsi="Tahoma" w:cs="Tahoma"/>
          <w:b w:val="0"/>
          <w:color w:val="auto"/>
        </w:rPr>
        <w:t>Minimum</w:t>
      </w:r>
      <w:bookmarkEnd w:id="335"/>
      <w:r w:rsidR="00AC61C1" w:rsidRPr="00A321D1">
        <w:rPr>
          <w:rFonts w:ascii="Tahoma" w:hAnsi="Tahoma" w:cs="Tahoma"/>
          <w:color w:val="auto"/>
        </w:rPr>
        <w:t xml:space="preserve"> </w:t>
      </w:r>
    </w:p>
    <w:p w:rsidR="00AC61C1" w:rsidRDefault="00AC61C1" w:rsidP="00A321D1">
      <w:pPr>
        <w:spacing w:line="360" w:lineRule="auto"/>
        <w:ind w:left="630" w:firstLine="720"/>
        <w:jc w:val="both"/>
      </w:pPr>
      <w:r>
        <w:t>Pengembangan fasilitas ini agar dengan melihat segala indikator yang ada dalam Standar Pelayanan Minimum per setiap jenis pelayanan sebagai berikut;</w:t>
      </w:r>
    </w:p>
    <w:p w:rsidR="00AC61C1" w:rsidRDefault="00A321D1" w:rsidP="00AC61C1">
      <w:pPr>
        <w:pStyle w:val="Heading4"/>
        <w:spacing w:line="360" w:lineRule="auto"/>
        <w:jc w:val="both"/>
        <w:rPr>
          <w:rFonts w:ascii="Tahoma" w:hAnsi="Tahoma" w:cs="Tahoma"/>
          <w:b w:val="0"/>
          <w:i w:val="0"/>
          <w:color w:val="auto"/>
        </w:rPr>
      </w:pPr>
      <w:r>
        <w:rPr>
          <w:rFonts w:ascii="Tahoma" w:hAnsi="Tahoma" w:cs="Tahoma"/>
          <w:b w:val="0"/>
          <w:i w:val="0"/>
          <w:color w:val="auto"/>
        </w:rPr>
        <w:t xml:space="preserve"> 5</w:t>
      </w:r>
      <w:r w:rsidR="00AC61C1" w:rsidRPr="00AC61C1">
        <w:rPr>
          <w:rFonts w:ascii="Tahoma" w:hAnsi="Tahoma" w:cs="Tahoma"/>
          <w:b w:val="0"/>
          <w:i w:val="0"/>
          <w:color w:val="auto"/>
        </w:rPr>
        <w:t>.</w:t>
      </w:r>
      <w:r>
        <w:rPr>
          <w:rFonts w:ascii="Tahoma" w:hAnsi="Tahoma" w:cs="Tahoma"/>
          <w:b w:val="0"/>
          <w:i w:val="0"/>
          <w:color w:val="auto"/>
        </w:rPr>
        <w:t>2.4</w:t>
      </w:r>
      <w:r w:rsidR="00AC61C1" w:rsidRPr="00AC61C1">
        <w:rPr>
          <w:rFonts w:ascii="Tahoma" w:hAnsi="Tahoma" w:cs="Tahoma"/>
          <w:b w:val="0"/>
          <w:i w:val="0"/>
          <w:color w:val="auto"/>
        </w:rPr>
        <w:t xml:space="preserve">.1 Keselamatan </w:t>
      </w:r>
    </w:p>
    <w:p w:rsidR="00AC61C1" w:rsidRDefault="00AC61C1" w:rsidP="00A321D1">
      <w:pPr>
        <w:spacing w:line="360" w:lineRule="auto"/>
        <w:ind w:left="900" w:firstLine="720"/>
        <w:jc w:val="both"/>
        <w:rPr>
          <w:lang w:val="en-US"/>
        </w:rPr>
      </w:pPr>
      <w:r>
        <w:rPr>
          <w:lang w:val="en-US"/>
        </w:rPr>
        <w:t>Berdasarkan SPM pelayanan akan keselamatan di dermaga terbagi menjadi dua yaitu informasi keselamatan dan informasi kesehatan. Indicator dalam jenis pelayanan ini banyak yang belum ditemukan untuk itu perlu dilakukan penambahan fasilitas dan juga pengembangan fasilitas, antara lain :</w:t>
      </w:r>
    </w:p>
    <w:p w:rsidR="00AC61C1" w:rsidRPr="00AC61C1" w:rsidRDefault="00AC61C1" w:rsidP="009C387E">
      <w:pPr>
        <w:pStyle w:val="ListParagraph"/>
        <w:numPr>
          <w:ilvl w:val="0"/>
          <w:numId w:val="54"/>
        </w:numPr>
        <w:spacing w:line="360" w:lineRule="auto"/>
        <w:ind w:left="1350"/>
        <w:jc w:val="both"/>
        <w:rPr>
          <w:lang w:val="en-US"/>
        </w:rPr>
      </w:pPr>
      <w:r>
        <w:rPr>
          <w:lang w:val="en-US"/>
        </w:rPr>
        <w:t>Informasi dan fasilitias keselamatan</w:t>
      </w:r>
      <w:r w:rsidR="003C7971">
        <w:rPr>
          <w:lang w:val="en-US"/>
        </w:rPr>
        <w:t xml:space="preserve"> : dalam dermaga perlu disediakan alat pemadam kebakaran ringan, kemudian disediakan jalur evakuasi sampai pada titik kumpul evakuasi yang disediakan dalam upaya untuk mencegah bencana jika terjadi, dan terakhir nomor telfon darurat yang dibuat dalam bentuk informasi. </w:t>
      </w:r>
    </w:p>
    <w:p w:rsidR="00AC61C1" w:rsidRDefault="003C7971" w:rsidP="009C387E">
      <w:pPr>
        <w:pStyle w:val="ListParagraph"/>
        <w:numPr>
          <w:ilvl w:val="0"/>
          <w:numId w:val="54"/>
        </w:numPr>
        <w:spacing w:line="360" w:lineRule="auto"/>
        <w:ind w:left="1350"/>
        <w:jc w:val="both"/>
      </w:pPr>
      <w:r>
        <w:t>Informasi dan fasilitas kesehatan : Petugas kesehatan yang siap untuk memberikan pertolongan bagi para penumpang, dan terakhir menyediakan tandu di dalam dermaga agar fasilitas kesehatan lengkap.</w:t>
      </w:r>
    </w:p>
    <w:p w:rsidR="003C7971" w:rsidRDefault="00A321D1" w:rsidP="003C7971">
      <w:pPr>
        <w:pStyle w:val="Heading4"/>
        <w:spacing w:line="360" w:lineRule="auto"/>
        <w:jc w:val="both"/>
        <w:rPr>
          <w:rFonts w:ascii="Tahoma" w:hAnsi="Tahoma" w:cs="Tahoma"/>
          <w:b w:val="0"/>
          <w:i w:val="0"/>
          <w:color w:val="auto"/>
        </w:rPr>
      </w:pPr>
      <w:r>
        <w:rPr>
          <w:rFonts w:ascii="Tahoma" w:hAnsi="Tahoma" w:cs="Tahoma"/>
          <w:b w:val="0"/>
          <w:i w:val="0"/>
          <w:color w:val="auto"/>
        </w:rPr>
        <w:t>5</w:t>
      </w:r>
      <w:r w:rsidR="003C7971" w:rsidRPr="003C7971">
        <w:rPr>
          <w:rFonts w:ascii="Tahoma" w:hAnsi="Tahoma" w:cs="Tahoma"/>
          <w:b w:val="0"/>
          <w:i w:val="0"/>
          <w:color w:val="auto"/>
        </w:rPr>
        <w:t>.</w:t>
      </w:r>
      <w:r>
        <w:rPr>
          <w:rFonts w:ascii="Tahoma" w:hAnsi="Tahoma" w:cs="Tahoma"/>
          <w:b w:val="0"/>
          <w:i w:val="0"/>
          <w:color w:val="auto"/>
        </w:rPr>
        <w:t>2.4</w:t>
      </w:r>
      <w:r w:rsidR="003C7971" w:rsidRPr="003C7971">
        <w:rPr>
          <w:rFonts w:ascii="Tahoma" w:hAnsi="Tahoma" w:cs="Tahoma"/>
          <w:b w:val="0"/>
          <w:i w:val="0"/>
          <w:color w:val="auto"/>
        </w:rPr>
        <w:t xml:space="preserve">.2 Keamanan </w:t>
      </w:r>
    </w:p>
    <w:p w:rsidR="003C7971" w:rsidRDefault="003C7971" w:rsidP="00A321D1">
      <w:pPr>
        <w:spacing w:line="360" w:lineRule="auto"/>
        <w:ind w:left="900" w:firstLine="720"/>
        <w:jc w:val="both"/>
        <w:rPr>
          <w:lang w:val="en-US"/>
        </w:rPr>
      </w:pPr>
      <w:r>
        <w:rPr>
          <w:lang w:val="en-US"/>
        </w:rPr>
        <w:t>Pada kondisi eksisting fasilitas untuk mendukung keamanan di dalam dermaga masih sangat kurang, keseluruhan fasilitas yang sesuai dengan SPM</w:t>
      </w:r>
      <w:r w:rsidR="00EC015A">
        <w:rPr>
          <w:lang w:val="en-US"/>
        </w:rPr>
        <w:t xml:space="preserve"> belum ditemukan. Fasilitas yang perlu diadakan antara lain; kam</w:t>
      </w:r>
      <w:r w:rsidR="000F429D">
        <w:rPr>
          <w:lang w:val="en-US"/>
        </w:rPr>
        <w:t>era CCTV, petugas keamanan leng</w:t>
      </w:r>
      <w:r w:rsidR="00EC015A">
        <w:rPr>
          <w:lang w:val="en-US"/>
        </w:rPr>
        <w:t>kap dengan seragam agar mudah dikenali, serta lampu penerangan dengan standar 200 – 300 Lux.</w:t>
      </w:r>
    </w:p>
    <w:p w:rsidR="00EC015A" w:rsidRPr="00EC015A" w:rsidRDefault="00A321D1" w:rsidP="00EC015A">
      <w:pPr>
        <w:pStyle w:val="Heading4"/>
        <w:spacing w:line="360" w:lineRule="auto"/>
        <w:jc w:val="both"/>
        <w:rPr>
          <w:rFonts w:ascii="Tahoma" w:hAnsi="Tahoma" w:cs="Tahoma"/>
          <w:b w:val="0"/>
          <w:i w:val="0"/>
        </w:rPr>
      </w:pPr>
      <w:r>
        <w:rPr>
          <w:rFonts w:ascii="Tahoma" w:hAnsi="Tahoma" w:cs="Tahoma"/>
          <w:b w:val="0"/>
          <w:i w:val="0"/>
          <w:color w:val="auto"/>
        </w:rPr>
        <w:t>5</w:t>
      </w:r>
      <w:r w:rsidR="00EC015A" w:rsidRPr="00EC015A">
        <w:rPr>
          <w:rFonts w:ascii="Tahoma" w:hAnsi="Tahoma" w:cs="Tahoma"/>
          <w:b w:val="0"/>
          <w:i w:val="0"/>
          <w:color w:val="auto"/>
        </w:rPr>
        <w:t>.</w:t>
      </w:r>
      <w:r>
        <w:rPr>
          <w:rFonts w:ascii="Tahoma" w:hAnsi="Tahoma" w:cs="Tahoma"/>
          <w:b w:val="0"/>
          <w:i w:val="0"/>
          <w:color w:val="auto"/>
        </w:rPr>
        <w:t>2.4</w:t>
      </w:r>
      <w:r w:rsidR="00EC015A" w:rsidRPr="00EC015A">
        <w:rPr>
          <w:rFonts w:ascii="Tahoma" w:hAnsi="Tahoma" w:cs="Tahoma"/>
          <w:b w:val="0"/>
          <w:i w:val="0"/>
          <w:color w:val="auto"/>
        </w:rPr>
        <w:t>.3 Kehandalan</w:t>
      </w:r>
    </w:p>
    <w:p w:rsidR="00EC015A" w:rsidRDefault="00EC015A" w:rsidP="00A321D1">
      <w:pPr>
        <w:spacing w:line="360" w:lineRule="auto"/>
        <w:ind w:left="810" w:firstLine="720"/>
        <w:jc w:val="both"/>
      </w:pPr>
      <w:r>
        <w:t>Fasilitas pada jenis pelayanan kehandalan hanya berupa loket pembelian tiket penumpang yang berfungsi sesuai dengan ketentuan yang berlaku, fasilitas tersebut sudah ada namun tidak difungsikan. Untuk itu perlu dibuat jadwal agar loket pembelian tiket dapat difungsikan lagi.</w:t>
      </w:r>
    </w:p>
    <w:p w:rsidR="00EC015A" w:rsidRDefault="00A321D1" w:rsidP="00EC015A">
      <w:pPr>
        <w:pStyle w:val="Heading4"/>
        <w:spacing w:line="360" w:lineRule="auto"/>
        <w:jc w:val="both"/>
        <w:rPr>
          <w:rFonts w:ascii="Tahoma" w:hAnsi="Tahoma" w:cs="Tahoma"/>
          <w:b w:val="0"/>
          <w:i w:val="0"/>
          <w:color w:val="auto"/>
        </w:rPr>
      </w:pPr>
      <w:r>
        <w:rPr>
          <w:rFonts w:ascii="Tahoma" w:hAnsi="Tahoma" w:cs="Tahoma"/>
          <w:b w:val="0"/>
          <w:i w:val="0"/>
          <w:color w:val="auto"/>
        </w:rPr>
        <w:t>5.2.4</w:t>
      </w:r>
      <w:r w:rsidR="00EC015A" w:rsidRPr="00EC015A">
        <w:rPr>
          <w:rFonts w:ascii="Tahoma" w:hAnsi="Tahoma" w:cs="Tahoma"/>
          <w:b w:val="0"/>
          <w:i w:val="0"/>
          <w:color w:val="auto"/>
        </w:rPr>
        <w:t>.4 Kenyamanan</w:t>
      </w:r>
    </w:p>
    <w:p w:rsidR="00EC015A" w:rsidRPr="00EC015A" w:rsidRDefault="00EC015A" w:rsidP="00A321D1">
      <w:pPr>
        <w:spacing w:line="360" w:lineRule="auto"/>
        <w:ind w:left="810" w:firstLine="720"/>
        <w:jc w:val="both"/>
        <w:rPr>
          <w:lang w:val="en-US"/>
        </w:rPr>
      </w:pPr>
      <w:r>
        <w:rPr>
          <w:lang w:val="en-US"/>
        </w:rPr>
        <w:t>Fasilitas ruang tunggu perlu dilakukan pengembangan sesuai dengan perhitungan ideal yang telah dilakukan sebelumnya yang dilengkapi dengan pengatur suhu ruangannya. Lalu perlu juga dilakukan pengembang</w:t>
      </w:r>
      <w:r w:rsidR="007E2BAD">
        <w:rPr>
          <w:lang w:val="en-US"/>
        </w:rPr>
        <w:t xml:space="preserve">an akan fasilitas toilet yang </w:t>
      </w:r>
      <w:r>
        <w:rPr>
          <w:lang w:val="en-US"/>
        </w:rPr>
        <w:t>mana pada kondisi eksistingnya tidak berfungsi</w:t>
      </w:r>
      <w:r w:rsidR="007E2BAD">
        <w:rPr>
          <w:lang w:val="en-US"/>
        </w:rPr>
        <w:t>, serta pengadaan akan fasilitas peribadatan yaitu musholla sesuai dengan perhitungan yang telah dilakukan pada analisis sebelumnya. Dan terakhir dibuat lajur buat penumpang dari gerbang masuk sampai naik kapal dengan kondisi yang steril atau tanpa hambatan.</w:t>
      </w:r>
      <w:r>
        <w:rPr>
          <w:lang w:val="en-US"/>
        </w:rPr>
        <w:t xml:space="preserve"> </w:t>
      </w:r>
    </w:p>
    <w:p w:rsidR="003C7971" w:rsidRDefault="00A321D1" w:rsidP="007E2BAD">
      <w:pPr>
        <w:pStyle w:val="Heading4"/>
        <w:spacing w:line="360" w:lineRule="auto"/>
        <w:jc w:val="both"/>
        <w:rPr>
          <w:rFonts w:ascii="Tahoma" w:hAnsi="Tahoma" w:cs="Tahoma"/>
          <w:b w:val="0"/>
          <w:i w:val="0"/>
          <w:color w:val="auto"/>
        </w:rPr>
      </w:pPr>
      <w:r>
        <w:rPr>
          <w:rFonts w:ascii="Tahoma" w:hAnsi="Tahoma" w:cs="Tahoma"/>
          <w:b w:val="0"/>
          <w:i w:val="0"/>
          <w:color w:val="auto"/>
        </w:rPr>
        <w:t>5</w:t>
      </w:r>
      <w:r w:rsidR="007E2BAD" w:rsidRPr="007E2BAD">
        <w:rPr>
          <w:rFonts w:ascii="Tahoma" w:hAnsi="Tahoma" w:cs="Tahoma"/>
          <w:b w:val="0"/>
          <w:i w:val="0"/>
          <w:color w:val="auto"/>
        </w:rPr>
        <w:t>.</w:t>
      </w:r>
      <w:r>
        <w:rPr>
          <w:rFonts w:ascii="Tahoma" w:hAnsi="Tahoma" w:cs="Tahoma"/>
          <w:b w:val="0"/>
          <w:i w:val="0"/>
          <w:color w:val="auto"/>
        </w:rPr>
        <w:t>2.4</w:t>
      </w:r>
      <w:r w:rsidR="007E2BAD" w:rsidRPr="007E2BAD">
        <w:rPr>
          <w:rFonts w:ascii="Tahoma" w:hAnsi="Tahoma" w:cs="Tahoma"/>
          <w:b w:val="0"/>
          <w:i w:val="0"/>
          <w:color w:val="auto"/>
        </w:rPr>
        <w:t>.5 Kemudahan</w:t>
      </w:r>
    </w:p>
    <w:p w:rsidR="007E2BAD" w:rsidRDefault="007E2BAD" w:rsidP="00A321D1">
      <w:pPr>
        <w:spacing w:line="360" w:lineRule="auto"/>
        <w:ind w:left="810" w:firstLine="720"/>
        <w:jc w:val="both"/>
        <w:rPr>
          <w:lang w:val="en-US"/>
        </w:rPr>
      </w:pPr>
      <w:r>
        <w:rPr>
          <w:lang w:val="en-US"/>
        </w:rPr>
        <w:t>Fasilitas untuk melancarkan kemudahan dalam dermaga terbagi menjadi  bagian yaitu :</w:t>
      </w:r>
    </w:p>
    <w:p w:rsidR="007E2BAD" w:rsidRDefault="007E2BAD" w:rsidP="009C387E">
      <w:pPr>
        <w:pStyle w:val="ListParagraph"/>
        <w:numPr>
          <w:ilvl w:val="0"/>
          <w:numId w:val="55"/>
        </w:numPr>
        <w:spacing w:line="360" w:lineRule="auto"/>
        <w:ind w:left="1260"/>
        <w:jc w:val="both"/>
        <w:rPr>
          <w:lang w:val="en-US"/>
        </w:rPr>
      </w:pPr>
      <w:r>
        <w:rPr>
          <w:lang w:val="en-US"/>
        </w:rPr>
        <w:t>Informasi pelayanan : untuk indikator ini perlu fasilitas penyampaian informasi pelayanan dalam bentuk visual dan pengeras suara dengan ketentuan yang telah diatur untuk memberikan informasi kepada para penumpang</w:t>
      </w:r>
    </w:p>
    <w:p w:rsidR="007E2BAD" w:rsidRDefault="007E2BAD" w:rsidP="009C387E">
      <w:pPr>
        <w:pStyle w:val="ListParagraph"/>
        <w:numPr>
          <w:ilvl w:val="0"/>
          <w:numId w:val="55"/>
        </w:numPr>
        <w:spacing w:line="360" w:lineRule="auto"/>
        <w:ind w:left="1260"/>
        <w:jc w:val="both"/>
        <w:rPr>
          <w:lang w:val="en-US"/>
        </w:rPr>
      </w:pPr>
      <w:r>
        <w:rPr>
          <w:lang w:val="en-US"/>
        </w:rPr>
        <w:t>Informasi angkutan lanjutan : untuk fasilitas ini dibutuhkan terlebih dahulu angkutan lanjutan yang terintegrasi di dermaga.</w:t>
      </w:r>
    </w:p>
    <w:p w:rsidR="007E2BAD" w:rsidRDefault="007E2BAD" w:rsidP="009C387E">
      <w:pPr>
        <w:pStyle w:val="ListParagraph"/>
        <w:numPr>
          <w:ilvl w:val="0"/>
          <w:numId w:val="55"/>
        </w:numPr>
        <w:spacing w:line="360" w:lineRule="auto"/>
        <w:ind w:left="1260"/>
        <w:jc w:val="both"/>
        <w:rPr>
          <w:lang w:val="en-US"/>
        </w:rPr>
      </w:pPr>
      <w:r>
        <w:rPr>
          <w:lang w:val="en-US"/>
        </w:rPr>
        <w:t xml:space="preserve">Informasi gangguan perjalanan kapal </w:t>
      </w:r>
    </w:p>
    <w:p w:rsidR="007E2BAD" w:rsidRDefault="007E2BAD" w:rsidP="009C387E">
      <w:pPr>
        <w:pStyle w:val="ListParagraph"/>
        <w:numPr>
          <w:ilvl w:val="0"/>
          <w:numId w:val="55"/>
        </w:numPr>
        <w:spacing w:line="360" w:lineRule="auto"/>
        <w:ind w:left="1260"/>
        <w:jc w:val="both"/>
        <w:rPr>
          <w:lang w:val="en-US"/>
        </w:rPr>
      </w:pPr>
      <w:r>
        <w:rPr>
          <w:lang w:val="en-US"/>
        </w:rPr>
        <w:t>Tempat parkir, untuk fasilitas ini agar dapat dilakukan pengadaan sesuai dengan analisi luasan ideal yang telah dilakukan.</w:t>
      </w:r>
    </w:p>
    <w:p w:rsidR="007E2BAD" w:rsidRPr="007E2BAD" w:rsidRDefault="00B9188A" w:rsidP="009C387E">
      <w:pPr>
        <w:pStyle w:val="ListParagraph"/>
        <w:numPr>
          <w:ilvl w:val="0"/>
          <w:numId w:val="55"/>
        </w:numPr>
        <w:spacing w:line="360" w:lineRule="auto"/>
        <w:ind w:left="1260"/>
        <w:jc w:val="both"/>
        <w:rPr>
          <w:lang w:val="en-US"/>
        </w:rPr>
      </w:pPr>
      <w:r>
        <w:rPr>
          <w:lang w:val="en-US"/>
        </w:rPr>
        <w:t>Pelayanan bagasi : porter harus ada dan mudah dikenali serta kondisi pelayanan bagasi yang baik.</w:t>
      </w:r>
    </w:p>
    <w:p w:rsidR="00AC61C1" w:rsidRPr="00C56722" w:rsidRDefault="00AC61C1" w:rsidP="00AC61C1"/>
    <w:p w:rsidR="008C486F" w:rsidRDefault="00A321D1" w:rsidP="00A321D1">
      <w:pPr>
        <w:pStyle w:val="Heading2"/>
        <w:spacing w:line="360" w:lineRule="auto"/>
        <w:ind w:left="450" w:hanging="450"/>
        <w:jc w:val="both"/>
        <w:rPr>
          <w:rStyle w:val="Heading2Char"/>
          <w:rFonts w:ascii="Tahoma" w:hAnsi="Tahoma" w:cs="Tahoma"/>
          <w:b/>
          <w:color w:val="auto"/>
          <w:sz w:val="22"/>
          <w:szCs w:val="22"/>
        </w:rPr>
      </w:pPr>
      <w:bookmarkStart w:id="336" w:name="_Toc111980023"/>
      <w:r>
        <w:rPr>
          <w:rFonts w:ascii="Tahoma" w:hAnsi="Tahoma" w:cs="Tahoma"/>
          <w:color w:val="auto"/>
          <w:sz w:val="22"/>
          <w:szCs w:val="22"/>
        </w:rPr>
        <w:t>5.</w:t>
      </w:r>
      <w:r w:rsidR="004D2815">
        <w:rPr>
          <w:rFonts w:ascii="Tahoma" w:hAnsi="Tahoma" w:cs="Tahoma"/>
          <w:color w:val="auto"/>
          <w:sz w:val="22"/>
          <w:szCs w:val="22"/>
        </w:rPr>
        <w:t>3</w:t>
      </w:r>
      <w:r w:rsidR="008C486F" w:rsidRPr="008C486F">
        <w:rPr>
          <w:rFonts w:ascii="Tahoma" w:hAnsi="Tahoma" w:cs="Tahoma"/>
          <w:b w:val="0"/>
          <w:color w:val="auto"/>
          <w:sz w:val="22"/>
          <w:szCs w:val="22"/>
        </w:rPr>
        <w:t xml:space="preserve"> </w:t>
      </w:r>
      <w:r w:rsidR="004D2815">
        <w:rPr>
          <w:rStyle w:val="Heading2Char"/>
          <w:rFonts w:ascii="Tahoma" w:hAnsi="Tahoma" w:cs="Tahoma"/>
          <w:b/>
          <w:color w:val="auto"/>
          <w:sz w:val="22"/>
          <w:szCs w:val="22"/>
        </w:rPr>
        <w:t>Analisis Pola Alur</w:t>
      </w:r>
      <w:r w:rsidR="00852BD4">
        <w:rPr>
          <w:rStyle w:val="Heading2Char"/>
          <w:rFonts w:ascii="Tahoma" w:hAnsi="Tahoma" w:cs="Tahoma"/>
          <w:b/>
          <w:color w:val="auto"/>
          <w:sz w:val="22"/>
          <w:szCs w:val="22"/>
        </w:rPr>
        <w:t xml:space="preserve"> Lalu Lintas Penumpang dan Kendaraan di Dalam Dermaga</w:t>
      </w:r>
      <w:bookmarkEnd w:id="336"/>
    </w:p>
    <w:p w:rsidR="00852BD4" w:rsidRDefault="004D2815" w:rsidP="00A321D1">
      <w:pPr>
        <w:spacing w:line="360" w:lineRule="auto"/>
        <w:ind w:left="450" w:firstLine="720"/>
        <w:jc w:val="both"/>
      </w:pPr>
      <w:r>
        <w:t>Untuk pengaturan pola alur</w:t>
      </w:r>
      <w:r w:rsidR="00852BD4">
        <w:t xml:space="preserve"> lalu lintas di dalam dermaga wisata kalimas calaca ini belum teratur dengan baik. Dikarenakan pada daerah – daerah tertentu seperti lahan parkir dan lahan bebas disalahgunakan, contohnya lahan parkir yang seharusnya steril tetapi terdapat para penjual sehingga penumpang memarkirkan kendaraannya di ruang bebas sehingga sangat mengganggu pola </w:t>
      </w:r>
      <w:r>
        <w:t>alur</w:t>
      </w:r>
      <w:r w:rsidR="00852BD4">
        <w:t xml:space="preserve"> lalu lintas di dalam dermaga. </w:t>
      </w:r>
    </w:p>
    <w:p w:rsidR="00E163BF" w:rsidRPr="00E163BF" w:rsidRDefault="00E163BF" w:rsidP="00E163BF">
      <w:pPr>
        <w:pStyle w:val="Caption"/>
        <w:keepNext/>
        <w:jc w:val="center"/>
        <w:rPr>
          <w:b w:val="0"/>
          <w:color w:val="auto"/>
          <w:sz w:val="22"/>
        </w:rPr>
      </w:pPr>
      <w:bookmarkStart w:id="337" w:name="_Toc108670832"/>
      <w:bookmarkStart w:id="338" w:name="_Toc109165292"/>
      <w:bookmarkStart w:id="339" w:name="_Toc110965683"/>
      <w:r w:rsidRPr="00E163BF">
        <w:rPr>
          <w:b w:val="0"/>
          <w:color w:val="auto"/>
          <w:sz w:val="22"/>
        </w:rPr>
        <w:t xml:space="preserve">Tabel V. </w:t>
      </w:r>
      <w:r w:rsidRPr="00E163BF">
        <w:rPr>
          <w:b w:val="0"/>
          <w:color w:val="auto"/>
          <w:sz w:val="22"/>
        </w:rPr>
        <w:fldChar w:fldCharType="begin"/>
      </w:r>
      <w:r w:rsidRPr="00E163BF">
        <w:rPr>
          <w:b w:val="0"/>
          <w:color w:val="auto"/>
          <w:sz w:val="22"/>
        </w:rPr>
        <w:instrText xml:space="preserve"> SEQ Tabel_V. \* ARABIC </w:instrText>
      </w:r>
      <w:r w:rsidRPr="00E163BF">
        <w:rPr>
          <w:b w:val="0"/>
          <w:color w:val="auto"/>
          <w:sz w:val="22"/>
        </w:rPr>
        <w:fldChar w:fldCharType="separate"/>
      </w:r>
      <w:r w:rsidR="00163B1B">
        <w:rPr>
          <w:b w:val="0"/>
          <w:noProof/>
          <w:color w:val="auto"/>
          <w:sz w:val="22"/>
        </w:rPr>
        <w:t>41</w:t>
      </w:r>
      <w:r w:rsidRPr="00E163BF">
        <w:rPr>
          <w:b w:val="0"/>
          <w:color w:val="auto"/>
          <w:sz w:val="22"/>
        </w:rPr>
        <w:fldChar w:fldCharType="end"/>
      </w:r>
      <w:r w:rsidRPr="00E163BF">
        <w:rPr>
          <w:b w:val="0"/>
          <w:color w:val="auto"/>
          <w:sz w:val="22"/>
        </w:rPr>
        <w:t xml:space="preserve"> Visualisasi Kondisi Eksisting</w:t>
      </w:r>
      <w:bookmarkEnd w:id="337"/>
      <w:bookmarkEnd w:id="338"/>
      <w:bookmarkEnd w:id="339"/>
    </w:p>
    <w:tbl>
      <w:tblPr>
        <w:tblStyle w:val="TableGrid"/>
        <w:tblW w:w="0" w:type="auto"/>
        <w:jc w:val="center"/>
        <w:tblLook w:val="04A0" w:firstRow="1" w:lastRow="0" w:firstColumn="1" w:lastColumn="0" w:noHBand="0" w:noVBand="1"/>
      </w:tblPr>
      <w:tblGrid>
        <w:gridCol w:w="4077"/>
        <w:gridCol w:w="4077"/>
      </w:tblGrid>
      <w:tr w:rsidR="00E163BF" w:rsidTr="00C37D8B">
        <w:trPr>
          <w:jc w:val="center"/>
        </w:trPr>
        <w:tc>
          <w:tcPr>
            <w:tcW w:w="4077" w:type="dxa"/>
          </w:tcPr>
          <w:p w:rsidR="00E163BF" w:rsidRDefault="00E163BF" w:rsidP="00E163BF">
            <w:pPr>
              <w:spacing w:line="360" w:lineRule="auto"/>
              <w:jc w:val="center"/>
            </w:pPr>
            <w:r>
              <w:rPr>
                <w:noProof/>
                <w:lang w:val="en-US"/>
              </w:rPr>
              <w:drawing>
                <wp:inline distT="0" distB="0" distL="0" distR="0" wp14:anchorId="35E3427A" wp14:editId="6A7A0B26">
                  <wp:extent cx="1878807" cy="250507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2-22 at 06.40.14 (2).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83831" cy="2511774"/>
                          </a:xfrm>
                          <a:prstGeom prst="rect">
                            <a:avLst/>
                          </a:prstGeom>
                        </pic:spPr>
                      </pic:pic>
                    </a:graphicData>
                  </a:graphic>
                </wp:inline>
              </w:drawing>
            </w:r>
          </w:p>
        </w:tc>
        <w:tc>
          <w:tcPr>
            <w:tcW w:w="4077" w:type="dxa"/>
          </w:tcPr>
          <w:p w:rsidR="00E163BF" w:rsidRDefault="00E163BF" w:rsidP="00E163BF">
            <w:pPr>
              <w:spacing w:line="360" w:lineRule="auto"/>
              <w:jc w:val="center"/>
            </w:pPr>
            <w:r>
              <w:rPr>
                <w:noProof/>
                <w:lang w:val="en-US"/>
              </w:rPr>
              <w:drawing>
                <wp:inline distT="0" distB="0" distL="0" distR="0" wp14:anchorId="670A9FEC" wp14:editId="1DA608E3">
                  <wp:extent cx="1876425" cy="2501900"/>
                  <wp:effectExtent l="0" t="0" r="9525" b="0"/>
                  <wp:docPr id="43905" name="Picture 4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2-22 at 06.40.15 (2).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152" cy="2522870"/>
                          </a:xfrm>
                          <a:prstGeom prst="rect">
                            <a:avLst/>
                          </a:prstGeom>
                        </pic:spPr>
                      </pic:pic>
                    </a:graphicData>
                  </a:graphic>
                </wp:inline>
              </w:drawing>
            </w:r>
          </w:p>
        </w:tc>
      </w:tr>
    </w:tbl>
    <w:p w:rsidR="00852BD4" w:rsidRDefault="00E163BF" w:rsidP="00306088">
      <w:pPr>
        <w:spacing w:line="360" w:lineRule="auto"/>
        <w:jc w:val="both"/>
        <w:rPr>
          <w:i/>
          <w:sz w:val="18"/>
        </w:rPr>
      </w:pPr>
      <w:r w:rsidRPr="00E163BF">
        <w:rPr>
          <w:i/>
          <w:sz w:val="18"/>
        </w:rPr>
        <w:t>Sumber : Tim PKL Kota Manado, 2021</w:t>
      </w:r>
    </w:p>
    <w:p w:rsidR="005912F8" w:rsidRPr="00306088" w:rsidRDefault="005912F8" w:rsidP="00306088">
      <w:pPr>
        <w:spacing w:line="360" w:lineRule="auto"/>
        <w:jc w:val="both"/>
        <w:rPr>
          <w:i/>
          <w:sz w:val="18"/>
        </w:rPr>
      </w:pPr>
    </w:p>
    <w:p w:rsidR="001E05E7" w:rsidRDefault="008C486F" w:rsidP="004D2815">
      <w:pPr>
        <w:spacing w:line="360" w:lineRule="auto"/>
        <w:ind w:left="450" w:firstLine="720"/>
        <w:jc w:val="both"/>
        <w:rPr>
          <w:rStyle w:val="Heading2Char"/>
          <w:rFonts w:ascii="Tahoma" w:hAnsi="Tahoma" w:cs="Tahoma"/>
          <w:b w:val="0"/>
          <w:color w:val="auto"/>
          <w:sz w:val="22"/>
          <w:szCs w:val="22"/>
        </w:rPr>
      </w:pPr>
      <w:bookmarkStart w:id="340" w:name="_Toc108670301"/>
      <w:bookmarkStart w:id="341" w:name="_Toc109164933"/>
      <w:bookmarkStart w:id="342" w:name="_Toc110965176"/>
      <w:bookmarkStart w:id="343" w:name="_Toc111980024"/>
      <w:r w:rsidRPr="008C486F">
        <w:rPr>
          <w:rStyle w:val="Heading2Char"/>
          <w:rFonts w:ascii="Tahoma" w:hAnsi="Tahoma" w:cs="Tahoma"/>
          <w:b w:val="0"/>
          <w:color w:val="auto"/>
          <w:sz w:val="22"/>
          <w:szCs w:val="22"/>
        </w:rPr>
        <w:t xml:space="preserve">Penataan sistem Pola </w:t>
      </w:r>
      <w:r w:rsidR="004D2815">
        <w:rPr>
          <w:rStyle w:val="Heading2Char"/>
          <w:rFonts w:ascii="Tahoma" w:hAnsi="Tahoma" w:cs="Tahoma"/>
          <w:b w:val="0"/>
          <w:color w:val="auto"/>
          <w:sz w:val="22"/>
          <w:szCs w:val="22"/>
        </w:rPr>
        <w:t>alur</w:t>
      </w:r>
      <w:r w:rsidRPr="008C486F">
        <w:rPr>
          <w:rStyle w:val="Heading2Char"/>
          <w:rFonts w:ascii="Tahoma" w:hAnsi="Tahoma" w:cs="Tahoma"/>
          <w:b w:val="0"/>
          <w:color w:val="auto"/>
          <w:sz w:val="22"/>
          <w:szCs w:val="22"/>
        </w:rPr>
        <w:t xml:space="preserve"> Lalu Lintas ini diharapkan menjadi masukan terkait untuk pengembangan </w:t>
      </w:r>
      <w:r>
        <w:rPr>
          <w:rStyle w:val="Heading2Char"/>
          <w:rFonts w:ascii="Tahoma" w:hAnsi="Tahoma" w:cs="Tahoma"/>
          <w:b w:val="0"/>
          <w:color w:val="auto"/>
          <w:sz w:val="22"/>
          <w:szCs w:val="22"/>
        </w:rPr>
        <w:t>Dermaga</w:t>
      </w:r>
      <w:r w:rsidRPr="008C486F">
        <w:rPr>
          <w:rStyle w:val="Heading2Char"/>
          <w:rFonts w:ascii="Tahoma" w:hAnsi="Tahoma" w:cs="Tahoma"/>
          <w:b w:val="0"/>
          <w:color w:val="auto"/>
          <w:sz w:val="22"/>
          <w:szCs w:val="22"/>
        </w:rPr>
        <w:t xml:space="preserve"> kedepannya. Adapun penjelasan skema A</w:t>
      </w:r>
      <w:r w:rsidR="004D2815">
        <w:rPr>
          <w:rStyle w:val="Heading2Char"/>
          <w:rFonts w:ascii="Tahoma" w:hAnsi="Tahoma" w:cs="Tahoma"/>
          <w:b w:val="0"/>
          <w:color w:val="auto"/>
          <w:sz w:val="22"/>
          <w:szCs w:val="22"/>
        </w:rPr>
        <w:t>lur</w:t>
      </w:r>
      <w:r w:rsidRPr="008C486F">
        <w:rPr>
          <w:rStyle w:val="Heading2Char"/>
          <w:rFonts w:ascii="Tahoma" w:hAnsi="Tahoma" w:cs="Tahoma"/>
          <w:b w:val="0"/>
          <w:color w:val="auto"/>
          <w:sz w:val="22"/>
          <w:szCs w:val="22"/>
        </w:rPr>
        <w:t xml:space="preserve"> Lalu Lintas sebagai berikut :</w:t>
      </w:r>
      <w:bookmarkEnd w:id="340"/>
      <w:bookmarkEnd w:id="341"/>
      <w:bookmarkEnd w:id="342"/>
      <w:bookmarkEnd w:id="343"/>
      <w:r w:rsidRPr="008C486F">
        <w:rPr>
          <w:rStyle w:val="Heading2Char"/>
          <w:rFonts w:ascii="Tahoma" w:hAnsi="Tahoma" w:cs="Tahoma"/>
          <w:b w:val="0"/>
          <w:color w:val="auto"/>
          <w:sz w:val="22"/>
          <w:szCs w:val="22"/>
        </w:rPr>
        <w:tab/>
      </w:r>
    </w:p>
    <w:p w:rsidR="008C486F" w:rsidRDefault="004D2815" w:rsidP="004D2815">
      <w:pPr>
        <w:pStyle w:val="Heading3"/>
        <w:spacing w:line="360" w:lineRule="auto"/>
        <w:ind w:left="630" w:hanging="630"/>
        <w:jc w:val="both"/>
        <w:rPr>
          <w:rStyle w:val="Heading2Char"/>
          <w:rFonts w:ascii="Tahoma" w:hAnsi="Tahoma" w:cs="Tahoma"/>
          <w:color w:val="auto"/>
          <w:sz w:val="22"/>
          <w:szCs w:val="22"/>
        </w:rPr>
      </w:pPr>
      <w:bookmarkStart w:id="344" w:name="_Toc111980025"/>
      <w:r>
        <w:rPr>
          <w:rStyle w:val="Heading2Char"/>
          <w:rFonts w:ascii="Tahoma" w:hAnsi="Tahoma" w:cs="Tahoma"/>
          <w:color w:val="auto"/>
          <w:sz w:val="22"/>
          <w:szCs w:val="22"/>
        </w:rPr>
        <w:t>5.3</w:t>
      </w:r>
      <w:r w:rsidR="008C486F" w:rsidRPr="00CE172C">
        <w:rPr>
          <w:rStyle w:val="Heading2Char"/>
          <w:rFonts w:ascii="Tahoma" w:hAnsi="Tahoma" w:cs="Tahoma"/>
          <w:color w:val="auto"/>
          <w:sz w:val="22"/>
          <w:szCs w:val="22"/>
        </w:rPr>
        <w:t>.1 Skema Pola A</w:t>
      </w:r>
      <w:r>
        <w:rPr>
          <w:rStyle w:val="Heading2Char"/>
          <w:rFonts w:ascii="Tahoma" w:hAnsi="Tahoma" w:cs="Tahoma"/>
          <w:color w:val="auto"/>
          <w:sz w:val="22"/>
          <w:szCs w:val="22"/>
        </w:rPr>
        <w:t>lur</w:t>
      </w:r>
      <w:r w:rsidR="008C486F" w:rsidRPr="00CE172C">
        <w:rPr>
          <w:rStyle w:val="Heading2Char"/>
          <w:rFonts w:ascii="Tahoma" w:hAnsi="Tahoma" w:cs="Tahoma"/>
          <w:color w:val="auto"/>
          <w:sz w:val="22"/>
          <w:szCs w:val="22"/>
        </w:rPr>
        <w:t xml:space="preserve"> Lalu Lintas Penumpang Yang Turun Dari Kapal Pada Tahun Rencana</w:t>
      </w:r>
      <w:bookmarkEnd w:id="344"/>
    </w:p>
    <w:p w:rsidR="007468F9" w:rsidRDefault="004D2815" w:rsidP="004D2815">
      <w:pPr>
        <w:spacing w:line="360" w:lineRule="auto"/>
        <w:ind w:left="630" w:firstLine="720"/>
        <w:jc w:val="both"/>
      </w:pPr>
      <w:r>
        <w:t>Ruang publik yang berada di samping ruang pelayanan</w:t>
      </w:r>
      <w:r>
        <w:rPr>
          <w:spacing w:val="40"/>
        </w:rPr>
        <w:t xml:space="preserve"> </w:t>
      </w:r>
      <w:r>
        <w:t>seharusnya steril namun pada kondisi eksisting masih banyak terdapat kendaraan penjemput dan pengantar sehingga penumpang yang akan keluar pelabuhan akan terganggu oleh kendaraan penjemput, adapun pola arus lalu lintas turun dapat dilihat pada gambar berikut</w:t>
      </w:r>
      <w:r w:rsidR="007468F9" w:rsidRPr="00BD1CE2">
        <w:t>.</w:t>
      </w:r>
    </w:p>
    <w:p w:rsidR="004D2815" w:rsidRDefault="004D2815" w:rsidP="004D2815">
      <w:pPr>
        <w:keepNext/>
        <w:spacing w:line="360" w:lineRule="auto"/>
        <w:jc w:val="center"/>
      </w:pPr>
      <w:r>
        <w:rPr>
          <w:noProof/>
          <w:sz w:val="20"/>
          <w:lang w:val="en-US"/>
        </w:rPr>
        <w:drawing>
          <wp:inline distT="0" distB="0" distL="0" distR="0" wp14:anchorId="05AFB260" wp14:editId="405AD269">
            <wp:extent cx="3712275" cy="2247900"/>
            <wp:effectExtent l="0" t="0" r="2540" b="0"/>
            <wp:docPr id="47"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1.jpeg"/>
                    <pic:cNvPicPr/>
                  </pic:nvPicPr>
                  <pic:blipFill>
                    <a:blip r:embed="rId50" cstate="print"/>
                    <a:stretch>
                      <a:fillRect/>
                    </a:stretch>
                  </pic:blipFill>
                  <pic:spPr>
                    <a:xfrm>
                      <a:off x="0" y="0"/>
                      <a:ext cx="3717151" cy="2250852"/>
                    </a:xfrm>
                    <a:prstGeom prst="rect">
                      <a:avLst/>
                    </a:prstGeom>
                  </pic:spPr>
                </pic:pic>
              </a:graphicData>
            </a:graphic>
          </wp:inline>
        </w:drawing>
      </w:r>
    </w:p>
    <w:p w:rsidR="00306088" w:rsidRPr="004D2815" w:rsidRDefault="004D2815" w:rsidP="005912F8">
      <w:pPr>
        <w:pStyle w:val="Caption"/>
        <w:jc w:val="center"/>
        <w:rPr>
          <w:b w:val="0"/>
          <w:color w:val="auto"/>
          <w:sz w:val="22"/>
        </w:rPr>
      </w:pPr>
      <w:bookmarkStart w:id="345" w:name="_Toc109165109"/>
      <w:bookmarkStart w:id="346" w:name="_Toc110965564"/>
      <w:r w:rsidRPr="004D2815">
        <w:rPr>
          <w:b w:val="0"/>
          <w:color w:val="auto"/>
          <w:sz w:val="22"/>
        </w:rPr>
        <w:t xml:space="preserve">Gambar V. </w:t>
      </w:r>
      <w:r w:rsidRPr="004D2815">
        <w:rPr>
          <w:b w:val="0"/>
          <w:color w:val="auto"/>
          <w:sz w:val="22"/>
        </w:rPr>
        <w:fldChar w:fldCharType="begin"/>
      </w:r>
      <w:r w:rsidRPr="004D2815">
        <w:rPr>
          <w:b w:val="0"/>
          <w:color w:val="auto"/>
          <w:sz w:val="22"/>
        </w:rPr>
        <w:instrText xml:space="preserve"> SEQ Gambar_V. \* ARABIC </w:instrText>
      </w:r>
      <w:r w:rsidRPr="004D2815">
        <w:rPr>
          <w:b w:val="0"/>
          <w:color w:val="auto"/>
          <w:sz w:val="22"/>
        </w:rPr>
        <w:fldChar w:fldCharType="separate"/>
      </w:r>
      <w:r w:rsidR="00163B1B">
        <w:rPr>
          <w:b w:val="0"/>
          <w:noProof/>
          <w:color w:val="auto"/>
          <w:sz w:val="22"/>
        </w:rPr>
        <w:t>10</w:t>
      </w:r>
      <w:r w:rsidRPr="004D2815">
        <w:rPr>
          <w:b w:val="0"/>
          <w:color w:val="auto"/>
          <w:sz w:val="22"/>
        </w:rPr>
        <w:fldChar w:fldCharType="end"/>
      </w:r>
      <w:r w:rsidRPr="004D2815">
        <w:rPr>
          <w:b w:val="0"/>
          <w:color w:val="auto"/>
          <w:sz w:val="22"/>
        </w:rPr>
        <w:t xml:space="preserve"> Skema Sirkulasi Penumpang Turun</w:t>
      </w:r>
      <w:bookmarkEnd w:id="345"/>
      <w:bookmarkEnd w:id="346"/>
    </w:p>
    <w:p w:rsidR="005912F8" w:rsidRDefault="00306088" w:rsidP="005912F8">
      <w:pPr>
        <w:jc w:val="both"/>
        <w:rPr>
          <w:i/>
          <w:sz w:val="18"/>
        </w:rPr>
      </w:pPr>
      <w:r>
        <w:rPr>
          <w:i/>
          <w:sz w:val="18"/>
        </w:rPr>
        <w:t xml:space="preserve">                                  </w:t>
      </w:r>
      <w:r w:rsidRPr="00306088">
        <w:rPr>
          <w:i/>
          <w:sz w:val="18"/>
        </w:rPr>
        <w:t>Sumber : Hasil analisis 2022</w:t>
      </w:r>
    </w:p>
    <w:p w:rsidR="005912F8" w:rsidRPr="005912F8" w:rsidRDefault="005912F8" w:rsidP="004D2815">
      <w:pPr>
        <w:jc w:val="both"/>
        <w:rPr>
          <w:i/>
          <w:sz w:val="18"/>
        </w:rPr>
      </w:pPr>
    </w:p>
    <w:p w:rsidR="007468F9" w:rsidRDefault="005912F8" w:rsidP="005912F8">
      <w:pPr>
        <w:spacing w:line="360" w:lineRule="auto"/>
        <w:ind w:firstLine="720"/>
        <w:jc w:val="both"/>
      </w:pPr>
      <w:r>
        <w:t xml:space="preserve">Keterangan Gambar : </w:t>
      </w:r>
    </w:p>
    <w:p w:rsidR="005912F8" w:rsidRDefault="009F2FDB" w:rsidP="009F2FDB">
      <w:pPr>
        <w:spacing w:line="360" w:lineRule="auto"/>
        <w:ind w:firstLine="720"/>
        <w:jc w:val="both"/>
      </w:pPr>
      <w:r>
        <w:rPr>
          <w:noProof/>
          <w:lang w:val="en-US"/>
        </w:rPr>
        <mc:AlternateContent>
          <mc:Choice Requires="wps">
            <w:drawing>
              <wp:inline distT="0" distB="0" distL="0" distR="0" wp14:anchorId="7746CF32" wp14:editId="7287B52F">
                <wp:extent cx="209550" cy="114300"/>
                <wp:effectExtent l="0" t="19050" r="38100" b="38100"/>
                <wp:docPr id="64" name="Right Arrow 64"/>
                <wp:cNvGraphicFramePr/>
                <a:graphic xmlns:a="http://schemas.openxmlformats.org/drawingml/2006/main">
                  <a:graphicData uri="http://schemas.microsoft.com/office/word/2010/wordprocessingShape">
                    <wps:wsp>
                      <wps:cNvSpPr/>
                      <wps:spPr>
                        <a:xfrm>
                          <a:off x="0" y="0"/>
                          <a:ext cx="209550" cy="114300"/>
                        </a:xfrm>
                        <a:prstGeom prst="righ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4" o:spid="_x0000_s1026" type="#_x0000_t13" style="width:16.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" adj="15709" fillcolor="#00b050" strokecolor="#00b050" strokeweight="2pt">
                <w10:anchorlock/>
              </v:shape>
            </w:pict>
          </mc:Fallback>
        </mc:AlternateContent>
      </w:r>
      <w:r w:rsidR="005912F8">
        <w:tab/>
        <w:t xml:space="preserve">: </w:t>
      </w:r>
      <w:r>
        <w:t>Jalur penumpang yang berjalan kaki</w:t>
      </w:r>
    </w:p>
    <w:p w:rsidR="005912F8" w:rsidRDefault="009F2FDB" w:rsidP="009F2FDB">
      <w:pPr>
        <w:spacing w:line="360" w:lineRule="auto"/>
        <w:ind w:firstLine="720"/>
        <w:jc w:val="both"/>
      </w:pPr>
      <w:r>
        <w:rPr>
          <w:noProof/>
          <w:lang w:val="en-US"/>
        </w:rPr>
        <mc:AlternateContent>
          <mc:Choice Requires="wps">
            <w:drawing>
              <wp:inline distT="0" distB="0" distL="0" distR="0" wp14:anchorId="5B3ECE60" wp14:editId="13800DEC">
                <wp:extent cx="209550" cy="114300"/>
                <wp:effectExtent l="0" t="19050" r="38100" b="38100"/>
                <wp:docPr id="62" name="Right Arrow 62"/>
                <wp:cNvGraphicFramePr/>
                <a:graphic xmlns:a="http://schemas.openxmlformats.org/drawingml/2006/main">
                  <a:graphicData uri="http://schemas.microsoft.com/office/word/2010/wordprocessingShape">
                    <wps:wsp>
                      <wps:cNvSpPr/>
                      <wps:spPr>
                        <a:xfrm>
                          <a:off x="0" y="0"/>
                          <a:ext cx="209550" cy="114300"/>
                        </a:xfrm>
                        <a:prstGeom prst="rightArrow">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Right Arrow 62" o:spid="_x0000_s1026" type="#_x0000_t13" style="width:16.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" adj="15709" fillcolor="#1f497d [3215]" strokecolor="#1f497d [3215]" strokeweight="2pt">
                <w10:anchorlock/>
              </v:shape>
            </w:pict>
          </mc:Fallback>
        </mc:AlternateContent>
      </w:r>
      <w:r>
        <w:tab/>
        <w:t>: Jalur penumpang dengan menggunakan kendaraan penjemput</w:t>
      </w:r>
    </w:p>
    <w:p w:rsidR="009F2FDB" w:rsidRPr="007468F9" w:rsidRDefault="009F2FDB" w:rsidP="009F2FDB">
      <w:pPr>
        <w:spacing w:line="360" w:lineRule="auto"/>
        <w:ind w:firstLine="720"/>
        <w:jc w:val="both"/>
      </w:pPr>
    </w:p>
    <w:p w:rsidR="008C486F" w:rsidRPr="008C486F" w:rsidRDefault="008C486F" w:rsidP="004D2815">
      <w:pPr>
        <w:spacing w:line="360" w:lineRule="auto"/>
        <w:ind w:left="630" w:firstLine="720"/>
        <w:jc w:val="both"/>
        <w:rPr>
          <w:rStyle w:val="Heading2Char"/>
          <w:rFonts w:ascii="Tahoma" w:hAnsi="Tahoma" w:cs="Tahoma"/>
          <w:b w:val="0"/>
          <w:color w:val="auto"/>
          <w:sz w:val="22"/>
          <w:szCs w:val="22"/>
        </w:rPr>
      </w:pPr>
      <w:bookmarkStart w:id="347" w:name="_Toc108670303"/>
      <w:r w:rsidRPr="0012211F">
        <w:t>Be</w:t>
      </w:r>
      <w:r w:rsidR="004D2815">
        <w:t>rikut penjelasan skema pola alur</w:t>
      </w:r>
      <w:r w:rsidRPr="0012211F">
        <w:t xml:space="preserve"> lalu lintas </w:t>
      </w:r>
      <w:r w:rsidR="00CE172C" w:rsidRPr="0012211F">
        <w:t>penumpang</w:t>
      </w:r>
      <w:r w:rsidRPr="0012211F">
        <w:t xml:space="preserve"> turun dari kapal pada </w:t>
      </w:r>
      <w:r w:rsidR="00CE172C" w:rsidRPr="0012211F">
        <w:t>dermaga wisata kalimas calaca</w:t>
      </w:r>
      <w:r w:rsidRPr="0012211F">
        <w:t xml:space="preserve"> sebagai berikut.</w:t>
      </w:r>
      <w:bookmarkEnd w:id="347"/>
    </w:p>
    <w:p w:rsidR="00CE172C" w:rsidRPr="0012211F" w:rsidRDefault="008C486F" w:rsidP="009C387E">
      <w:pPr>
        <w:pStyle w:val="ListParagraph"/>
        <w:numPr>
          <w:ilvl w:val="0"/>
          <w:numId w:val="57"/>
        </w:numPr>
        <w:spacing w:line="360" w:lineRule="auto"/>
        <w:ind w:left="1080"/>
        <w:jc w:val="both"/>
        <w:rPr>
          <w:rStyle w:val="Heading2Char"/>
          <w:rFonts w:ascii="Tahoma" w:hAnsi="Tahoma" w:cs="Tahoma"/>
          <w:b w:val="0"/>
          <w:color w:val="auto"/>
          <w:sz w:val="22"/>
          <w:szCs w:val="22"/>
        </w:rPr>
      </w:pPr>
      <w:bookmarkStart w:id="348" w:name="_Toc108670304"/>
      <w:bookmarkStart w:id="349" w:name="_Toc109164935"/>
      <w:bookmarkStart w:id="350" w:name="_Toc110965178"/>
      <w:bookmarkStart w:id="351" w:name="_Toc111980026"/>
      <w:r w:rsidRPr="0012211F">
        <w:rPr>
          <w:rStyle w:val="Heading2Char"/>
          <w:rFonts w:ascii="Tahoma" w:hAnsi="Tahoma" w:cs="Tahoma"/>
          <w:b w:val="0"/>
          <w:color w:val="auto"/>
          <w:sz w:val="22"/>
          <w:szCs w:val="22"/>
        </w:rPr>
        <w:t xml:space="preserve">Penumpang turun melalu pintu </w:t>
      </w:r>
      <w:r w:rsidR="00CE172C" w:rsidRPr="0012211F">
        <w:rPr>
          <w:rStyle w:val="Heading2Char"/>
          <w:rFonts w:ascii="Tahoma" w:hAnsi="Tahoma" w:cs="Tahoma"/>
          <w:b w:val="0"/>
          <w:color w:val="auto"/>
          <w:sz w:val="22"/>
          <w:szCs w:val="22"/>
        </w:rPr>
        <w:t>keluar armada</w:t>
      </w:r>
      <w:r w:rsidRPr="0012211F">
        <w:rPr>
          <w:rStyle w:val="Heading2Char"/>
          <w:rFonts w:ascii="Tahoma" w:hAnsi="Tahoma" w:cs="Tahoma"/>
          <w:b w:val="0"/>
          <w:color w:val="auto"/>
          <w:sz w:val="22"/>
          <w:szCs w:val="22"/>
        </w:rPr>
        <w:t xml:space="preserve"> kapal.</w:t>
      </w:r>
      <w:bookmarkEnd w:id="348"/>
      <w:bookmarkEnd w:id="349"/>
      <w:bookmarkEnd w:id="350"/>
      <w:bookmarkEnd w:id="351"/>
      <w:r w:rsidRPr="0012211F">
        <w:rPr>
          <w:rStyle w:val="Heading2Char"/>
          <w:rFonts w:ascii="Tahoma" w:hAnsi="Tahoma" w:cs="Tahoma"/>
          <w:b w:val="0"/>
          <w:color w:val="auto"/>
          <w:sz w:val="22"/>
          <w:szCs w:val="22"/>
        </w:rPr>
        <w:t xml:space="preserve"> </w:t>
      </w:r>
    </w:p>
    <w:p w:rsidR="0012211F" w:rsidRDefault="008C486F" w:rsidP="009C387E">
      <w:pPr>
        <w:pStyle w:val="ListParagraph"/>
        <w:numPr>
          <w:ilvl w:val="0"/>
          <w:numId w:val="57"/>
        </w:numPr>
        <w:spacing w:line="360" w:lineRule="auto"/>
        <w:ind w:left="1080"/>
        <w:jc w:val="both"/>
        <w:rPr>
          <w:rStyle w:val="Heading2Char"/>
          <w:rFonts w:ascii="Tahoma" w:hAnsi="Tahoma" w:cs="Tahoma"/>
          <w:b w:val="0"/>
          <w:color w:val="auto"/>
          <w:sz w:val="22"/>
          <w:szCs w:val="22"/>
        </w:rPr>
      </w:pPr>
      <w:bookmarkStart w:id="352" w:name="_Toc108670305"/>
      <w:bookmarkStart w:id="353" w:name="_Toc109164936"/>
      <w:bookmarkStart w:id="354" w:name="_Toc110965179"/>
      <w:bookmarkStart w:id="355" w:name="_Toc111980027"/>
      <w:r w:rsidRPr="0012211F">
        <w:rPr>
          <w:rStyle w:val="Heading2Char"/>
          <w:rFonts w:ascii="Tahoma" w:hAnsi="Tahoma" w:cs="Tahoma"/>
          <w:b w:val="0"/>
          <w:color w:val="auto"/>
          <w:sz w:val="22"/>
          <w:szCs w:val="22"/>
        </w:rPr>
        <w:t xml:space="preserve">Penumpang yang turun masuk ke jalur khusus penumpang </w:t>
      </w:r>
      <w:r w:rsidR="00CE172C" w:rsidRPr="0012211F">
        <w:rPr>
          <w:rStyle w:val="Heading2Char"/>
          <w:rFonts w:ascii="Tahoma" w:hAnsi="Tahoma" w:cs="Tahoma"/>
          <w:b w:val="0"/>
          <w:color w:val="auto"/>
          <w:sz w:val="22"/>
          <w:szCs w:val="22"/>
        </w:rPr>
        <w:t>(Gangway) yang sudah disediakan</w:t>
      </w:r>
      <w:bookmarkStart w:id="356" w:name="_Toc108670306"/>
      <w:bookmarkEnd w:id="352"/>
      <w:bookmarkEnd w:id="353"/>
      <w:bookmarkEnd w:id="354"/>
      <w:bookmarkEnd w:id="355"/>
    </w:p>
    <w:p w:rsidR="00CE172C" w:rsidRPr="0012211F" w:rsidRDefault="008C486F" w:rsidP="009C387E">
      <w:pPr>
        <w:pStyle w:val="ListParagraph"/>
        <w:numPr>
          <w:ilvl w:val="0"/>
          <w:numId w:val="57"/>
        </w:numPr>
        <w:spacing w:line="360" w:lineRule="auto"/>
        <w:ind w:left="1080"/>
        <w:jc w:val="both"/>
        <w:rPr>
          <w:rStyle w:val="Heading2Char"/>
          <w:rFonts w:ascii="Tahoma" w:hAnsi="Tahoma" w:cs="Tahoma"/>
          <w:b w:val="0"/>
          <w:color w:val="auto"/>
          <w:sz w:val="22"/>
          <w:szCs w:val="22"/>
        </w:rPr>
      </w:pPr>
      <w:bookmarkStart w:id="357" w:name="_Toc109164937"/>
      <w:bookmarkStart w:id="358" w:name="_Toc110965180"/>
      <w:bookmarkStart w:id="359" w:name="_Toc111980028"/>
      <w:r w:rsidRPr="0012211F">
        <w:rPr>
          <w:rStyle w:val="Heading2Char"/>
          <w:rFonts w:ascii="Tahoma" w:hAnsi="Tahoma" w:cs="Tahoma"/>
          <w:b w:val="0"/>
          <w:color w:val="auto"/>
          <w:sz w:val="22"/>
          <w:szCs w:val="22"/>
        </w:rPr>
        <w:t>Penumpang yang berjalan kaki langsung keluar area pelabuhan, dan penumpang yang menggunakan kendaraan menuju area parkir ke</w:t>
      </w:r>
      <w:r w:rsidR="00CE172C" w:rsidRPr="0012211F">
        <w:rPr>
          <w:rStyle w:val="Heading2Char"/>
          <w:rFonts w:ascii="Tahoma" w:hAnsi="Tahoma" w:cs="Tahoma"/>
          <w:b w:val="0"/>
          <w:color w:val="auto"/>
          <w:sz w:val="22"/>
          <w:szCs w:val="22"/>
        </w:rPr>
        <w:t>ndaraan pengantar dan penjemput.</w:t>
      </w:r>
      <w:bookmarkEnd w:id="356"/>
      <w:bookmarkEnd w:id="357"/>
      <w:bookmarkEnd w:id="358"/>
      <w:bookmarkEnd w:id="359"/>
    </w:p>
    <w:p w:rsidR="008C486F" w:rsidRDefault="00F372C6" w:rsidP="00F372C6">
      <w:pPr>
        <w:pStyle w:val="Heading3"/>
        <w:spacing w:line="360" w:lineRule="auto"/>
        <w:ind w:left="630" w:hanging="630"/>
        <w:jc w:val="both"/>
        <w:rPr>
          <w:rStyle w:val="Heading2Char"/>
          <w:rFonts w:ascii="Tahoma" w:hAnsi="Tahoma" w:cs="Tahoma"/>
          <w:color w:val="auto"/>
          <w:sz w:val="22"/>
          <w:szCs w:val="22"/>
        </w:rPr>
      </w:pPr>
      <w:bookmarkStart w:id="360" w:name="_Toc111980029"/>
      <w:r>
        <w:rPr>
          <w:rStyle w:val="Heading2Char"/>
          <w:rFonts w:ascii="Tahoma" w:hAnsi="Tahoma" w:cs="Tahoma"/>
          <w:color w:val="auto"/>
          <w:sz w:val="22"/>
          <w:szCs w:val="22"/>
        </w:rPr>
        <w:t>5</w:t>
      </w:r>
      <w:r w:rsidR="001136DD">
        <w:rPr>
          <w:rStyle w:val="Heading2Char"/>
          <w:rFonts w:ascii="Tahoma" w:hAnsi="Tahoma" w:cs="Tahoma"/>
          <w:color w:val="auto"/>
          <w:sz w:val="22"/>
          <w:szCs w:val="22"/>
        </w:rPr>
        <w:t>.5</w:t>
      </w:r>
      <w:r w:rsidR="00CE172C" w:rsidRPr="00CE172C">
        <w:rPr>
          <w:rStyle w:val="Heading2Char"/>
          <w:rFonts w:ascii="Tahoma" w:hAnsi="Tahoma" w:cs="Tahoma"/>
          <w:color w:val="auto"/>
          <w:sz w:val="22"/>
          <w:szCs w:val="22"/>
        </w:rPr>
        <w:t>.2 Skema Pola A</w:t>
      </w:r>
      <w:r w:rsidR="004D2815">
        <w:rPr>
          <w:rStyle w:val="Heading2Char"/>
          <w:rFonts w:ascii="Tahoma" w:hAnsi="Tahoma" w:cs="Tahoma"/>
          <w:color w:val="auto"/>
          <w:sz w:val="22"/>
          <w:szCs w:val="22"/>
        </w:rPr>
        <w:t>lur</w:t>
      </w:r>
      <w:r w:rsidR="00CE172C" w:rsidRPr="00CE172C">
        <w:rPr>
          <w:rStyle w:val="Heading2Char"/>
          <w:rFonts w:ascii="Tahoma" w:hAnsi="Tahoma" w:cs="Tahoma"/>
          <w:color w:val="auto"/>
          <w:sz w:val="22"/>
          <w:szCs w:val="22"/>
        </w:rPr>
        <w:t xml:space="preserve"> Lalu Lintas Penumpang Yang Naik Ke Kapal Pada Tahun Rencana</w:t>
      </w:r>
      <w:bookmarkEnd w:id="360"/>
    </w:p>
    <w:p w:rsidR="00306088" w:rsidRPr="00BD1CE2" w:rsidRDefault="00306088" w:rsidP="00F372C6">
      <w:pPr>
        <w:spacing w:line="360" w:lineRule="auto"/>
        <w:ind w:left="630" w:firstLine="720"/>
        <w:jc w:val="both"/>
      </w:pPr>
      <w:r w:rsidRPr="00BD1CE2">
        <w:t xml:space="preserve">Adapun kondisi saat ini pada </w:t>
      </w:r>
      <w:r w:rsidR="00ED1F31">
        <w:t>dermaga wisata kalimas calaca</w:t>
      </w:r>
      <w:r w:rsidRPr="00BD1CE2">
        <w:t xml:space="preserve"> untuk Penumpang yang akan naik ke kapal :</w:t>
      </w:r>
    </w:p>
    <w:p w:rsidR="00306088" w:rsidRPr="00BD1CE2" w:rsidRDefault="00306088" w:rsidP="009C387E">
      <w:pPr>
        <w:pStyle w:val="ListParagraph"/>
        <w:numPr>
          <w:ilvl w:val="0"/>
          <w:numId w:val="58"/>
        </w:numPr>
        <w:spacing w:line="360" w:lineRule="auto"/>
        <w:ind w:left="1080"/>
        <w:jc w:val="both"/>
      </w:pPr>
      <w:r w:rsidRPr="00BD1CE2">
        <w:t>Calon penumpang yang datang de</w:t>
      </w:r>
      <w:r w:rsidR="00ED1F31">
        <w:t xml:space="preserve">ngan berjalan kaki masuk melalui </w:t>
      </w:r>
      <w:r w:rsidRPr="00BD1CE2">
        <w:t>pintu gerbang pelabuhan dan langsung menuju kapal karena tidak ada loket tiket sehingga hanya menunggu di</w:t>
      </w:r>
      <w:r w:rsidR="00B23340">
        <w:t xml:space="preserve"> dermaga ada juga yang di</w:t>
      </w:r>
      <w:r w:rsidRPr="00BD1CE2">
        <w:t xml:space="preserve"> kapal.</w:t>
      </w:r>
    </w:p>
    <w:p w:rsidR="00306088" w:rsidRPr="00BD1CE2" w:rsidRDefault="00306088" w:rsidP="009C387E">
      <w:pPr>
        <w:pStyle w:val="ListParagraph"/>
        <w:numPr>
          <w:ilvl w:val="0"/>
          <w:numId w:val="58"/>
        </w:numPr>
        <w:spacing w:line="360" w:lineRule="auto"/>
        <w:ind w:left="1080"/>
        <w:jc w:val="both"/>
      </w:pPr>
      <w:r w:rsidRPr="00BD1CE2">
        <w:t xml:space="preserve">Calon penumpang yang datang dengan diantar kendaraan tidak parkir pada lapangan parkir pengantar/penjemput melainkan pada area </w:t>
      </w:r>
      <w:r w:rsidR="00B23340">
        <w:t>ruang publik atau ruang bebas sehingga menganggu perjalanan penumpang lainnya.</w:t>
      </w:r>
    </w:p>
    <w:p w:rsidR="00B23340" w:rsidRDefault="00306088" w:rsidP="009C387E">
      <w:pPr>
        <w:pStyle w:val="ListParagraph"/>
        <w:numPr>
          <w:ilvl w:val="0"/>
          <w:numId w:val="58"/>
        </w:numPr>
        <w:spacing w:line="360" w:lineRule="auto"/>
        <w:ind w:left="1080"/>
        <w:jc w:val="both"/>
      </w:pPr>
      <w:r w:rsidRPr="00BD1CE2">
        <w:t xml:space="preserve">Ruang tunggu, penumpang tidak menunggu pada area ruang tunggu yang telah disediakan karena kurangnya fasilitas pada ruang tunggu seperti kursi </w:t>
      </w:r>
      <w:r w:rsidR="00B23340">
        <w:t>dan fasilitas pendukung lainnya.</w:t>
      </w:r>
    </w:p>
    <w:p w:rsidR="00CE172C" w:rsidRDefault="00EF3934" w:rsidP="00F372C6">
      <w:pPr>
        <w:spacing w:line="360" w:lineRule="auto"/>
        <w:ind w:left="720" w:firstLine="720"/>
        <w:jc w:val="both"/>
      </w:pPr>
      <w:r>
        <w:t xml:space="preserve">Pengaturan skema pola </w:t>
      </w:r>
      <w:r w:rsidR="004D2815">
        <w:t>alur</w:t>
      </w:r>
      <w:r>
        <w:t xml:space="preserve"> lalu lintas penumpang yang akan naik ke kapal sebagai berikut :</w:t>
      </w:r>
    </w:p>
    <w:p w:rsidR="00F372C6" w:rsidRDefault="00F372C6" w:rsidP="00F372C6">
      <w:pPr>
        <w:keepNext/>
        <w:widowControl/>
        <w:autoSpaceDE/>
        <w:autoSpaceDN/>
        <w:spacing w:line="360" w:lineRule="auto"/>
        <w:ind w:firstLine="360"/>
        <w:contextualSpacing/>
        <w:jc w:val="center"/>
      </w:pPr>
      <w:r>
        <w:rPr>
          <w:noProof/>
          <w:sz w:val="20"/>
          <w:lang w:val="en-US"/>
        </w:rPr>
        <w:drawing>
          <wp:inline distT="0" distB="0" distL="0" distR="0" wp14:anchorId="32A2D06E" wp14:editId="2B22E08E">
            <wp:extent cx="3928509" cy="2238375"/>
            <wp:effectExtent l="0" t="0" r="0" b="0"/>
            <wp:docPr id="4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2.jpeg"/>
                    <pic:cNvPicPr/>
                  </pic:nvPicPr>
                  <pic:blipFill>
                    <a:blip r:embed="rId51" cstate="print"/>
                    <a:stretch>
                      <a:fillRect/>
                    </a:stretch>
                  </pic:blipFill>
                  <pic:spPr>
                    <a:xfrm>
                      <a:off x="0" y="0"/>
                      <a:ext cx="3928509" cy="2238375"/>
                    </a:xfrm>
                    <a:prstGeom prst="rect">
                      <a:avLst/>
                    </a:prstGeom>
                  </pic:spPr>
                </pic:pic>
              </a:graphicData>
            </a:graphic>
          </wp:inline>
        </w:drawing>
      </w:r>
    </w:p>
    <w:p w:rsidR="00B23340" w:rsidRDefault="00F372C6" w:rsidP="00F372C6">
      <w:pPr>
        <w:pStyle w:val="Caption"/>
        <w:jc w:val="center"/>
        <w:rPr>
          <w:b w:val="0"/>
          <w:color w:val="auto"/>
          <w:sz w:val="22"/>
        </w:rPr>
      </w:pPr>
      <w:bookmarkStart w:id="361" w:name="_Toc109165110"/>
      <w:bookmarkStart w:id="362" w:name="_Toc110965565"/>
      <w:r w:rsidRPr="00F372C6">
        <w:rPr>
          <w:b w:val="0"/>
          <w:color w:val="auto"/>
          <w:sz w:val="22"/>
        </w:rPr>
        <w:t xml:space="preserve">Gambar V. </w:t>
      </w:r>
      <w:r w:rsidRPr="00F372C6">
        <w:rPr>
          <w:b w:val="0"/>
          <w:color w:val="auto"/>
          <w:sz w:val="22"/>
        </w:rPr>
        <w:fldChar w:fldCharType="begin"/>
      </w:r>
      <w:r w:rsidRPr="00F372C6">
        <w:rPr>
          <w:b w:val="0"/>
          <w:color w:val="auto"/>
          <w:sz w:val="22"/>
        </w:rPr>
        <w:instrText xml:space="preserve"> SEQ Gambar_V. \* ARABIC </w:instrText>
      </w:r>
      <w:r w:rsidRPr="00F372C6">
        <w:rPr>
          <w:b w:val="0"/>
          <w:color w:val="auto"/>
          <w:sz w:val="22"/>
        </w:rPr>
        <w:fldChar w:fldCharType="separate"/>
      </w:r>
      <w:r w:rsidR="00163B1B">
        <w:rPr>
          <w:b w:val="0"/>
          <w:noProof/>
          <w:color w:val="auto"/>
          <w:sz w:val="22"/>
        </w:rPr>
        <w:t>11</w:t>
      </w:r>
      <w:r w:rsidRPr="00F372C6">
        <w:rPr>
          <w:b w:val="0"/>
          <w:color w:val="auto"/>
          <w:sz w:val="22"/>
        </w:rPr>
        <w:fldChar w:fldCharType="end"/>
      </w:r>
      <w:r w:rsidRPr="00F372C6">
        <w:rPr>
          <w:b w:val="0"/>
          <w:color w:val="auto"/>
          <w:sz w:val="22"/>
        </w:rPr>
        <w:t xml:space="preserve"> Skema Sirkulasi Penumpag Naik</w:t>
      </w:r>
      <w:bookmarkEnd w:id="361"/>
      <w:bookmarkEnd w:id="362"/>
    </w:p>
    <w:p w:rsidR="00F372C6" w:rsidRDefault="00F372C6" w:rsidP="00F372C6">
      <w:pPr>
        <w:jc w:val="center"/>
        <w:rPr>
          <w:i/>
          <w:sz w:val="18"/>
        </w:rPr>
      </w:pPr>
      <w:r w:rsidRPr="00F372C6">
        <w:rPr>
          <w:i/>
          <w:sz w:val="18"/>
        </w:rPr>
        <w:t>Sumber : Hasil Analisis, 2022</w:t>
      </w:r>
    </w:p>
    <w:p w:rsidR="009F2FDB" w:rsidRPr="00F372C6" w:rsidRDefault="009F2FDB" w:rsidP="00F372C6">
      <w:pPr>
        <w:jc w:val="center"/>
        <w:rPr>
          <w:i/>
          <w:sz w:val="18"/>
        </w:rPr>
      </w:pPr>
    </w:p>
    <w:p w:rsidR="00B23340" w:rsidRDefault="009F2FDB" w:rsidP="009F2FDB">
      <w:pPr>
        <w:widowControl/>
        <w:autoSpaceDE/>
        <w:autoSpaceDN/>
        <w:spacing w:line="360" w:lineRule="auto"/>
        <w:ind w:firstLine="630"/>
        <w:contextualSpacing/>
        <w:jc w:val="both"/>
      </w:pPr>
      <w:r>
        <w:t>Keterangan Gambar</w:t>
      </w:r>
      <w:r w:rsidR="00B23340">
        <w:t xml:space="preserve"> :</w:t>
      </w:r>
    </w:p>
    <w:p w:rsidR="009F2FDB" w:rsidRDefault="009F2FDB" w:rsidP="009F2FDB">
      <w:pPr>
        <w:widowControl/>
        <w:autoSpaceDE/>
        <w:autoSpaceDN/>
        <w:spacing w:line="360" w:lineRule="auto"/>
        <w:ind w:firstLine="630"/>
        <w:contextualSpacing/>
        <w:jc w:val="both"/>
      </w:pPr>
      <w:r>
        <w:rPr>
          <w:noProof/>
          <w:lang w:val="en-US"/>
        </w:rPr>
        <mc:AlternateContent>
          <mc:Choice Requires="wps">
            <w:drawing>
              <wp:inline distT="0" distB="0" distL="0" distR="0" wp14:anchorId="740D8432" wp14:editId="45955F7C">
                <wp:extent cx="209550" cy="114300"/>
                <wp:effectExtent l="0" t="19050" r="38100" b="38100"/>
                <wp:docPr id="65" name="Right Arrow 65"/>
                <wp:cNvGraphicFramePr/>
                <a:graphic xmlns:a="http://schemas.openxmlformats.org/drawingml/2006/main">
                  <a:graphicData uri="http://schemas.microsoft.com/office/word/2010/wordprocessingShape">
                    <wps:wsp>
                      <wps:cNvSpPr/>
                      <wps:spPr>
                        <a:xfrm>
                          <a:off x="0" y="0"/>
                          <a:ext cx="209550" cy="114300"/>
                        </a:xfrm>
                        <a:prstGeom prst="righ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Right Arrow 65" o:spid="_x0000_s1026" type="#_x0000_t13" style="width:16.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" adj="15709" fillcolor="#00b050" strokecolor="#00b050" strokeweight="2pt">
                <w10:anchorlock/>
              </v:shape>
            </w:pict>
          </mc:Fallback>
        </mc:AlternateContent>
      </w:r>
      <w:r>
        <w:tab/>
        <w:t>:   Jalur penumpang yang berjalan kaki</w:t>
      </w:r>
    </w:p>
    <w:p w:rsidR="009F2FDB" w:rsidRDefault="009F2FDB" w:rsidP="009F2FDB">
      <w:pPr>
        <w:widowControl/>
        <w:autoSpaceDE/>
        <w:autoSpaceDN/>
        <w:spacing w:line="360" w:lineRule="auto"/>
        <w:ind w:firstLine="630"/>
        <w:contextualSpacing/>
        <w:jc w:val="both"/>
      </w:pPr>
      <w:r>
        <w:rPr>
          <w:noProof/>
          <w:lang w:val="en-US"/>
        </w:rPr>
        <mc:AlternateContent>
          <mc:Choice Requires="wps">
            <w:drawing>
              <wp:inline distT="0" distB="0" distL="0" distR="0" wp14:anchorId="0E7CF27D" wp14:editId="6A6F621A">
                <wp:extent cx="209550" cy="114300"/>
                <wp:effectExtent l="0" t="19050" r="38100" b="38100"/>
                <wp:docPr id="66" name="Right Arrow 66"/>
                <wp:cNvGraphicFramePr/>
                <a:graphic xmlns:a="http://schemas.openxmlformats.org/drawingml/2006/main">
                  <a:graphicData uri="http://schemas.microsoft.com/office/word/2010/wordprocessingShape">
                    <wps:wsp>
                      <wps:cNvSpPr/>
                      <wps:spPr>
                        <a:xfrm>
                          <a:off x="0" y="0"/>
                          <a:ext cx="209550" cy="114300"/>
                        </a:xfrm>
                        <a:prstGeom prst="rightArrow">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Right Arrow 66" o:spid="_x0000_s1026" type="#_x0000_t13" style="width:16.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" adj="15709" fillcolor="#1f497d [3215]" strokecolor="#1f497d [3215]" strokeweight="2pt">
                <w10:anchorlock/>
              </v:shape>
            </w:pict>
          </mc:Fallback>
        </mc:AlternateContent>
      </w:r>
      <w:r>
        <w:tab/>
        <w:t>:   Jalur penumpang dengan menggunakan kendaraan pengantar</w:t>
      </w:r>
    </w:p>
    <w:p w:rsidR="009F2FDB" w:rsidRPr="009F2FDB" w:rsidRDefault="009F2FDB" w:rsidP="009F2FDB">
      <w:pPr>
        <w:spacing w:line="360" w:lineRule="auto"/>
        <w:ind w:left="630" w:firstLine="720"/>
        <w:jc w:val="both"/>
        <w:rPr>
          <w:rFonts w:eastAsiaTheme="majorEastAsia"/>
          <w:bCs/>
        </w:rPr>
      </w:pPr>
      <w:r w:rsidRPr="0012211F">
        <w:t>Be</w:t>
      </w:r>
      <w:r>
        <w:t>rikut penjelasan skema pola alur</w:t>
      </w:r>
      <w:r w:rsidRPr="0012211F">
        <w:t xml:space="preserve"> lalu lintas penumpang turun dari kapal pada dermaga wisata kalimas calaca sebagai berikut.</w:t>
      </w:r>
    </w:p>
    <w:p w:rsidR="00012760" w:rsidRPr="00EF3934" w:rsidRDefault="00EF3934" w:rsidP="009C387E">
      <w:pPr>
        <w:pStyle w:val="ListParagraph"/>
        <w:numPr>
          <w:ilvl w:val="0"/>
          <w:numId w:val="44"/>
        </w:numPr>
        <w:spacing w:line="360" w:lineRule="auto"/>
        <w:ind w:left="1440"/>
        <w:jc w:val="both"/>
      </w:pPr>
      <w:r>
        <w:t>Penumpang masuk ke dalam dermaga</w:t>
      </w:r>
      <w:r w:rsidR="0017098D">
        <w:t xml:space="preserve"> </w:t>
      </w:r>
      <w:r w:rsidR="0017098D" w:rsidRPr="0017098D">
        <w:t>melalui gerbang masuk</w:t>
      </w:r>
      <w:r w:rsidR="0017098D">
        <w:t>, bagi yang menggunakan kendaraan pengantar langsung menuju ruang parkir</w:t>
      </w:r>
      <w:r>
        <w:t xml:space="preserve"> menuju ke loket pembelian tiket</w:t>
      </w:r>
      <w:r w:rsidR="00012760">
        <w:t>.</w:t>
      </w:r>
    </w:p>
    <w:p w:rsidR="00EF3934" w:rsidRDefault="00012760" w:rsidP="009C387E">
      <w:pPr>
        <w:pStyle w:val="ListParagraph"/>
        <w:numPr>
          <w:ilvl w:val="0"/>
          <w:numId w:val="44"/>
        </w:numPr>
        <w:spacing w:line="360" w:lineRule="auto"/>
        <w:ind w:left="1440"/>
        <w:jc w:val="both"/>
      </w:pPr>
      <w:r>
        <w:t>Setelah mendapatkan tiket, penumpang dapat menggunakan ruang tunggu untuk menunggu angkutan yang digunakan</w:t>
      </w:r>
    </w:p>
    <w:p w:rsidR="00012760" w:rsidRDefault="00012760" w:rsidP="009C387E">
      <w:pPr>
        <w:pStyle w:val="ListParagraph"/>
        <w:numPr>
          <w:ilvl w:val="0"/>
          <w:numId w:val="44"/>
        </w:numPr>
        <w:spacing w:line="360" w:lineRule="auto"/>
        <w:ind w:left="1440"/>
        <w:jc w:val="both"/>
      </w:pPr>
      <w:r>
        <w:t>Penumpang berjalan kaki melalui jalur khusus penumpang</w:t>
      </w:r>
      <w:r w:rsidR="0017098D">
        <w:t xml:space="preserve"> menuju naik ke kapal</w:t>
      </w:r>
    </w:p>
    <w:p w:rsidR="00B563B7" w:rsidRDefault="00B563B7" w:rsidP="00F372C6">
      <w:pPr>
        <w:spacing w:line="360" w:lineRule="auto"/>
        <w:ind w:left="630" w:firstLine="720"/>
        <w:jc w:val="both"/>
      </w:pPr>
      <w:r>
        <w:t>Pencegahan untuk menghindari parkir tidak pada tempatnya agar jalur penumpang yang berjalan kaki dapat steril maka dibutuhkan seperti larangan parkir dan berjualan pada lahan parkir dan area yang menjadi jalur penumpang</w:t>
      </w:r>
    </w:p>
    <w:p w:rsidR="00C37D8B" w:rsidRDefault="00C37D8B" w:rsidP="00B563B7">
      <w:pPr>
        <w:spacing w:line="360" w:lineRule="auto"/>
        <w:ind w:firstLine="72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8"/>
        <w:gridCol w:w="4079"/>
      </w:tblGrid>
      <w:tr w:rsidR="00B563B7" w:rsidTr="00C37D8B">
        <w:tc>
          <w:tcPr>
            <w:tcW w:w="4077" w:type="dxa"/>
          </w:tcPr>
          <w:p w:rsidR="00B563B7" w:rsidRDefault="00B563B7" w:rsidP="00B563B7">
            <w:pPr>
              <w:spacing w:line="360" w:lineRule="auto"/>
              <w:jc w:val="both"/>
            </w:pPr>
            <w:r>
              <w:rPr>
                <w:noProof/>
                <w:lang w:val="en-US"/>
              </w:rPr>
              <w:drawing>
                <wp:inline distT="0" distB="0" distL="0" distR="0" wp14:anchorId="4E135E3B" wp14:editId="5812CEA8">
                  <wp:extent cx="2486025" cy="1398350"/>
                  <wp:effectExtent l="0" t="0" r="0" b="0"/>
                  <wp:docPr id="43909" name="Picture 4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13 at 21.50.35.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94763" cy="1403265"/>
                          </a:xfrm>
                          <a:prstGeom prst="rect">
                            <a:avLst/>
                          </a:prstGeom>
                        </pic:spPr>
                      </pic:pic>
                    </a:graphicData>
                  </a:graphic>
                </wp:inline>
              </w:drawing>
            </w:r>
          </w:p>
        </w:tc>
        <w:tc>
          <w:tcPr>
            <w:tcW w:w="4077" w:type="dxa"/>
          </w:tcPr>
          <w:p w:rsidR="00B563B7" w:rsidRDefault="00C37D8B" w:rsidP="00C37D8B">
            <w:pPr>
              <w:keepNext/>
              <w:spacing w:line="360" w:lineRule="auto"/>
              <w:jc w:val="both"/>
            </w:pPr>
            <w:r>
              <w:rPr>
                <w:noProof/>
                <w:lang w:val="en-US"/>
              </w:rPr>
              <w:drawing>
                <wp:inline distT="0" distB="0" distL="0" distR="0" wp14:anchorId="648ED8F9" wp14:editId="5726AF68">
                  <wp:extent cx="2486025" cy="1398350"/>
                  <wp:effectExtent l="0" t="0" r="0" b="0"/>
                  <wp:docPr id="43930" name="Picture 4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13 at 21.50.26.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86964" cy="1398878"/>
                          </a:xfrm>
                          <a:prstGeom prst="rect">
                            <a:avLst/>
                          </a:prstGeom>
                        </pic:spPr>
                      </pic:pic>
                    </a:graphicData>
                  </a:graphic>
                </wp:inline>
              </w:drawing>
            </w:r>
          </w:p>
        </w:tc>
      </w:tr>
    </w:tbl>
    <w:p w:rsidR="00B563B7" w:rsidRDefault="00C37D8B" w:rsidP="00C37D8B">
      <w:pPr>
        <w:pStyle w:val="Caption"/>
        <w:jc w:val="center"/>
        <w:rPr>
          <w:b w:val="0"/>
          <w:color w:val="auto"/>
          <w:sz w:val="22"/>
        </w:rPr>
      </w:pPr>
      <w:bookmarkStart w:id="363" w:name="_Toc108670726"/>
      <w:bookmarkStart w:id="364" w:name="_Toc109165111"/>
      <w:bookmarkStart w:id="365" w:name="_Toc110965566"/>
      <w:r w:rsidRPr="00C37D8B">
        <w:rPr>
          <w:b w:val="0"/>
          <w:color w:val="auto"/>
          <w:sz w:val="22"/>
        </w:rPr>
        <w:t xml:space="preserve">Gambar V. </w:t>
      </w:r>
      <w:r w:rsidRPr="00C37D8B">
        <w:rPr>
          <w:b w:val="0"/>
          <w:color w:val="auto"/>
          <w:sz w:val="22"/>
        </w:rPr>
        <w:fldChar w:fldCharType="begin"/>
      </w:r>
      <w:r w:rsidRPr="00C37D8B">
        <w:rPr>
          <w:b w:val="0"/>
          <w:color w:val="auto"/>
          <w:sz w:val="22"/>
        </w:rPr>
        <w:instrText xml:space="preserve"> SEQ Gambar_V. \* ARABIC </w:instrText>
      </w:r>
      <w:r w:rsidRPr="00C37D8B">
        <w:rPr>
          <w:b w:val="0"/>
          <w:color w:val="auto"/>
          <w:sz w:val="22"/>
        </w:rPr>
        <w:fldChar w:fldCharType="separate"/>
      </w:r>
      <w:r w:rsidR="00163B1B">
        <w:rPr>
          <w:b w:val="0"/>
          <w:noProof/>
          <w:color w:val="auto"/>
          <w:sz w:val="22"/>
        </w:rPr>
        <w:t>12</w:t>
      </w:r>
      <w:r w:rsidRPr="00C37D8B">
        <w:rPr>
          <w:b w:val="0"/>
          <w:color w:val="auto"/>
          <w:sz w:val="22"/>
        </w:rPr>
        <w:fldChar w:fldCharType="end"/>
      </w:r>
      <w:r w:rsidRPr="00C37D8B">
        <w:rPr>
          <w:b w:val="0"/>
          <w:color w:val="auto"/>
          <w:sz w:val="22"/>
        </w:rPr>
        <w:t xml:space="preserve"> Penambahan Marka Parkir</w:t>
      </w:r>
      <w:bookmarkEnd w:id="363"/>
      <w:bookmarkEnd w:id="364"/>
      <w:bookmarkEnd w:id="365"/>
    </w:p>
    <w:p w:rsidR="00C37D8B" w:rsidRDefault="00C37D8B" w:rsidP="00C37D8B">
      <w:pPr>
        <w:jc w:val="center"/>
        <w:rPr>
          <w:i/>
          <w:sz w:val="18"/>
        </w:rPr>
      </w:pPr>
      <w:r w:rsidRPr="00C37D8B">
        <w:rPr>
          <w:i/>
          <w:sz w:val="18"/>
        </w:rPr>
        <w:t>Sumber : Hasil Analisis, 2022</w:t>
      </w:r>
    </w:p>
    <w:p w:rsidR="00F372C6" w:rsidRDefault="00F372C6" w:rsidP="00F372C6">
      <w:pPr>
        <w:rPr>
          <w:i/>
          <w:sz w:val="18"/>
        </w:rPr>
      </w:pPr>
    </w:p>
    <w:p w:rsidR="00F372C6" w:rsidRDefault="00F372C6" w:rsidP="00F372C6">
      <w:pPr>
        <w:pStyle w:val="Heading3"/>
        <w:spacing w:line="360" w:lineRule="auto"/>
        <w:jc w:val="both"/>
        <w:rPr>
          <w:rFonts w:ascii="Tahoma" w:hAnsi="Tahoma" w:cs="Tahoma"/>
          <w:b w:val="0"/>
          <w:color w:val="auto"/>
        </w:rPr>
      </w:pPr>
      <w:bookmarkStart w:id="366" w:name="_Toc111980030"/>
      <w:r>
        <w:rPr>
          <w:rFonts w:ascii="Tahoma" w:hAnsi="Tahoma" w:cs="Tahoma"/>
          <w:b w:val="0"/>
          <w:color w:val="auto"/>
        </w:rPr>
        <w:t xml:space="preserve">5.3.3 </w:t>
      </w:r>
      <w:r w:rsidRPr="00F372C6">
        <w:rPr>
          <w:rFonts w:ascii="Tahoma" w:hAnsi="Tahoma" w:cs="Tahoma"/>
          <w:b w:val="0"/>
          <w:color w:val="auto"/>
        </w:rPr>
        <w:t>Skema Pola Alur Kendaraan Dalam Dermaga</w:t>
      </w:r>
      <w:bookmarkEnd w:id="366"/>
    </w:p>
    <w:p w:rsidR="00F372C6" w:rsidRDefault="00F372C6" w:rsidP="00F372C6">
      <w:pPr>
        <w:keepNext/>
        <w:jc w:val="center"/>
      </w:pPr>
      <w:r>
        <w:rPr>
          <w:noProof/>
          <w:lang w:val="en-US"/>
        </w:rPr>
        <w:drawing>
          <wp:inline distT="0" distB="0" distL="0" distR="0" wp14:anchorId="022418A7" wp14:editId="3DD2796A">
            <wp:extent cx="3671875" cy="2258568"/>
            <wp:effectExtent l="0" t="0" r="5080" b="8890"/>
            <wp:docPr id="46" name="image65.jpeg" descr="C:\Users\Lenovo\Pictures\Screenshots\Screenshot (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5.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71875" cy="2258568"/>
                    </a:xfrm>
                    <a:prstGeom prst="rect">
                      <a:avLst/>
                    </a:prstGeom>
                  </pic:spPr>
                </pic:pic>
              </a:graphicData>
            </a:graphic>
          </wp:inline>
        </w:drawing>
      </w:r>
    </w:p>
    <w:p w:rsidR="00F372C6" w:rsidRDefault="00F372C6" w:rsidP="00F372C6">
      <w:pPr>
        <w:pStyle w:val="Caption"/>
        <w:jc w:val="center"/>
        <w:rPr>
          <w:b w:val="0"/>
          <w:color w:val="auto"/>
          <w:sz w:val="22"/>
        </w:rPr>
      </w:pPr>
      <w:bookmarkStart w:id="367" w:name="_Toc109165112"/>
      <w:bookmarkStart w:id="368" w:name="_Toc110965567"/>
      <w:r w:rsidRPr="00F372C6">
        <w:rPr>
          <w:b w:val="0"/>
          <w:color w:val="auto"/>
          <w:sz w:val="22"/>
        </w:rPr>
        <w:t xml:space="preserve">Gambar V. </w:t>
      </w:r>
      <w:r w:rsidRPr="00F372C6">
        <w:rPr>
          <w:b w:val="0"/>
          <w:color w:val="auto"/>
          <w:sz w:val="22"/>
        </w:rPr>
        <w:fldChar w:fldCharType="begin"/>
      </w:r>
      <w:r w:rsidRPr="00F372C6">
        <w:rPr>
          <w:b w:val="0"/>
          <w:color w:val="auto"/>
          <w:sz w:val="22"/>
        </w:rPr>
        <w:instrText xml:space="preserve"> SEQ Gambar_V. \* ARABIC </w:instrText>
      </w:r>
      <w:r w:rsidRPr="00F372C6">
        <w:rPr>
          <w:b w:val="0"/>
          <w:color w:val="auto"/>
          <w:sz w:val="22"/>
        </w:rPr>
        <w:fldChar w:fldCharType="separate"/>
      </w:r>
      <w:r w:rsidR="00163B1B">
        <w:rPr>
          <w:b w:val="0"/>
          <w:noProof/>
          <w:color w:val="auto"/>
          <w:sz w:val="22"/>
        </w:rPr>
        <w:t>13</w:t>
      </w:r>
      <w:r w:rsidRPr="00F372C6">
        <w:rPr>
          <w:b w:val="0"/>
          <w:color w:val="auto"/>
          <w:sz w:val="22"/>
        </w:rPr>
        <w:fldChar w:fldCharType="end"/>
      </w:r>
      <w:r w:rsidRPr="00F372C6">
        <w:rPr>
          <w:b w:val="0"/>
          <w:color w:val="auto"/>
          <w:sz w:val="22"/>
        </w:rPr>
        <w:t xml:space="preserve"> Skema Sirkulasi Penumpang Dalam Dermaga</w:t>
      </w:r>
      <w:bookmarkEnd w:id="367"/>
      <w:bookmarkEnd w:id="368"/>
    </w:p>
    <w:p w:rsidR="009F2FDB" w:rsidRPr="009F2FDB" w:rsidRDefault="00F372C6" w:rsidP="009F2FDB">
      <w:pPr>
        <w:jc w:val="center"/>
        <w:rPr>
          <w:i/>
          <w:sz w:val="18"/>
        </w:rPr>
      </w:pPr>
      <w:r w:rsidRPr="00F372C6">
        <w:rPr>
          <w:i/>
          <w:sz w:val="18"/>
        </w:rPr>
        <w:t>Sumber : Hasil Analisis, 2022</w:t>
      </w:r>
    </w:p>
    <w:p w:rsidR="00F372C6" w:rsidRDefault="00F372C6" w:rsidP="00F372C6">
      <w:pPr>
        <w:jc w:val="center"/>
      </w:pPr>
    </w:p>
    <w:p w:rsidR="009F2FDB" w:rsidRDefault="009F2FDB" w:rsidP="009F2FDB">
      <w:pPr>
        <w:spacing w:line="360" w:lineRule="auto"/>
        <w:jc w:val="both"/>
      </w:pPr>
      <w:r>
        <w:tab/>
        <w:t>Keterangan Gambar :</w:t>
      </w:r>
    </w:p>
    <w:p w:rsidR="009F2FDB" w:rsidRDefault="009F2FDB" w:rsidP="009F2FDB">
      <w:pPr>
        <w:spacing w:line="360" w:lineRule="auto"/>
        <w:jc w:val="both"/>
      </w:pPr>
      <w:r>
        <w:tab/>
      </w:r>
      <w:r>
        <w:rPr>
          <w:noProof/>
          <w:lang w:val="en-US"/>
        </w:rPr>
        <mc:AlternateContent>
          <mc:Choice Requires="wps">
            <w:drawing>
              <wp:inline distT="0" distB="0" distL="0" distR="0" wp14:anchorId="4E889A92" wp14:editId="699EB352">
                <wp:extent cx="209550" cy="114300"/>
                <wp:effectExtent l="0" t="19050" r="38100" b="38100"/>
                <wp:docPr id="68" name="Right Arrow 68"/>
                <wp:cNvGraphicFramePr/>
                <a:graphic xmlns:a="http://schemas.openxmlformats.org/drawingml/2006/main">
                  <a:graphicData uri="http://schemas.microsoft.com/office/word/2010/wordprocessingShape">
                    <wps:wsp>
                      <wps:cNvSpPr/>
                      <wps:spPr>
                        <a:xfrm>
                          <a:off x="0" y="0"/>
                          <a:ext cx="209550" cy="114300"/>
                        </a:xfrm>
                        <a:prstGeom prst="righ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Right Arrow 68" o:spid="_x0000_s1026" type="#_x0000_t13" style="width:16.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" adj="15709" fillcolor="#00b050" strokecolor="#00b050" strokeweight="2pt">
                <w10:anchorlock/>
              </v:shape>
            </w:pict>
          </mc:Fallback>
        </mc:AlternateContent>
      </w:r>
      <w:r>
        <w:tab/>
        <w:t>: Jalur Kendaraan Masuk</w:t>
      </w:r>
    </w:p>
    <w:p w:rsidR="009F2FDB" w:rsidRDefault="009F2FDB" w:rsidP="009F2FDB">
      <w:pPr>
        <w:spacing w:line="360" w:lineRule="auto"/>
        <w:jc w:val="both"/>
      </w:pPr>
      <w:r>
        <w:tab/>
      </w:r>
      <w:r>
        <w:rPr>
          <w:noProof/>
          <w:lang w:val="en-US"/>
        </w:rPr>
        <mc:AlternateContent>
          <mc:Choice Requires="wps">
            <w:drawing>
              <wp:inline distT="0" distB="0" distL="0" distR="0" wp14:anchorId="08523A4B" wp14:editId="5592F921">
                <wp:extent cx="209550" cy="114300"/>
                <wp:effectExtent l="0" t="19050" r="38100" b="38100"/>
                <wp:docPr id="69" name="Right Arrow 69"/>
                <wp:cNvGraphicFramePr/>
                <a:graphic xmlns:a="http://schemas.openxmlformats.org/drawingml/2006/main">
                  <a:graphicData uri="http://schemas.microsoft.com/office/word/2010/wordprocessingShape">
                    <wps:wsp>
                      <wps:cNvSpPr/>
                      <wps:spPr>
                        <a:xfrm>
                          <a:off x="0" y="0"/>
                          <a:ext cx="209550" cy="1143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Right Arrow 69" o:spid="_x0000_s1026" type="#_x0000_t13" style="width:16.5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" adj="15709" fillcolor="red" strokecolor="red" strokeweight="2pt">
                <w10:anchorlock/>
              </v:shape>
            </w:pict>
          </mc:Fallback>
        </mc:AlternateContent>
      </w:r>
      <w:r>
        <w:tab/>
        <w:t xml:space="preserve">: Jalur Kendaraan Keluar </w:t>
      </w:r>
    </w:p>
    <w:p w:rsidR="00F372C6" w:rsidRDefault="00F372C6" w:rsidP="00F372C6">
      <w:pPr>
        <w:spacing w:line="360" w:lineRule="auto"/>
        <w:ind w:left="630" w:firstLine="720"/>
        <w:jc w:val="both"/>
      </w:pPr>
      <w:r>
        <w:t xml:space="preserve">Untuk mendukung kelancaran pola arus lalu lintas di dalam dermaga dibutuhkan fasilitas yang dapat membantu mentertibkan kendaraan ketika berada di dalam dermaga. Fasilitas yang dibutuhkan seperti : Rambu larangan parkir pada area yang dapat menganggu kelancaran arus lalu lintas kendaraan di dermaga, dibutuhkan </w:t>
      </w:r>
      <w:r>
        <w:rPr>
          <w:i/>
          <w:sz w:val="23"/>
        </w:rPr>
        <w:t>water barrier</w:t>
      </w:r>
      <w:r>
        <w:rPr>
          <w:i/>
          <w:spacing w:val="-9"/>
          <w:sz w:val="23"/>
        </w:rPr>
        <w:t xml:space="preserve"> </w:t>
      </w:r>
      <w:r>
        <w:t>atau</w:t>
      </w:r>
      <w:r>
        <w:rPr>
          <w:spacing w:val="-5"/>
        </w:rPr>
        <w:t xml:space="preserve"> </w:t>
      </w:r>
      <w:r>
        <w:rPr>
          <w:i/>
          <w:sz w:val="23"/>
        </w:rPr>
        <w:t>trafficcone</w:t>
      </w:r>
      <w:r>
        <w:rPr>
          <w:i/>
          <w:spacing w:val="-8"/>
          <w:sz w:val="23"/>
        </w:rPr>
        <w:t xml:space="preserve"> </w:t>
      </w:r>
      <w:r>
        <w:t>yang</w:t>
      </w:r>
      <w:r>
        <w:rPr>
          <w:spacing w:val="-5"/>
        </w:rPr>
        <w:t xml:space="preserve"> </w:t>
      </w:r>
      <w:r>
        <w:t>dapat</w:t>
      </w:r>
      <w:r>
        <w:rPr>
          <w:spacing w:val="-6"/>
        </w:rPr>
        <w:t xml:space="preserve"> </w:t>
      </w:r>
      <w:r>
        <w:t>difungsikan</w:t>
      </w:r>
      <w:r>
        <w:rPr>
          <w:spacing w:val="-6"/>
        </w:rPr>
        <w:t xml:space="preserve"> </w:t>
      </w:r>
      <w:r>
        <w:t>untuk</w:t>
      </w:r>
      <w:r>
        <w:rPr>
          <w:spacing w:val="-6"/>
        </w:rPr>
        <w:t xml:space="preserve"> </w:t>
      </w:r>
      <w:r>
        <w:t>pemisah</w:t>
      </w:r>
      <w:r>
        <w:rPr>
          <w:spacing w:val="-5"/>
        </w:rPr>
        <w:t xml:space="preserve"> </w:t>
      </w:r>
      <w:r>
        <w:t>antara</w:t>
      </w:r>
      <w:r>
        <w:rPr>
          <w:spacing w:val="-6"/>
        </w:rPr>
        <w:t xml:space="preserve"> </w:t>
      </w:r>
      <w:r>
        <w:rPr>
          <w:spacing w:val="-2"/>
        </w:rPr>
        <w:t xml:space="preserve">jalur </w:t>
      </w:r>
      <w:r>
        <w:t>masuk dan jalur keluar kendaraan dalam dermaga, dan terakhir membuat fasilitas pejalan kaki dari gerbang masuk sampai ke kapal dengan kondisi yang steril dan tidak menganggu kelancaran arus lalu lintas kendaraan di dalam dermaga wisata kalimas calaca</w:t>
      </w:r>
      <w:r w:rsidR="00B66E8A">
        <w:t xml:space="preserve">. </w:t>
      </w:r>
    </w:p>
    <w:p w:rsidR="00B66E8A" w:rsidRPr="00B66E8A" w:rsidRDefault="00B66E8A" w:rsidP="00B66E8A">
      <w:pPr>
        <w:pStyle w:val="Caption"/>
        <w:keepNext/>
        <w:spacing w:line="360" w:lineRule="auto"/>
        <w:jc w:val="center"/>
        <w:rPr>
          <w:b w:val="0"/>
          <w:color w:val="auto"/>
          <w:sz w:val="22"/>
        </w:rPr>
      </w:pPr>
      <w:bookmarkStart w:id="369" w:name="_Toc109165293"/>
      <w:bookmarkStart w:id="370" w:name="_Toc110965684"/>
      <w:r w:rsidRPr="00B66E8A">
        <w:rPr>
          <w:b w:val="0"/>
          <w:color w:val="auto"/>
          <w:sz w:val="22"/>
        </w:rPr>
        <w:t xml:space="preserve">Tabel V. </w:t>
      </w:r>
      <w:r w:rsidRPr="00B66E8A">
        <w:rPr>
          <w:b w:val="0"/>
          <w:color w:val="auto"/>
          <w:sz w:val="22"/>
        </w:rPr>
        <w:fldChar w:fldCharType="begin"/>
      </w:r>
      <w:r w:rsidRPr="00B66E8A">
        <w:rPr>
          <w:b w:val="0"/>
          <w:color w:val="auto"/>
          <w:sz w:val="22"/>
        </w:rPr>
        <w:instrText xml:space="preserve"> SEQ Tabel_V. \* ARABIC </w:instrText>
      </w:r>
      <w:r w:rsidRPr="00B66E8A">
        <w:rPr>
          <w:b w:val="0"/>
          <w:color w:val="auto"/>
          <w:sz w:val="22"/>
        </w:rPr>
        <w:fldChar w:fldCharType="separate"/>
      </w:r>
      <w:r w:rsidR="00163B1B">
        <w:rPr>
          <w:b w:val="0"/>
          <w:noProof/>
          <w:color w:val="auto"/>
          <w:sz w:val="22"/>
        </w:rPr>
        <w:t>42</w:t>
      </w:r>
      <w:r w:rsidRPr="00B66E8A">
        <w:rPr>
          <w:b w:val="0"/>
          <w:color w:val="auto"/>
          <w:sz w:val="22"/>
        </w:rPr>
        <w:fldChar w:fldCharType="end"/>
      </w:r>
      <w:r w:rsidRPr="00B66E8A">
        <w:rPr>
          <w:b w:val="0"/>
          <w:color w:val="auto"/>
          <w:sz w:val="22"/>
        </w:rPr>
        <w:t xml:space="preserve"> Peralatan Yang Dibutuhkan</w:t>
      </w:r>
      <w:bookmarkEnd w:id="369"/>
      <w:bookmarkEnd w:id="370"/>
    </w:p>
    <w:tbl>
      <w:tblPr>
        <w:tblStyle w:val="TableGrid"/>
        <w:tblW w:w="0" w:type="auto"/>
        <w:tblInd w:w="630" w:type="dxa"/>
        <w:tblLook w:val="04A0" w:firstRow="1" w:lastRow="0" w:firstColumn="1" w:lastColumn="0" w:noHBand="0" w:noVBand="1"/>
      </w:tblPr>
      <w:tblGrid>
        <w:gridCol w:w="3726"/>
        <w:gridCol w:w="3798"/>
      </w:tblGrid>
      <w:tr w:rsidR="00B66E8A" w:rsidTr="00B66E8A">
        <w:tc>
          <w:tcPr>
            <w:tcW w:w="3726" w:type="dxa"/>
          </w:tcPr>
          <w:p w:rsidR="00B66E8A" w:rsidRDefault="00B66E8A" w:rsidP="000E4205">
            <w:pPr>
              <w:spacing w:line="360" w:lineRule="auto"/>
              <w:jc w:val="center"/>
            </w:pPr>
            <w:r>
              <w:rPr>
                <w:noProof/>
                <w:lang w:val="en-US"/>
              </w:rPr>
              <w:drawing>
                <wp:inline distT="0" distB="0" distL="0" distR="0" wp14:anchorId="026C5570" wp14:editId="11165320">
                  <wp:extent cx="1365194" cy="1058815"/>
                  <wp:effectExtent l="0" t="0" r="6985" b="8255"/>
                  <wp:docPr id="48" name="docshape150" descr="Jual Krisbow Water Barrier Pe 300 Ltr - Kota Tangerang - My Glodok |  Tok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ocshape150" descr="Jual Krisbow Water Barrier Pe 300 Ltr - Kota Tangerang - My Glodok |  Tokopedi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72726" cy="1064657"/>
                          </a:xfrm>
                          <a:prstGeom prst="rect">
                            <a:avLst/>
                          </a:prstGeom>
                          <a:noFill/>
                          <a:ln>
                            <a:noFill/>
                          </a:ln>
                          <a:extLst/>
                        </pic:spPr>
                      </pic:pic>
                    </a:graphicData>
                  </a:graphic>
                </wp:inline>
              </w:drawing>
            </w:r>
          </w:p>
          <w:p w:rsidR="00B66E8A" w:rsidRPr="00B66E8A" w:rsidRDefault="00B66E8A" w:rsidP="00B66E8A">
            <w:pPr>
              <w:spacing w:line="360" w:lineRule="auto"/>
              <w:jc w:val="center"/>
              <w:rPr>
                <w:i/>
              </w:rPr>
            </w:pPr>
            <w:r>
              <w:rPr>
                <w:i/>
              </w:rPr>
              <w:t>Water barrier</w:t>
            </w:r>
          </w:p>
        </w:tc>
        <w:tc>
          <w:tcPr>
            <w:tcW w:w="3798" w:type="dxa"/>
          </w:tcPr>
          <w:p w:rsidR="00B66E8A" w:rsidRDefault="00B66E8A" w:rsidP="000E4205">
            <w:pPr>
              <w:spacing w:line="360" w:lineRule="auto"/>
              <w:jc w:val="center"/>
            </w:pPr>
            <w:r>
              <w:rPr>
                <w:noProof/>
                <w:lang w:val="en-US"/>
              </w:rPr>
              <w:drawing>
                <wp:inline distT="0" distB="0" distL="0" distR="0" wp14:anchorId="207FB744" wp14:editId="5EA65E81">
                  <wp:extent cx="1456040" cy="1090845"/>
                  <wp:effectExtent l="0" t="0" r="0" b="0"/>
                  <wp:docPr id="24" name="docshape151" descr="Jual RAMBU DILARANG PARKIR DAN BERJUALAN KELUAR/MASUK KENDARAAN 20X30CM -  Kota Bandung - SeventeenSign | Tok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ocshape151" descr="Jual RAMBU DILARANG PARKIR DAN BERJUALAN KELUAR/MASUK KENDARAAN 20X30CM -  Kota Bandung - SeventeenSign | Tokopedi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58264" cy="1092511"/>
                          </a:xfrm>
                          <a:prstGeom prst="rect">
                            <a:avLst/>
                          </a:prstGeom>
                          <a:noFill/>
                          <a:ln>
                            <a:noFill/>
                          </a:ln>
                          <a:extLst/>
                        </pic:spPr>
                      </pic:pic>
                    </a:graphicData>
                  </a:graphic>
                </wp:inline>
              </w:drawing>
            </w:r>
          </w:p>
          <w:p w:rsidR="00B66E8A" w:rsidRDefault="00B66E8A" w:rsidP="00F372C6">
            <w:pPr>
              <w:spacing w:line="360" w:lineRule="auto"/>
              <w:jc w:val="both"/>
            </w:pPr>
            <w:r>
              <w:t>Rambu larang parkir dan berjualan</w:t>
            </w:r>
          </w:p>
        </w:tc>
      </w:tr>
    </w:tbl>
    <w:p w:rsidR="00B66E8A" w:rsidRPr="00B66E8A" w:rsidRDefault="00B66E8A" w:rsidP="00B66E8A">
      <w:pPr>
        <w:spacing w:line="360" w:lineRule="auto"/>
        <w:ind w:left="630" w:firstLine="720"/>
        <w:jc w:val="center"/>
        <w:rPr>
          <w:i/>
          <w:sz w:val="18"/>
        </w:rPr>
      </w:pPr>
      <w:r w:rsidRPr="00B66E8A">
        <w:rPr>
          <w:i/>
          <w:sz w:val="18"/>
        </w:rPr>
        <w:t>Sumber : Hasil Analisis, 2022</w:t>
      </w:r>
    </w:p>
    <w:p w:rsidR="00F372C6" w:rsidRPr="00F372C6" w:rsidRDefault="00F372C6" w:rsidP="00F372C6">
      <w:pPr>
        <w:pStyle w:val="ListParagraph"/>
        <w:ind w:left="1080" w:firstLine="0"/>
      </w:pPr>
    </w:p>
    <w:p w:rsidR="0017098D" w:rsidRPr="00093398" w:rsidRDefault="001E3A10" w:rsidP="00790C7C">
      <w:pPr>
        <w:pStyle w:val="Heading2"/>
        <w:spacing w:line="360" w:lineRule="auto"/>
        <w:jc w:val="both"/>
        <w:rPr>
          <w:rFonts w:ascii="Tahoma" w:hAnsi="Tahoma" w:cs="Tahoma"/>
          <w:color w:val="auto"/>
          <w:sz w:val="22"/>
        </w:rPr>
      </w:pPr>
      <w:bookmarkStart w:id="371" w:name="_Toc111980031"/>
      <w:r>
        <w:rPr>
          <w:rFonts w:ascii="Tahoma" w:hAnsi="Tahoma" w:cs="Tahoma"/>
          <w:color w:val="auto"/>
          <w:sz w:val="22"/>
        </w:rPr>
        <w:t>5</w:t>
      </w:r>
      <w:r w:rsidR="00B66E8A">
        <w:rPr>
          <w:rFonts w:ascii="Tahoma" w:hAnsi="Tahoma" w:cs="Tahoma"/>
          <w:color w:val="auto"/>
          <w:sz w:val="22"/>
        </w:rPr>
        <w:t>.4</w:t>
      </w:r>
      <w:r w:rsidR="0017098D" w:rsidRPr="00093398">
        <w:rPr>
          <w:rFonts w:ascii="Tahoma" w:hAnsi="Tahoma" w:cs="Tahoma"/>
          <w:color w:val="auto"/>
          <w:sz w:val="22"/>
        </w:rPr>
        <w:t xml:space="preserve"> Penentuan Standar Pelayanan Angkutan</w:t>
      </w:r>
      <w:bookmarkEnd w:id="371"/>
      <w:r w:rsidR="0017098D" w:rsidRPr="00093398">
        <w:rPr>
          <w:rFonts w:ascii="Tahoma" w:hAnsi="Tahoma" w:cs="Tahoma"/>
          <w:color w:val="auto"/>
          <w:sz w:val="22"/>
        </w:rPr>
        <w:t xml:space="preserve"> </w:t>
      </w:r>
    </w:p>
    <w:p w:rsidR="00B66E8A" w:rsidRDefault="00790C7C" w:rsidP="00B66E8A">
      <w:pPr>
        <w:pStyle w:val="BodyText"/>
        <w:spacing w:before="133" w:line="360" w:lineRule="auto"/>
        <w:ind w:left="450" w:right="18" w:firstLine="811"/>
        <w:jc w:val="both"/>
      </w:pPr>
      <w:r>
        <w:tab/>
      </w:r>
      <w:r w:rsidR="00B66E8A">
        <w:t>Untuk armada kapal yang digunakan pada Dermaga Wisata</w:t>
      </w:r>
      <w:r w:rsidR="00B66E8A">
        <w:rPr>
          <w:spacing w:val="80"/>
        </w:rPr>
        <w:t xml:space="preserve"> </w:t>
      </w:r>
      <w:r w:rsidR="00B66E8A">
        <w:t>Kalimas Calaca bahwasannya</w:t>
      </w:r>
      <w:r w:rsidR="00B66E8A">
        <w:rPr>
          <w:spacing w:val="40"/>
        </w:rPr>
        <w:t xml:space="preserve"> </w:t>
      </w:r>
      <w:r w:rsidR="00B66E8A">
        <w:t>belum diterapkannya Standar pelayanan angkutan yang baik sehingga masih banyak penumpang yang belum dapat dilayani dengan baik terkhususnya untuk keamanan dan keselamatan penumpang dalam armada kapal. Peningkatan angkutan yang digunakan akan dilakukan berdasarkan Keputusan Menteri Perhubungan Nomor 58 tahun 2007 tentang Penyelenggaraan Angkutan Sungai dan Danau, khususnya pada pasal 1 nomor 2 yaitu perubahan pada pasal 6, KM 73 tahun 2004 dengan ketentuan untuk setiap kapal berukuran tonase kotor kurang dari GT 7 wajib dilakukan</w:t>
      </w:r>
    </w:p>
    <w:p w:rsidR="00B66E8A" w:rsidRDefault="00B66E8A" w:rsidP="009C387E">
      <w:pPr>
        <w:pStyle w:val="ListParagraph"/>
        <w:numPr>
          <w:ilvl w:val="0"/>
          <w:numId w:val="77"/>
        </w:numPr>
        <w:spacing w:line="360" w:lineRule="auto"/>
        <w:ind w:left="900"/>
        <w:jc w:val="both"/>
      </w:pPr>
      <w:r>
        <w:t>Pengawasan</w:t>
      </w:r>
      <w:r>
        <w:rPr>
          <w:spacing w:val="-9"/>
        </w:rPr>
        <w:t xml:space="preserve"> </w:t>
      </w:r>
      <w:r>
        <w:t>keselamatan</w:t>
      </w:r>
      <w:r>
        <w:rPr>
          <w:spacing w:val="-9"/>
        </w:rPr>
        <w:t xml:space="preserve"> </w:t>
      </w:r>
      <w:r>
        <w:rPr>
          <w:spacing w:val="-2"/>
        </w:rPr>
        <w:t>kapal</w:t>
      </w:r>
    </w:p>
    <w:p w:rsidR="00B66E8A" w:rsidRDefault="00B66E8A" w:rsidP="009C387E">
      <w:pPr>
        <w:pStyle w:val="ListParagraph"/>
        <w:numPr>
          <w:ilvl w:val="0"/>
          <w:numId w:val="77"/>
        </w:numPr>
        <w:tabs>
          <w:tab w:val="left" w:pos="2700"/>
        </w:tabs>
        <w:spacing w:before="133" w:line="360" w:lineRule="auto"/>
        <w:ind w:left="900"/>
        <w:jc w:val="both"/>
      </w:pPr>
      <w:r>
        <w:t>Pemeriksaan</w:t>
      </w:r>
      <w:r>
        <w:rPr>
          <w:spacing w:val="-11"/>
        </w:rPr>
        <w:t xml:space="preserve"> </w:t>
      </w:r>
      <w:r>
        <w:t>perlengkapan</w:t>
      </w:r>
      <w:r>
        <w:rPr>
          <w:spacing w:val="-11"/>
        </w:rPr>
        <w:t xml:space="preserve"> </w:t>
      </w:r>
      <w:r>
        <w:rPr>
          <w:spacing w:val="-2"/>
        </w:rPr>
        <w:t>kapal</w:t>
      </w:r>
    </w:p>
    <w:p w:rsidR="00790C7C" w:rsidRDefault="00B66E8A" w:rsidP="00B66E8A">
      <w:pPr>
        <w:spacing w:line="360" w:lineRule="auto"/>
        <w:ind w:left="450" w:firstLine="720"/>
        <w:jc w:val="both"/>
      </w:pPr>
      <w:r>
        <w:t>Pengawasan yang dilakukan seperti melakukan pengecekan akan pada saat Kemudian perlengkapan fasilitas di kapal seperti fasilitas pelampung, pemadam api ringan, serta tempat duduk yang nyaman bagi para</w:t>
      </w:r>
      <w:r>
        <w:rPr>
          <w:spacing w:val="44"/>
        </w:rPr>
        <w:t xml:space="preserve"> </w:t>
      </w:r>
      <w:r>
        <w:t>penumpang</w:t>
      </w:r>
      <w:r>
        <w:rPr>
          <w:spacing w:val="49"/>
        </w:rPr>
        <w:t xml:space="preserve"> </w:t>
      </w:r>
      <w:r>
        <w:t>di</w:t>
      </w:r>
      <w:r>
        <w:rPr>
          <w:spacing w:val="48"/>
        </w:rPr>
        <w:t xml:space="preserve"> </w:t>
      </w:r>
      <w:r>
        <w:t>dalam</w:t>
      </w:r>
      <w:r>
        <w:rPr>
          <w:spacing w:val="47"/>
        </w:rPr>
        <w:t xml:space="preserve"> </w:t>
      </w:r>
      <w:r>
        <w:t>kapal.</w:t>
      </w:r>
      <w:r>
        <w:rPr>
          <w:spacing w:val="49"/>
        </w:rPr>
        <w:t xml:space="preserve"> </w:t>
      </w:r>
      <w:r w:rsidR="00420982">
        <w:t>dibawah ini merupakan usulan untuk</w:t>
      </w:r>
      <w:r w:rsidR="008A643F">
        <w:t xml:space="preserve"> </w:t>
      </w:r>
      <w:r w:rsidR="00420982">
        <w:t>penambahan fasilitas pendukung keselamatan di dalam armada</w:t>
      </w:r>
    </w:p>
    <w:p w:rsidR="000E4205" w:rsidRDefault="000E4205" w:rsidP="00B66E8A">
      <w:pPr>
        <w:spacing w:line="360" w:lineRule="auto"/>
        <w:ind w:left="450" w:firstLine="720"/>
        <w:jc w:val="both"/>
      </w:pPr>
    </w:p>
    <w:tbl>
      <w:tblPr>
        <w:tblStyle w:val="TableGrid"/>
        <w:tblW w:w="7290" w:type="dxa"/>
        <w:tblInd w:w="288" w:type="dxa"/>
        <w:tblLook w:val="04A0" w:firstRow="1" w:lastRow="0" w:firstColumn="1" w:lastColumn="0" w:noHBand="0" w:noVBand="1"/>
      </w:tblPr>
      <w:tblGrid>
        <w:gridCol w:w="648"/>
        <w:gridCol w:w="1512"/>
        <w:gridCol w:w="3420"/>
        <w:gridCol w:w="1710"/>
      </w:tblGrid>
      <w:tr w:rsidR="00C461A9" w:rsidTr="008A643F">
        <w:tc>
          <w:tcPr>
            <w:tcW w:w="648" w:type="dxa"/>
            <w:vAlign w:val="center"/>
          </w:tcPr>
          <w:p w:rsidR="00C461A9" w:rsidRDefault="008A643F" w:rsidP="008A643F">
            <w:pPr>
              <w:spacing w:line="360" w:lineRule="auto"/>
            </w:pPr>
            <w:r>
              <w:t>No</w:t>
            </w:r>
          </w:p>
        </w:tc>
        <w:tc>
          <w:tcPr>
            <w:tcW w:w="1512" w:type="dxa"/>
            <w:vAlign w:val="center"/>
          </w:tcPr>
          <w:p w:rsidR="00C461A9" w:rsidRDefault="008A643F" w:rsidP="008A643F">
            <w:pPr>
              <w:spacing w:line="360" w:lineRule="auto"/>
            </w:pPr>
            <w:r>
              <w:t>Jenis Pelayanan</w:t>
            </w:r>
          </w:p>
        </w:tc>
        <w:tc>
          <w:tcPr>
            <w:tcW w:w="3420" w:type="dxa"/>
            <w:vAlign w:val="center"/>
          </w:tcPr>
          <w:p w:rsidR="00C461A9" w:rsidRDefault="008A643F" w:rsidP="008A643F">
            <w:pPr>
              <w:spacing w:line="360" w:lineRule="auto"/>
            </w:pPr>
            <w:r>
              <w:t xml:space="preserve">Fasilitas Yang Dibutuhkan </w:t>
            </w:r>
          </w:p>
        </w:tc>
        <w:tc>
          <w:tcPr>
            <w:tcW w:w="1710" w:type="dxa"/>
            <w:vAlign w:val="center"/>
          </w:tcPr>
          <w:p w:rsidR="00C461A9" w:rsidRDefault="008A643F" w:rsidP="008A643F">
            <w:pPr>
              <w:spacing w:line="360" w:lineRule="auto"/>
            </w:pPr>
            <w:r>
              <w:t>Ketersediaan Pada Kondisi Eksisting</w:t>
            </w:r>
          </w:p>
        </w:tc>
      </w:tr>
      <w:tr w:rsidR="008A643F" w:rsidTr="00C461A9">
        <w:tc>
          <w:tcPr>
            <w:tcW w:w="648" w:type="dxa"/>
            <w:vMerge w:val="restart"/>
          </w:tcPr>
          <w:p w:rsidR="008A643F" w:rsidRDefault="008A643F" w:rsidP="00B66E8A">
            <w:pPr>
              <w:spacing w:line="360" w:lineRule="auto"/>
              <w:jc w:val="both"/>
            </w:pPr>
            <w:r>
              <w:t>1</w:t>
            </w:r>
          </w:p>
        </w:tc>
        <w:tc>
          <w:tcPr>
            <w:tcW w:w="1512" w:type="dxa"/>
            <w:vMerge w:val="restart"/>
          </w:tcPr>
          <w:p w:rsidR="008A643F" w:rsidRDefault="008A643F" w:rsidP="00B66E8A">
            <w:pPr>
              <w:spacing w:line="360" w:lineRule="auto"/>
              <w:jc w:val="both"/>
            </w:pPr>
            <w:r>
              <w:t>Keselamatan</w:t>
            </w:r>
          </w:p>
        </w:tc>
        <w:tc>
          <w:tcPr>
            <w:tcW w:w="3420" w:type="dxa"/>
          </w:tcPr>
          <w:p w:rsidR="008A643F" w:rsidRDefault="008A643F" w:rsidP="00B66E8A">
            <w:pPr>
              <w:spacing w:line="360" w:lineRule="auto"/>
              <w:jc w:val="both"/>
              <w:rPr>
                <w:noProof/>
                <w:sz w:val="20"/>
                <w:lang w:val="en-US"/>
              </w:rPr>
            </w:pPr>
            <w:r>
              <w:rPr>
                <w:noProof/>
                <w:sz w:val="20"/>
                <w:lang w:val="en-US"/>
              </w:rPr>
              <w:t xml:space="preserve">                </w:t>
            </w:r>
            <w:r>
              <w:rPr>
                <w:noProof/>
                <w:sz w:val="20"/>
                <w:lang w:val="en-US"/>
              </w:rPr>
              <w:drawing>
                <wp:inline distT="0" distB="0" distL="0" distR="0" wp14:anchorId="2F845A8C" wp14:editId="039284FB">
                  <wp:extent cx="905608" cy="1028700"/>
                  <wp:effectExtent l="0" t="0" r="8890" b="0"/>
                  <wp:docPr id="50" name="image68.jpeg" descr="Promo GM Protect Dry Powder Alat Pemadam Api Ringan APAR [1 kg] di Seller  PROTEKINDO JAYA ABADI - Kota Jakarta Barat, DKI Jakarta | Blib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8.jpeg"/>
                          <pic:cNvPicPr/>
                        </pic:nvPicPr>
                        <pic:blipFill>
                          <a:blip r:embed="rId57" cstate="print"/>
                          <a:stretch>
                            <a:fillRect/>
                          </a:stretch>
                        </pic:blipFill>
                        <pic:spPr>
                          <a:xfrm>
                            <a:off x="0" y="0"/>
                            <a:ext cx="913170" cy="1037290"/>
                          </a:xfrm>
                          <a:prstGeom prst="rect">
                            <a:avLst/>
                          </a:prstGeom>
                        </pic:spPr>
                      </pic:pic>
                    </a:graphicData>
                  </a:graphic>
                </wp:inline>
              </w:drawing>
            </w:r>
          </w:p>
          <w:p w:rsidR="008A643F" w:rsidRDefault="008A643F" w:rsidP="008A643F">
            <w:pPr>
              <w:spacing w:line="360" w:lineRule="auto"/>
              <w:jc w:val="center"/>
            </w:pPr>
            <w:r>
              <w:rPr>
                <w:sz w:val="20"/>
              </w:rPr>
              <w:t>Alat Pemadan Api Ringan</w:t>
            </w:r>
          </w:p>
        </w:tc>
        <w:tc>
          <w:tcPr>
            <w:tcW w:w="1710" w:type="dxa"/>
          </w:tcPr>
          <w:p w:rsidR="008A643F" w:rsidRDefault="000E4205" w:rsidP="000E4205">
            <w:pPr>
              <w:spacing w:line="360" w:lineRule="auto"/>
            </w:pPr>
            <w:r>
              <w:t>Belum Tersedia</w:t>
            </w:r>
          </w:p>
        </w:tc>
      </w:tr>
      <w:tr w:rsidR="008A643F" w:rsidTr="00C461A9">
        <w:tc>
          <w:tcPr>
            <w:tcW w:w="648" w:type="dxa"/>
            <w:vMerge/>
          </w:tcPr>
          <w:p w:rsidR="008A643F" w:rsidRDefault="008A643F" w:rsidP="00B66E8A">
            <w:pPr>
              <w:spacing w:line="360" w:lineRule="auto"/>
              <w:jc w:val="both"/>
            </w:pPr>
          </w:p>
        </w:tc>
        <w:tc>
          <w:tcPr>
            <w:tcW w:w="1512" w:type="dxa"/>
            <w:vMerge/>
          </w:tcPr>
          <w:p w:rsidR="008A643F" w:rsidRDefault="008A643F" w:rsidP="00B66E8A">
            <w:pPr>
              <w:spacing w:line="360" w:lineRule="auto"/>
              <w:jc w:val="both"/>
            </w:pPr>
          </w:p>
        </w:tc>
        <w:tc>
          <w:tcPr>
            <w:tcW w:w="3420" w:type="dxa"/>
          </w:tcPr>
          <w:p w:rsidR="008A643F" w:rsidRDefault="008A643F" w:rsidP="008A643F">
            <w:pPr>
              <w:spacing w:line="360" w:lineRule="auto"/>
              <w:jc w:val="both"/>
              <w:rPr>
                <w:noProof/>
                <w:sz w:val="20"/>
                <w:lang w:val="en-US"/>
              </w:rPr>
            </w:pPr>
            <w:r>
              <w:rPr>
                <w:noProof/>
                <w:sz w:val="20"/>
                <w:lang w:val="en-US"/>
              </w:rPr>
              <w:t xml:space="preserve">          </w:t>
            </w:r>
            <w:r>
              <w:rPr>
                <w:noProof/>
                <w:sz w:val="20"/>
                <w:lang w:val="en-US"/>
              </w:rPr>
              <w:drawing>
                <wp:inline distT="0" distB="0" distL="0" distR="0" wp14:anchorId="270435AD" wp14:editId="678BF2EE">
                  <wp:extent cx="1200150" cy="1055451"/>
                  <wp:effectExtent l="0" t="0" r="0" b="0"/>
                  <wp:docPr id="59" name="image69.jpeg" descr="Jual Life Jaket Pelampung Dewasa Ukuran XL Atunas Murah - Jakarta Pusat -  DIGITA ACC | Tok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9.jpeg"/>
                          <pic:cNvPicPr/>
                        </pic:nvPicPr>
                        <pic:blipFill>
                          <a:blip r:embed="rId58" cstate="print"/>
                          <a:stretch>
                            <a:fillRect/>
                          </a:stretch>
                        </pic:blipFill>
                        <pic:spPr>
                          <a:xfrm>
                            <a:off x="0" y="0"/>
                            <a:ext cx="1205589" cy="1060235"/>
                          </a:xfrm>
                          <a:prstGeom prst="rect">
                            <a:avLst/>
                          </a:prstGeom>
                        </pic:spPr>
                      </pic:pic>
                    </a:graphicData>
                  </a:graphic>
                </wp:inline>
              </w:drawing>
            </w:r>
          </w:p>
          <w:p w:rsidR="008A643F" w:rsidRDefault="008A643F" w:rsidP="008A643F">
            <w:pPr>
              <w:spacing w:line="360" w:lineRule="auto"/>
              <w:jc w:val="center"/>
            </w:pPr>
            <w:r>
              <w:rPr>
                <w:i/>
                <w:sz w:val="20"/>
                <w:lang w:val="en-US"/>
              </w:rPr>
              <w:t>Life jacktet</w:t>
            </w:r>
          </w:p>
        </w:tc>
        <w:tc>
          <w:tcPr>
            <w:tcW w:w="1710" w:type="dxa"/>
          </w:tcPr>
          <w:p w:rsidR="008A643F" w:rsidRDefault="000E4205" w:rsidP="000E4205">
            <w:pPr>
              <w:spacing w:line="360" w:lineRule="auto"/>
            </w:pPr>
            <w:r>
              <w:t>Tidak Dapat Ditemukan Di Dalam Aramada Kapal</w:t>
            </w:r>
          </w:p>
        </w:tc>
      </w:tr>
      <w:tr w:rsidR="008A643F" w:rsidTr="00C461A9">
        <w:tc>
          <w:tcPr>
            <w:tcW w:w="648" w:type="dxa"/>
            <w:vMerge/>
          </w:tcPr>
          <w:p w:rsidR="008A643F" w:rsidRDefault="008A643F" w:rsidP="00B66E8A">
            <w:pPr>
              <w:spacing w:line="360" w:lineRule="auto"/>
              <w:jc w:val="both"/>
            </w:pPr>
          </w:p>
        </w:tc>
        <w:tc>
          <w:tcPr>
            <w:tcW w:w="1512" w:type="dxa"/>
            <w:vMerge/>
          </w:tcPr>
          <w:p w:rsidR="008A643F" w:rsidRDefault="008A643F" w:rsidP="00B66E8A">
            <w:pPr>
              <w:spacing w:line="360" w:lineRule="auto"/>
              <w:jc w:val="both"/>
            </w:pPr>
          </w:p>
        </w:tc>
        <w:tc>
          <w:tcPr>
            <w:tcW w:w="3420" w:type="dxa"/>
          </w:tcPr>
          <w:p w:rsidR="008A643F" w:rsidRDefault="008A643F" w:rsidP="00B66E8A">
            <w:pPr>
              <w:spacing w:line="360" w:lineRule="auto"/>
              <w:jc w:val="both"/>
              <w:rPr>
                <w:noProof/>
                <w:sz w:val="20"/>
                <w:lang w:val="en-US"/>
              </w:rPr>
            </w:pPr>
            <w:r>
              <w:rPr>
                <w:noProof/>
                <w:sz w:val="20"/>
                <w:lang w:val="en-US"/>
              </w:rPr>
              <w:t xml:space="preserve">          </w:t>
            </w:r>
            <w:r>
              <w:rPr>
                <w:noProof/>
                <w:sz w:val="20"/>
                <w:lang w:val="en-US"/>
              </w:rPr>
              <w:drawing>
                <wp:inline distT="0" distB="0" distL="0" distR="0" wp14:anchorId="7EF3806E" wp14:editId="5E92F259">
                  <wp:extent cx="1095375" cy="955365"/>
                  <wp:effectExtent l="0" t="0" r="0" b="0"/>
                  <wp:docPr id="61" name="image70.jpeg" descr="Kolam Renang Cincin Besar Life Buoy (out Size76cm Di Ukuran 46  Cm,N.w:4.3kg) - Buy Kolam Renang Aman Cincin Product on Aliba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0.jpeg"/>
                          <pic:cNvPicPr/>
                        </pic:nvPicPr>
                        <pic:blipFill>
                          <a:blip r:embed="rId59" cstate="print"/>
                          <a:stretch>
                            <a:fillRect/>
                          </a:stretch>
                        </pic:blipFill>
                        <pic:spPr>
                          <a:xfrm>
                            <a:off x="0" y="0"/>
                            <a:ext cx="1109673" cy="967835"/>
                          </a:xfrm>
                          <a:prstGeom prst="rect">
                            <a:avLst/>
                          </a:prstGeom>
                        </pic:spPr>
                      </pic:pic>
                    </a:graphicData>
                  </a:graphic>
                </wp:inline>
              </w:drawing>
            </w:r>
          </w:p>
          <w:p w:rsidR="008A643F" w:rsidRDefault="008A643F" w:rsidP="008A643F">
            <w:pPr>
              <w:spacing w:line="360" w:lineRule="auto"/>
              <w:jc w:val="center"/>
              <w:rPr>
                <w:noProof/>
                <w:sz w:val="20"/>
                <w:lang w:val="en-US"/>
              </w:rPr>
            </w:pPr>
            <w:r>
              <w:rPr>
                <w:noProof/>
                <w:sz w:val="20"/>
                <w:lang w:val="en-US"/>
              </w:rPr>
              <w:t>Pelampung</w:t>
            </w:r>
          </w:p>
        </w:tc>
        <w:tc>
          <w:tcPr>
            <w:tcW w:w="1710" w:type="dxa"/>
          </w:tcPr>
          <w:p w:rsidR="008A643F" w:rsidRDefault="000E4205" w:rsidP="000E4205">
            <w:pPr>
              <w:spacing w:line="360" w:lineRule="auto"/>
            </w:pPr>
            <w:r>
              <w:t>Tidak Tersedia</w:t>
            </w:r>
          </w:p>
        </w:tc>
      </w:tr>
      <w:tr w:rsidR="008A643F" w:rsidTr="00C461A9">
        <w:tc>
          <w:tcPr>
            <w:tcW w:w="648" w:type="dxa"/>
          </w:tcPr>
          <w:p w:rsidR="008A643F" w:rsidRDefault="008A643F" w:rsidP="00B66E8A">
            <w:pPr>
              <w:spacing w:line="360" w:lineRule="auto"/>
              <w:jc w:val="both"/>
            </w:pPr>
            <w:r>
              <w:t>2</w:t>
            </w:r>
          </w:p>
        </w:tc>
        <w:tc>
          <w:tcPr>
            <w:tcW w:w="1512" w:type="dxa"/>
          </w:tcPr>
          <w:p w:rsidR="008A643F" w:rsidRDefault="008A643F" w:rsidP="00B66E8A">
            <w:pPr>
              <w:spacing w:line="360" w:lineRule="auto"/>
              <w:jc w:val="both"/>
            </w:pPr>
            <w:r>
              <w:t>Kesehatan</w:t>
            </w:r>
          </w:p>
        </w:tc>
        <w:tc>
          <w:tcPr>
            <w:tcW w:w="3420" w:type="dxa"/>
          </w:tcPr>
          <w:p w:rsidR="008A643F" w:rsidRDefault="008A643F" w:rsidP="00B66E8A">
            <w:pPr>
              <w:spacing w:line="360" w:lineRule="auto"/>
              <w:jc w:val="both"/>
              <w:rPr>
                <w:noProof/>
                <w:sz w:val="20"/>
                <w:lang w:val="en-US"/>
              </w:rPr>
            </w:pPr>
            <w:r>
              <w:rPr>
                <w:noProof/>
                <w:sz w:val="20"/>
                <w:lang w:val="en-US"/>
              </w:rPr>
              <w:t xml:space="preserve">         </w:t>
            </w:r>
            <w:r>
              <w:rPr>
                <w:noProof/>
                <w:sz w:val="20"/>
                <w:lang w:val="en-US"/>
              </w:rPr>
              <w:drawing>
                <wp:inline distT="0" distB="0" distL="0" distR="0" wp14:anchorId="466819DF" wp14:editId="22B55C2D">
                  <wp:extent cx="1076261" cy="1230078"/>
                  <wp:effectExtent l="0" t="0" r="0" b="8255"/>
                  <wp:docPr id="63" name="image71.jpeg" descr="Beli 4Life Plastik Box Kit (Kotak P3K) | monota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1.jpeg"/>
                          <pic:cNvPicPr/>
                        </pic:nvPicPr>
                        <pic:blipFill>
                          <a:blip r:embed="rId60" cstate="print"/>
                          <a:stretch>
                            <a:fillRect/>
                          </a:stretch>
                        </pic:blipFill>
                        <pic:spPr>
                          <a:xfrm>
                            <a:off x="0" y="0"/>
                            <a:ext cx="1083628" cy="1238497"/>
                          </a:xfrm>
                          <a:prstGeom prst="rect">
                            <a:avLst/>
                          </a:prstGeom>
                        </pic:spPr>
                      </pic:pic>
                    </a:graphicData>
                  </a:graphic>
                </wp:inline>
              </w:drawing>
            </w:r>
          </w:p>
          <w:p w:rsidR="008A643F" w:rsidRDefault="008A643F" w:rsidP="008A643F">
            <w:pPr>
              <w:spacing w:line="360" w:lineRule="auto"/>
              <w:jc w:val="center"/>
              <w:rPr>
                <w:noProof/>
                <w:sz w:val="20"/>
                <w:lang w:val="en-US"/>
              </w:rPr>
            </w:pPr>
            <w:r>
              <w:rPr>
                <w:noProof/>
                <w:sz w:val="20"/>
                <w:lang w:val="en-US"/>
              </w:rPr>
              <w:t>Kotak P3k</w:t>
            </w:r>
          </w:p>
        </w:tc>
        <w:tc>
          <w:tcPr>
            <w:tcW w:w="1710" w:type="dxa"/>
          </w:tcPr>
          <w:p w:rsidR="008A643F" w:rsidRDefault="000E4205" w:rsidP="000E4205">
            <w:pPr>
              <w:spacing w:line="360" w:lineRule="auto"/>
            </w:pPr>
            <w:r>
              <w:t>Tidak Tersedia</w:t>
            </w:r>
          </w:p>
        </w:tc>
      </w:tr>
      <w:tr w:rsidR="008A643F" w:rsidTr="00C461A9">
        <w:tc>
          <w:tcPr>
            <w:tcW w:w="648" w:type="dxa"/>
          </w:tcPr>
          <w:p w:rsidR="008A643F" w:rsidRDefault="008A643F" w:rsidP="00B66E8A">
            <w:pPr>
              <w:spacing w:line="360" w:lineRule="auto"/>
              <w:jc w:val="both"/>
            </w:pPr>
            <w:r>
              <w:t>3</w:t>
            </w:r>
          </w:p>
        </w:tc>
        <w:tc>
          <w:tcPr>
            <w:tcW w:w="1512" w:type="dxa"/>
          </w:tcPr>
          <w:p w:rsidR="008A643F" w:rsidRDefault="008A643F" w:rsidP="00B66E8A">
            <w:pPr>
              <w:spacing w:line="360" w:lineRule="auto"/>
              <w:jc w:val="both"/>
            </w:pPr>
            <w:r>
              <w:t>Fasilitas Pendukung</w:t>
            </w:r>
          </w:p>
        </w:tc>
        <w:tc>
          <w:tcPr>
            <w:tcW w:w="3420" w:type="dxa"/>
          </w:tcPr>
          <w:p w:rsidR="008A643F" w:rsidRDefault="008A643F" w:rsidP="000E4205">
            <w:pPr>
              <w:spacing w:line="360" w:lineRule="auto"/>
              <w:jc w:val="center"/>
              <w:rPr>
                <w:noProof/>
                <w:sz w:val="20"/>
                <w:lang w:val="en-US"/>
              </w:rPr>
            </w:pPr>
            <w:r>
              <w:rPr>
                <w:noProof/>
                <w:lang w:val="en-US"/>
              </w:rPr>
              <w:drawing>
                <wp:inline distT="0" distB="0" distL="0" distR="0" wp14:anchorId="229DEDDC" wp14:editId="1FBADDA7">
                  <wp:extent cx="723900" cy="1209675"/>
                  <wp:effectExtent l="0" t="0" r="0" b="9525"/>
                  <wp:docPr id="3" name="Picture 3" descr="Red Hand Flare - Se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 Hand Flare - Seago"/>
                          <pic:cNvPicPr>
                            <a:picLocks noChangeAspect="1" noChangeArrowheads="1"/>
                          </pic:cNvPicPr>
                        </pic:nvPicPr>
                        <pic:blipFill rotWithShape="1">
                          <a:blip r:embed="rId61">
                            <a:extLst>
                              <a:ext uri="{28A0092B-C50C-407E-A947-70E740481C1C}">
                                <a14:useLocalDpi xmlns:a14="http://schemas.microsoft.com/office/drawing/2010/main" val="0"/>
                              </a:ext>
                            </a:extLst>
                          </a:blip>
                          <a:srcRect l="31229" t="17909" r="31715" b="20971"/>
                          <a:stretch/>
                        </pic:blipFill>
                        <pic:spPr bwMode="auto">
                          <a:xfrm>
                            <a:off x="0" y="0"/>
                            <a:ext cx="726081" cy="1213320"/>
                          </a:xfrm>
                          <a:prstGeom prst="rect">
                            <a:avLst/>
                          </a:prstGeom>
                          <a:noFill/>
                          <a:ln>
                            <a:noFill/>
                          </a:ln>
                          <a:extLst>
                            <a:ext uri="{53640926-AAD7-44D8-BBD7-CCE9431645EC}">
                              <a14:shadowObscured xmlns:a14="http://schemas.microsoft.com/office/drawing/2010/main"/>
                            </a:ext>
                          </a:extLst>
                        </pic:spPr>
                      </pic:pic>
                    </a:graphicData>
                  </a:graphic>
                </wp:inline>
              </w:drawing>
            </w:r>
          </w:p>
          <w:p w:rsidR="000E4205" w:rsidRPr="000E4205" w:rsidRDefault="000E4205" w:rsidP="000E4205">
            <w:pPr>
              <w:spacing w:line="360" w:lineRule="auto"/>
              <w:jc w:val="center"/>
              <w:rPr>
                <w:i/>
                <w:noProof/>
                <w:sz w:val="20"/>
                <w:lang w:val="en-US"/>
              </w:rPr>
            </w:pPr>
            <w:r>
              <w:rPr>
                <w:i/>
                <w:noProof/>
                <w:sz w:val="20"/>
                <w:lang w:val="en-US"/>
              </w:rPr>
              <w:t>Rocket Parachute</w:t>
            </w:r>
          </w:p>
        </w:tc>
        <w:tc>
          <w:tcPr>
            <w:tcW w:w="1710" w:type="dxa"/>
          </w:tcPr>
          <w:p w:rsidR="008A643F" w:rsidRDefault="000E4205" w:rsidP="000E4205">
            <w:pPr>
              <w:spacing w:line="360" w:lineRule="auto"/>
            </w:pPr>
            <w:r>
              <w:t xml:space="preserve">Tidak Tersedia </w:t>
            </w:r>
          </w:p>
        </w:tc>
      </w:tr>
    </w:tbl>
    <w:p w:rsidR="001E3A10" w:rsidRDefault="001E3A10" w:rsidP="000E4205">
      <w:pPr>
        <w:spacing w:line="360" w:lineRule="auto"/>
        <w:jc w:val="both"/>
      </w:pPr>
    </w:p>
    <w:p w:rsidR="007A09E3" w:rsidRPr="007A09E3" w:rsidRDefault="007A09E3" w:rsidP="007A09E3">
      <w:pPr>
        <w:pStyle w:val="Heading3"/>
        <w:spacing w:line="360" w:lineRule="auto"/>
        <w:jc w:val="both"/>
        <w:rPr>
          <w:rFonts w:ascii="Tahoma" w:hAnsi="Tahoma" w:cs="Tahoma"/>
          <w:b w:val="0"/>
          <w:color w:val="auto"/>
        </w:rPr>
      </w:pPr>
      <w:bookmarkStart w:id="372" w:name="_Toc111980032"/>
      <w:r w:rsidRPr="007A09E3">
        <w:rPr>
          <w:rFonts w:ascii="Tahoma" w:hAnsi="Tahoma" w:cs="Tahoma"/>
          <w:b w:val="0"/>
          <w:color w:val="auto"/>
        </w:rPr>
        <w:t>5.4.1 usulan penambahan fasilitas</w:t>
      </w:r>
      <w:bookmarkEnd w:id="372"/>
    </w:p>
    <w:p w:rsidR="0017098D" w:rsidRDefault="000E4205" w:rsidP="007A09E3">
      <w:pPr>
        <w:spacing w:line="360" w:lineRule="auto"/>
        <w:ind w:left="630" w:firstLine="720"/>
        <w:jc w:val="both"/>
      </w:pPr>
      <w:r>
        <w:rPr>
          <w:iCs/>
        </w:rPr>
        <w:t xml:space="preserve">Untuk aspek keselamatan terdapat 3 kebutuhan yaitu life jacket, ban pelampung dan pemadam api ringan. Masing – masing mempunyai fungsi penting dimana, </w:t>
      </w:r>
      <w:r w:rsidRPr="002F243A">
        <w:rPr>
          <w:i/>
          <w:iCs/>
        </w:rPr>
        <w:t>Life Jacket</w:t>
      </w:r>
      <w:r>
        <w:t xml:space="preserve"> atau baju pelampung yang merupakan alat keselamatan yang sangat dibutuhkan di atas kapal khususnya saat situasi bahaya agar saat terjadi bahaya bisa dengan cepat mengevakuasi diri sendiri untuk meninggalkan kapal. setelah itu ada ban pelampung yang merupakan alat keselamatan di atas kapal yang digunakan untuk</w:t>
      </w:r>
      <w:r>
        <w:rPr>
          <w:spacing w:val="40"/>
        </w:rPr>
        <w:t xml:space="preserve"> </w:t>
      </w:r>
      <w:r>
        <w:t>membantu orang jatuh ke laut bisa tetap terapung dan alat pemadam api ringan</w:t>
      </w:r>
      <w:r>
        <w:rPr>
          <w:spacing w:val="-1"/>
        </w:rPr>
        <w:t xml:space="preserve"> </w:t>
      </w:r>
      <w:r>
        <w:t>sangat dibutuhkan</w:t>
      </w:r>
      <w:r>
        <w:rPr>
          <w:spacing w:val="-1"/>
        </w:rPr>
        <w:t xml:space="preserve"> </w:t>
      </w:r>
      <w:r>
        <w:t>ketika</w:t>
      </w:r>
      <w:r>
        <w:rPr>
          <w:spacing w:val="-2"/>
        </w:rPr>
        <w:t xml:space="preserve"> </w:t>
      </w:r>
      <w:r>
        <w:t>terjadi masalah kebakaran pada saat sedang beroperasi</w:t>
      </w:r>
      <w:r>
        <w:rPr>
          <w:iCs/>
        </w:rPr>
        <w:t xml:space="preserve">. Selanjutnya pada aspek pelayanan kesehatan yang disesuaikan dengan kebutuhan armada </w:t>
      </w:r>
      <w:r w:rsidR="00F503CE">
        <w:rPr>
          <w:iCs/>
        </w:rPr>
        <w:t>jadi yang paling dibutuhkan adalah</w:t>
      </w:r>
      <w:r>
        <w:rPr>
          <w:iCs/>
        </w:rPr>
        <w:t xml:space="preserve"> kotak P3k</w:t>
      </w:r>
      <w:r w:rsidR="00F503CE">
        <w:rPr>
          <w:iCs/>
        </w:rPr>
        <w:t>. Terakhir untuk fasilitas tambahan terdapat</w:t>
      </w:r>
      <w:r>
        <w:rPr>
          <w:iCs/>
        </w:rPr>
        <w:t xml:space="preserve"> </w:t>
      </w:r>
      <w:r w:rsidR="001E3A10" w:rsidRPr="002F243A">
        <w:rPr>
          <w:i/>
          <w:iCs/>
        </w:rPr>
        <w:t>Rocket parachute signal</w:t>
      </w:r>
      <w:r w:rsidR="001E3A10">
        <w:t xml:space="preserve"> adalah alat yang bisa memancarakan tanda minta bantuan atau </w:t>
      </w:r>
      <w:r w:rsidR="001E3A10" w:rsidRPr="002F243A">
        <w:rPr>
          <w:i/>
          <w:iCs/>
        </w:rPr>
        <w:t>singnalling for help</w:t>
      </w:r>
      <w:r w:rsidR="001E3A10">
        <w:t xml:space="preserve"> saat kondisi</w:t>
      </w:r>
      <w:r w:rsidR="001E3A10">
        <w:rPr>
          <w:spacing w:val="-2"/>
        </w:rPr>
        <w:t xml:space="preserve"> </w:t>
      </w:r>
      <w:r w:rsidR="001E3A10">
        <w:t>darurat</w:t>
      </w:r>
      <w:r w:rsidR="001E3A10">
        <w:rPr>
          <w:spacing w:val="-1"/>
        </w:rPr>
        <w:t xml:space="preserve"> </w:t>
      </w:r>
      <w:r w:rsidR="001E3A10">
        <w:t>di</w:t>
      </w:r>
      <w:r w:rsidR="001E3A10">
        <w:rPr>
          <w:spacing w:val="-2"/>
        </w:rPr>
        <w:t xml:space="preserve"> </w:t>
      </w:r>
      <w:r w:rsidR="001E3A10">
        <w:t>atas</w:t>
      </w:r>
      <w:r w:rsidR="001E3A10">
        <w:rPr>
          <w:spacing w:val="-2"/>
        </w:rPr>
        <w:t xml:space="preserve"> </w:t>
      </w:r>
      <w:r w:rsidR="001E3A10">
        <w:t>kapal,</w:t>
      </w:r>
      <w:r w:rsidR="001E3A10">
        <w:rPr>
          <w:spacing w:val="-1"/>
        </w:rPr>
        <w:t xml:space="preserve"> </w:t>
      </w:r>
      <w:r w:rsidR="001E3A10">
        <w:t>Cara</w:t>
      </w:r>
      <w:r w:rsidR="001E3A10">
        <w:rPr>
          <w:spacing w:val="-3"/>
        </w:rPr>
        <w:t xml:space="preserve"> </w:t>
      </w:r>
      <w:r w:rsidR="001E3A10">
        <w:t>kerjanya</w:t>
      </w:r>
      <w:r w:rsidR="001E3A10">
        <w:rPr>
          <w:spacing w:val="-2"/>
        </w:rPr>
        <w:t xml:space="preserve"> </w:t>
      </w:r>
      <w:r w:rsidR="001E3A10">
        <w:t>apabila</w:t>
      </w:r>
      <w:r w:rsidR="001E3A10">
        <w:rPr>
          <w:spacing w:val="-3"/>
        </w:rPr>
        <w:t xml:space="preserve"> </w:t>
      </w:r>
      <w:r w:rsidR="001E3A10">
        <w:t>alat</w:t>
      </w:r>
      <w:r w:rsidR="001E3A10">
        <w:rPr>
          <w:spacing w:val="-1"/>
        </w:rPr>
        <w:t xml:space="preserve"> </w:t>
      </w:r>
      <w:r w:rsidR="001E3A10">
        <w:t>ini</w:t>
      </w:r>
      <w:r w:rsidR="001E3A10">
        <w:rPr>
          <w:spacing w:val="-2"/>
        </w:rPr>
        <w:t xml:space="preserve"> </w:t>
      </w:r>
      <w:r w:rsidR="001E3A10">
        <w:t>dinyalakan</w:t>
      </w:r>
      <w:r w:rsidR="001E3A10">
        <w:rPr>
          <w:spacing w:val="-3"/>
        </w:rPr>
        <w:t xml:space="preserve"> </w:t>
      </w:r>
      <w:r w:rsidR="001E3A10">
        <w:t xml:space="preserve">maka akan ada pelontar yang melempar parasutnya ke atas dengan ketinggian tertentu dan bahan </w:t>
      </w:r>
      <w:r w:rsidR="001E3A10" w:rsidRPr="002F243A">
        <w:rPr>
          <w:i/>
          <w:iCs/>
        </w:rPr>
        <w:t>phosphor</w:t>
      </w:r>
      <w:r w:rsidR="001E3A10">
        <w:t xml:space="preserve"> </w:t>
      </w:r>
      <w:r>
        <w:t xml:space="preserve"> </w:t>
      </w:r>
      <w:r w:rsidR="001E3A10">
        <w:t xml:space="preserve">tadi akan mulai terbakar yang menghasilkan cahaya terang untuk memberikan tanda atau isyarat bahaya ke atas. </w:t>
      </w:r>
    </w:p>
    <w:p w:rsidR="0017098D" w:rsidRDefault="0017098D" w:rsidP="00131ABA"/>
    <w:p w:rsidR="00820592" w:rsidRDefault="001E3A10" w:rsidP="00131ABA">
      <w:pPr>
        <w:pStyle w:val="Heading2"/>
        <w:spacing w:line="360" w:lineRule="auto"/>
        <w:jc w:val="both"/>
        <w:rPr>
          <w:rFonts w:ascii="Tahoma" w:hAnsi="Tahoma" w:cs="Tahoma"/>
          <w:color w:val="auto"/>
          <w:sz w:val="22"/>
        </w:rPr>
      </w:pPr>
      <w:bookmarkStart w:id="373" w:name="_Toc111980033"/>
      <w:r>
        <w:rPr>
          <w:rFonts w:ascii="Tahoma" w:hAnsi="Tahoma" w:cs="Tahoma"/>
          <w:color w:val="auto"/>
          <w:sz w:val="22"/>
        </w:rPr>
        <w:t>5.5</w:t>
      </w:r>
      <w:r w:rsidR="00131ABA" w:rsidRPr="00131ABA">
        <w:rPr>
          <w:rFonts w:ascii="Tahoma" w:hAnsi="Tahoma" w:cs="Tahoma"/>
          <w:color w:val="auto"/>
          <w:sz w:val="22"/>
        </w:rPr>
        <w:t xml:space="preserve"> Penjadwalan Dermaga Wisata Kalimas Calaca</w:t>
      </w:r>
      <w:bookmarkEnd w:id="373"/>
    </w:p>
    <w:p w:rsidR="001E3A10" w:rsidRDefault="00131ABA" w:rsidP="00717C01">
      <w:pPr>
        <w:spacing w:line="360" w:lineRule="auto"/>
        <w:ind w:left="450" w:firstLine="720"/>
        <w:jc w:val="both"/>
      </w:pPr>
      <w:r>
        <w:t>Pada setiap dermaga ataupun pelabuhan sangat dibutuhkan untuk jadwal keberangkatan dan kedatangan kapal di dermaga tersebut. Dermaga wisata kalimas calaca sendiri belum memiliki jadwal yang tetap, untuk itu pada analisis ini akan dilakukan penjadwalan sederhana untuk keberangkatan kapal dari dermaga wisata kalimas calaca. Penjadwalan yang dilakukan menggunakan metode pola keberangkatan penumpang di dermaga, adapun data keberangkatan penumpang men</w:t>
      </w:r>
      <w:r w:rsidR="00C37D8B">
        <w:t>ggunakan kapal sebagai berikut.</w:t>
      </w:r>
    </w:p>
    <w:p w:rsidR="00717C01" w:rsidRDefault="00717C01" w:rsidP="00717C01">
      <w:pPr>
        <w:spacing w:line="360" w:lineRule="auto"/>
        <w:ind w:left="450" w:firstLine="720"/>
        <w:jc w:val="both"/>
      </w:pPr>
    </w:p>
    <w:p w:rsidR="00D86DFC" w:rsidRPr="00D86DFC" w:rsidRDefault="00D86DFC" w:rsidP="00D86DFC">
      <w:pPr>
        <w:pStyle w:val="Caption"/>
        <w:keepNext/>
        <w:jc w:val="center"/>
        <w:rPr>
          <w:b w:val="0"/>
          <w:color w:val="auto"/>
          <w:sz w:val="22"/>
        </w:rPr>
      </w:pPr>
      <w:bookmarkStart w:id="374" w:name="_Toc108670833"/>
      <w:bookmarkStart w:id="375" w:name="_Toc109165294"/>
      <w:bookmarkStart w:id="376" w:name="_Toc110965685"/>
      <w:r w:rsidRPr="00D86DFC">
        <w:rPr>
          <w:b w:val="0"/>
          <w:color w:val="auto"/>
          <w:sz w:val="22"/>
        </w:rPr>
        <w:t xml:space="preserve">Tabel V. </w:t>
      </w:r>
      <w:r w:rsidRPr="00D86DFC">
        <w:rPr>
          <w:b w:val="0"/>
          <w:color w:val="auto"/>
          <w:sz w:val="22"/>
        </w:rPr>
        <w:fldChar w:fldCharType="begin"/>
      </w:r>
      <w:r w:rsidRPr="00D86DFC">
        <w:rPr>
          <w:b w:val="0"/>
          <w:color w:val="auto"/>
          <w:sz w:val="22"/>
        </w:rPr>
        <w:instrText xml:space="preserve"> SEQ Tabel_V. \* ARABIC </w:instrText>
      </w:r>
      <w:r w:rsidRPr="00D86DFC">
        <w:rPr>
          <w:b w:val="0"/>
          <w:color w:val="auto"/>
          <w:sz w:val="22"/>
        </w:rPr>
        <w:fldChar w:fldCharType="separate"/>
      </w:r>
      <w:r w:rsidR="00163B1B">
        <w:rPr>
          <w:b w:val="0"/>
          <w:noProof/>
          <w:color w:val="auto"/>
          <w:sz w:val="22"/>
        </w:rPr>
        <w:t>43</w:t>
      </w:r>
      <w:r w:rsidRPr="00D86DFC">
        <w:rPr>
          <w:b w:val="0"/>
          <w:color w:val="auto"/>
          <w:sz w:val="22"/>
        </w:rPr>
        <w:fldChar w:fldCharType="end"/>
      </w:r>
      <w:r w:rsidRPr="00D86DFC">
        <w:rPr>
          <w:b w:val="0"/>
          <w:color w:val="auto"/>
          <w:sz w:val="22"/>
        </w:rPr>
        <w:t xml:space="preserve"> Data Keberangkatan kapal 4 Oktober 2021</w:t>
      </w:r>
      <w:bookmarkEnd w:id="374"/>
      <w:bookmarkEnd w:id="375"/>
      <w:bookmarkEnd w:id="376"/>
    </w:p>
    <w:tbl>
      <w:tblPr>
        <w:tblStyle w:val="TableGrid1"/>
        <w:tblW w:w="0" w:type="auto"/>
        <w:tblLook w:val="04A0" w:firstRow="1" w:lastRow="0" w:firstColumn="1" w:lastColumn="0" w:noHBand="0" w:noVBand="1"/>
      </w:tblPr>
      <w:tblGrid>
        <w:gridCol w:w="2718"/>
        <w:gridCol w:w="2718"/>
        <w:gridCol w:w="2718"/>
      </w:tblGrid>
      <w:tr w:rsidR="00BC1B19" w:rsidTr="00FA40E0">
        <w:tc>
          <w:tcPr>
            <w:tcW w:w="2718" w:type="dxa"/>
            <w:shd w:val="clear" w:color="auto" w:fill="4F81BD" w:themeFill="accent1"/>
          </w:tcPr>
          <w:p w:rsidR="00BC1B19" w:rsidRDefault="00BC1B19" w:rsidP="00BC1B19">
            <w:pPr>
              <w:spacing w:line="360" w:lineRule="auto"/>
              <w:jc w:val="center"/>
            </w:pPr>
            <w:r>
              <w:t>Jenis kapal</w:t>
            </w:r>
          </w:p>
        </w:tc>
        <w:tc>
          <w:tcPr>
            <w:tcW w:w="2718" w:type="dxa"/>
            <w:shd w:val="clear" w:color="auto" w:fill="4F81BD" w:themeFill="accent1"/>
          </w:tcPr>
          <w:p w:rsidR="00BC1B19" w:rsidRDefault="00BC1B19" w:rsidP="00BC1B19">
            <w:pPr>
              <w:spacing w:line="360" w:lineRule="auto"/>
              <w:jc w:val="center"/>
            </w:pPr>
            <w:r>
              <w:t>Jumlah Penumpang</w:t>
            </w:r>
          </w:p>
        </w:tc>
        <w:tc>
          <w:tcPr>
            <w:tcW w:w="2718" w:type="dxa"/>
            <w:shd w:val="clear" w:color="auto" w:fill="4F81BD" w:themeFill="accent1"/>
          </w:tcPr>
          <w:p w:rsidR="00BC1B19" w:rsidRDefault="00BC1B19" w:rsidP="00BC1B19">
            <w:pPr>
              <w:spacing w:line="360" w:lineRule="auto"/>
              <w:jc w:val="center"/>
            </w:pPr>
            <w:r>
              <w:t>Jam Berangkat</w:t>
            </w:r>
          </w:p>
        </w:tc>
      </w:tr>
      <w:tr w:rsidR="00BC1B19" w:rsidTr="00FA40E0">
        <w:tc>
          <w:tcPr>
            <w:tcW w:w="2718" w:type="dxa"/>
          </w:tcPr>
          <w:p w:rsidR="00BC1B19" w:rsidRDefault="00BC1B19" w:rsidP="00BC1B19">
            <w:pPr>
              <w:spacing w:line="360" w:lineRule="auto"/>
              <w:jc w:val="center"/>
            </w:pPr>
            <w:r>
              <w:t>Long Boat</w:t>
            </w:r>
          </w:p>
        </w:tc>
        <w:tc>
          <w:tcPr>
            <w:tcW w:w="2718" w:type="dxa"/>
          </w:tcPr>
          <w:p w:rsidR="00BC1B19" w:rsidRDefault="00BC1B19" w:rsidP="00BC1B19">
            <w:pPr>
              <w:spacing w:line="360" w:lineRule="auto"/>
              <w:jc w:val="center"/>
            </w:pPr>
            <w:r>
              <w:t>13</w:t>
            </w:r>
          </w:p>
        </w:tc>
        <w:tc>
          <w:tcPr>
            <w:tcW w:w="2718" w:type="dxa"/>
          </w:tcPr>
          <w:p w:rsidR="00BC1B19" w:rsidRDefault="00BC1B19" w:rsidP="00BC1B19">
            <w:pPr>
              <w:spacing w:line="360" w:lineRule="auto"/>
              <w:jc w:val="center"/>
            </w:pPr>
            <w:r>
              <w:t>06:50</w:t>
            </w:r>
          </w:p>
        </w:tc>
      </w:tr>
      <w:tr w:rsidR="00BC1B19" w:rsidTr="00FA40E0">
        <w:tc>
          <w:tcPr>
            <w:tcW w:w="2718" w:type="dxa"/>
          </w:tcPr>
          <w:p w:rsidR="00BC1B19" w:rsidRDefault="00BC1B19" w:rsidP="00BC1B19">
            <w:pPr>
              <w:spacing w:line="360" w:lineRule="auto"/>
              <w:jc w:val="center"/>
            </w:pPr>
            <w:r>
              <w:t>Speed Boat</w:t>
            </w:r>
          </w:p>
        </w:tc>
        <w:tc>
          <w:tcPr>
            <w:tcW w:w="2718" w:type="dxa"/>
          </w:tcPr>
          <w:p w:rsidR="00BC1B19" w:rsidRDefault="00BC1B19" w:rsidP="00BC1B19">
            <w:pPr>
              <w:spacing w:line="360" w:lineRule="auto"/>
              <w:jc w:val="center"/>
            </w:pPr>
            <w:r>
              <w:t>5</w:t>
            </w:r>
          </w:p>
        </w:tc>
        <w:tc>
          <w:tcPr>
            <w:tcW w:w="2718" w:type="dxa"/>
          </w:tcPr>
          <w:p w:rsidR="00BC1B19" w:rsidRDefault="00BC1B19" w:rsidP="00BC1B19">
            <w:pPr>
              <w:spacing w:line="360" w:lineRule="auto"/>
              <w:jc w:val="center"/>
            </w:pPr>
            <w:r>
              <w:t>08:00</w:t>
            </w:r>
          </w:p>
        </w:tc>
      </w:tr>
      <w:tr w:rsidR="00BC1B19" w:rsidTr="00FA40E0">
        <w:tc>
          <w:tcPr>
            <w:tcW w:w="2718" w:type="dxa"/>
          </w:tcPr>
          <w:p w:rsidR="00BC1B19" w:rsidRDefault="00BC1B19" w:rsidP="00BC1B19">
            <w:pPr>
              <w:spacing w:line="360" w:lineRule="auto"/>
              <w:jc w:val="center"/>
            </w:pPr>
            <w:r>
              <w:t>Speed Boat</w:t>
            </w:r>
          </w:p>
        </w:tc>
        <w:tc>
          <w:tcPr>
            <w:tcW w:w="2718" w:type="dxa"/>
          </w:tcPr>
          <w:p w:rsidR="00BC1B19" w:rsidRDefault="00BC1B19" w:rsidP="00BC1B19">
            <w:pPr>
              <w:spacing w:line="360" w:lineRule="auto"/>
              <w:jc w:val="center"/>
            </w:pPr>
            <w:r>
              <w:t>4</w:t>
            </w:r>
          </w:p>
        </w:tc>
        <w:tc>
          <w:tcPr>
            <w:tcW w:w="2718" w:type="dxa"/>
          </w:tcPr>
          <w:p w:rsidR="00BC1B19" w:rsidRDefault="00BC1B19" w:rsidP="00BC1B19">
            <w:pPr>
              <w:spacing w:line="360" w:lineRule="auto"/>
              <w:jc w:val="center"/>
            </w:pPr>
            <w:r>
              <w:t>09:45</w:t>
            </w:r>
          </w:p>
        </w:tc>
      </w:tr>
      <w:tr w:rsidR="00BC1B19" w:rsidTr="00FA40E0">
        <w:tc>
          <w:tcPr>
            <w:tcW w:w="2718" w:type="dxa"/>
          </w:tcPr>
          <w:p w:rsidR="00BC1B19" w:rsidRDefault="00BC1B19" w:rsidP="00BC1B19">
            <w:pPr>
              <w:spacing w:line="360" w:lineRule="auto"/>
              <w:jc w:val="center"/>
            </w:pPr>
            <w:r>
              <w:t>Long Boat</w:t>
            </w:r>
          </w:p>
        </w:tc>
        <w:tc>
          <w:tcPr>
            <w:tcW w:w="2718" w:type="dxa"/>
          </w:tcPr>
          <w:p w:rsidR="00BC1B19" w:rsidRDefault="00BC1B19" w:rsidP="00BC1B19">
            <w:pPr>
              <w:spacing w:line="360" w:lineRule="auto"/>
              <w:jc w:val="center"/>
            </w:pPr>
            <w:r>
              <w:t>15</w:t>
            </w:r>
          </w:p>
        </w:tc>
        <w:tc>
          <w:tcPr>
            <w:tcW w:w="2718" w:type="dxa"/>
          </w:tcPr>
          <w:p w:rsidR="00BC1B19" w:rsidRDefault="00BC1B19" w:rsidP="00BC1B19">
            <w:pPr>
              <w:spacing w:line="360" w:lineRule="auto"/>
              <w:jc w:val="center"/>
            </w:pPr>
            <w:r>
              <w:t>09:58</w:t>
            </w:r>
          </w:p>
        </w:tc>
      </w:tr>
    </w:tbl>
    <w:p w:rsidR="00131ABA" w:rsidRDefault="00C37D8B" w:rsidP="00131ABA">
      <w:pPr>
        <w:spacing w:line="360" w:lineRule="auto"/>
        <w:jc w:val="both"/>
        <w:rPr>
          <w:i/>
          <w:sz w:val="18"/>
        </w:rPr>
      </w:pPr>
      <w:r w:rsidRPr="00C37D8B">
        <w:rPr>
          <w:i/>
          <w:sz w:val="18"/>
        </w:rPr>
        <w:t xml:space="preserve">Sumber : </w:t>
      </w:r>
      <w:r>
        <w:rPr>
          <w:i/>
          <w:sz w:val="18"/>
        </w:rPr>
        <w:t>Tim PKL Kota Manado, 2021</w:t>
      </w:r>
    </w:p>
    <w:p w:rsidR="00C37D8B" w:rsidRPr="00C37D8B" w:rsidRDefault="00C37D8B" w:rsidP="00131ABA">
      <w:pPr>
        <w:spacing w:line="360" w:lineRule="auto"/>
        <w:jc w:val="both"/>
        <w:rPr>
          <w:i/>
          <w:sz w:val="18"/>
        </w:rPr>
      </w:pPr>
    </w:p>
    <w:p w:rsidR="00D86DFC" w:rsidRPr="00D86DFC" w:rsidRDefault="00D86DFC" w:rsidP="00D86DFC">
      <w:pPr>
        <w:pStyle w:val="Caption"/>
        <w:keepNext/>
        <w:jc w:val="center"/>
        <w:rPr>
          <w:b w:val="0"/>
          <w:color w:val="auto"/>
          <w:sz w:val="22"/>
        </w:rPr>
      </w:pPr>
      <w:bookmarkStart w:id="377" w:name="_Toc108670834"/>
      <w:bookmarkStart w:id="378" w:name="_Toc109165295"/>
      <w:bookmarkStart w:id="379" w:name="_Toc110965686"/>
      <w:r w:rsidRPr="00D86DFC">
        <w:rPr>
          <w:b w:val="0"/>
          <w:color w:val="auto"/>
          <w:sz w:val="22"/>
        </w:rPr>
        <w:t xml:space="preserve">Tabel V. </w:t>
      </w:r>
      <w:r w:rsidRPr="00D86DFC">
        <w:rPr>
          <w:b w:val="0"/>
          <w:color w:val="auto"/>
          <w:sz w:val="22"/>
        </w:rPr>
        <w:fldChar w:fldCharType="begin"/>
      </w:r>
      <w:r w:rsidRPr="00D86DFC">
        <w:rPr>
          <w:b w:val="0"/>
          <w:color w:val="auto"/>
          <w:sz w:val="22"/>
        </w:rPr>
        <w:instrText xml:space="preserve"> SEQ Tabel_V. \* ARABIC </w:instrText>
      </w:r>
      <w:r w:rsidRPr="00D86DFC">
        <w:rPr>
          <w:b w:val="0"/>
          <w:color w:val="auto"/>
          <w:sz w:val="22"/>
        </w:rPr>
        <w:fldChar w:fldCharType="separate"/>
      </w:r>
      <w:r w:rsidR="00163B1B">
        <w:rPr>
          <w:b w:val="0"/>
          <w:noProof/>
          <w:color w:val="auto"/>
          <w:sz w:val="22"/>
        </w:rPr>
        <w:t>44</w:t>
      </w:r>
      <w:r w:rsidRPr="00D86DFC">
        <w:rPr>
          <w:b w:val="0"/>
          <w:color w:val="auto"/>
          <w:sz w:val="22"/>
        </w:rPr>
        <w:fldChar w:fldCharType="end"/>
      </w:r>
      <w:r w:rsidRPr="00D86DFC">
        <w:rPr>
          <w:b w:val="0"/>
          <w:color w:val="auto"/>
          <w:sz w:val="22"/>
        </w:rPr>
        <w:t xml:space="preserve"> Data Keberangkatan Kapal 5 Oktober 2021</w:t>
      </w:r>
      <w:bookmarkEnd w:id="377"/>
      <w:bookmarkEnd w:id="378"/>
      <w:bookmarkEnd w:id="379"/>
    </w:p>
    <w:tbl>
      <w:tblPr>
        <w:tblStyle w:val="TableGrid1"/>
        <w:tblW w:w="0" w:type="auto"/>
        <w:tblLook w:val="04A0" w:firstRow="1" w:lastRow="0" w:firstColumn="1" w:lastColumn="0" w:noHBand="0" w:noVBand="1"/>
      </w:tblPr>
      <w:tblGrid>
        <w:gridCol w:w="2718"/>
        <w:gridCol w:w="2718"/>
        <w:gridCol w:w="2718"/>
      </w:tblGrid>
      <w:tr w:rsidR="00BC1B19" w:rsidTr="00FA40E0">
        <w:tc>
          <w:tcPr>
            <w:tcW w:w="2718" w:type="dxa"/>
            <w:shd w:val="clear" w:color="auto" w:fill="4F81BD" w:themeFill="accent1"/>
          </w:tcPr>
          <w:p w:rsidR="00BC1B19" w:rsidRDefault="00BC1B19" w:rsidP="00BC1B19">
            <w:pPr>
              <w:spacing w:line="360" w:lineRule="auto"/>
              <w:jc w:val="center"/>
            </w:pPr>
            <w:r>
              <w:t>Jenis Kapal</w:t>
            </w:r>
          </w:p>
        </w:tc>
        <w:tc>
          <w:tcPr>
            <w:tcW w:w="2718" w:type="dxa"/>
            <w:shd w:val="clear" w:color="auto" w:fill="4F81BD" w:themeFill="accent1"/>
          </w:tcPr>
          <w:p w:rsidR="00BC1B19" w:rsidRDefault="00BC1B19" w:rsidP="00BC1B19">
            <w:pPr>
              <w:spacing w:line="360" w:lineRule="auto"/>
              <w:jc w:val="center"/>
            </w:pPr>
            <w:r>
              <w:t>Jumlah Penumpang</w:t>
            </w:r>
          </w:p>
        </w:tc>
        <w:tc>
          <w:tcPr>
            <w:tcW w:w="2718" w:type="dxa"/>
            <w:shd w:val="clear" w:color="auto" w:fill="4F81BD" w:themeFill="accent1"/>
          </w:tcPr>
          <w:p w:rsidR="00BC1B19" w:rsidRDefault="00BC1B19" w:rsidP="00BC1B19">
            <w:pPr>
              <w:spacing w:line="360" w:lineRule="auto"/>
              <w:jc w:val="center"/>
            </w:pPr>
            <w:r>
              <w:t>Jam Berangkat</w:t>
            </w:r>
          </w:p>
        </w:tc>
      </w:tr>
      <w:tr w:rsidR="00BC1B19" w:rsidTr="00FA40E0">
        <w:tc>
          <w:tcPr>
            <w:tcW w:w="2718" w:type="dxa"/>
          </w:tcPr>
          <w:p w:rsidR="00BC1B19" w:rsidRDefault="00BC1B19" w:rsidP="00BC1B19">
            <w:pPr>
              <w:spacing w:line="360" w:lineRule="auto"/>
              <w:jc w:val="center"/>
            </w:pPr>
            <w:r>
              <w:t>Long Boat</w:t>
            </w:r>
          </w:p>
        </w:tc>
        <w:tc>
          <w:tcPr>
            <w:tcW w:w="2718" w:type="dxa"/>
          </w:tcPr>
          <w:p w:rsidR="00BC1B19" w:rsidRDefault="00BC1B19" w:rsidP="00BC1B19">
            <w:pPr>
              <w:spacing w:line="360" w:lineRule="auto"/>
              <w:jc w:val="center"/>
            </w:pPr>
            <w:r>
              <w:t>11</w:t>
            </w:r>
          </w:p>
        </w:tc>
        <w:tc>
          <w:tcPr>
            <w:tcW w:w="2718" w:type="dxa"/>
          </w:tcPr>
          <w:p w:rsidR="00BC1B19" w:rsidRDefault="00BC1B19" w:rsidP="00BC1B19">
            <w:pPr>
              <w:spacing w:line="360" w:lineRule="auto"/>
              <w:jc w:val="center"/>
            </w:pPr>
            <w:r>
              <w:t>07.33</w:t>
            </w:r>
          </w:p>
        </w:tc>
      </w:tr>
      <w:tr w:rsidR="00BC1B19" w:rsidTr="00FA40E0">
        <w:tc>
          <w:tcPr>
            <w:tcW w:w="2718" w:type="dxa"/>
          </w:tcPr>
          <w:p w:rsidR="00BC1B19" w:rsidRDefault="00BC1B19" w:rsidP="00BC1B19">
            <w:pPr>
              <w:spacing w:line="360" w:lineRule="auto"/>
              <w:jc w:val="center"/>
            </w:pPr>
            <w:r>
              <w:t>Long Boat</w:t>
            </w:r>
          </w:p>
        </w:tc>
        <w:tc>
          <w:tcPr>
            <w:tcW w:w="2718" w:type="dxa"/>
          </w:tcPr>
          <w:p w:rsidR="00BC1B19" w:rsidRDefault="00BC1B19" w:rsidP="00BC1B19">
            <w:pPr>
              <w:spacing w:line="360" w:lineRule="auto"/>
              <w:jc w:val="center"/>
            </w:pPr>
            <w:r>
              <w:t>21</w:t>
            </w:r>
          </w:p>
        </w:tc>
        <w:tc>
          <w:tcPr>
            <w:tcW w:w="2718" w:type="dxa"/>
          </w:tcPr>
          <w:p w:rsidR="00BC1B19" w:rsidRDefault="00BC1B19" w:rsidP="00BC1B19">
            <w:pPr>
              <w:spacing w:line="360" w:lineRule="auto"/>
              <w:jc w:val="center"/>
            </w:pPr>
            <w:r>
              <w:t>09:21</w:t>
            </w:r>
          </w:p>
        </w:tc>
      </w:tr>
      <w:tr w:rsidR="00BC1B19" w:rsidTr="00FA40E0">
        <w:tc>
          <w:tcPr>
            <w:tcW w:w="2718" w:type="dxa"/>
          </w:tcPr>
          <w:p w:rsidR="00BC1B19" w:rsidRDefault="00BC1B19" w:rsidP="00BC1B19">
            <w:pPr>
              <w:spacing w:line="360" w:lineRule="auto"/>
              <w:jc w:val="center"/>
            </w:pPr>
            <w:r>
              <w:t>Speed Boat</w:t>
            </w:r>
          </w:p>
        </w:tc>
        <w:tc>
          <w:tcPr>
            <w:tcW w:w="2718" w:type="dxa"/>
          </w:tcPr>
          <w:p w:rsidR="00BC1B19" w:rsidRDefault="00BC1B19" w:rsidP="00BC1B19">
            <w:pPr>
              <w:spacing w:line="360" w:lineRule="auto"/>
              <w:jc w:val="center"/>
            </w:pPr>
            <w:r>
              <w:t>8</w:t>
            </w:r>
          </w:p>
        </w:tc>
        <w:tc>
          <w:tcPr>
            <w:tcW w:w="2718" w:type="dxa"/>
          </w:tcPr>
          <w:p w:rsidR="00BC1B19" w:rsidRDefault="00BC1B19" w:rsidP="00BC1B19">
            <w:pPr>
              <w:spacing w:line="360" w:lineRule="auto"/>
              <w:jc w:val="center"/>
            </w:pPr>
            <w:r>
              <w:t>09:52</w:t>
            </w:r>
          </w:p>
        </w:tc>
      </w:tr>
    </w:tbl>
    <w:p w:rsidR="00BC1B19" w:rsidRDefault="00C37D8B" w:rsidP="00131ABA">
      <w:pPr>
        <w:spacing w:line="360" w:lineRule="auto"/>
        <w:jc w:val="both"/>
        <w:rPr>
          <w:i/>
          <w:sz w:val="18"/>
        </w:rPr>
      </w:pPr>
      <w:r w:rsidRPr="00C37D8B">
        <w:rPr>
          <w:i/>
          <w:sz w:val="18"/>
        </w:rPr>
        <w:t xml:space="preserve">Sumber : </w:t>
      </w:r>
      <w:r>
        <w:rPr>
          <w:i/>
          <w:sz w:val="18"/>
        </w:rPr>
        <w:t>Tim PKL Kota Manado, 2021</w:t>
      </w:r>
    </w:p>
    <w:p w:rsidR="0012211F" w:rsidRPr="00C37D8B" w:rsidRDefault="0012211F" w:rsidP="00131ABA">
      <w:pPr>
        <w:spacing w:line="360" w:lineRule="auto"/>
        <w:jc w:val="both"/>
        <w:rPr>
          <w:i/>
          <w:sz w:val="18"/>
        </w:rPr>
      </w:pPr>
    </w:p>
    <w:p w:rsidR="00D86DFC" w:rsidRPr="00D86DFC" w:rsidRDefault="00D86DFC" w:rsidP="00D86DFC">
      <w:pPr>
        <w:pStyle w:val="Caption"/>
        <w:keepNext/>
        <w:jc w:val="center"/>
        <w:rPr>
          <w:b w:val="0"/>
          <w:color w:val="auto"/>
          <w:sz w:val="22"/>
        </w:rPr>
      </w:pPr>
      <w:bookmarkStart w:id="380" w:name="_Toc108670835"/>
      <w:bookmarkStart w:id="381" w:name="_Toc109165296"/>
      <w:bookmarkStart w:id="382" w:name="_Toc110965687"/>
      <w:r w:rsidRPr="00D86DFC">
        <w:rPr>
          <w:b w:val="0"/>
          <w:color w:val="auto"/>
          <w:sz w:val="22"/>
        </w:rPr>
        <w:t xml:space="preserve">Tabel V. </w:t>
      </w:r>
      <w:r w:rsidRPr="00D86DFC">
        <w:rPr>
          <w:b w:val="0"/>
          <w:color w:val="auto"/>
          <w:sz w:val="22"/>
        </w:rPr>
        <w:fldChar w:fldCharType="begin"/>
      </w:r>
      <w:r w:rsidRPr="00D86DFC">
        <w:rPr>
          <w:b w:val="0"/>
          <w:color w:val="auto"/>
          <w:sz w:val="22"/>
        </w:rPr>
        <w:instrText xml:space="preserve"> SEQ Tabel_V. \* ARABIC </w:instrText>
      </w:r>
      <w:r w:rsidRPr="00D86DFC">
        <w:rPr>
          <w:b w:val="0"/>
          <w:color w:val="auto"/>
          <w:sz w:val="22"/>
        </w:rPr>
        <w:fldChar w:fldCharType="separate"/>
      </w:r>
      <w:r w:rsidR="00163B1B">
        <w:rPr>
          <w:b w:val="0"/>
          <w:noProof/>
          <w:color w:val="auto"/>
          <w:sz w:val="22"/>
        </w:rPr>
        <w:t>45</w:t>
      </w:r>
      <w:r w:rsidRPr="00D86DFC">
        <w:rPr>
          <w:b w:val="0"/>
          <w:color w:val="auto"/>
          <w:sz w:val="22"/>
        </w:rPr>
        <w:fldChar w:fldCharType="end"/>
      </w:r>
      <w:r w:rsidRPr="00D86DFC">
        <w:rPr>
          <w:b w:val="0"/>
          <w:color w:val="auto"/>
          <w:sz w:val="22"/>
        </w:rPr>
        <w:t xml:space="preserve"> Data Keberangkatan 9 Oktober 2021</w:t>
      </w:r>
      <w:bookmarkEnd w:id="380"/>
      <w:bookmarkEnd w:id="381"/>
      <w:bookmarkEnd w:id="382"/>
    </w:p>
    <w:tbl>
      <w:tblPr>
        <w:tblStyle w:val="TableGrid1"/>
        <w:tblW w:w="0" w:type="auto"/>
        <w:tblLook w:val="04A0" w:firstRow="1" w:lastRow="0" w:firstColumn="1" w:lastColumn="0" w:noHBand="0" w:noVBand="1"/>
      </w:tblPr>
      <w:tblGrid>
        <w:gridCol w:w="2718"/>
        <w:gridCol w:w="2718"/>
        <w:gridCol w:w="2718"/>
      </w:tblGrid>
      <w:tr w:rsidR="00BC1B19" w:rsidTr="00FA40E0">
        <w:tc>
          <w:tcPr>
            <w:tcW w:w="2718" w:type="dxa"/>
            <w:shd w:val="clear" w:color="auto" w:fill="4F81BD" w:themeFill="accent1"/>
          </w:tcPr>
          <w:p w:rsidR="00BC1B19" w:rsidRDefault="00BC1B19" w:rsidP="00BC1B19">
            <w:pPr>
              <w:spacing w:line="360" w:lineRule="auto"/>
              <w:jc w:val="center"/>
            </w:pPr>
            <w:r>
              <w:t>Jenis kapal</w:t>
            </w:r>
          </w:p>
        </w:tc>
        <w:tc>
          <w:tcPr>
            <w:tcW w:w="2718" w:type="dxa"/>
            <w:shd w:val="clear" w:color="auto" w:fill="4F81BD" w:themeFill="accent1"/>
          </w:tcPr>
          <w:p w:rsidR="00BC1B19" w:rsidRDefault="00BC1B19" w:rsidP="00BC1B19">
            <w:pPr>
              <w:spacing w:line="360" w:lineRule="auto"/>
              <w:jc w:val="center"/>
            </w:pPr>
            <w:r>
              <w:t>Jumlah Penumpang</w:t>
            </w:r>
          </w:p>
        </w:tc>
        <w:tc>
          <w:tcPr>
            <w:tcW w:w="2718" w:type="dxa"/>
            <w:shd w:val="clear" w:color="auto" w:fill="4F81BD" w:themeFill="accent1"/>
          </w:tcPr>
          <w:p w:rsidR="00BC1B19" w:rsidRDefault="00BC1B19" w:rsidP="00BC1B19">
            <w:pPr>
              <w:spacing w:line="360" w:lineRule="auto"/>
              <w:jc w:val="center"/>
            </w:pPr>
            <w:r>
              <w:t>Jam Berangkat</w:t>
            </w:r>
          </w:p>
        </w:tc>
      </w:tr>
      <w:tr w:rsidR="00BC1B19" w:rsidTr="00FA40E0">
        <w:tc>
          <w:tcPr>
            <w:tcW w:w="2718" w:type="dxa"/>
          </w:tcPr>
          <w:p w:rsidR="00BC1B19" w:rsidRDefault="00BC1B19" w:rsidP="00BC1B19">
            <w:pPr>
              <w:spacing w:line="360" w:lineRule="auto"/>
              <w:jc w:val="center"/>
            </w:pPr>
            <w:r>
              <w:t>Speed Boat</w:t>
            </w:r>
          </w:p>
        </w:tc>
        <w:tc>
          <w:tcPr>
            <w:tcW w:w="2718" w:type="dxa"/>
          </w:tcPr>
          <w:p w:rsidR="00BC1B19" w:rsidRDefault="00BC1B19" w:rsidP="00BC1B19">
            <w:pPr>
              <w:spacing w:line="360" w:lineRule="auto"/>
              <w:jc w:val="center"/>
            </w:pPr>
            <w:r>
              <w:t>5</w:t>
            </w:r>
          </w:p>
        </w:tc>
        <w:tc>
          <w:tcPr>
            <w:tcW w:w="2718" w:type="dxa"/>
          </w:tcPr>
          <w:p w:rsidR="00BC1B19" w:rsidRDefault="00BC1B19" w:rsidP="00BC1B19">
            <w:pPr>
              <w:spacing w:line="360" w:lineRule="auto"/>
              <w:jc w:val="center"/>
            </w:pPr>
            <w:r>
              <w:t>07:28</w:t>
            </w:r>
          </w:p>
        </w:tc>
      </w:tr>
      <w:tr w:rsidR="00BC1B19" w:rsidTr="00FA40E0">
        <w:tc>
          <w:tcPr>
            <w:tcW w:w="2718" w:type="dxa"/>
          </w:tcPr>
          <w:p w:rsidR="00BC1B19" w:rsidRDefault="00BC1B19" w:rsidP="00BC1B19">
            <w:pPr>
              <w:spacing w:line="360" w:lineRule="auto"/>
              <w:jc w:val="center"/>
            </w:pPr>
            <w:r>
              <w:t>Speed Boat</w:t>
            </w:r>
          </w:p>
        </w:tc>
        <w:tc>
          <w:tcPr>
            <w:tcW w:w="2718" w:type="dxa"/>
          </w:tcPr>
          <w:p w:rsidR="00BC1B19" w:rsidRDefault="00BC1B19" w:rsidP="00BC1B19">
            <w:pPr>
              <w:spacing w:line="360" w:lineRule="auto"/>
              <w:jc w:val="center"/>
            </w:pPr>
            <w:r>
              <w:t>9</w:t>
            </w:r>
          </w:p>
        </w:tc>
        <w:tc>
          <w:tcPr>
            <w:tcW w:w="2718" w:type="dxa"/>
          </w:tcPr>
          <w:p w:rsidR="00BC1B19" w:rsidRDefault="00BC1B19" w:rsidP="00BC1B19">
            <w:pPr>
              <w:spacing w:line="360" w:lineRule="auto"/>
              <w:jc w:val="center"/>
            </w:pPr>
            <w:r>
              <w:t>08:00</w:t>
            </w:r>
          </w:p>
        </w:tc>
      </w:tr>
      <w:tr w:rsidR="00BC1B19" w:rsidTr="00FA40E0">
        <w:tc>
          <w:tcPr>
            <w:tcW w:w="2718" w:type="dxa"/>
          </w:tcPr>
          <w:p w:rsidR="00BC1B19" w:rsidRDefault="00BC1B19" w:rsidP="00BC1B19">
            <w:pPr>
              <w:spacing w:line="360" w:lineRule="auto"/>
              <w:jc w:val="center"/>
            </w:pPr>
            <w:r>
              <w:t>Long Boat</w:t>
            </w:r>
          </w:p>
        </w:tc>
        <w:tc>
          <w:tcPr>
            <w:tcW w:w="2718" w:type="dxa"/>
          </w:tcPr>
          <w:p w:rsidR="00BC1B19" w:rsidRDefault="00BC1B19" w:rsidP="00BC1B19">
            <w:pPr>
              <w:spacing w:line="360" w:lineRule="auto"/>
              <w:jc w:val="center"/>
            </w:pPr>
            <w:r>
              <w:t>12</w:t>
            </w:r>
          </w:p>
        </w:tc>
        <w:tc>
          <w:tcPr>
            <w:tcW w:w="2718" w:type="dxa"/>
          </w:tcPr>
          <w:p w:rsidR="00BC1B19" w:rsidRDefault="00BC1B19" w:rsidP="00BC1B19">
            <w:pPr>
              <w:spacing w:line="360" w:lineRule="auto"/>
              <w:jc w:val="center"/>
            </w:pPr>
            <w:r>
              <w:t>08:20</w:t>
            </w:r>
          </w:p>
        </w:tc>
      </w:tr>
      <w:tr w:rsidR="00BC1B19" w:rsidTr="00FA40E0">
        <w:tc>
          <w:tcPr>
            <w:tcW w:w="2718" w:type="dxa"/>
          </w:tcPr>
          <w:p w:rsidR="00BC1B19" w:rsidRDefault="00D86DFC" w:rsidP="00BC1B19">
            <w:pPr>
              <w:spacing w:line="360" w:lineRule="auto"/>
              <w:jc w:val="center"/>
            </w:pPr>
            <w:r>
              <w:t>Speed</w:t>
            </w:r>
            <w:r w:rsidR="00BC1B19">
              <w:t xml:space="preserve"> Boat</w:t>
            </w:r>
          </w:p>
        </w:tc>
        <w:tc>
          <w:tcPr>
            <w:tcW w:w="2718" w:type="dxa"/>
          </w:tcPr>
          <w:p w:rsidR="00BC1B19" w:rsidRDefault="00BC1B19" w:rsidP="00BC1B19">
            <w:pPr>
              <w:spacing w:line="360" w:lineRule="auto"/>
              <w:jc w:val="center"/>
            </w:pPr>
            <w:r>
              <w:t>6</w:t>
            </w:r>
          </w:p>
        </w:tc>
        <w:tc>
          <w:tcPr>
            <w:tcW w:w="2718" w:type="dxa"/>
          </w:tcPr>
          <w:p w:rsidR="00BC1B19" w:rsidRDefault="00BC1B19" w:rsidP="00BC1B19">
            <w:pPr>
              <w:spacing w:line="360" w:lineRule="auto"/>
              <w:jc w:val="center"/>
            </w:pPr>
            <w:r>
              <w:t>09:42</w:t>
            </w:r>
          </w:p>
        </w:tc>
      </w:tr>
      <w:tr w:rsidR="00BC1B19" w:rsidTr="00FA40E0">
        <w:tc>
          <w:tcPr>
            <w:tcW w:w="2718" w:type="dxa"/>
          </w:tcPr>
          <w:p w:rsidR="00BC1B19" w:rsidRDefault="00D86DFC" w:rsidP="00BC1B19">
            <w:pPr>
              <w:spacing w:line="360" w:lineRule="auto"/>
              <w:jc w:val="center"/>
            </w:pPr>
            <w:r>
              <w:t>Long Boat</w:t>
            </w:r>
          </w:p>
        </w:tc>
        <w:tc>
          <w:tcPr>
            <w:tcW w:w="2718" w:type="dxa"/>
          </w:tcPr>
          <w:p w:rsidR="00BC1B19" w:rsidRDefault="00BC1B19" w:rsidP="00BC1B19">
            <w:pPr>
              <w:spacing w:line="360" w:lineRule="auto"/>
              <w:jc w:val="center"/>
            </w:pPr>
            <w:r>
              <w:t>10</w:t>
            </w:r>
          </w:p>
        </w:tc>
        <w:tc>
          <w:tcPr>
            <w:tcW w:w="2718" w:type="dxa"/>
          </w:tcPr>
          <w:p w:rsidR="00BC1B19" w:rsidRDefault="00BC1B19" w:rsidP="00BC1B19">
            <w:pPr>
              <w:spacing w:line="360" w:lineRule="auto"/>
              <w:jc w:val="center"/>
            </w:pPr>
            <w:r>
              <w:t>09:57</w:t>
            </w:r>
          </w:p>
        </w:tc>
      </w:tr>
    </w:tbl>
    <w:p w:rsidR="00BC1B19" w:rsidRDefault="00C37D8B" w:rsidP="00131ABA">
      <w:pPr>
        <w:spacing w:line="360" w:lineRule="auto"/>
        <w:jc w:val="both"/>
        <w:rPr>
          <w:i/>
          <w:sz w:val="18"/>
        </w:rPr>
      </w:pPr>
      <w:r w:rsidRPr="00C37D8B">
        <w:rPr>
          <w:i/>
          <w:sz w:val="18"/>
        </w:rPr>
        <w:t xml:space="preserve">Sumber : </w:t>
      </w:r>
      <w:r>
        <w:rPr>
          <w:i/>
          <w:sz w:val="18"/>
        </w:rPr>
        <w:t>Tim PKL Kota Manado, 2021</w:t>
      </w:r>
    </w:p>
    <w:p w:rsidR="00C37D8B" w:rsidRPr="00C37D8B" w:rsidRDefault="00C37D8B" w:rsidP="00131ABA">
      <w:pPr>
        <w:spacing w:line="360" w:lineRule="auto"/>
        <w:jc w:val="both"/>
        <w:rPr>
          <w:i/>
          <w:sz w:val="18"/>
        </w:rPr>
      </w:pPr>
    </w:p>
    <w:p w:rsidR="00D86DFC" w:rsidRPr="00D86DFC" w:rsidRDefault="00D86DFC" w:rsidP="00D86DFC">
      <w:pPr>
        <w:pStyle w:val="Caption"/>
        <w:keepNext/>
        <w:jc w:val="center"/>
        <w:rPr>
          <w:b w:val="0"/>
          <w:color w:val="auto"/>
          <w:sz w:val="22"/>
        </w:rPr>
      </w:pPr>
      <w:bookmarkStart w:id="383" w:name="_Toc108670836"/>
      <w:bookmarkStart w:id="384" w:name="_Toc109165297"/>
      <w:bookmarkStart w:id="385" w:name="_Toc110965688"/>
      <w:r w:rsidRPr="00D86DFC">
        <w:rPr>
          <w:b w:val="0"/>
          <w:color w:val="auto"/>
          <w:sz w:val="22"/>
        </w:rPr>
        <w:t xml:space="preserve">Tabel V. </w:t>
      </w:r>
      <w:r w:rsidRPr="00D86DFC">
        <w:rPr>
          <w:b w:val="0"/>
          <w:color w:val="auto"/>
          <w:sz w:val="22"/>
        </w:rPr>
        <w:fldChar w:fldCharType="begin"/>
      </w:r>
      <w:r w:rsidRPr="00D86DFC">
        <w:rPr>
          <w:b w:val="0"/>
          <w:color w:val="auto"/>
          <w:sz w:val="22"/>
        </w:rPr>
        <w:instrText xml:space="preserve"> SEQ Tabel_V. \* ARABIC </w:instrText>
      </w:r>
      <w:r w:rsidRPr="00D86DFC">
        <w:rPr>
          <w:b w:val="0"/>
          <w:color w:val="auto"/>
          <w:sz w:val="22"/>
        </w:rPr>
        <w:fldChar w:fldCharType="separate"/>
      </w:r>
      <w:r w:rsidR="00163B1B">
        <w:rPr>
          <w:b w:val="0"/>
          <w:noProof/>
          <w:color w:val="auto"/>
          <w:sz w:val="22"/>
        </w:rPr>
        <w:t>46</w:t>
      </w:r>
      <w:r w:rsidRPr="00D86DFC">
        <w:rPr>
          <w:b w:val="0"/>
          <w:color w:val="auto"/>
          <w:sz w:val="22"/>
        </w:rPr>
        <w:fldChar w:fldCharType="end"/>
      </w:r>
      <w:r w:rsidRPr="00D86DFC">
        <w:rPr>
          <w:b w:val="0"/>
          <w:color w:val="auto"/>
          <w:sz w:val="22"/>
        </w:rPr>
        <w:t xml:space="preserve"> Data Keberangkatan 10 Oktober 2021</w:t>
      </w:r>
      <w:bookmarkEnd w:id="383"/>
      <w:bookmarkEnd w:id="384"/>
      <w:bookmarkEnd w:id="385"/>
    </w:p>
    <w:tbl>
      <w:tblPr>
        <w:tblStyle w:val="TableGrid1"/>
        <w:tblW w:w="0" w:type="auto"/>
        <w:tblLook w:val="04A0" w:firstRow="1" w:lastRow="0" w:firstColumn="1" w:lastColumn="0" w:noHBand="0" w:noVBand="1"/>
      </w:tblPr>
      <w:tblGrid>
        <w:gridCol w:w="2718"/>
        <w:gridCol w:w="2718"/>
        <w:gridCol w:w="2718"/>
      </w:tblGrid>
      <w:tr w:rsidR="00D86DFC" w:rsidTr="00615B6D">
        <w:tc>
          <w:tcPr>
            <w:tcW w:w="2718" w:type="dxa"/>
            <w:shd w:val="clear" w:color="auto" w:fill="4F81BD" w:themeFill="accent1"/>
          </w:tcPr>
          <w:p w:rsidR="00D86DFC" w:rsidRDefault="00D86DFC" w:rsidP="0026400F">
            <w:pPr>
              <w:spacing w:line="360" w:lineRule="auto"/>
              <w:jc w:val="center"/>
            </w:pPr>
            <w:r>
              <w:t>Jenis kapal</w:t>
            </w:r>
          </w:p>
        </w:tc>
        <w:tc>
          <w:tcPr>
            <w:tcW w:w="2718" w:type="dxa"/>
            <w:shd w:val="clear" w:color="auto" w:fill="4F81BD" w:themeFill="accent1"/>
          </w:tcPr>
          <w:p w:rsidR="00D86DFC" w:rsidRDefault="00D86DFC" w:rsidP="0026400F">
            <w:pPr>
              <w:spacing w:line="360" w:lineRule="auto"/>
              <w:jc w:val="center"/>
            </w:pPr>
            <w:r>
              <w:t>Jumlah Penumpang</w:t>
            </w:r>
          </w:p>
        </w:tc>
        <w:tc>
          <w:tcPr>
            <w:tcW w:w="2718" w:type="dxa"/>
            <w:shd w:val="clear" w:color="auto" w:fill="4F81BD" w:themeFill="accent1"/>
          </w:tcPr>
          <w:p w:rsidR="00D86DFC" w:rsidRDefault="00D86DFC" w:rsidP="0026400F">
            <w:pPr>
              <w:spacing w:line="360" w:lineRule="auto"/>
              <w:jc w:val="center"/>
            </w:pPr>
            <w:r>
              <w:t>Jam Berangkat</w:t>
            </w:r>
          </w:p>
        </w:tc>
      </w:tr>
      <w:tr w:rsidR="00D86DFC" w:rsidTr="00615B6D">
        <w:tc>
          <w:tcPr>
            <w:tcW w:w="2718" w:type="dxa"/>
          </w:tcPr>
          <w:p w:rsidR="00D86DFC" w:rsidRDefault="00D86DFC" w:rsidP="0026400F">
            <w:pPr>
              <w:spacing w:line="360" w:lineRule="auto"/>
              <w:jc w:val="center"/>
            </w:pPr>
            <w:r>
              <w:t>Long Boat</w:t>
            </w:r>
          </w:p>
        </w:tc>
        <w:tc>
          <w:tcPr>
            <w:tcW w:w="2718" w:type="dxa"/>
          </w:tcPr>
          <w:p w:rsidR="00D86DFC" w:rsidRDefault="00D86DFC" w:rsidP="0026400F">
            <w:pPr>
              <w:spacing w:line="360" w:lineRule="auto"/>
              <w:jc w:val="center"/>
            </w:pPr>
            <w:r>
              <w:t>11</w:t>
            </w:r>
          </w:p>
        </w:tc>
        <w:tc>
          <w:tcPr>
            <w:tcW w:w="2718" w:type="dxa"/>
          </w:tcPr>
          <w:p w:rsidR="00D86DFC" w:rsidRDefault="00D86DFC" w:rsidP="00D86DFC">
            <w:pPr>
              <w:spacing w:line="360" w:lineRule="auto"/>
              <w:jc w:val="center"/>
            </w:pPr>
            <w:r>
              <w:t>07:07</w:t>
            </w:r>
          </w:p>
        </w:tc>
      </w:tr>
      <w:tr w:rsidR="00D86DFC" w:rsidTr="00615B6D">
        <w:tc>
          <w:tcPr>
            <w:tcW w:w="2718" w:type="dxa"/>
          </w:tcPr>
          <w:p w:rsidR="00D86DFC" w:rsidRDefault="00D86DFC" w:rsidP="0026400F">
            <w:pPr>
              <w:spacing w:line="360" w:lineRule="auto"/>
              <w:jc w:val="center"/>
            </w:pPr>
            <w:r>
              <w:t>Long Boat</w:t>
            </w:r>
          </w:p>
        </w:tc>
        <w:tc>
          <w:tcPr>
            <w:tcW w:w="2718" w:type="dxa"/>
          </w:tcPr>
          <w:p w:rsidR="00D86DFC" w:rsidRDefault="00D86DFC" w:rsidP="0026400F">
            <w:pPr>
              <w:spacing w:line="360" w:lineRule="auto"/>
              <w:jc w:val="center"/>
            </w:pPr>
            <w:r>
              <w:t>12</w:t>
            </w:r>
          </w:p>
        </w:tc>
        <w:tc>
          <w:tcPr>
            <w:tcW w:w="2718" w:type="dxa"/>
          </w:tcPr>
          <w:p w:rsidR="00D86DFC" w:rsidRDefault="00D86DFC" w:rsidP="0026400F">
            <w:pPr>
              <w:spacing w:line="360" w:lineRule="auto"/>
              <w:jc w:val="center"/>
            </w:pPr>
            <w:r>
              <w:t>08:36</w:t>
            </w:r>
          </w:p>
        </w:tc>
      </w:tr>
      <w:tr w:rsidR="00D86DFC" w:rsidTr="00615B6D">
        <w:tc>
          <w:tcPr>
            <w:tcW w:w="2718" w:type="dxa"/>
          </w:tcPr>
          <w:p w:rsidR="00D86DFC" w:rsidRDefault="00D86DFC" w:rsidP="0026400F">
            <w:pPr>
              <w:spacing w:line="360" w:lineRule="auto"/>
              <w:jc w:val="center"/>
            </w:pPr>
            <w:r>
              <w:t>Speed Boat</w:t>
            </w:r>
          </w:p>
        </w:tc>
        <w:tc>
          <w:tcPr>
            <w:tcW w:w="2718" w:type="dxa"/>
          </w:tcPr>
          <w:p w:rsidR="00D86DFC" w:rsidRDefault="00D86DFC" w:rsidP="0026400F">
            <w:pPr>
              <w:spacing w:line="360" w:lineRule="auto"/>
              <w:jc w:val="center"/>
            </w:pPr>
            <w:r>
              <w:t>5</w:t>
            </w:r>
          </w:p>
        </w:tc>
        <w:tc>
          <w:tcPr>
            <w:tcW w:w="2718" w:type="dxa"/>
          </w:tcPr>
          <w:p w:rsidR="00D86DFC" w:rsidRDefault="00D86DFC" w:rsidP="0026400F">
            <w:pPr>
              <w:spacing w:line="360" w:lineRule="auto"/>
              <w:jc w:val="center"/>
            </w:pPr>
            <w:r>
              <w:t>08:28</w:t>
            </w:r>
          </w:p>
        </w:tc>
      </w:tr>
      <w:tr w:rsidR="00D86DFC" w:rsidTr="00615B6D">
        <w:tc>
          <w:tcPr>
            <w:tcW w:w="2718" w:type="dxa"/>
          </w:tcPr>
          <w:p w:rsidR="00D86DFC" w:rsidRDefault="00D86DFC" w:rsidP="0026400F">
            <w:pPr>
              <w:spacing w:line="360" w:lineRule="auto"/>
              <w:jc w:val="center"/>
            </w:pPr>
            <w:r>
              <w:t>Speed Boat</w:t>
            </w:r>
          </w:p>
        </w:tc>
        <w:tc>
          <w:tcPr>
            <w:tcW w:w="2718" w:type="dxa"/>
          </w:tcPr>
          <w:p w:rsidR="00D86DFC" w:rsidRDefault="00D86DFC" w:rsidP="0026400F">
            <w:pPr>
              <w:spacing w:line="360" w:lineRule="auto"/>
              <w:jc w:val="center"/>
            </w:pPr>
            <w:r>
              <w:t>7</w:t>
            </w:r>
          </w:p>
        </w:tc>
        <w:tc>
          <w:tcPr>
            <w:tcW w:w="2718" w:type="dxa"/>
          </w:tcPr>
          <w:p w:rsidR="00D86DFC" w:rsidRDefault="00D86DFC" w:rsidP="0026400F">
            <w:pPr>
              <w:spacing w:line="360" w:lineRule="auto"/>
              <w:jc w:val="center"/>
            </w:pPr>
            <w:r>
              <w:t>09:11</w:t>
            </w:r>
          </w:p>
        </w:tc>
      </w:tr>
      <w:tr w:rsidR="00D86DFC" w:rsidTr="00615B6D">
        <w:tc>
          <w:tcPr>
            <w:tcW w:w="2718" w:type="dxa"/>
          </w:tcPr>
          <w:p w:rsidR="00D86DFC" w:rsidRDefault="00D86DFC" w:rsidP="0026400F">
            <w:pPr>
              <w:spacing w:line="360" w:lineRule="auto"/>
              <w:jc w:val="center"/>
            </w:pPr>
            <w:r>
              <w:t>Speed Boat</w:t>
            </w:r>
          </w:p>
        </w:tc>
        <w:tc>
          <w:tcPr>
            <w:tcW w:w="2718" w:type="dxa"/>
          </w:tcPr>
          <w:p w:rsidR="00D86DFC" w:rsidRDefault="00D86DFC" w:rsidP="0026400F">
            <w:pPr>
              <w:spacing w:line="360" w:lineRule="auto"/>
              <w:jc w:val="center"/>
            </w:pPr>
            <w:r>
              <w:t>4</w:t>
            </w:r>
          </w:p>
        </w:tc>
        <w:tc>
          <w:tcPr>
            <w:tcW w:w="2718" w:type="dxa"/>
          </w:tcPr>
          <w:p w:rsidR="00D86DFC" w:rsidRDefault="00D86DFC" w:rsidP="0026400F">
            <w:pPr>
              <w:spacing w:line="360" w:lineRule="auto"/>
              <w:jc w:val="center"/>
            </w:pPr>
            <w:r>
              <w:t>09:43</w:t>
            </w:r>
          </w:p>
        </w:tc>
      </w:tr>
    </w:tbl>
    <w:p w:rsidR="00BC1B19" w:rsidRDefault="00C37D8B" w:rsidP="00131ABA">
      <w:pPr>
        <w:spacing w:line="360" w:lineRule="auto"/>
        <w:jc w:val="both"/>
        <w:rPr>
          <w:i/>
          <w:sz w:val="18"/>
        </w:rPr>
      </w:pPr>
      <w:r w:rsidRPr="00C37D8B">
        <w:rPr>
          <w:i/>
          <w:sz w:val="18"/>
        </w:rPr>
        <w:t xml:space="preserve">Sumber : </w:t>
      </w:r>
      <w:r>
        <w:rPr>
          <w:i/>
          <w:sz w:val="18"/>
        </w:rPr>
        <w:t>Tim PKL Kota Manado, 2021</w:t>
      </w:r>
    </w:p>
    <w:p w:rsidR="00C37D8B" w:rsidRPr="00C37D8B" w:rsidRDefault="00C37D8B" w:rsidP="00131ABA">
      <w:pPr>
        <w:spacing w:line="360" w:lineRule="auto"/>
        <w:jc w:val="both"/>
        <w:rPr>
          <w:i/>
          <w:sz w:val="18"/>
        </w:rPr>
      </w:pPr>
    </w:p>
    <w:p w:rsidR="002078C4" w:rsidRDefault="002078C4" w:rsidP="002078C4">
      <w:pPr>
        <w:spacing w:line="360" w:lineRule="auto"/>
        <w:ind w:firstLine="720"/>
        <w:jc w:val="both"/>
      </w:pPr>
      <w:r>
        <w:t xml:space="preserve">Jika dilihat dari data keberangkatan penumpang yang didapat dari hasil survei statis di dermaga, dapat diketahui penumpang rata – rata berangkat pada periode jam 07.00 – 10.00 pagi dengan jumlah keberangkatan per harinya 5 kali keberangkatan. Selain itu hanya terdapat dua jenis armada yang digunakan dengan jumlah penumpang per hari paling tinggi berjumlah 42 orang pada hari weekend dan 40 orang pada hari weekdays. </w:t>
      </w:r>
    </w:p>
    <w:p w:rsidR="00934A28" w:rsidRDefault="002078C4" w:rsidP="00934A28">
      <w:pPr>
        <w:spacing w:line="360" w:lineRule="auto"/>
        <w:ind w:firstLine="720"/>
        <w:jc w:val="both"/>
      </w:pPr>
      <w:r>
        <w:t>Dikarenakan sistem penjadwalan yang tidak teratur ini membuat para penumpang menunggu lama ataupun datang lebih awal untuk mendapatkan kapal, selain itu resiko dari tidak ada jadwal yang tepat dapat membuat penumpang</w:t>
      </w:r>
      <w:r w:rsidR="00934A28">
        <w:t xml:space="preserve"> tidak mendapatkan kapal karena ketinggalan angkutan. Untuk itu pada analisis ini akan membuat jadwal sederhana dengan melihat dari pola keberangkatan penumpang di dermaga wisata kalimas calaca, berikut penjadwalan yang disarankan ;</w:t>
      </w:r>
    </w:p>
    <w:p w:rsidR="00934A28" w:rsidRDefault="00934A28" w:rsidP="00934A28">
      <w:pPr>
        <w:spacing w:line="360" w:lineRule="auto"/>
        <w:ind w:firstLine="720"/>
        <w:jc w:val="both"/>
      </w:pPr>
    </w:p>
    <w:p w:rsidR="00934A28" w:rsidRPr="00934A28" w:rsidRDefault="00934A28" w:rsidP="00934A28">
      <w:pPr>
        <w:pStyle w:val="Caption"/>
        <w:keepNext/>
        <w:jc w:val="center"/>
        <w:rPr>
          <w:b w:val="0"/>
          <w:color w:val="auto"/>
          <w:sz w:val="22"/>
        </w:rPr>
      </w:pPr>
      <w:bookmarkStart w:id="386" w:name="_Toc108670837"/>
      <w:bookmarkStart w:id="387" w:name="_Toc109165298"/>
      <w:bookmarkStart w:id="388" w:name="_Toc110965689"/>
      <w:r w:rsidRPr="00934A28">
        <w:rPr>
          <w:b w:val="0"/>
          <w:color w:val="auto"/>
          <w:sz w:val="22"/>
        </w:rPr>
        <w:t xml:space="preserve">Tabel V. </w:t>
      </w:r>
      <w:r w:rsidRPr="00934A28">
        <w:rPr>
          <w:b w:val="0"/>
          <w:color w:val="auto"/>
          <w:sz w:val="22"/>
        </w:rPr>
        <w:fldChar w:fldCharType="begin"/>
      </w:r>
      <w:r w:rsidRPr="00934A28">
        <w:rPr>
          <w:b w:val="0"/>
          <w:color w:val="auto"/>
          <w:sz w:val="22"/>
        </w:rPr>
        <w:instrText xml:space="preserve"> SEQ Tabel_V. \* ARABIC </w:instrText>
      </w:r>
      <w:r w:rsidRPr="00934A28">
        <w:rPr>
          <w:b w:val="0"/>
          <w:color w:val="auto"/>
          <w:sz w:val="22"/>
        </w:rPr>
        <w:fldChar w:fldCharType="separate"/>
      </w:r>
      <w:r w:rsidR="00163B1B">
        <w:rPr>
          <w:b w:val="0"/>
          <w:noProof/>
          <w:color w:val="auto"/>
          <w:sz w:val="22"/>
        </w:rPr>
        <w:t>47</w:t>
      </w:r>
      <w:r w:rsidRPr="00934A28">
        <w:rPr>
          <w:b w:val="0"/>
          <w:color w:val="auto"/>
          <w:sz w:val="22"/>
        </w:rPr>
        <w:fldChar w:fldCharType="end"/>
      </w:r>
      <w:r w:rsidRPr="00934A28">
        <w:rPr>
          <w:b w:val="0"/>
          <w:color w:val="auto"/>
          <w:sz w:val="22"/>
        </w:rPr>
        <w:t xml:space="preserve"> Jadwal Keberangkatan Kapal Pada Hari Kerja</w:t>
      </w:r>
      <w:bookmarkEnd w:id="386"/>
      <w:bookmarkEnd w:id="387"/>
      <w:bookmarkEnd w:id="388"/>
    </w:p>
    <w:tbl>
      <w:tblPr>
        <w:tblStyle w:val="TableGrid1"/>
        <w:tblW w:w="0" w:type="auto"/>
        <w:jc w:val="center"/>
        <w:tblLook w:val="04A0" w:firstRow="1" w:lastRow="0" w:firstColumn="1" w:lastColumn="0" w:noHBand="0" w:noVBand="1"/>
      </w:tblPr>
      <w:tblGrid>
        <w:gridCol w:w="2718"/>
        <w:gridCol w:w="2718"/>
      </w:tblGrid>
      <w:tr w:rsidR="00934A28" w:rsidTr="00615B6D">
        <w:trPr>
          <w:jc w:val="center"/>
        </w:trPr>
        <w:tc>
          <w:tcPr>
            <w:tcW w:w="2718" w:type="dxa"/>
            <w:shd w:val="clear" w:color="auto" w:fill="4F81BD" w:themeFill="accent1"/>
          </w:tcPr>
          <w:p w:rsidR="00934A28" w:rsidRDefault="00934A28" w:rsidP="00934A28">
            <w:pPr>
              <w:spacing w:line="360" w:lineRule="auto"/>
              <w:jc w:val="center"/>
            </w:pPr>
            <w:r>
              <w:t>Waktu Berangkat</w:t>
            </w:r>
          </w:p>
        </w:tc>
        <w:tc>
          <w:tcPr>
            <w:tcW w:w="2718" w:type="dxa"/>
            <w:shd w:val="clear" w:color="auto" w:fill="4F81BD" w:themeFill="accent1"/>
          </w:tcPr>
          <w:p w:rsidR="00934A28" w:rsidRDefault="00934A28" w:rsidP="00934A28">
            <w:pPr>
              <w:spacing w:line="360" w:lineRule="auto"/>
              <w:jc w:val="center"/>
            </w:pPr>
            <w:r>
              <w:t>Jenis Armada</w:t>
            </w:r>
          </w:p>
        </w:tc>
      </w:tr>
      <w:tr w:rsidR="00934A28" w:rsidTr="00615B6D">
        <w:trPr>
          <w:jc w:val="center"/>
        </w:trPr>
        <w:tc>
          <w:tcPr>
            <w:tcW w:w="2718" w:type="dxa"/>
          </w:tcPr>
          <w:p w:rsidR="00934A28" w:rsidRDefault="00934A28" w:rsidP="00934A28">
            <w:pPr>
              <w:spacing w:line="360" w:lineRule="auto"/>
              <w:jc w:val="center"/>
            </w:pPr>
            <w:r>
              <w:t>06:30</w:t>
            </w:r>
          </w:p>
        </w:tc>
        <w:tc>
          <w:tcPr>
            <w:tcW w:w="2718" w:type="dxa"/>
          </w:tcPr>
          <w:p w:rsidR="00934A28" w:rsidRDefault="00934A28" w:rsidP="00934A28">
            <w:pPr>
              <w:spacing w:line="360" w:lineRule="auto"/>
              <w:jc w:val="center"/>
            </w:pPr>
            <w:r>
              <w:t>Long Boat</w:t>
            </w:r>
          </w:p>
        </w:tc>
      </w:tr>
      <w:tr w:rsidR="00934A28" w:rsidTr="00615B6D">
        <w:trPr>
          <w:jc w:val="center"/>
        </w:trPr>
        <w:tc>
          <w:tcPr>
            <w:tcW w:w="2718" w:type="dxa"/>
          </w:tcPr>
          <w:p w:rsidR="00934A28" w:rsidRDefault="00934A28" w:rsidP="00934A28">
            <w:pPr>
              <w:spacing w:line="360" w:lineRule="auto"/>
              <w:jc w:val="center"/>
            </w:pPr>
            <w:r>
              <w:t>07:30</w:t>
            </w:r>
          </w:p>
        </w:tc>
        <w:tc>
          <w:tcPr>
            <w:tcW w:w="2718" w:type="dxa"/>
          </w:tcPr>
          <w:p w:rsidR="00934A28" w:rsidRDefault="00934A28" w:rsidP="00934A28">
            <w:pPr>
              <w:spacing w:line="360" w:lineRule="auto"/>
              <w:jc w:val="center"/>
            </w:pPr>
            <w:r>
              <w:t>Speed Boat</w:t>
            </w:r>
          </w:p>
        </w:tc>
      </w:tr>
      <w:tr w:rsidR="00934A28" w:rsidTr="00615B6D">
        <w:trPr>
          <w:jc w:val="center"/>
        </w:trPr>
        <w:tc>
          <w:tcPr>
            <w:tcW w:w="2718" w:type="dxa"/>
          </w:tcPr>
          <w:p w:rsidR="00934A28" w:rsidRDefault="00934A28" w:rsidP="00934A28">
            <w:pPr>
              <w:spacing w:line="360" w:lineRule="auto"/>
              <w:jc w:val="center"/>
            </w:pPr>
            <w:r>
              <w:t>08:30</w:t>
            </w:r>
          </w:p>
        </w:tc>
        <w:tc>
          <w:tcPr>
            <w:tcW w:w="2718" w:type="dxa"/>
          </w:tcPr>
          <w:p w:rsidR="00934A28" w:rsidRDefault="00934A28" w:rsidP="00934A28">
            <w:pPr>
              <w:spacing w:line="360" w:lineRule="auto"/>
              <w:jc w:val="center"/>
            </w:pPr>
            <w:r>
              <w:t>Speed Boat</w:t>
            </w:r>
          </w:p>
        </w:tc>
      </w:tr>
      <w:tr w:rsidR="00934A28" w:rsidTr="00615B6D">
        <w:trPr>
          <w:jc w:val="center"/>
        </w:trPr>
        <w:tc>
          <w:tcPr>
            <w:tcW w:w="2718" w:type="dxa"/>
          </w:tcPr>
          <w:p w:rsidR="00934A28" w:rsidRDefault="00934A28" w:rsidP="00934A28">
            <w:pPr>
              <w:spacing w:line="360" w:lineRule="auto"/>
              <w:jc w:val="center"/>
            </w:pPr>
            <w:r>
              <w:t>09:30</w:t>
            </w:r>
          </w:p>
        </w:tc>
        <w:tc>
          <w:tcPr>
            <w:tcW w:w="2718" w:type="dxa"/>
          </w:tcPr>
          <w:p w:rsidR="00934A28" w:rsidRDefault="00934A28" w:rsidP="00934A28">
            <w:pPr>
              <w:spacing w:line="360" w:lineRule="auto"/>
              <w:jc w:val="center"/>
            </w:pPr>
            <w:r>
              <w:t>Long Boat</w:t>
            </w:r>
          </w:p>
        </w:tc>
      </w:tr>
    </w:tbl>
    <w:p w:rsidR="00934A28" w:rsidRDefault="00961A8E" w:rsidP="00961A8E">
      <w:pPr>
        <w:spacing w:line="360" w:lineRule="auto"/>
        <w:ind w:left="720" w:firstLine="720"/>
        <w:rPr>
          <w:i/>
          <w:sz w:val="18"/>
        </w:rPr>
      </w:pPr>
      <w:r w:rsidRPr="00961A8E">
        <w:rPr>
          <w:i/>
          <w:sz w:val="18"/>
        </w:rPr>
        <w:t>Sumber : Hasil analisis, 2022</w:t>
      </w:r>
    </w:p>
    <w:p w:rsidR="00961A8E" w:rsidRPr="00961A8E" w:rsidRDefault="00961A8E" w:rsidP="00961A8E">
      <w:pPr>
        <w:spacing w:line="360" w:lineRule="auto"/>
        <w:ind w:left="720" w:firstLine="720"/>
        <w:rPr>
          <w:i/>
          <w:sz w:val="18"/>
        </w:rPr>
      </w:pPr>
    </w:p>
    <w:p w:rsidR="00961A8E" w:rsidRPr="00961A8E" w:rsidRDefault="00961A8E" w:rsidP="00961A8E">
      <w:pPr>
        <w:pStyle w:val="Caption"/>
        <w:keepNext/>
        <w:jc w:val="center"/>
        <w:rPr>
          <w:b w:val="0"/>
          <w:color w:val="auto"/>
          <w:sz w:val="22"/>
        </w:rPr>
      </w:pPr>
      <w:bookmarkStart w:id="389" w:name="_Toc108670838"/>
      <w:bookmarkStart w:id="390" w:name="_Toc109165299"/>
      <w:bookmarkStart w:id="391" w:name="_Toc110965690"/>
      <w:r w:rsidRPr="00961A8E">
        <w:rPr>
          <w:b w:val="0"/>
          <w:color w:val="auto"/>
          <w:sz w:val="22"/>
        </w:rPr>
        <w:t xml:space="preserve">Tabel V. </w:t>
      </w:r>
      <w:r w:rsidRPr="00961A8E">
        <w:rPr>
          <w:b w:val="0"/>
          <w:color w:val="auto"/>
          <w:sz w:val="22"/>
        </w:rPr>
        <w:fldChar w:fldCharType="begin"/>
      </w:r>
      <w:r w:rsidRPr="00961A8E">
        <w:rPr>
          <w:b w:val="0"/>
          <w:color w:val="auto"/>
          <w:sz w:val="22"/>
        </w:rPr>
        <w:instrText xml:space="preserve"> SEQ Tabel_V. \* ARABIC </w:instrText>
      </w:r>
      <w:r w:rsidRPr="00961A8E">
        <w:rPr>
          <w:b w:val="0"/>
          <w:color w:val="auto"/>
          <w:sz w:val="22"/>
        </w:rPr>
        <w:fldChar w:fldCharType="separate"/>
      </w:r>
      <w:r w:rsidR="00163B1B">
        <w:rPr>
          <w:b w:val="0"/>
          <w:noProof/>
          <w:color w:val="auto"/>
          <w:sz w:val="22"/>
        </w:rPr>
        <w:t>48</w:t>
      </w:r>
      <w:r w:rsidRPr="00961A8E">
        <w:rPr>
          <w:b w:val="0"/>
          <w:color w:val="auto"/>
          <w:sz w:val="22"/>
        </w:rPr>
        <w:fldChar w:fldCharType="end"/>
      </w:r>
      <w:r w:rsidRPr="00961A8E">
        <w:rPr>
          <w:b w:val="0"/>
          <w:color w:val="auto"/>
          <w:sz w:val="22"/>
        </w:rPr>
        <w:t xml:space="preserve"> Jadwal Keberangkatan Penumpang Kapal Pada Hari Libur</w:t>
      </w:r>
      <w:bookmarkEnd w:id="389"/>
      <w:bookmarkEnd w:id="390"/>
      <w:bookmarkEnd w:id="391"/>
    </w:p>
    <w:tbl>
      <w:tblPr>
        <w:tblStyle w:val="TableGrid1"/>
        <w:tblW w:w="0" w:type="auto"/>
        <w:jc w:val="center"/>
        <w:tblLook w:val="04A0" w:firstRow="1" w:lastRow="0" w:firstColumn="1" w:lastColumn="0" w:noHBand="0" w:noVBand="1"/>
      </w:tblPr>
      <w:tblGrid>
        <w:gridCol w:w="2718"/>
        <w:gridCol w:w="2718"/>
      </w:tblGrid>
      <w:tr w:rsidR="00934A28" w:rsidTr="00615B6D">
        <w:trPr>
          <w:jc w:val="center"/>
        </w:trPr>
        <w:tc>
          <w:tcPr>
            <w:tcW w:w="2718" w:type="dxa"/>
            <w:shd w:val="clear" w:color="auto" w:fill="4F81BD" w:themeFill="accent1"/>
          </w:tcPr>
          <w:p w:rsidR="00934A28" w:rsidRDefault="00934A28" w:rsidP="0026400F">
            <w:pPr>
              <w:spacing w:line="360" w:lineRule="auto"/>
              <w:jc w:val="center"/>
            </w:pPr>
            <w:r>
              <w:t>Waktu Berangkat</w:t>
            </w:r>
          </w:p>
        </w:tc>
        <w:tc>
          <w:tcPr>
            <w:tcW w:w="2718" w:type="dxa"/>
            <w:shd w:val="clear" w:color="auto" w:fill="4F81BD" w:themeFill="accent1"/>
          </w:tcPr>
          <w:p w:rsidR="00934A28" w:rsidRDefault="00934A28" w:rsidP="0026400F">
            <w:pPr>
              <w:spacing w:line="360" w:lineRule="auto"/>
              <w:jc w:val="center"/>
            </w:pPr>
            <w:r>
              <w:t>Jenis Armada</w:t>
            </w:r>
          </w:p>
        </w:tc>
      </w:tr>
      <w:tr w:rsidR="00934A28" w:rsidTr="00615B6D">
        <w:trPr>
          <w:jc w:val="center"/>
        </w:trPr>
        <w:tc>
          <w:tcPr>
            <w:tcW w:w="2718" w:type="dxa"/>
          </w:tcPr>
          <w:p w:rsidR="00934A28" w:rsidRDefault="00934A28" w:rsidP="0026400F">
            <w:pPr>
              <w:spacing w:line="360" w:lineRule="auto"/>
              <w:jc w:val="center"/>
            </w:pPr>
            <w:r>
              <w:t>06:30</w:t>
            </w:r>
          </w:p>
        </w:tc>
        <w:tc>
          <w:tcPr>
            <w:tcW w:w="2718" w:type="dxa"/>
          </w:tcPr>
          <w:p w:rsidR="00934A28" w:rsidRDefault="00934A28" w:rsidP="0026400F">
            <w:pPr>
              <w:spacing w:line="360" w:lineRule="auto"/>
              <w:jc w:val="center"/>
            </w:pPr>
            <w:r>
              <w:t>Long Boat</w:t>
            </w:r>
          </w:p>
        </w:tc>
      </w:tr>
      <w:tr w:rsidR="00934A28" w:rsidTr="00615B6D">
        <w:trPr>
          <w:jc w:val="center"/>
        </w:trPr>
        <w:tc>
          <w:tcPr>
            <w:tcW w:w="2718" w:type="dxa"/>
          </w:tcPr>
          <w:p w:rsidR="00934A28" w:rsidRDefault="00934A28" w:rsidP="0026400F">
            <w:pPr>
              <w:spacing w:line="360" w:lineRule="auto"/>
              <w:jc w:val="center"/>
            </w:pPr>
            <w:r>
              <w:t>07:00</w:t>
            </w:r>
          </w:p>
        </w:tc>
        <w:tc>
          <w:tcPr>
            <w:tcW w:w="2718" w:type="dxa"/>
          </w:tcPr>
          <w:p w:rsidR="00934A28" w:rsidRDefault="00934A28" w:rsidP="0026400F">
            <w:pPr>
              <w:spacing w:line="360" w:lineRule="auto"/>
              <w:jc w:val="center"/>
            </w:pPr>
            <w:r>
              <w:t>Speed Boat</w:t>
            </w:r>
          </w:p>
        </w:tc>
      </w:tr>
      <w:tr w:rsidR="00934A28" w:rsidTr="00615B6D">
        <w:trPr>
          <w:jc w:val="center"/>
        </w:trPr>
        <w:tc>
          <w:tcPr>
            <w:tcW w:w="2718" w:type="dxa"/>
          </w:tcPr>
          <w:p w:rsidR="00934A28" w:rsidRDefault="00934A28" w:rsidP="0026400F">
            <w:pPr>
              <w:spacing w:line="360" w:lineRule="auto"/>
              <w:jc w:val="center"/>
            </w:pPr>
            <w:r>
              <w:t>07:30</w:t>
            </w:r>
          </w:p>
        </w:tc>
        <w:tc>
          <w:tcPr>
            <w:tcW w:w="2718" w:type="dxa"/>
          </w:tcPr>
          <w:p w:rsidR="00934A28" w:rsidRDefault="00934A28" w:rsidP="0026400F">
            <w:pPr>
              <w:spacing w:line="360" w:lineRule="auto"/>
              <w:jc w:val="center"/>
            </w:pPr>
            <w:r>
              <w:t>Long Boat</w:t>
            </w:r>
          </w:p>
        </w:tc>
      </w:tr>
      <w:tr w:rsidR="00934A28" w:rsidTr="00615B6D">
        <w:trPr>
          <w:jc w:val="center"/>
        </w:trPr>
        <w:tc>
          <w:tcPr>
            <w:tcW w:w="2718" w:type="dxa"/>
          </w:tcPr>
          <w:p w:rsidR="00934A28" w:rsidRDefault="00934A28" w:rsidP="0026400F">
            <w:pPr>
              <w:spacing w:line="360" w:lineRule="auto"/>
              <w:jc w:val="center"/>
            </w:pPr>
            <w:r>
              <w:t>08:30</w:t>
            </w:r>
          </w:p>
        </w:tc>
        <w:tc>
          <w:tcPr>
            <w:tcW w:w="2718" w:type="dxa"/>
          </w:tcPr>
          <w:p w:rsidR="00934A28" w:rsidRDefault="00934A28" w:rsidP="0026400F">
            <w:pPr>
              <w:spacing w:line="360" w:lineRule="auto"/>
              <w:jc w:val="center"/>
            </w:pPr>
            <w:r>
              <w:t>Long Boat</w:t>
            </w:r>
          </w:p>
        </w:tc>
      </w:tr>
      <w:tr w:rsidR="00934A28" w:rsidTr="00615B6D">
        <w:trPr>
          <w:jc w:val="center"/>
        </w:trPr>
        <w:tc>
          <w:tcPr>
            <w:tcW w:w="2718" w:type="dxa"/>
          </w:tcPr>
          <w:p w:rsidR="00934A28" w:rsidRDefault="00934A28" w:rsidP="0026400F">
            <w:pPr>
              <w:spacing w:line="360" w:lineRule="auto"/>
              <w:jc w:val="center"/>
            </w:pPr>
            <w:r>
              <w:t>09:30</w:t>
            </w:r>
          </w:p>
        </w:tc>
        <w:tc>
          <w:tcPr>
            <w:tcW w:w="2718" w:type="dxa"/>
          </w:tcPr>
          <w:p w:rsidR="00934A28" w:rsidRDefault="00934A28" w:rsidP="0026400F">
            <w:pPr>
              <w:spacing w:line="360" w:lineRule="auto"/>
              <w:jc w:val="center"/>
            </w:pPr>
            <w:r>
              <w:t>Speed Boat</w:t>
            </w:r>
          </w:p>
        </w:tc>
      </w:tr>
    </w:tbl>
    <w:p w:rsidR="00934A28" w:rsidRDefault="00961A8E" w:rsidP="00961A8E">
      <w:pPr>
        <w:spacing w:line="360" w:lineRule="auto"/>
        <w:ind w:left="720" w:firstLine="720"/>
        <w:jc w:val="both"/>
        <w:rPr>
          <w:i/>
          <w:sz w:val="18"/>
        </w:rPr>
      </w:pPr>
      <w:r w:rsidRPr="00961A8E">
        <w:rPr>
          <w:i/>
          <w:sz w:val="18"/>
        </w:rPr>
        <w:t>Sumber : Hasil analisis, 2022</w:t>
      </w:r>
    </w:p>
    <w:p w:rsidR="00961A8E" w:rsidRDefault="00961A8E" w:rsidP="00961A8E">
      <w:pPr>
        <w:spacing w:line="360" w:lineRule="auto"/>
        <w:jc w:val="both"/>
        <w:rPr>
          <w:i/>
          <w:sz w:val="18"/>
        </w:rPr>
      </w:pPr>
    </w:p>
    <w:p w:rsidR="001E3A10" w:rsidRDefault="00961A8E" w:rsidP="00717C01">
      <w:pPr>
        <w:spacing w:after="160" w:line="360" w:lineRule="auto"/>
        <w:ind w:left="450" w:firstLine="720"/>
        <w:jc w:val="both"/>
      </w:pPr>
      <w:r>
        <w:t>Berdasarkan kedua tabel diatas dapat diketahui bahwa penjadwalan yang dilakukan untuk angkutan pada lintasan Calaca – Bunaken yang nantinya akan beroperasi setiap 60 menit selama jam operasi yang dimulai dari jam 06:30 – 09:30 maka dalam sehari akan ada 4 armada kapal yang melayani untuk hari kerja. Sedangkan untuk hari libur terdapat penambahan 1 armada kapal jenis long boat. Sehingga diharapkan dengan adanya penjadwalan ini para penumpang dapat dilayani semua sesuai degan jadwal dan kepuasan dari penumpang dapat terpenuhi.</w:t>
      </w:r>
    </w:p>
    <w:p w:rsidR="00B0389A" w:rsidRDefault="00B0389A" w:rsidP="00B0389A">
      <w:bookmarkStart w:id="392" w:name="_Toc104497549"/>
    </w:p>
    <w:p w:rsidR="00B0389A" w:rsidRDefault="00B0389A" w:rsidP="00B0389A"/>
    <w:p w:rsidR="00B0389A" w:rsidRDefault="00B0389A" w:rsidP="00B0389A"/>
    <w:p w:rsidR="00B0389A" w:rsidRDefault="00B0389A" w:rsidP="00B0389A"/>
    <w:p w:rsidR="00B0389A" w:rsidRDefault="00255CB3" w:rsidP="00163B1B">
      <w:pPr>
        <w:widowControl/>
        <w:autoSpaceDE/>
        <w:autoSpaceDN/>
        <w:spacing w:after="200" w:line="276" w:lineRule="auto"/>
      </w:pPr>
      <w:r>
        <w:br w:type="page"/>
      </w:r>
    </w:p>
    <w:p w:rsidR="0077000F" w:rsidRPr="00163B1B" w:rsidRDefault="0077000F" w:rsidP="0077000F">
      <w:pPr>
        <w:pStyle w:val="Heading1"/>
        <w:tabs>
          <w:tab w:val="left" w:pos="7740"/>
        </w:tabs>
        <w:spacing w:line="360" w:lineRule="auto"/>
        <w:ind w:left="0" w:right="18"/>
        <w:rPr>
          <w:sz w:val="28"/>
        </w:rPr>
      </w:pPr>
      <w:bookmarkStart w:id="393" w:name="_Toc111980034"/>
      <w:r w:rsidRPr="00163B1B">
        <w:rPr>
          <w:sz w:val="28"/>
        </w:rPr>
        <w:t>BAB VI</w:t>
      </w:r>
      <w:bookmarkEnd w:id="393"/>
    </w:p>
    <w:p w:rsidR="0077000F" w:rsidRPr="00447D30" w:rsidRDefault="0077000F" w:rsidP="0077000F">
      <w:pPr>
        <w:spacing w:line="360" w:lineRule="auto"/>
        <w:jc w:val="center"/>
        <w:rPr>
          <w:b/>
          <w:sz w:val="28"/>
        </w:rPr>
      </w:pPr>
      <w:r w:rsidRPr="00447D30">
        <w:rPr>
          <w:b/>
          <w:sz w:val="28"/>
        </w:rPr>
        <w:t>KESIMPULAN DAN SARAN</w:t>
      </w:r>
    </w:p>
    <w:p w:rsidR="0077000F" w:rsidRDefault="0077000F" w:rsidP="0077000F">
      <w:pPr>
        <w:spacing w:line="360" w:lineRule="auto"/>
      </w:pPr>
    </w:p>
    <w:p w:rsidR="0077000F" w:rsidRPr="00447D30" w:rsidRDefault="0077000F" w:rsidP="0077000F">
      <w:pPr>
        <w:pStyle w:val="Heading2"/>
        <w:spacing w:line="360" w:lineRule="auto"/>
        <w:jc w:val="both"/>
        <w:rPr>
          <w:rFonts w:ascii="Tahoma" w:hAnsi="Tahoma" w:cs="Tahoma"/>
          <w:color w:val="auto"/>
          <w:sz w:val="22"/>
        </w:rPr>
      </w:pPr>
      <w:bookmarkStart w:id="394" w:name="_Toc111980035"/>
      <w:r>
        <w:rPr>
          <w:rFonts w:ascii="Tahoma" w:hAnsi="Tahoma" w:cs="Tahoma"/>
          <w:color w:val="auto"/>
          <w:sz w:val="22"/>
        </w:rPr>
        <w:t>6</w:t>
      </w:r>
      <w:r w:rsidRPr="00447D30">
        <w:rPr>
          <w:rFonts w:ascii="Tahoma" w:hAnsi="Tahoma" w:cs="Tahoma"/>
          <w:color w:val="auto"/>
          <w:sz w:val="22"/>
        </w:rPr>
        <w:t>.1  Kesimpulan</w:t>
      </w:r>
      <w:bookmarkEnd w:id="394"/>
    </w:p>
    <w:p w:rsidR="0077000F" w:rsidRPr="00BD1CE2" w:rsidRDefault="0077000F" w:rsidP="0077000F">
      <w:pPr>
        <w:spacing w:line="360" w:lineRule="auto"/>
        <w:ind w:left="540" w:firstLine="720"/>
        <w:jc w:val="both"/>
      </w:pPr>
      <w:r w:rsidRPr="00BD1CE2">
        <w:t>Berdasarkan hasil analisis yang didapat dari penulisan dapat diambil kesimpulan antara lain :</w:t>
      </w:r>
    </w:p>
    <w:p w:rsidR="0077000F" w:rsidRDefault="0077000F" w:rsidP="0077000F">
      <w:pPr>
        <w:pStyle w:val="ListParagraph"/>
        <w:widowControl/>
        <w:numPr>
          <w:ilvl w:val="0"/>
          <w:numId w:val="80"/>
        </w:numPr>
        <w:autoSpaceDE/>
        <w:autoSpaceDN/>
        <w:spacing w:before="120" w:line="360" w:lineRule="auto"/>
        <w:ind w:left="900"/>
        <w:contextualSpacing/>
        <w:jc w:val="both"/>
      </w:pPr>
      <w:r>
        <w:t>Analisis capian layanan fasilitas darat yang dilakukan menggunakan metode wawancara kuesioner mengenai ketersediaan fasilitas darat dermaga mendapat nilai capian layanan yaitu 23,65%.</w:t>
      </w:r>
    </w:p>
    <w:p w:rsidR="0077000F" w:rsidRDefault="0077000F" w:rsidP="0077000F">
      <w:pPr>
        <w:pStyle w:val="ListParagraph"/>
        <w:widowControl/>
        <w:numPr>
          <w:ilvl w:val="0"/>
          <w:numId w:val="80"/>
        </w:numPr>
        <w:autoSpaceDE/>
        <w:autoSpaceDN/>
        <w:spacing w:before="120" w:line="360" w:lineRule="auto"/>
        <w:ind w:left="900"/>
        <w:contextualSpacing/>
        <w:jc w:val="both"/>
      </w:pPr>
      <w:r>
        <w:t>Berdasarkan analisis yang dilakukan diketahui masing – masing luasan fasilitas yang ideal sebagai berikut luas ruang tunggu ideal adalah 47</w:t>
      </w:r>
      <w:r w:rsidRPr="0037518A">
        <w:rPr>
          <w:sz w:val="24"/>
          <w:szCs w:val="24"/>
        </w:rPr>
        <w:t xml:space="preserve"> </w:t>
      </w:r>
      <w:r w:rsidRPr="00BD1CE2">
        <w:t>m²</w:t>
      </w:r>
      <w:r>
        <w:t>, untuk ruang kantin diperlukan 7</w:t>
      </w:r>
      <w:r w:rsidRPr="00BD1CE2">
        <w:t xml:space="preserve"> m² </w:t>
      </w:r>
      <w:r>
        <w:t>sama seperti luasan untuk ruang administrasi juga adalah 7</w:t>
      </w:r>
      <w:r w:rsidRPr="00BD1CE2">
        <w:t xml:space="preserve"> m² untuk luasan idealnya, ruang utilita</w:t>
      </w:r>
      <w:r>
        <w:t>s sebesar 15</w:t>
      </w:r>
      <w:r w:rsidRPr="00BD1CE2">
        <w:t xml:space="preserve"> m²  d</w:t>
      </w:r>
      <w:r>
        <w:t>an ruang publik ideal sebesar 8</w:t>
      </w:r>
      <w:r w:rsidRPr="00BD1CE2">
        <w:t xml:space="preserve"> m².</w:t>
      </w:r>
      <w:r>
        <w:t xml:space="preserve"> Kemudian diketahui luas lahan parkir pada tahun rencana adalah </w:t>
      </w:r>
      <w:r w:rsidRPr="00BD1CE2">
        <w:t xml:space="preserve">sebasar </w:t>
      </w:r>
      <w:r>
        <w:t>29 m², serta usulan untuk penambahan musholla dengan luas 28 m</w:t>
      </w:r>
      <w:r w:rsidRPr="0037518A">
        <w:rPr>
          <w:vertAlign w:val="superscript"/>
        </w:rPr>
        <w:t>2</w:t>
      </w:r>
      <w:r>
        <w:t>.</w:t>
      </w:r>
    </w:p>
    <w:p w:rsidR="0077000F" w:rsidRDefault="0077000F" w:rsidP="0077000F">
      <w:pPr>
        <w:pStyle w:val="ListParagraph"/>
        <w:widowControl/>
        <w:numPr>
          <w:ilvl w:val="0"/>
          <w:numId w:val="80"/>
        </w:numPr>
        <w:autoSpaceDE/>
        <w:autoSpaceDN/>
        <w:spacing w:before="120" w:line="360" w:lineRule="auto"/>
        <w:ind w:left="900"/>
        <w:contextualSpacing/>
        <w:jc w:val="both"/>
      </w:pPr>
      <w:r w:rsidRPr="00BD1CE2">
        <w:t xml:space="preserve">Berdasarkan hasil peramalan penumpang menggunkan Metode </w:t>
      </w:r>
      <w:r w:rsidRPr="0037518A">
        <w:rPr>
          <w:i/>
        </w:rPr>
        <w:t>least square</w:t>
      </w:r>
      <w:r>
        <w:t xml:space="preserve"> diketahui pada tahun 2020</w:t>
      </w:r>
      <w:r w:rsidRPr="00BD1CE2">
        <w:t xml:space="preserve"> jumlah penumpang pada </w:t>
      </w:r>
      <w:r>
        <w:t>Dermaga Wisata Kalimas Calaca</w:t>
      </w:r>
      <w:r w:rsidRPr="00BD1CE2">
        <w:t xml:space="preserve"> sebanyak </w:t>
      </w:r>
      <w:r>
        <w:t xml:space="preserve">12.870 </w:t>
      </w:r>
      <w:r w:rsidRPr="00BD1CE2">
        <w:t xml:space="preserve">jiwa dan hasil peramalan </w:t>
      </w:r>
      <w:r>
        <w:t>5</w:t>
      </w:r>
      <w:r w:rsidRPr="00BD1CE2">
        <w:t xml:space="preserve"> (lima) tahun kedepan yakni tahun 20</w:t>
      </w:r>
      <w:r>
        <w:t>27</w:t>
      </w:r>
      <w:r w:rsidRPr="00BD1CE2">
        <w:t xml:space="preserve"> meningkat sebanyak </w:t>
      </w:r>
      <w:r w:rsidRPr="0037518A">
        <w:rPr>
          <w:color w:val="000000"/>
        </w:rPr>
        <w:t xml:space="preserve">28.865 </w:t>
      </w:r>
      <w:r>
        <w:t>jiwa pada dermaga wisata kalimas calaca.</w:t>
      </w:r>
    </w:p>
    <w:p w:rsidR="0077000F" w:rsidRDefault="0077000F" w:rsidP="0077000F">
      <w:pPr>
        <w:pStyle w:val="ListParagraph"/>
        <w:widowControl/>
        <w:numPr>
          <w:ilvl w:val="0"/>
          <w:numId w:val="80"/>
        </w:numPr>
        <w:autoSpaceDE/>
        <w:autoSpaceDN/>
        <w:spacing w:before="120" w:line="360" w:lineRule="auto"/>
        <w:ind w:left="900"/>
        <w:contextualSpacing/>
        <w:jc w:val="both"/>
      </w:pPr>
      <w:r w:rsidRPr="00BD1CE2">
        <w:t>Dari Peramalan fasilitas tahun rencana</w:t>
      </w:r>
      <w:r>
        <w:t xml:space="preserve"> 2027</w:t>
      </w:r>
      <w:r w:rsidRPr="00BD1CE2">
        <w:t xml:space="preserve"> didapat</w:t>
      </w:r>
      <w:r>
        <w:t xml:space="preserve"> kebutuhan</w:t>
      </w:r>
      <w:r w:rsidRPr="00BD1CE2">
        <w:t xml:space="preserve"> luasan ruang tunggu seluas </w:t>
      </w:r>
      <w:r>
        <w:t>184</w:t>
      </w:r>
      <w:r w:rsidRPr="00BD1CE2">
        <w:t xml:space="preserve"> m² dan luasan ruang kantin dan ruang administrasi seluas </w:t>
      </w:r>
      <w:r>
        <w:t>28</w:t>
      </w:r>
      <w:r w:rsidRPr="00BD1CE2">
        <w:t xml:space="preserve"> m², sedangkan untuk ruang Utilitas</w:t>
      </w:r>
      <w:r>
        <w:t xml:space="preserve"> seluas 60 m</w:t>
      </w:r>
      <w:r w:rsidRPr="0037518A">
        <w:rPr>
          <w:vertAlign w:val="superscript"/>
        </w:rPr>
        <w:t>2</w:t>
      </w:r>
      <w:r w:rsidRPr="00BD1CE2">
        <w:t xml:space="preserve"> </w:t>
      </w:r>
      <w:r>
        <w:t>dan</w:t>
      </w:r>
      <w:r w:rsidRPr="00BD1CE2">
        <w:t xml:space="preserve"> luasan ruang </w:t>
      </w:r>
      <w:r>
        <w:t>publik 30</w:t>
      </w:r>
      <w:r w:rsidRPr="00BD1CE2">
        <w:t xml:space="preserve"> m².</w:t>
      </w:r>
      <w:r>
        <w:t xml:space="preserve"> Kemudian akan dibuatkan loket pembelian tiket penumpang sebanyak 2 buah loket</w:t>
      </w:r>
      <w:r w:rsidRPr="00BD1CE2">
        <w:t xml:space="preserve"> Dan untuk luasan area parkir kendaraan antar/jemput pada tahun rencana didapat seluas 2</w:t>
      </w:r>
      <w:r>
        <w:t>30</w:t>
      </w:r>
      <w:r w:rsidRPr="00BD1CE2">
        <w:t xml:space="preserve"> m² </w:t>
      </w:r>
      <w:r>
        <w:t>serta luas musholla 28</w:t>
      </w:r>
      <w:r w:rsidRPr="00BD1CE2">
        <w:t xml:space="preserve"> m².</w:t>
      </w:r>
    </w:p>
    <w:p w:rsidR="0077000F" w:rsidRDefault="0077000F" w:rsidP="0077000F">
      <w:pPr>
        <w:pStyle w:val="ListParagraph"/>
        <w:widowControl/>
        <w:numPr>
          <w:ilvl w:val="0"/>
          <w:numId w:val="80"/>
        </w:numPr>
        <w:autoSpaceDE/>
        <w:autoSpaceDN/>
        <w:spacing w:before="120" w:line="360" w:lineRule="auto"/>
        <w:ind w:left="900"/>
        <w:contextualSpacing/>
        <w:jc w:val="both"/>
      </w:pPr>
      <w:r>
        <w:t>Pola alur lalu lintas Dermaga wisata kalimas calaca dinilai belum baik</w:t>
      </w:r>
      <w:r w:rsidRPr="00BD1CE2">
        <w:t xml:space="preserve"> sehingga perlunya pembaharuan</w:t>
      </w:r>
      <w:r>
        <w:t xml:space="preserve"> dan pengaturan skema penumpang dalam dermaga serta pemberian marka larangan agar pola alur lalu lintas dalam dermaga dapat tertata</w:t>
      </w:r>
      <w:r w:rsidRPr="00BD1CE2">
        <w:t>.</w:t>
      </w:r>
    </w:p>
    <w:p w:rsidR="0077000F" w:rsidRPr="00294C19" w:rsidRDefault="0077000F" w:rsidP="0077000F">
      <w:pPr>
        <w:pStyle w:val="ListParagraph"/>
        <w:widowControl/>
        <w:numPr>
          <w:ilvl w:val="0"/>
          <w:numId w:val="80"/>
        </w:numPr>
        <w:autoSpaceDE/>
        <w:autoSpaceDN/>
        <w:spacing w:before="120" w:line="360" w:lineRule="auto"/>
        <w:ind w:left="900"/>
        <w:contextualSpacing/>
        <w:jc w:val="both"/>
      </w:pPr>
      <w:r w:rsidRPr="0037518A">
        <w:rPr>
          <w:lang w:val="id-ID"/>
        </w:rPr>
        <w:t>Peralatan Keselamatan</w:t>
      </w:r>
      <w:r w:rsidRPr="00C461A9">
        <w:t xml:space="preserve"> pada armada yang beroperasi</w:t>
      </w:r>
      <w:r>
        <w:t xml:space="preserve"> di Dermaga Wisata Kalimas Calaca</w:t>
      </w:r>
      <w:r w:rsidRPr="00C461A9">
        <w:t xml:space="preserve"> </w:t>
      </w:r>
      <w:r w:rsidRPr="0037518A">
        <w:rPr>
          <w:lang w:val="id-ID"/>
        </w:rPr>
        <w:t>secara keseluruhan belum sesuai aturan km</w:t>
      </w:r>
      <w:r w:rsidRPr="00C461A9">
        <w:t xml:space="preserve"> 58 tahun 2007. </w:t>
      </w:r>
      <w:r>
        <w:t>P</w:t>
      </w:r>
      <w:r w:rsidRPr="0037518A">
        <w:rPr>
          <w:lang w:val="id-ID"/>
        </w:rPr>
        <w:t xml:space="preserve">ada saat melakukan </w:t>
      </w:r>
      <w:r w:rsidRPr="00C461A9">
        <w:t>penelitian</w:t>
      </w:r>
      <w:r w:rsidRPr="0037518A">
        <w:rPr>
          <w:lang w:val="id-ID"/>
        </w:rPr>
        <w:t>, pen</w:t>
      </w:r>
      <w:r w:rsidRPr="00C13220">
        <w:t>eliti</w:t>
      </w:r>
      <w:r w:rsidRPr="0037518A">
        <w:rPr>
          <w:lang w:val="id-ID"/>
        </w:rPr>
        <w:t xml:space="preserve"> telah menemukan per</w:t>
      </w:r>
      <w:r w:rsidRPr="00C13220">
        <w:t>a</w:t>
      </w:r>
      <w:r w:rsidRPr="0037518A">
        <w:rPr>
          <w:lang w:val="id-ID"/>
        </w:rPr>
        <w:t xml:space="preserve">latan keselamatan kapal tidak ada sama sekali dan bahkan </w:t>
      </w:r>
      <w:r w:rsidRPr="00C461A9">
        <w:t>wadah untuk bahan bakar berada di</w:t>
      </w:r>
      <w:r>
        <w:t xml:space="preserve"> tegah - tengah</w:t>
      </w:r>
      <w:r w:rsidRPr="00C461A9">
        <w:t xml:space="preserve"> dalam armada </w:t>
      </w:r>
      <w:r w:rsidRPr="0037518A">
        <w:rPr>
          <w:lang w:val="id-ID"/>
        </w:rPr>
        <w:t xml:space="preserve"> yang beroperasi </w:t>
      </w:r>
      <w:r w:rsidRPr="00C461A9">
        <w:t>serta</w:t>
      </w:r>
      <w:r w:rsidRPr="0037518A">
        <w:rPr>
          <w:lang w:val="id-ID"/>
        </w:rPr>
        <w:t xml:space="preserve"> </w:t>
      </w:r>
      <w:r w:rsidRPr="00C461A9">
        <w:t xml:space="preserve">seluruh armada </w:t>
      </w:r>
      <w:r w:rsidRPr="0037518A">
        <w:rPr>
          <w:lang w:val="id-ID"/>
        </w:rPr>
        <w:t>tid</w:t>
      </w:r>
      <w:r w:rsidRPr="00C461A9">
        <w:t>a</w:t>
      </w:r>
      <w:r w:rsidRPr="0037518A">
        <w:rPr>
          <w:lang w:val="id-ID"/>
        </w:rPr>
        <w:t>k mencantumkan nama kapal</w:t>
      </w:r>
      <w:r w:rsidRPr="00C461A9">
        <w:t>.</w:t>
      </w:r>
    </w:p>
    <w:p w:rsidR="0077000F" w:rsidRPr="004D7AFB" w:rsidRDefault="0077000F" w:rsidP="0077000F">
      <w:pPr>
        <w:pStyle w:val="Heading2"/>
        <w:spacing w:line="360" w:lineRule="auto"/>
        <w:jc w:val="both"/>
        <w:rPr>
          <w:rFonts w:ascii="Tahoma" w:hAnsi="Tahoma" w:cs="Tahoma"/>
          <w:color w:val="auto"/>
          <w:sz w:val="22"/>
        </w:rPr>
      </w:pPr>
      <w:bookmarkStart w:id="395" w:name="_Toc111980036"/>
      <w:r w:rsidRPr="004D7AFB">
        <w:rPr>
          <w:rFonts w:ascii="Tahoma" w:hAnsi="Tahoma" w:cs="Tahoma"/>
          <w:color w:val="auto"/>
          <w:sz w:val="22"/>
        </w:rPr>
        <w:t>6. 2 Saran</w:t>
      </w:r>
      <w:bookmarkEnd w:id="395"/>
    </w:p>
    <w:p w:rsidR="0077000F" w:rsidRDefault="0077000F" w:rsidP="0077000F">
      <w:pPr>
        <w:pStyle w:val="ListParagraph"/>
        <w:numPr>
          <w:ilvl w:val="0"/>
          <w:numId w:val="81"/>
        </w:numPr>
        <w:spacing w:line="360" w:lineRule="auto"/>
        <w:ind w:left="900"/>
        <w:jc w:val="both"/>
      </w:pPr>
      <w:r w:rsidRPr="00BD1CE2">
        <w:t xml:space="preserve">Usulan Penambahan Fasilitas Pelayanan yang sesuai dengan Standar Pelayanan Minimal seperti alat pemadam kebakaran, Jalur Evakuasi, titik kumpul serta </w:t>
      </w:r>
      <w:r>
        <w:t>petugas kesehatan</w:t>
      </w:r>
      <w:r w:rsidRPr="00BD1CE2">
        <w:t xml:space="preserve"> yang belum ada pada pelabuhan dan fasilitas pengatur suhu pada ruang tunggu penumpang untuk memberikan rasa nyaman saat berada di ruang tunggu.</w:t>
      </w:r>
    </w:p>
    <w:p w:rsidR="0077000F" w:rsidRDefault="0077000F" w:rsidP="0077000F">
      <w:pPr>
        <w:pStyle w:val="ListParagraph"/>
        <w:numPr>
          <w:ilvl w:val="0"/>
          <w:numId w:val="81"/>
        </w:numPr>
        <w:spacing w:line="360" w:lineRule="auto"/>
        <w:ind w:left="900"/>
        <w:jc w:val="both"/>
      </w:pPr>
      <w:r w:rsidRPr="00BD1CE2">
        <w:t xml:space="preserve">Perlunya </w:t>
      </w:r>
      <w:r>
        <w:t>dilakukan Pengembangan</w:t>
      </w:r>
      <w:r w:rsidRPr="00BD1CE2">
        <w:t xml:space="preserve"> fasilitas</w:t>
      </w:r>
      <w:r>
        <w:t xml:space="preserve"> darat di dermaga wisata kalimas calaca agar dapat menangani permasalahan kebutuhan luasan fasilitas darat sampai pada tahun 2027 dengan luasan sebagai berikut, </w:t>
      </w:r>
      <w:r w:rsidRPr="00BD1CE2">
        <w:t xml:space="preserve">ruang tunggu seluas </w:t>
      </w:r>
      <w:r>
        <w:t xml:space="preserve">184 m², kemudian </w:t>
      </w:r>
      <w:r w:rsidRPr="00BD1CE2">
        <w:t xml:space="preserve">luasan ruang kantin dan ruang administrasi seluas </w:t>
      </w:r>
      <w:r>
        <w:t>28</w:t>
      </w:r>
      <w:r w:rsidRPr="00BD1CE2">
        <w:t xml:space="preserve"> m², sedangkan untuk ruang Utilitas</w:t>
      </w:r>
      <w:r>
        <w:t xml:space="preserve"> seluas 60 m</w:t>
      </w:r>
      <w:r w:rsidRPr="0037518A">
        <w:rPr>
          <w:vertAlign w:val="superscript"/>
        </w:rPr>
        <w:t>2</w:t>
      </w:r>
      <w:r w:rsidRPr="00BD1CE2">
        <w:t xml:space="preserve"> </w:t>
      </w:r>
      <w:r>
        <w:t>dan</w:t>
      </w:r>
      <w:r w:rsidRPr="00BD1CE2">
        <w:t xml:space="preserve"> luasan ruang </w:t>
      </w:r>
      <w:r>
        <w:t>publik 30</w:t>
      </w:r>
      <w:r w:rsidRPr="00BD1CE2">
        <w:t xml:space="preserve"> m².</w:t>
      </w:r>
      <w:r>
        <w:t xml:space="preserve"> Kemudian akan dibuatkan loket pembelian tiket penumpang sebanyak 2 buah loket</w:t>
      </w:r>
      <w:r w:rsidRPr="00BD1CE2">
        <w:t xml:space="preserve"> Dan untuk luasan area parkir kendaraan antar/jemput pada tahun rencana didapat seluas 2</w:t>
      </w:r>
      <w:r>
        <w:t>30</w:t>
      </w:r>
      <w:r w:rsidRPr="00BD1CE2">
        <w:t xml:space="preserve"> m² </w:t>
      </w:r>
      <w:r>
        <w:t>serta luas musholla 28</w:t>
      </w:r>
      <w:r w:rsidRPr="00BD1CE2">
        <w:t xml:space="preserve"> m²</w:t>
      </w:r>
      <w:r>
        <w:t xml:space="preserve">.  </w:t>
      </w:r>
    </w:p>
    <w:p w:rsidR="0077000F" w:rsidRDefault="0077000F" w:rsidP="0077000F">
      <w:pPr>
        <w:pStyle w:val="ListParagraph"/>
        <w:numPr>
          <w:ilvl w:val="0"/>
          <w:numId w:val="81"/>
        </w:numPr>
        <w:spacing w:line="360" w:lineRule="auto"/>
        <w:ind w:left="900"/>
        <w:jc w:val="both"/>
      </w:pPr>
      <w:r w:rsidRPr="00BD1CE2">
        <w:t xml:space="preserve">Usulan Pengaturan pola </w:t>
      </w:r>
      <w:r>
        <w:t>alur</w:t>
      </w:r>
      <w:r w:rsidRPr="00BD1CE2">
        <w:t xml:space="preserve"> lalu lintas penumpang </w:t>
      </w:r>
      <w:r>
        <w:t xml:space="preserve">agar sesuai dengan </w:t>
      </w:r>
      <w:r w:rsidRPr="0037518A">
        <w:rPr>
          <w:rFonts w:eastAsia="Calibri"/>
        </w:rPr>
        <w:t xml:space="preserve">Surat Keputusan Direktur Jenderal Perhubungan Darat Nomor: SK.242/HK.104/DRJD/2010 Tentang Manajemen Pola Lalu Lintas penumpang dan kendaraan naik dan turun dari kapal supaya </w:t>
      </w:r>
      <w:r>
        <w:t>tidak terjadi kesemrawutan antara kendaraan dengan pejalan kaki</w:t>
      </w:r>
    </w:p>
    <w:p w:rsidR="0077000F" w:rsidRPr="0037518A" w:rsidRDefault="0077000F" w:rsidP="0077000F">
      <w:pPr>
        <w:pStyle w:val="ListParagraph"/>
        <w:numPr>
          <w:ilvl w:val="0"/>
          <w:numId w:val="81"/>
        </w:numPr>
        <w:spacing w:line="360" w:lineRule="auto"/>
        <w:ind w:left="900"/>
        <w:jc w:val="both"/>
      </w:pPr>
      <w:r w:rsidRPr="0037518A">
        <w:rPr>
          <w:szCs w:val="24"/>
        </w:rPr>
        <w:t xml:space="preserve">Perlunya pengawasan untuk lebih melihat ketentuan persyaratan pelayanan yang ditetapkan dalam pelayanan terhadap penumpang untuk meningkatkan kenyamanan yang akan diberikan kepada pengguna jasa. Dengan mempertahankan pelayanan yang sudah sesuai, menambah pelayanan yang belum tersedia, memperbaiki fasilitas yang tidak layak digunakan serta menambah fasilitas yang belum sesuai. Disarankan agar setiap armada kapal yang beroperasi dapat mencamtumkan nama kapal sesuai dengan surat ijin yang dimiliki. </w:t>
      </w:r>
    </w:p>
    <w:p w:rsidR="0077000F" w:rsidRDefault="0077000F" w:rsidP="0077000F">
      <w:pPr>
        <w:spacing w:line="360" w:lineRule="auto"/>
        <w:jc w:val="both"/>
      </w:pPr>
    </w:p>
    <w:p w:rsidR="0077000F" w:rsidRDefault="0077000F" w:rsidP="0077000F">
      <w:pPr>
        <w:spacing w:line="360" w:lineRule="auto"/>
        <w:jc w:val="both"/>
      </w:pPr>
    </w:p>
    <w:p w:rsidR="0077000F" w:rsidRDefault="0077000F" w:rsidP="0077000F">
      <w:pPr>
        <w:spacing w:line="360" w:lineRule="auto"/>
        <w:jc w:val="both"/>
      </w:pPr>
    </w:p>
    <w:p w:rsidR="0077000F" w:rsidRDefault="0077000F" w:rsidP="0077000F">
      <w:pPr>
        <w:spacing w:line="360" w:lineRule="auto"/>
        <w:jc w:val="both"/>
      </w:pPr>
    </w:p>
    <w:p w:rsidR="0077000F" w:rsidRDefault="0077000F" w:rsidP="0077000F">
      <w:pPr>
        <w:spacing w:line="360" w:lineRule="auto"/>
        <w:jc w:val="both"/>
      </w:pPr>
    </w:p>
    <w:p w:rsidR="0077000F" w:rsidRDefault="0077000F" w:rsidP="0077000F">
      <w:pPr>
        <w:spacing w:line="360" w:lineRule="auto"/>
        <w:jc w:val="both"/>
      </w:pPr>
    </w:p>
    <w:p w:rsidR="0077000F" w:rsidRDefault="0077000F" w:rsidP="0077000F">
      <w:pPr>
        <w:spacing w:line="360" w:lineRule="auto"/>
        <w:jc w:val="both"/>
      </w:pPr>
    </w:p>
    <w:p w:rsidR="0077000F" w:rsidRDefault="0077000F" w:rsidP="0077000F">
      <w:pPr>
        <w:spacing w:line="360" w:lineRule="auto"/>
        <w:jc w:val="both"/>
      </w:pPr>
    </w:p>
    <w:p w:rsidR="0077000F" w:rsidRDefault="0077000F" w:rsidP="0077000F">
      <w:pPr>
        <w:spacing w:line="360" w:lineRule="auto"/>
        <w:jc w:val="both"/>
      </w:pPr>
    </w:p>
    <w:p w:rsidR="0077000F" w:rsidRDefault="0077000F" w:rsidP="0077000F">
      <w:pPr>
        <w:spacing w:line="360" w:lineRule="auto"/>
        <w:jc w:val="both"/>
      </w:pPr>
    </w:p>
    <w:p w:rsidR="0077000F" w:rsidRDefault="0077000F" w:rsidP="0077000F">
      <w:pPr>
        <w:spacing w:line="360" w:lineRule="auto"/>
        <w:jc w:val="both"/>
      </w:pPr>
    </w:p>
    <w:p w:rsidR="0077000F" w:rsidRDefault="0077000F" w:rsidP="0077000F">
      <w:pPr>
        <w:spacing w:line="360" w:lineRule="auto"/>
        <w:jc w:val="both"/>
      </w:pPr>
    </w:p>
    <w:p w:rsidR="0077000F" w:rsidRPr="00453704" w:rsidRDefault="00163B1B" w:rsidP="004E3A63">
      <w:pPr>
        <w:widowControl/>
        <w:autoSpaceDE/>
        <w:autoSpaceDN/>
        <w:spacing w:after="200" w:line="276" w:lineRule="auto"/>
      </w:pPr>
      <w:r>
        <w:br w:type="page"/>
      </w:r>
    </w:p>
    <w:p w:rsidR="008A1926" w:rsidRDefault="008A1926" w:rsidP="008A1926">
      <w:pPr>
        <w:pStyle w:val="Heading1"/>
        <w:rPr>
          <w:sz w:val="28"/>
        </w:rPr>
      </w:pPr>
      <w:bookmarkStart w:id="396" w:name="_Toc111980037"/>
      <w:r w:rsidRPr="00F22FC2">
        <w:rPr>
          <w:sz w:val="28"/>
        </w:rPr>
        <w:t>DAFTAR PUSTAKA</w:t>
      </w:r>
      <w:bookmarkEnd w:id="392"/>
      <w:bookmarkEnd w:id="396"/>
    </w:p>
    <w:p w:rsidR="008A1926" w:rsidRPr="00F47AA3" w:rsidRDefault="008A1926" w:rsidP="008A1926">
      <w:pPr>
        <w:jc w:val="both"/>
        <w:rPr>
          <w:lang w:val="en-US"/>
        </w:rPr>
      </w:pPr>
    </w:p>
    <w:p w:rsidR="008A1926" w:rsidRDefault="008A1926" w:rsidP="00B305C0">
      <w:pPr>
        <w:spacing w:line="360" w:lineRule="auto"/>
        <w:ind w:left="990" w:hanging="990"/>
        <w:jc w:val="both"/>
        <w:rPr>
          <w:i/>
          <w:lang w:val="id-ID"/>
        </w:rPr>
      </w:pPr>
      <w:r>
        <w:rPr>
          <w:i/>
          <w:lang w:val="id-ID"/>
        </w:rPr>
        <w:t>________,2008, Undang-Undang Republik Indonesia Nomor 17 Tahun 2008 Tentang Pelayaran. Jakarta</w:t>
      </w:r>
    </w:p>
    <w:p w:rsidR="008A1926" w:rsidRDefault="008A1926" w:rsidP="00B305C0">
      <w:pPr>
        <w:spacing w:line="360" w:lineRule="auto"/>
        <w:ind w:left="1080" w:hanging="1080"/>
        <w:jc w:val="both"/>
        <w:rPr>
          <w:i/>
          <w:lang w:val="id-ID"/>
        </w:rPr>
      </w:pPr>
      <w:r>
        <w:rPr>
          <w:i/>
          <w:lang w:val="id-ID"/>
        </w:rPr>
        <w:t>________,2009, Peraturan Pemerintah Repubik Indonesia Nomor 61 Tahun 2009 Tentang Kepelabuhanan. Jakarta</w:t>
      </w:r>
    </w:p>
    <w:p w:rsidR="008A1926" w:rsidRDefault="008A1926" w:rsidP="00B305C0">
      <w:pPr>
        <w:spacing w:line="360" w:lineRule="auto"/>
        <w:ind w:left="1080" w:hanging="1080"/>
        <w:jc w:val="both"/>
        <w:rPr>
          <w:i/>
          <w:lang w:val="id-ID"/>
        </w:rPr>
      </w:pPr>
      <w:r>
        <w:rPr>
          <w:i/>
          <w:lang w:val="id-ID"/>
        </w:rPr>
        <w:t>________,2004, Keputusan Menteri Perhubungan Repubik Indonesia Nomor 52 Tahun 2004 Tentang Penyelenggaraan Pelabuhan Penyeberangan. Jakarta</w:t>
      </w:r>
    </w:p>
    <w:p w:rsidR="008A1926" w:rsidRDefault="008A1926" w:rsidP="004D7AFB">
      <w:pPr>
        <w:spacing w:line="360" w:lineRule="auto"/>
        <w:ind w:left="990" w:hanging="990"/>
        <w:jc w:val="both"/>
        <w:rPr>
          <w:i/>
          <w:lang w:val="id-ID"/>
        </w:rPr>
      </w:pPr>
      <w:r>
        <w:rPr>
          <w:i/>
          <w:lang w:val="id-ID"/>
        </w:rPr>
        <w:t>________,2009, Keputusan Menteri Perhubungan Repubik Indonesia Nomor 65 Tahun 2009 Tentang Standar Kapal Non Konvensi. Jakarta</w:t>
      </w:r>
    </w:p>
    <w:p w:rsidR="008A1926" w:rsidRDefault="008A1926" w:rsidP="00B305C0">
      <w:pPr>
        <w:spacing w:line="360" w:lineRule="auto"/>
        <w:ind w:left="1080" w:hanging="1080"/>
        <w:jc w:val="both"/>
        <w:rPr>
          <w:i/>
          <w:lang w:val="en-US"/>
        </w:rPr>
      </w:pPr>
      <w:r>
        <w:rPr>
          <w:i/>
          <w:lang w:val="id-ID"/>
        </w:rPr>
        <w:t>________,2006, Peraturan Direktur Jenderal Perhubungan Darat Nomor : SK. 2681/AP.005/DRJD/2006 Tentang Pengoperasian Pelabuhan Penyeberangan. Jakarta</w:t>
      </w:r>
    </w:p>
    <w:p w:rsidR="008A1926" w:rsidRDefault="008A1926" w:rsidP="00B305C0">
      <w:pPr>
        <w:spacing w:line="360" w:lineRule="auto"/>
        <w:ind w:left="990" w:hanging="990"/>
        <w:jc w:val="both"/>
        <w:rPr>
          <w:lang w:val="en-US"/>
        </w:rPr>
      </w:pPr>
      <w:r>
        <w:rPr>
          <w:lang w:val="id-ID"/>
        </w:rPr>
        <w:t>Abubakar, Iskandar Dkk, 2010</w:t>
      </w:r>
      <w:r>
        <w:rPr>
          <w:i/>
          <w:lang w:val="id-ID"/>
        </w:rPr>
        <w:t>, Transportasi Penyeberangan</w:t>
      </w:r>
      <w:r>
        <w:rPr>
          <w:lang w:val="id-ID"/>
        </w:rPr>
        <w:t>, Rajawali Pers, Jakarta</w:t>
      </w:r>
    </w:p>
    <w:p w:rsidR="00F271C1" w:rsidRPr="00F271C1" w:rsidRDefault="00F271C1" w:rsidP="00B305C0">
      <w:pPr>
        <w:spacing w:line="360" w:lineRule="auto"/>
        <w:ind w:left="990" w:hanging="990"/>
        <w:jc w:val="both"/>
        <w:rPr>
          <w:lang w:val="en-US"/>
        </w:rPr>
      </w:pPr>
      <w:r>
        <w:rPr>
          <w:lang w:val="en-US"/>
        </w:rPr>
        <w:t xml:space="preserve">Prof. Dr. Sugiyono, 2007, </w:t>
      </w:r>
      <w:r>
        <w:rPr>
          <w:i/>
          <w:lang w:val="en-US"/>
        </w:rPr>
        <w:t xml:space="preserve">Metode Penelitian Kuantitatif Kualitatif Dan R &amp; D, </w:t>
      </w:r>
      <w:r>
        <w:rPr>
          <w:lang w:val="en-US"/>
        </w:rPr>
        <w:t>Alfabeta, Jakarta</w:t>
      </w:r>
    </w:p>
    <w:p w:rsidR="008A1926" w:rsidRDefault="008A1926" w:rsidP="00B305C0">
      <w:pPr>
        <w:spacing w:line="360" w:lineRule="auto"/>
        <w:ind w:left="990" w:hanging="990"/>
        <w:jc w:val="both"/>
      </w:pPr>
      <w:r>
        <w:rPr>
          <w:lang w:val="id-ID"/>
        </w:rPr>
        <w:t xml:space="preserve">Republik Indonesia, K. M. (2004). </w:t>
      </w:r>
      <w:r>
        <w:rPr>
          <w:i/>
          <w:lang w:val="id-ID"/>
        </w:rPr>
        <w:t>Penyelenggaraan Pelabuhan Penyeberangan</w:t>
      </w:r>
      <w:r>
        <w:rPr>
          <w:lang w:val="id-ID"/>
        </w:rPr>
        <w:t>. Jakarta.</w:t>
      </w:r>
    </w:p>
    <w:p w:rsidR="008A1926" w:rsidRDefault="008A1926" w:rsidP="00B305C0">
      <w:pPr>
        <w:spacing w:line="360" w:lineRule="auto"/>
        <w:ind w:left="990" w:hanging="990"/>
        <w:jc w:val="both"/>
      </w:pPr>
      <w:r>
        <w:rPr>
          <w:lang w:val="id-ID"/>
        </w:rPr>
        <w:t>Statistik, B. P. (20</w:t>
      </w:r>
      <w:r>
        <w:t>20</w:t>
      </w:r>
      <w:r>
        <w:rPr>
          <w:lang w:val="id-ID"/>
        </w:rPr>
        <w:t xml:space="preserve">). Kota </w:t>
      </w:r>
      <w:r>
        <w:t>Manado</w:t>
      </w:r>
      <w:r>
        <w:rPr>
          <w:lang w:val="id-ID"/>
        </w:rPr>
        <w:t xml:space="preserve"> Dalam Angka 20</w:t>
      </w:r>
      <w:r>
        <w:t>20</w:t>
      </w:r>
      <w:r>
        <w:rPr>
          <w:lang w:val="id-ID"/>
        </w:rPr>
        <w:t xml:space="preserve">. Kota </w:t>
      </w:r>
      <w:r>
        <w:t>Manado</w:t>
      </w:r>
      <w:r>
        <w:rPr>
          <w:lang w:val="id-ID"/>
        </w:rPr>
        <w:t xml:space="preserve">: BPS Kota </w:t>
      </w:r>
      <w:r>
        <w:t>Manado</w:t>
      </w:r>
      <w:r>
        <w:rPr>
          <w:lang w:val="id-ID"/>
        </w:rPr>
        <w:t xml:space="preserve">. </w:t>
      </w:r>
    </w:p>
    <w:p w:rsidR="008A1926" w:rsidRDefault="008A1926" w:rsidP="00B305C0">
      <w:pPr>
        <w:spacing w:line="360" w:lineRule="auto"/>
        <w:ind w:left="990" w:hanging="990"/>
        <w:jc w:val="both"/>
      </w:pPr>
      <w:r>
        <w:rPr>
          <w:lang w:val="id-ID"/>
        </w:rPr>
        <w:t xml:space="preserve">Tamin, O. Z. (2000). </w:t>
      </w:r>
      <w:r>
        <w:rPr>
          <w:i/>
          <w:lang w:val="id-ID"/>
        </w:rPr>
        <w:t>Perencanaan dan Permodelan Transportasi</w:t>
      </w:r>
      <w:r>
        <w:rPr>
          <w:lang w:val="id-ID"/>
        </w:rPr>
        <w:t xml:space="preserve">, Edisi ke-2. Bandung: ITB Bandung. </w:t>
      </w:r>
    </w:p>
    <w:p w:rsidR="000C0D11" w:rsidRDefault="008A1926" w:rsidP="00B305C0">
      <w:pPr>
        <w:spacing w:line="360" w:lineRule="auto"/>
        <w:ind w:left="990" w:hanging="990"/>
        <w:jc w:val="both"/>
        <w:rPr>
          <w:lang w:val="en-US"/>
        </w:rPr>
      </w:pPr>
      <w:r>
        <w:rPr>
          <w:lang w:val="id-ID"/>
        </w:rPr>
        <w:t xml:space="preserve">Triatmodjo, B. (2010). </w:t>
      </w:r>
      <w:r>
        <w:rPr>
          <w:i/>
          <w:lang w:val="id-ID"/>
        </w:rPr>
        <w:t>Perencanaan Pelabuhan</w:t>
      </w:r>
      <w:r>
        <w:rPr>
          <w:lang w:val="id-ID"/>
        </w:rPr>
        <w:t>. Yogyakarta: Beta Offset Yogyakarta.</w:t>
      </w:r>
    </w:p>
    <w:p w:rsidR="008A1926" w:rsidRPr="008A1926" w:rsidRDefault="008A1926" w:rsidP="008A1926">
      <w:pPr>
        <w:spacing w:line="360" w:lineRule="auto"/>
        <w:jc w:val="both"/>
        <w:rPr>
          <w:lang w:val="en-US"/>
        </w:rPr>
      </w:pPr>
    </w:p>
    <w:p w:rsidR="00256F93" w:rsidRDefault="00256F93" w:rsidP="00072BFA">
      <w:pPr>
        <w:spacing w:line="360" w:lineRule="auto"/>
        <w:jc w:val="both"/>
      </w:pPr>
    </w:p>
    <w:p w:rsidR="00256F93" w:rsidRDefault="00256F93" w:rsidP="00072BFA">
      <w:pPr>
        <w:spacing w:line="360" w:lineRule="auto"/>
        <w:jc w:val="both"/>
      </w:pPr>
    </w:p>
    <w:p w:rsidR="00256F93" w:rsidRDefault="00256F93" w:rsidP="00072BFA">
      <w:pPr>
        <w:spacing w:line="360" w:lineRule="auto"/>
        <w:jc w:val="both"/>
      </w:pPr>
    </w:p>
    <w:p w:rsidR="00B0389A" w:rsidRDefault="00255CB3" w:rsidP="00255CB3">
      <w:pPr>
        <w:widowControl/>
        <w:autoSpaceDE/>
        <w:autoSpaceDN/>
        <w:spacing w:after="200" w:line="276" w:lineRule="auto"/>
      </w:pPr>
      <w:r>
        <w:br w:type="page"/>
      </w:r>
    </w:p>
    <w:p w:rsidR="00256F93" w:rsidRDefault="00256F93" w:rsidP="00256F93">
      <w:pPr>
        <w:pStyle w:val="Heading1"/>
      </w:pPr>
      <w:bookmarkStart w:id="397" w:name="_Toc111980038"/>
      <w:r w:rsidRPr="002E0C23">
        <w:t>LAMPIRAN</w:t>
      </w:r>
      <w:bookmarkEnd w:id="397"/>
    </w:p>
    <w:p w:rsidR="00232ED6" w:rsidRDefault="00232ED6" w:rsidP="00232ED6"/>
    <w:p w:rsidR="006A76B2" w:rsidRDefault="006A76B2" w:rsidP="006A76B2">
      <w:pPr>
        <w:tabs>
          <w:tab w:val="left" w:pos="8460"/>
        </w:tabs>
        <w:ind w:left="630" w:right="900"/>
      </w:pPr>
    </w:p>
    <w:p w:rsidR="00256F93" w:rsidRDefault="006A76B2" w:rsidP="006A76B2">
      <w:pPr>
        <w:tabs>
          <w:tab w:val="left" w:pos="450"/>
          <w:tab w:val="left" w:pos="8460"/>
        </w:tabs>
        <w:ind w:right="900"/>
        <w:rPr>
          <w:b/>
        </w:rPr>
      </w:pPr>
      <w:r>
        <w:rPr>
          <w:b/>
        </w:rPr>
        <w:t xml:space="preserve">Lampiran I </w:t>
      </w:r>
    </w:p>
    <w:p w:rsidR="006A76B2" w:rsidRDefault="006A76B2" w:rsidP="006A76B2">
      <w:pPr>
        <w:tabs>
          <w:tab w:val="left" w:pos="8460"/>
        </w:tabs>
        <w:ind w:left="630" w:right="900"/>
        <w:rPr>
          <w:b/>
        </w:rPr>
      </w:pPr>
    </w:p>
    <w:p w:rsidR="00256F93" w:rsidRDefault="00256F93" w:rsidP="00256F93">
      <w:pPr>
        <w:tabs>
          <w:tab w:val="left" w:pos="8460"/>
        </w:tabs>
        <w:ind w:left="630" w:right="900"/>
        <w:jc w:val="center"/>
        <w:rPr>
          <w:b/>
        </w:rPr>
      </w:pPr>
      <w:r w:rsidRPr="00D97A59">
        <w:rPr>
          <w:b/>
        </w:rPr>
        <w:t xml:space="preserve">KUESIONER </w:t>
      </w:r>
      <w:r>
        <w:rPr>
          <w:b/>
        </w:rPr>
        <w:t>PENILIAN</w:t>
      </w:r>
      <w:r w:rsidRPr="00D97A59">
        <w:rPr>
          <w:b/>
        </w:rPr>
        <w:t xml:space="preserve"> PENGGUNA JASA TERHADAP PELAYANAN FASILITAS SISI DARAT DI DERMAGA WISATA KALIMAS CALACA</w:t>
      </w:r>
    </w:p>
    <w:p w:rsidR="00256F93" w:rsidRPr="00D97A59" w:rsidRDefault="00256F93" w:rsidP="00256F93">
      <w:pPr>
        <w:tabs>
          <w:tab w:val="left" w:pos="8460"/>
        </w:tabs>
        <w:ind w:left="630" w:right="900"/>
        <w:jc w:val="center"/>
        <w:rPr>
          <w:b/>
        </w:rPr>
      </w:pPr>
    </w:p>
    <w:p w:rsidR="00256F93" w:rsidRPr="00D97A59" w:rsidRDefault="00256F93" w:rsidP="00256F93">
      <w:pPr>
        <w:tabs>
          <w:tab w:val="left" w:pos="180"/>
        </w:tabs>
        <w:jc w:val="both"/>
        <w:rPr>
          <w:b/>
          <w:sz w:val="20"/>
        </w:rPr>
      </w:pPr>
      <w:r w:rsidRPr="00D97A59">
        <w:rPr>
          <w:b/>
          <w:sz w:val="20"/>
        </w:rPr>
        <w:t xml:space="preserve">NAMA </w:t>
      </w:r>
      <w:r w:rsidRPr="00D97A59">
        <w:rPr>
          <w:sz w:val="20"/>
        </w:rPr>
        <w:t xml:space="preserve">: </w:t>
      </w:r>
    </w:p>
    <w:p w:rsidR="00256F93" w:rsidRPr="00D97A59" w:rsidRDefault="00256F93" w:rsidP="00256F93">
      <w:pPr>
        <w:tabs>
          <w:tab w:val="left" w:pos="180"/>
        </w:tabs>
        <w:jc w:val="both"/>
        <w:rPr>
          <w:sz w:val="20"/>
        </w:rPr>
      </w:pPr>
      <w:r w:rsidRPr="00D97A59">
        <w:rPr>
          <w:b/>
          <w:sz w:val="20"/>
        </w:rPr>
        <w:t>JENIS KELAMIN</w:t>
      </w:r>
      <w:r w:rsidRPr="00D97A59">
        <w:rPr>
          <w:sz w:val="20"/>
        </w:rPr>
        <w:t xml:space="preserve"> :</w:t>
      </w:r>
      <w:r>
        <w:rPr>
          <w:sz w:val="20"/>
        </w:rPr>
        <w:t xml:space="preserve"> (  ) Pria, (  ) Wanita</w:t>
      </w:r>
    </w:p>
    <w:p w:rsidR="00256F93" w:rsidRPr="00D97A59" w:rsidRDefault="00256F93" w:rsidP="00256F93">
      <w:pPr>
        <w:tabs>
          <w:tab w:val="left" w:pos="180"/>
        </w:tabs>
        <w:jc w:val="both"/>
        <w:rPr>
          <w:b/>
          <w:sz w:val="20"/>
          <w:u w:val="single"/>
        </w:rPr>
      </w:pPr>
      <w:r w:rsidRPr="00D97A59">
        <w:rPr>
          <w:b/>
          <w:sz w:val="20"/>
          <w:u w:val="single"/>
        </w:rPr>
        <w:t>Keterangan cara pengisian :</w:t>
      </w:r>
    </w:p>
    <w:p w:rsidR="00256F93" w:rsidRDefault="00256F93" w:rsidP="00256F93">
      <w:pPr>
        <w:tabs>
          <w:tab w:val="left" w:pos="180"/>
        </w:tabs>
        <w:jc w:val="both"/>
        <w:rPr>
          <w:sz w:val="20"/>
        </w:rPr>
      </w:pPr>
      <w:r w:rsidRPr="00D97A59">
        <w:rPr>
          <w:sz w:val="20"/>
        </w:rPr>
        <w:t>Berilah tanda X untuk setiap pernyataan ini sesuai dengan keyataan diterima dalam pelayanan pada kolom</w:t>
      </w:r>
    </w:p>
    <w:p w:rsidR="00256F93" w:rsidRPr="00D97A59" w:rsidRDefault="00256F93" w:rsidP="00256F93">
      <w:pPr>
        <w:pStyle w:val="ListParagraph"/>
        <w:widowControl/>
        <w:numPr>
          <w:ilvl w:val="0"/>
          <w:numId w:val="78"/>
        </w:numPr>
        <w:tabs>
          <w:tab w:val="left" w:pos="180"/>
        </w:tabs>
        <w:autoSpaceDE/>
        <w:autoSpaceDN/>
        <w:spacing w:after="200"/>
        <w:ind w:left="360"/>
        <w:contextualSpacing/>
        <w:jc w:val="both"/>
        <w:rPr>
          <w:sz w:val="20"/>
        </w:rPr>
      </w:pPr>
      <w:r>
        <w:rPr>
          <w:sz w:val="20"/>
        </w:rPr>
        <w:t xml:space="preserve"> Tidak baik </w:t>
      </w:r>
      <w:r>
        <w:rPr>
          <w:sz w:val="20"/>
        </w:rPr>
        <w:tab/>
      </w:r>
      <w:r>
        <w:rPr>
          <w:sz w:val="20"/>
        </w:rPr>
        <w:tab/>
        <w:t xml:space="preserve">2. Kurang </w:t>
      </w:r>
      <w:r>
        <w:rPr>
          <w:sz w:val="20"/>
        </w:rPr>
        <w:tab/>
      </w:r>
      <w:r>
        <w:rPr>
          <w:sz w:val="20"/>
        </w:rPr>
        <w:tab/>
        <w:t xml:space="preserve">3. Cukup </w:t>
      </w:r>
      <w:r>
        <w:rPr>
          <w:sz w:val="20"/>
        </w:rPr>
        <w:tab/>
      </w:r>
      <w:r>
        <w:rPr>
          <w:sz w:val="20"/>
        </w:rPr>
        <w:tab/>
        <w:t xml:space="preserve">4. Baik </w:t>
      </w:r>
      <w:r>
        <w:rPr>
          <w:sz w:val="20"/>
        </w:rPr>
        <w:tab/>
      </w:r>
      <w:r>
        <w:rPr>
          <w:sz w:val="20"/>
        </w:rPr>
        <w:tab/>
        <w:t>5. Sangat baik</w:t>
      </w:r>
    </w:p>
    <w:tbl>
      <w:tblPr>
        <w:tblStyle w:val="TableGrid"/>
        <w:tblW w:w="0" w:type="auto"/>
        <w:jc w:val="center"/>
        <w:tblLayout w:type="fixed"/>
        <w:tblLook w:val="04A0" w:firstRow="1" w:lastRow="0" w:firstColumn="1" w:lastColumn="0" w:noHBand="0" w:noVBand="1"/>
      </w:tblPr>
      <w:tblGrid>
        <w:gridCol w:w="558"/>
        <w:gridCol w:w="6300"/>
        <w:gridCol w:w="540"/>
        <w:gridCol w:w="540"/>
        <w:gridCol w:w="540"/>
        <w:gridCol w:w="540"/>
        <w:gridCol w:w="558"/>
      </w:tblGrid>
      <w:tr w:rsidR="00256F93" w:rsidRPr="00D97A59" w:rsidTr="00256F93">
        <w:trPr>
          <w:jc w:val="center"/>
        </w:trPr>
        <w:tc>
          <w:tcPr>
            <w:tcW w:w="558" w:type="dxa"/>
            <w:vMerge w:val="restart"/>
            <w:vAlign w:val="center"/>
          </w:tcPr>
          <w:p w:rsidR="00256F93" w:rsidRPr="00D97A59" w:rsidRDefault="00256F93" w:rsidP="00256F93">
            <w:pPr>
              <w:spacing w:line="276" w:lineRule="auto"/>
              <w:jc w:val="center"/>
            </w:pPr>
            <w:r w:rsidRPr="00D97A59">
              <w:t>NO</w:t>
            </w:r>
          </w:p>
        </w:tc>
        <w:tc>
          <w:tcPr>
            <w:tcW w:w="6300" w:type="dxa"/>
            <w:vMerge w:val="restart"/>
            <w:vAlign w:val="center"/>
          </w:tcPr>
          <w:p w:rsidR="00256F93" w:rsidRPr="00D97A59" w:rsidRDefault="00256F93" w:rsidP="00256F93">
            <w:pPr>
              <w:spacing w:line="276" w:lineRule="auto"/>
              <w:jc w:val="center"/>
            </w:pPr>
            <w:r w:rsidRPr="00D97A59">
              <w:t>PERNYATAAN</w:t>
            </w:r>
          </w:p>
        </w:tc>
        <w:tc>
          <w:tcPr>
            <w:tcW w:w="2718" w:type="dxa"/>
            <w:gridSpan w:val="5"/>
          </w:tcPr>
          <w:p w:rsidR="00256F93" w:rsidRPr="00D97A59" w:rsidRDefault="00256F93" w:rsidP="00256F93">
            <w:pPr>
              <w:spacing w:line="276" w:lineRule="auto"/>
              <w:jc w:val="center"/>
            </w:pPr>
            <w:r w:rsidRPr="00D97A59">
              <w:t>PENILAIAN</w:t>
            </w:r>
          </w:p>
        </w:tc>
      </w:tr>
      <w:tr w:rsidR="00256F93" w:rsidRPr="00D97A59" w:rsidTr="00256F93">
        <w:trPr>
          <w:jc w:val="center"/>
        </w:trPr>
        <w:tc>
          <w:tcPr>
            <w:tcW w:w="558" w:type="dxa"/>
            <w:vMerge/>
            <w:vAlign w:val="center"/>
          </w:tcPr>
          <w:p w:rsidR="00256F93" w:rsidRPr="00D97A59" w:rsidRDefault="00256F93" w:rsidP="00256F93">
            <w:pPr>
              <w:spacing w:line="276" w:lineRule="auto"/>
              <w:jc w:val="center"/>
            </w:pPr>
          </w:p>
        </w:tc>
        <w:tc>
          <w:tcPr>
            <w:tcW w:w="6300" w:type="dxa"/>
            <w:vMerge/>
          </w:tcPr>
          <w:p w:rsidR="00256F93" w:rsidRPr="00D97A59" w:rsidRDefault="00256F93" w:rsidP="00256F93">
            <w:pPr>
              <w:spacing w:line="276" w:lineRule="auto"/>
            </w:pPr>
          </w:p>
        </w:tc>
        <w:tc>
          <w:tcPr>
            <w:tcW w:w="540" w:type="dxa"/>
          </w:tcPr>
          <w:p w:rsidR="00256F93" w:rsidRPr="00D97A59" w:rsidRDefault="00256F93" w:rsidP="00256F93">
            <w:pPr>
              <w:spacing w:line="276" w:lineRule="auto"/>
              <w:jc w:val="center"/>
            </w:pPr>
            <w:r w:rsidRPr="00D97A59">
              <w:t>1</w:t>
            </w:r>
          </w:p>
        </w:tc>
        <w:tc>
          <w:tcPr>
            <w:tcW w:w="540" w:type="dxa"/>
          </w:tcPr>
          <w:p w:rsidR="00256F93" w:rsidRPr="00D97A59" w:rsidRDefault="00256F93" w:rsidP="00256F93">
            <w:pPr>
              <w:spacing w:line="276" w:lineRule="auto"/>
              <w:jc w:val="center"/>
            </w:pPr>
            <w:r w:rsidRPr="00D97A59">
              <w:t>2</w:t>
            </w:r>
          </w:p>
        </w:tc>
        <w:tc>
          <w:tcPr>
            <w:tcW w:w="540" w:type="dxa"/>
          </w:tcPr>
          <w:p w:rsidR="00256F93" w:rsidRPr="00D97A59" w:rsidRDefault="00256F93" w:rsidP="00256F93">
            <w:pPr>
              <w:spacing w:line="276" w:lineRule="auto"/>
              <w:jc w:val="center"/>
            </w:pPr>
            <w:r w:rsidRPr="00D97A59">
              <w:t>3</w:t>
            </w:r>
          </w:p>
        </w:tc>
        <w:tc>
          <w:tcPr>
            <w:tcW w:w="540" w:type="dxa"/>
          </w:tcPr>
          <w:p w:rsidR="00256F93" w:rsidRPr="00D97A59" w:rsidRDefault="00256F93" w:rsidP="00256F93">
            <w:pPr>
              <w:spacing w:line="276" w:lineRule="auto"/>
              <w:jc w:val="center"/>
            </w:pPr>
            <w:r w:rsidRPr="00D97A59">
              <w:t>4</w:t>
            </w:r>
          </w:p>
        </w:tc>
        <w:tc>
          <w:tcPr>
            <w:tcW w:w="558" w:type="dxa"/>
          </w:tcPr>
          <w:p w:rsidR="00256F93" w:rsidRPr="00D97A59" w:rsidRDefault="00256F93" w:rsidP="00256F93">
            <w:pPr>
              <w:spacing w:line="276" w:lineRule="auto"/>
              <w:jc w:val="center"/>
            </w:pPr>
            <w:r w:rsidRPr="00D97A59">
              <w:t>5</w:t>
            </w:r>
          </w:p>
        </w:tc>
      </w:tr>
      <w:tr w:rsidR="00256F93" w:rsidRPr="00D97A59" w:rsidTr="00256F93">
        <w:trPr>
          <w:jc w:val="center"/>
        </w:trPr>
        <w:tc>
          <w:tcPr>
            <w:tcW w:w="558" w:type="dxa"/>
            <w:shd w:val="clear" w:color="auto" w:fill="8DB3E2" w:themeFill="text2" w:themeFillTint="66"/>
            <w:vAlign w:val="center"/>
          </w:tcPr>
          <w:p w:rsidR="00256F93" w:rsidRPr="00D97A59" w:rsidRDefault="00256F93" w:rsidP="00256F93">
            <w:pPr>
              <w:spacing w:line="276" w:lineRule="auto"/>
              <w:jc w:val="center"/>
              <w:rPr>
                <w:b/>
              </w:rPr>
            </w:pPr>
            <w:r w:rsidRPr="00D97A59">
              <w:rPr>
                <w:b/>
              </w:rPr>
              <w:t>A</w:t>
            </w:r>
          </w:p>
        </w:tc>
        <w:tc>
          <w:tcPr>
            <w:tcW w:w="9018" w:type="dxa"/>
            <w:gridSpan w:val="6"/>
            <w:shd w:val="clear" w:color="auto" w:fill="8DB3E2" w:themeFill="text2" w:themeFillTint="66"/>
          </w:tcPr>
          <w:p w:rsidR="00256F93" w:rsidRPr="00D97A59" w:rsidRDefault="00256F93" w:rsidP="00256F93">
            <w:pPr>
              <w:spacing w:line="276" w:lineRule="auto"/>
              <w:rPr>
                <w:b/>
              </w:rPr>
            </w:pPr>
            <w:r w:rsidRPr="00D97A59">
              <w:rPr>
                <w:b/>
              </w:rPr>
              <w:t>KESELAMATAN</w:t>
            </w:r>
          </w:p>
        </w:tc>
      </w:tr>
      <w:tr w:rsidR="00256F93" w:rsidRPr="00D97A59" w:rsidTr="00256F93">
        <w:trPr>
          <w:jc w:val="center"/>
        </w:trPr>
        <w:tc>
          <w:tcPr>
            <w:tcW w:w="558" w:type="dxa"/>
            <w:vAlign w:val="center"/>
          </w:tcPr>
          <w:p w:rsidR="00256F93" w:rsidRPr="00D97A59" w:rsidRDefault="00256F93" w:rsidP="00256F93">
            <w:pPr>
              <w:spacing w:line="276" w:lineRule="auto"/>
              <w:jc w:val="center"/>
            </w:pPr>
            <w:r w:rsidRPr="00D97A59">
              <w:t>1</w:t>
            </w:r>
          </w:p>
        </w:tc>
        <w:tc>
          <w:tcPr>
            <w:tcW w:w="6300" w:type="dxa"/>
          </w:tcPr>
          <w:p w:rsidR="00256F93" w:rsidRPr="00D97A59" w:rsidRDefault="00256F93" w:rsidP="00256F93">
            <w:pPr>
              <w:spacing w:line="276" w:lineRule="auto"/>
            </w:pPr>
            <w:r w:rsidRPr="00D97A59">
              <w:t>Dermaga memiliki fasilitas keselamatan berupa alat pemadam kebakaran, petunjuk jalur evakuasi, titik kumpul dan nomor telfon darurat</w:t>
            </w: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58" w:type="dxa"/>
          </w:tcPr>
          <w:p w:rsidR="00256F93" w:rsidRPr="00D97A59" w:rsidRDefault="00256F93" w:rsidP="00256F93">
            <w:pPr>
              <w:spacing w:line="276" w:lineRule="auto"/>
            </w:pPr>
          </w:p>
        </w:tc>
      </w:tr>
      <w:tr w:rsidR="00256F93" w:rsidRPr="00D97A59" w:rsidTr="00256F93">
        <w:trPr>
          <w:jc w:val="center"/>
        </w:trPr>
        <w:tc>
          <w:tcPr>
            <w:tcW w:w="558" w:type="dxa"/>
            <w:vAlign w:val="center"/>
          </w:tcPr>
          <w:p w:rsidR="00256F93" w:rsidRPr="00D97A59" w:rsidRDefault="00256F93" w:rsidP="00256F93">
            <w:pPr>
              <w:spacing w:line="276" w:lineRule="auto"/>
              <w:jc w:val="center"/>
            </w:pPr>
            <w:r w:rsidRPr="00D97A59">
              <w:t>2</w:t>
            </w:r>
          </w:p>
        </w:tc>
        <w:tc>
          <w:tcPr>
            <w:tcW w:w="6300" w:type="dxa"/>
          </w:tcPr>
          <w:p w:rsidR="00256F93" w:rsidRPr="00D97A59" w:rsidRDefault="00256F93" w:rsidP="00256F93">
            <w:pPr>
              <w:spacing w:line="276" w:lineRule="auto"/>
            </w:pPr>
            <w:r w:rsidRPr="00D97A59">
              <w:t>Dermaga memiliki fasilitas kesehatan berupa P3k, kursi roda, dan tandu serta petugas kesehatan</w:t>
            </w: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58" w:type="dxa"/>
          </w:tcPr>
          <w:p w:rsidR="00256F93" w:rsidRPr="00D97A59" w:rsidRDefault="00256F93" w:rsidP="00256F93">
            <w:pPr>
              <w:spacing w:line="276" w:lineRule="auto"/>
            </w:pPr>
          </w:p>
        </w:tc>
      </w:tr>
      <w:tr w:rsidR="00256F93" w:rsidRPr="00D97A59" w:rsidTr="00256F93">
        <w:trPr>
          <w:jc w:val="center"/>
        </w:trPr>
        <w:tc>
          <w:tcPr>
            <w:tcW w:w="558" w:type="dxa"/>
            <w:shd w:val="clear" w:color="auto" w:fill="8DB3E2" w:themeFill="text2" w:themeFillTint="66"/>
          </w:tcPr>
          <w:p w:rsidR="00256F93" w:rsidRPr="00D97A59" w:rsidRDefault="00256F93" w:rsidP="00256F93">
            <w:pPr>
              <w:spacing w:line="276" w:lineRule="auto"/>
              <w:jc w:val="center"/>
              <w:rPr>
                <w:b/>
              </w:rPr>
            </w:pPr>
            <w:r w:rsidRPr="00D97A59">
              <w:rPr>
                <w:b/>
              </w:rPr>
              <w:t>B</w:t>
            </w:r>
          </w:p>
        </w:tc>
        <w:tc>
          <w:tcPr>
            <w:tcW w:w="9018" w:type="dxa"/>
            <w:gridSpan w:val="6"/>
            <w:shd w:val="clear" w:color="auto" w:fill="8DB3E2" w:themeFill="text2" w:themeFillTint="66"/>
          </w:tcPr>
          <w:p w:rsidR="00256F93" w:rsidRPr="00D97A59" w:rsidRDefault="00256F93" w:rsidP="00256F93">
            <w:pPr>
              <w:spacing w:line="276" w:lineRule="auto"/>
              <w:rPr>
                <w:b/>
              </w:rPr>
            </w:pPr>
            <w:r w:rsidRPr="00D97A59">
              <w:rPr>
                <w:b/>
              </w:rPr>
              <w:t>KEAMANAN</w:t>
            </w:r>
          </w:p>
        </w:tc>
      </w:tr>
      <w:tr w:rsidR="00256F93" w:rsidRPr="00D97A59" w:rsidTr="00256F93">
        <w:trPr>
          <w:jc w:val="center"/>
        </w:trPr>
        <w:tc>
          <w:tcPr>
            <w:tcW w:w="558" w:type="dxa"/>
          </w:tcPr>
          <w:p w:rsidR="00256F93" w:rsidRPr="00D97A59" w:rsidRDefault="00256F93" w:rsidP="00256F93">
            <w:pPr>
              <w:spacing w:line="276" w:lineRule="auto"/>
              <w:jc w:val="center"/>
            </w:pPr>
            <w:r w:rsidRPr="00D97A59">
              <w:t>1</w:t>
            </w:r>
          </w:p>
        </w:tc>
        <w:tc>
          <w:tcPr>
            <w:tcW w:w="6300" w:type="dxa"/>
          </w:tcPr>
          <w:p w:rsidR="00256F93" w:rsidRPr="00D97A59" w:rsidRDefault="00256F93" w:rsidP="00256F93">
            <w:pPr>
              <w:spacing w:line="276" w:lineRule="auto"/>
            </w:pPr>
            <w:r w:rsidRPr="00D97A59">
              <w:t xml:space="preserve">Petugas keamanan dengan seragam </w:t>
            </w: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58" w:type="dxa"/>
          </w:tcPr>
          <w:p w:rsidR="00256F93" w:rsidRPr="00D97A59" w:rsidRDefault="00256F93" w:rsidP="00256F93">
            <w:pPr>
              <w:spacing w:line="276" w:lineRule="auto"/>
            </w:pPr>
          </w:p>
        </w:tc>
      </w:tr>
      <w:tr w:rsidR="00256F93" w:rsidRPr="00D97A59" w:rsidTr="00256F93">
        <w:trPr>
          <w:jc w:val="center"/>
        </w:trPr>
        <w:tc>
          <w:tcPr>
            <w:tcW w:w="558" w:type="dxa"/>
          </w:tcPr>
          <w:p w:rsidR="00256F93" w:rsidRPr="00D97A59" w:rsidRDefault="00256F93" w:rsidP="00256F93">
            <w:pPr>
              <w:spacing w:line="276" w:lineRule="auto"/>
              <w:jc w:val="center"/>
            </w:pPr>
            <w:r w:rsidRPr="00D97A59">
              <w:t>2</w:t>
            </w:r>
          </w:p>
        </w:tc>
        <w:tc>
          <w:tcPr>
            <w:tcW w:w="6300" w:type="dxa"/>
          </w:tcPr>
          <w:p w:rsidR="00256F93" w:rsidRPr="00D97A59" w:rsidRDefault="00256F93" w:rsidP="00256F93">
            <w:pPr>
              <w:spacing w:line="276" w:lineRule="auto"/>
            </w:pPr>
            <w:r w:rsidRPr="00D97A59">
              <w:t>Dermaga memiliki fasilitas keamanan berupa kamera cctv</w:t>
            </w: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58" w:type="dxa"/>
          </w:tcPr>
          <w:p w:rsidR="00256F93" w:rsidRPr="00D97A59" w:rsidRDefault="00256F93" w:rsidP="00256F93">
            <w:pPr>
              <w:spacing w:line="276" w:lineRule="auto"/>
            </w:pPr>
          </w:p>
        </w:tc>
      </w:tr>
      <w:tr w:rsidR="00256F93" w:rsidRPr="00D97A59" w:rsidTr="00256F93">
        <w:trPr>
          <w:jc w:val="center"/>
        </w:trPr>
        <w:tc>
          <w:tcPr>
            <w:tcW w:w="558" w:type="dxa"/>
          </w:tcPr>
          <w:p w:rsidR="00256F93" w:rsidRPr="00D97A59" w:rsidRDefault="00256F93" w:rsidP="00256F93">
            <w:pPr>
              <w:spacing w:line="276" w:lineRule="auto"/>
              <w:jc w:val="center"/>
            </w:pPr>
            <w:r w:rsidRPr="00D97A59">
              <w:t>3</w:t>
            </w:r>
          </w:p>
        </w:tc>
        <w:tc>
          <w:tcPr>
            <w:tcW w:w="6300" w:type="dxa"/>
          </w:tcPr>
          <w:p w:rsidR="00256F93" w:rsidRPr="00D97A59" w:rsidRDefault="00256F93" w:rsidP="00256F93">
            <w:pPr>
              <w:spacing w:line="276" w:lineRule="auto"/>
            </w:pPr>
            <w:r w:rsidRPr="00D97A59">
              <w:t>Tersedia stiker sms pengaduan yang mudah dilihat dan dibaca</w:t>
            </w: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58" w:type="dxa"/>
          </w:tcPr>
          <w:p w:rsidR="00256F93" w:rsidRPr="00D97A59" w:rsidRDefault="00256F93" w:rsidP="00256F93">
            <w:pPr>
              <w:spacing w:line="276" w:lineRule="auto"/>
            </w:pPr>
          </w:p>
        </w:tc>
      </w:tr>
      <w:tr w:rsidR="00256F93" w:rsidRPr="00D97A59" w:rsidTr="00256F93">
        <w:trPr>
          <w:jc w:val="center"/>
        </w:trPr>
        <w:tc>
          <w:tcPr>
            <w:tcW w:w="558" w:type="dxa"/>
            <w:shd w:val="clear" w:color="auto" w:fill="8DB3E2" w:themeFill="text2" w:themeFillTint="66"/>
          </w:tcPr>
          <w:p w:rsidR="00256F93" w:rsidRPr="00D97A59" w:rsidRDefault="00256F93" w:rsidP="00256F93">
            <w:pPr>
              <w:spacing w:line="276" w:lineRule="auto"/>
              <w:jc w:val="center"/>
              <w:rPr>
                <w:b/>
              </w:rPr>
            </w:pPr>
            <w:r w:rsidRPr="00D97A59">
              <w:rPr>
                <w:b/>
              </w:rPr>
              <w:t>C</w:t>
            </w:r>
          </w:p>
        </w:tc>
        <w:tc>
          <w:tcPr>
            <w:tcW w:w="9018" w:type="dxa"/>
            <w:gridSpan w:val="6"/>
            <w:shd w:val="clear" w:color="auto" w:fill="8DB3E2" w:themeFill="text2" w:themeFillTint="66"/>
          </w:tcPr>
          <w:p w:rsidR="00256F93" w:rsidRPr="00D97A59" w:rsidRDefault="00256F93" w:rsidP="00256F93">
            <w:pPr>
              <w:spacing w:line="276" w:lineRule="auto"/>
              <w:rPr>
                <w:b/>
              </w:rPr>
            </w:pPr>
            <w:r w:rsidRPr="00D97A59">
              <w:rPr>
                <w:b/>
              </w:rPr>
              <w:t>KEHANDALAN</w:t>
            </w:r>
          </w:p>
        </w:tc>
      </w:tr>
      <w:tr w:rsidR="00256F93" w:rsidRPr="00D97A59" w:rsidTr="00256F93">
        <w:trPr>
          <w:jc w:val="center"/>
        </w:trPr>
        <w:tc>
          <w:tcPr>
            <w:tcW w:w="558" w:type="dxa"/>
          </w:tcPr>
          <w:p w:rsidR="00256F93" w:rsidRPr="00D97A59" w:rsidRDefault="00256F93" w:rsidP="00256F93">
            <w:pPr>
              <w:spacing w:line="276" w:lineRule="auto"/>
              <w:jc w:val="center"/>
            </w:pPr>
            <w:r w:rsidRPr="00D97A59">
              <w:t>1</w:t>
            </w:r>
          </w:p>
        </w:tc>
        <w:tc>
          <w:tcPr>
            <w:tcW w:w="6300" w:type="dxa"/>
          </w:tcPr>
          <w:p w:rsidR="00256F93" w:rsidRPr="00D97A59" w:rsidRDefault="00256F93" w:rsidP="00256F93">
            <w:pPr>
              <w:spacing w:line="276" w:lineRule="auto"/>
            </w:pPr>
            <w:r w:rsidRPr="00D97A59">
              <w:t>Dermaga memiliki loket pembelian tiket yang melayani 5 menit untuk 1 orang penumpang</w:t>
            </w: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58" w:type="dxa"/>
          </w:tcPr>
          <w:p w:rsidR="00256F93" w:rsidRPr="00D97A59" w:rsidRDefault="00256F93" w:rsidP="00256F93">
            <w:pPr>
              <w:spacing w:line="276" w:lineRule="auto"/>
            </w:pPr>
          </w:p>
        </w:tc>
      </w:tr>
      <w:tr w:rsidR="00256F93" w:rsidRPr="00D97A59" w:rsidTr="00256F93">
        <w:trPr>
          <w:jc w:val="center"/>
        </w:trPr>
        <w:tc>
          <w:tcPr>
            <w:tcW w:w="558" w:type="dxa"/>
            <w:shd w:val="clear" w:color="auto" w:fill="8DB3E2" w:themeFill="text2" w:themeFillTint="66"/>
          </w:tcPr>
          <w:p w:rsidR="00256F93" w:rsidRPr="00D97A59" w:rsidRDefault="00256F93" w:rsidP="00256F93">
            <w:pPr>
              <w:spacing w:line="276" w:lineRule="auto"/>
              <w:jc w:val="center"/>
              <w:rPr>
                <w:b/>
              </w:rPr>
            </w:pPr>
            <w:r w:rsidRPr="00D97A59">
              <w:rPr>
                <w:b/>
              </w:rPr>
              <w:t>D</w:t>
            </w:r>
          </w:p>
        </w:tc>
        <w:tc>
          <w:tcPr>
            <w:tcW w:w="9018" w:type="dxa"/>
            <w:gridSpan w:val="6"/>
            <w:shd w:val="clear" w:color="auto" w:fill="8DB3E2" w:themeFill="text2" w:themeFillTint="66"/>
          </w:tcPr>
          <w:p w:rsidR="00256F93" w:rsidRPr="00D97A59" w:rsidRDefault="00256F93" w:rsidP="00256F93">
            <w:pPr>
              <w:spacing w:line="276" w:lineRule="auto"/>
              <w:rPr>
                <w:b/>
              </w:rPr>
            </w:pPr>
            <w:r w:rsidRPr="00D97A59">
              <w:rPr>
                <w:b/>
              </w:rPr>
              <w:t>KENYAMANAN</w:t>
            </w:r>
          </w:p>
        </w:tc>
      </w:tr>
      <w:tr w:rsidR="00256F93" w:rsidRPr="00D97A59" w:rsidTr="00256F93">
        <w:trPr>
          <w:jc w:val="center"/>
        </w:trPr>
        <w:tc>
          <w:tcPr>
            <w:tcW w:w="558" w:type="dxa"/>
          </w:tcPr>
          <w:p w:rsidR="00256F93" w:rsidRPr="00D97A59" w:rsidRDefault="00256F93" w:rsidP="00256F93">
            <w:pPr>
              <w:spacing w:line="276" w:lineRule="auto"/>
              <w:jc w:val="center"/>
            </w:pPr>
            <w:r w:rsidRPr="00D97A59">
              <w:t>1</w:t>
            </w:r>
          </w:p>
        </w:tc>
        <w:tc>
          <w:tcPr>
            <w:tcW w:w="6300" w:type="dxa"/>
          </w:tcPr>
          <w:p w:rsidR="00256F93" w:rsidRPr="00D97A59" w:rsidRDefault="00256F93" w:rsidP="00256F93">
            <w:pPr>
              <w:spacing w:line="276" w:lineRule="auto"/>
            </w:pPr>
            <w:r w:rsidRPr="00D97A59">
              <w:t xml:space="preserve">Dermaga memiliki ruang tunggu yang cukup dan bersih </w:t>
            </w: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58" w:type="dxa"/>
          </w:tcPr>
          <w:p w:rsidR="00256F93" w:rsidRPr="00D97A59" w:rsidRDefault="00256F93" w:rsidP="00256F93">
            <w:pPr>
              <w:spacing w:line="276" w:lineRule="auto"/>
            </w:pPr>
          </w:p>
        </w:tc>
      </w:tr>
      <w:tr w:rsidR="00256F93" w:rsidRPr="00D97A59" w:rsidTr="00256F93">
        <w:trPr>
          <w:jc w:val="center"/>
        </w:trPr>
        <w:tc>
          <w:tcPr>
            <w:tcW w:w="558" w:type="dxa"/>
          </w:tcPr>
          <w:p w:rsidR="00256F93" w:rsidRPr="00D97A59" w:rsidRDefault="00256F93" w:rsidP="00256F93">
            <w:pPr>
              <w:spacing w:line="276" w:lineRule="auto"/>
              <w:jc w:val="center"/>
            </w:pPr>
            <w:r w:rsidRPr="00D97A59">
              <w:t>2</w:t>
            </w:r>
          </w:p>
        </w:tc>
        <w:tc>
          <w:tcPr>
            <w:tcW w:w="6300" w:type="dxa"/>
          </w:tcPr>
          <w:p w:rsidR="00256F93" w:rsidRPr="00D97A59" w:rsidRDefault="00256F93" w:rsidP="00256F93">
            <w:pPr>
              <w:spacing w:line="276" w:lineRule="auto"/>
            </w:pPr>
            <w:r w:rsidRPr="00D97A59">
              <w:t>Dermaga memiliki toilet dengan jumlah yang cukup</w:t>
            </w: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58" w:type="dxa"/>
          </w:tcPr>
          <w:p w:rsidR="00256F93" w:rsidRPr="00D97A59" w:rsidRDefault="00256F93" w:rsidP="00256F93">
            <w:pPr>
              <w:spacing w:line="276" w:lineRule="auto"/>
            </w:pPr>
          </w:p>
        </w:tc>
      </w:tr>
      <w:tr w:rsidR="00256F93" w:rsidRPr="00D97A59" w:rsidTr="00256F93">
        <w:trPr>
          <w:jc w:val="center"/>
        </w:trPr>
        <w:tc>
          <w:tcPr>
            <w:tcW w:w="558" w:type="dxa"/>
          </w:tcPr>
          <w:p w:rsidR="00256F93" w:rsidRPr="00D97A59" w:rsidRDefault="00256F93" w:rsidP="00256F93">
            <w:pPr>
              <w:spacing w:line="276" w:lineRule="auto"/>
              <w:jc w:val="center"/>
            </w:pPr>
            <w:r w:rsidRPr="00D97A59">
              <w:t>3</w:t>
            </w:r>
          </w:p>
        </w:tc>
        <w:tc>
          <w:tcPr>
            <w:tcW w:w="6300" w:type="dxa"/>
          </w:tcPr>
          <w:p w:rsidR="00256F93" w:rsidRPr="00D97A59" w:rsidRDefault="00256F93" w:rsidP="00256F93">
            <w:pPr>
              <w:spacing w:line="276" w:lineRule="auto"/>
            </w:pPr>
            <w:r w:rsidRPr="00D97A59">
              <w:t>Dermaga memiliki mushola yang cukup dan bersih</w:t>
            </w: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58" w:type="dxa"/>
          </w:tcPr>
          <w:p w:rsidR="00256F93" w:rsidRPr="00D97A59" w:rsidRDefault="00256F93" w:rsidP="00256F93">
            <w:pPr>
              <w:spacing w:line="276" w:lineRule="auto"/>
            </w:pPr>
          </w:p>
        </w:tc>
      </w:tr>
      <w:tr w:rsidR="00256F93" w:rsidRPr="00D97A59" w:rsidTr="00256F93">
        <w:trPr>
          <w:jc w:val="center"/>
        </w:trPr>
        <w:tc>
          <w:tcPr>
            <w:tcW w:w="558" w:type="dxa"/>
          </w:tcPr>
          <w:p w:rsidR="00256F93" w:rsidRPr="00D97A59" w:rsidRDefault="00256F93" w:rsidP="00256F93">
            <w:pPr>
              <w:spacing w:line="276" w:lineRule="auto"/>
              <w:jc w:val="center"/>
            </w:pPr>
            <w:r w:rsidRPr="00D97A59">
              <w:t>4</w:t>
            </w:r>
          </w:p>
        </w:tc>
        <w:tc>
          <w:tcPr>
            <w:tcW w:w="6300" w:type="dxa"/>
          </w:tcPr>
          <w:p w:rsidR="00256F93" w:rsidRPr="00D97A59" w:rsidRDefault="00256F93" w:rsidP="00256F93">
            <w:pPr>
              <w:spacing w:line="276" w:lineRule="auto"/>
            </w:pPr>
            <w:r w:rsidRPr="00D97A59">
              <w:t>Dermaga memiliki pengatur fasilitas suhu yang baik</w:t>
            </w: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58" w:type="dxa"/>
          </w:tcPr>
          <w:p w:rsidR="00256F93" w:rsidRPr="00D97A59" w:rsidRDefault="00256F93" w:rsidP="00256F93">
            <w:pPr>
              <w:spacing w:line="276" w:lineRule="auto"/>
            </w:pPr>
          </w:p>
        </w:tc>
      </w:tr>
      <w:tr w:rsidR="00256F93" w:rsidRPr="00D97A59" w:rsidTr="00256F93">
        <w:trPr>
          <w:jc w:val="center"/>
        </w:trPr>
        <w:tc>
          <w:tcPr>
            <w:tcW w:w="558" w:type="dxa"/>
            <w:shd w:val="clear" w:color="auto" w:fill="8DB3E2" w:themeFill="text2" w:themeFillTint="66"/>
          </w:tcPr>
          <w:p w:rsidR="00256F93" w:rsidRPr="00D97A59" w:rsidRDefault="00256F93" w:rsidP="00256F93">
            <w:pPr>
              <w:spacing w:line="276" w:lineRule="auto"/>
              <w:jc w:val="center"/>
              <w:rPr>
                <w:b/>
              </w:rPr>
            </w:pPr>
            <w:r w:rsidRPr="00D97A59">
              <w:rPr>
                <w:b/>
              </w:rPr>
              <w:t>E</w:t>
            </w:r>
          </w:p>
        </w:tc>
        <w:tc>
          <w:tcPr>
            <w:tcW w:w="9018" w:type="dxa"/>
            <w:gridSpan w:val="6"/>
            <w:shd w:val="clear" w:color="auto" w:fill="8DB3E2" w:themeFill="text2" w:themeFillTint="66"/>
          </w:tcPr>
          <w:p w:rsidR="00256F93" w:rsidRPr="00D97A59" w:rsidRDefault="00256F93" w:rsidP="00256F93">
            <w:pPr>
              <w:spacing w:line="276" w:lineRule="auto"/>
              <w:rPr>
                <w:b/>
              </w:rPr>
            </w:pPr>
            <w:r w:rsidRPr="00D97A59">
              <w:rPr>
                <w:b/>
              </w:rPr>
              <w:t>KEMUDAHAN</w:t>
            </w:r>
          </w:p>
        </w:tc>
      </w:tr>
      <w:tr w:rsidR="00256F93" w:rsidRPr="00D97A59" w:rsidTr="00256F93">
        <w:trPr>
          <w:jc w:val="center"/>
        </w:trPr>
        <w:tc>
          <w:tcPr>
            <w:tcW w:w="558" w:type="dxa"/>
          </w:tcPr>
          <w:p w:rsidR="00256F93" w:rsidRPr="00D97A59" w:rsidRDefault="00256F93" w:rsidP="00256F93">
            <w:pPr>
              <w:spacing w:line="276" w:lineRule="auto"/>
              <w:jc w:val="center"/>
            </w:pPr>
            <w:r w:rsidRPr="00D97A59">
              <w:t>1</w:t>
            </w:r>
          </w:p>
        </w:tc>
        <w:tc>
          <w:tcPr>
            <w:tcW w:w="6300" w:type="dxa"/>
          </w:tcPr>
          <w:p w:rsidR="00256F93" w:rsidRPr="00D97A59" w:rsidRDefault="00256F93" w:rsidP="00256F93">
            <w:pPr>
              <w:spacing w:line="276" w:lineRule="auto"/>
            </w:pPr>
            <w:r w:rsidRPr="00D97A59">
              <w:t>Informasi pelayanan disediakan dalam bentuk audio dan visual</w:t>
            </w: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58" w:type="dxa"/>
          </w:tcPr>
          <w:p w:rsidR="00256F93" w:rsidRPr="00D97A59" w:rsidRDefault="00256F93" w:rsidP="00256F93">
            <w:pPr>
              <w:spacing w:line="276" w:lineRule="auto"/>
            </w:pPr>
          </w:p>
        </w:tc>
      </w:tr>
      <w:tr w:rsidR="00256F93" w:rsidRPr="00D97A59" w:rsidTr="00256F93">
        <w:trPr>
          <w:jc w:val="center"/>
        </w:trPr>
        <w:tc>
          <w:tcPr>
            <w:tcW w:w="558" w:type="dxa"/>
          </w:tcPr>
          <w:p w:rsidR="00256F93" w:rsidRPr="00D97A59" w:rsidRDefault="00256F93" w:rsidP="00256F93">
            <w:pPr>
              <w:spacing w:line="276" w:lineRule="auto"/>
              <w:jc w:val="center"/>
            </w:pPr>
            <w:r w:rsidRPr="00D97A59">
              <w:t>2</w:t>
            </w:r>
          </w:p>
        </w:tc>
        <w:tc>
          <w:tcPr>
            <w:tcW w:w="6300" w:type="dxa"/>
          </w:tcPr>
          <w:p w:rsidR="00256F93" w:rsidRPr="00D97A59" w:rsidRDefault="00256F93" w:rsidP="00256F93">
            <w:pPr>
              <w:spacing w:line="276" w:lineRule="auto"/>
            </w:pPr>
            <w:r w:rsidRPr="00D97A59">
              <w:t>Informasi gangguan perjalanan diumumkan 10 menit setelah gangguan</w:t>
            </w: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58" w:type="dxa"/>
          </w:tcPr>
          <w:p w:rsidR="00256F93" w:rsidRPr="00D97A59" w:rsidRDefault="00256F93" w:rsidP="00256F93">
            <w:pPr>
              <w:spacing w:line="276" w:lineRule="auto"/>
            </w:pPr>
          </w:p>
        </w:tc>
      </w:tr>
      <w:tr w:rsidR="00256F93" w:rsidRPr="00D97A59" w:rsidTr="00256F93">
        <w:trPr>
          <w:jc w:val="center"/>
        </w:trPr>
        <w:tc>
          <w:tcPr>
            <w:tcW w:w="558" w:type="dxa"/>
          </w:tcPr>
          <w:p w:rsidR="00256F93" w:rsidRPr="00D97A59" w:rsidRDefault="00256F93" w:rsidP="00256F93">
            <w:pPr>
              <w:spacing w:line="276" w:lineRule="auto"/>
              <w:jc w:val="center"/>
            </w:pPr>
            <w:r w:rsidRPr="00D97A59">
              <w:t>3</w:t>
            </w:r>
          </w:p>
        </w:tc>
        <w:tc>
          <w:tcPr>
            <w:tcW w:w="6300" w:type="dxa"/>
          </w:tcPr>
          <w:p w:rsidR="00256F93" w:rsidRPr="00D97A59" w:rsidRDefault="00256F93" w:rsidP="00256F93">
            <w:pPr>
              <w:spacing w:line="276" w:lineRule="auto"/>
            </w:pPr>
            <w:r w:rsidRPr="00D97A59">
              <w:t>Tersedia informasi angkutan lanjutan</w:t>
            </w: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58" w:type="dxa"/>
          </w:tcPr>
          <w:p w:rsidR="00256F93" w:rsidRPr="00D97A59" w:rsidRDefault="00256F93" w:rsidP="00256F93">
            <w:pPr>
              <w:spacing w:line="276" w:lineRule="auto"/>
            </w:pPr>
          </w:p>
        </w:tc>
      </w:tr>
      <w:tr w:rsidR="00256F93" w:rsidRPr="00D97A59" w:rsidTr="00256F93">
        <w:trPr>
          <w:jc w:val="center"/>
        </w:trPr>
        <w:tc>
          <w:tcPr>
            <w:tcW w:w="558" w:type="dxa"/>
          </w:tcPr>
          <w:p w:rsidR="00256F93" w:rsidRPr="00D97A59" w:rsidRDefault="00256F93" w:rsidP="00256F93">
            <w:pPr>
              <w:spacing w:line="276" w:lineRule="auto"/>
              <w:jc w:val="center"/>
            </w:pPr>
            <w:r w:rsidRPr="00D97A59">
              <w:t>4</w:t>
            </w:r>
          </w:p>
        </w:tc>
        <w:tc>
          <w:tcPr>
            <w:tcW w:w="6300" w:type="dxa"/>
          </w:tcPr>
          <w:p w:rsidR="00256F93" w:rsidRPr="00D97A59" w:rsidRDefault="00256F93" w:rsidP="00256F93">
            <w:pPr>
              <w:spacing w:line="276" w:lineRule="auto"/>
            </w:pPr>
            <w:r w:rsidRPr="00D97A59">
              <w:t xml:space="preserve">Fasilitas layanan penumpang tersedia </w:t>
            </w: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58" w:type="dxa"/>
          </w:tcPr>
          <w:p w:rsidR="00256F93" w:rsidRPr="00D97A59" w:rsidRDefault="00256F93" w:rsidP="00256F93">
            <w:pPr>
              <w:spacing w:line="276" w:lineRule="auto"/>
            </w:pPr>
          </w:p>
        </w:tc>
      </w:tr>
      <w:tr w:rsidR="00256F93" w:rsidRPr="00D97A59" w:rsidTr="00256F93">
        <w:trPr>
          <w:jc w:val="center"/>
        </w:trPr>
        <w:tc>
          <w:tcPr>
            <w:tcW w:w="558" w:type="dxa"/>
          </w:tcPr>
          <w:p w:rsidR="00256F93" w:rsidRPr="00D97A59" w:rsidRDefault="00256F93" w:rsidP="00256F93">
            <w:pPr>
              <w:spacing w:line="276" w:lineRule="auto"/>
              <w:jc w:val="center"/>
            </w:pPr>
            <w:r w:rsidRPr="00D97A59">
              <w:t>5</w:t>
            </w:r>
          </w:p>
        </w:tc>
        <w:tc>
          <w:tcPr>
            <w:tcW w:w="6300" w:type="dxa"/>
          </w:tcPr>
          <w:p w:rsidR="00256F93" w:rsidRPr="00D97A59" w:rsidRDefault="00256F93" w:rsidP="00256F93">
            <w:pPr>
              <w:spacing w:line="276" w:lineRule="auto"/>
            </w:pPr>
            <w:r w:rsidRPr="00D97A59">
              <w:t>Tempat parkir yang memadai</w:t>
            </w: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58" w:type="dxa"/>
          </w:tcPr>
          <w:p w:rsidR="00256F93" w:rsidRPr="00D97A59" w:rsidRDefault="00256F93" w:rsidP="00256F93">
            <w:pPr>
              <w:spacing w:line="276" w:lineRule="auto"/>
            </w:pPr>
          </w:p>
        </w:tc>
      </w:tr>
      <w:tr w:rsidR="00256F93" w:rsidRPr="00D97A59" w:rsidTr="00256F93">
        <w:trPr>
          <w:jc w:val="center"/>
        </w:trPr>
        <w:tc>
          <w:tcPr>
            <w:tcW w:w="558" w:type="dxa"/>
          </w:tcPr>
          <w:p w:rsidR="00256F93" w:rsidRPr="00D97A59" w:rsidRDefault="00256F93" w:rsidP="00256F93">
            <w:pPr>
              <w:spacing w:line="276" w:lineRule="auto"/>
              <w:jc w:val="center"/>
            </w:pPr>
            <w:r w:rsidRPr="00D97A59">
              <w:t>6</w:t>
            </w:r>
          </w:p>
        </w:tc>
        <w:tc>
          <w:tcPr>
            <w:tcW w:w="6300" w:type="dxa"/>
          </w:tcPr>
          <w:p w:rsidR="00256F93" w:rsidRPr="00D97A59" w:rsidRDefault="00256F93" w:rsidP="00256F93">
            <w:pPr>
              <w:spacing w:line="276" w:lineRule="auto"/>
            </w:pPr>
            <w:r w:rsidRPr="00D97A59">
              <w:t>Tenaga porter dengan mudah dikenali</w:t>
            </w: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40" w:type="dxa"/>
          </w:tcPr>
          <w:p w:rsidR="00256F93" w:rsidRPr="00D97A59" w:rsidRDefault="00256F93" w:rsidP="00256F93">
            <w:pPr>
              <w:spacing w:line="276" w:lineRule="auto"/>
            </w:pPr>
          </w:p>
        </w:tc>
        <w:tc>
          <w:tcPr>
            <w:tcW w:w="558" w:type="dxa"/>
          </w:tcPr>
          <w:p w:rsidR="00256F93" w:rsidRPr="00D97A59" w:rsidRDefault="00256F93" w:rsidP="00256F93">
            <w:pPr>
              <w:spacing w:line="276" w:lineRule="auto"/>
            </w:pPr>
          </w:p>
        </w:tc>
      </w:tr>
    </w:tbl>
    <w:p w:rsidR="00256F93" w:rsidRDefault="00256F93" w:rsidP="00256F93">
      <w:pPr>
        <w:tabs>
          <w:tab w:val="left" w:pos="180"/>
        </w:tabs>
        <w:jc w:val="both"/>
        <w:rPr>
          <w:sz w:val="20"/>
        </w:rPr>
      </w:pPr>
    </w:p>
    <w:p w:rsidR="00255CB3" w:rsidRDefault="00255CB3" w:rsidP="00256F93">
      <w:pPr>
        <w:tabs>
          <w:tab w:val="left" w:pos="180"/>
        </w:tabs>
        <w:jc w:val="both"/>
        <w:rPr>
          <w:sz w:val="20"/>
        </w:rPr>
      </w:pPr>
    </w:p>
    <w:p w:rsidR="00255CB3" w:rsidRDefault="00255CB3" w:rsidP="00256F93">
      <w:pPr>
        <w:tabs>
          <w:tab w:val="left" w:pos="180"/>
        </w:tabs>
        <w:jc w:val="both"/>
        <w:rPr>
          <w:sz w:val="20"/>
        </w:rPr>
      </w:pPr>
    </w:p>
    <w:p w:rsidR="00255CB3" w:rsidRDefault="00255CB3" w:rsidP="00256F93">
      <w:pPr>
        <w:tabs>
          <w:tab w:val="left" w:pos="180"/>
        </w:tabs>
        <w:jc w:val="both"/>
        <w:rPr>
          <w:sz w:val="20"/>
        </w:rPr>
      </w:pPr>
    </w:p>
    <w:p w:rsidR="006A76B2" w:rsidRPr="007629B8" w:rsidRDefault="006A76B2" w:rsidP="00256F93">
      <w:pPr>
        <w:tabs>
          <w:tab w:val="left" w:pos="180"/>
        </w:tabs>
        <w:jc w:val="both"/>
        <w:rPr>
          <w:b/>
        </w:rPr>
      </w:pPr>
      <w:r w:rsidRPr="006A76B2">
        <w:rPr>
          <w:b/>
        </w:rPr>
        <w:t>Lampiran II</w:t>
      </w:r>
    </w:p>
    <w:p w:rsidR="00256F93" w:rsidRDefault="00256F93" w:rsidP="00232ED6">
      <w:pPr>
        <w:tabs>
          <w:tab w:val="left" w:pos="180"/>
        </w:tabs>
        <w:ind w:left="-180"/>
        <w:jc w:val="center"/>
        <w:rPr>
          <w:sz w:val="20"/>
        </w:rPr>
      </w:pPr>
      <w:r w:rsidRPr="002E0C23">
        <w:rPr>
          <w:noProof/>
          <w:lang w:val="en-US"/>
        </w:rPr>
        <w:drawing>
          <wp:inline distT="0" distB="0" distL="0" distR="0" wp14:anchorId="5ED60324" wp14:editId="5343741D">
            <wp:extent cx="5000625" cy="51906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00625" cy="5190618"/>
                    </a:xfrm>
                    <a:prstGeom prst="rect">
                      <a:avLst/>
                    </a:prstGeom>
                    <a:noFill/>
                    <a:ln>
                      <a:noFill/>
                    </a:ln>
                  </pic:spPr>
                </pic:pic>
              </a:graphicData>
            </a:graphic>
          </wp:inline>
        </w:drawing>
      </w:r>
    </w:p>
    <w:p w:rsidR="007629B8" w:rsidRDefault="007629B8" w:rsidP="00256F93">
      <w:pPr>
        <w:tabs>
          <w:tab w:val="left" w:pos="180"/>
        </w:tabs>
        <w:jc w:val="both"/>
        <w:rPr>
          <w:sz w:val="20"/>
        </w:rPr>
      </w:pPr>
    </w:p>
    <w:p w:rsidR="004E3A63" w:rsidRDefault="004E3A63" w:rsidP="00256F93">
      <w:pPr>
        <w:tabs>
          <w:tab w:val="left" w:pos="180"/>
        </w:tabs>
        <w:jc w:val="both"/>
        <w:rPr>
          <w:sz w:val="20"/>
        </w:rPr>
      </w:pPr>
    </w:p>
    <w:p w:rsidR="004E3A63" w:rsidRDefault="004E3A63" w:rsidP="00256F93">
      <w:pPr>
        <w:tabs>
          <w:tab w:val="left" w:pos="180"/>
        </w:tabs>
        <w:jc w:val="both"/>
        <w:rPr>
          <w:sz w:val="20"/>
        </w:rPr>
      </w:pPr>
    </w:p>
    <w:p w:rsidR="004E3A63" w:rsidRDefault="004E3A63" w:rsidP="00256F93">
      <w:pPr>
        <w:tabs>
          <w:tab w:val="left" w:pos="180"/>
        </w:tabs>
        <w:jc w:val="both"/>
        <w:rPr>
          <w:sz w:val="20"/>
        </w:rPr>
      </w:pPr>
    </w:p>
    <w:p w:rsidR="004E3A63" w:rsidRDefault="004E3A63" w:rsidP="00256F93">
      <w:pPr>
        <w:tabs>
          <w:tab w:val="left" w:pos="180"/>
        </w:tabs>
        <w:jc w:val="both"/>
        <w:rPr>
          <w:sz w:val="20"/>
        </w:rPr>
      </w:pPr>
    </w:p>
    <w:p w:rsidR="004E3A63" w:rsidRDefault="004E3A63" w:rsidP="00256F93">
      <w:pPr>
        <w:tabs>
          <w:tab w:val="left" w:pos="180"/>
        </w:tabs>
        <w:jc w:val="both"/>
        <w:rPr>
          <w:sz w:val="20"/>
        </w:rPr>
      </w:pPr>
    </w:p>
    <w:p w:rsidR="004E3A63" w:rsidRDefault="004E3A63" w:rsidP="00256F93">
      <w:pPr>
        <w:tabs>
          <w:tab w:val="left" w:pos="180"/>
        </w:tabs>
        <w:jc w:val="both"/>
        <w:rPr>
          <w:sz w:val="20"/>
        </w:rPr>
      </w:pPr>
    </w:p>
    <w:p w:rsidR="004E3A63" w:rsidRDefault="004E3A63" w:rsidP="00256F93">
      <w:pPr>
        <w:tabs>
          <w:tab w:val="left" w:pos="180"/>
        </w:tabs>
        <w:jc w:val="both"/>
        <w:rPr>
          <w:sz w:val="20"/>
        </w:rPr>
      </w:pPr>
    </w:p>
    <w:p w:rsidR="004E3A63" w:rsidRDefault="004E3A63" w:rsidP="00256F93">
      <w:pPr>
        <w:tabs>
          <w:tab w:val="left" w:pos="180"/>
        </w:tabs>
        <w:jc w:val="both"/>
        <w:rPr>
          <w:sz w:val="20"/>
        </w:rPr>
      </w:pPr>
    </w:p>
    <w:p w:rsidR="004E3A63" w:rsidRDefault="004E3A63" w:rsidP="00256F93">
      <w:pPr>
        <w:tabs>
          <w:tab w:val="left" w:pos="180"/>
        </w:tabs>
        <w:jc w:val="both"/>
        <w:rPr>
          <w:sz w:val="20"/>
        </w:rPr>
      </w:pPr>
    </w:p>
    <w:p w:rsidR="004E3A63" w:rsidRDefault="004E3A63" w:rsidP="00256F93">
      <w:pPr>
        <w:tabs>
          <w:tab w:val="left" w:pos="180"/>
        </w:tabs>
        <w:jc w:val="both"/>
        <w:rPr>
          <w:sz w:val="20"/>
        </w:rPr>
      </w:pPr>
    </w:p>
    <w:p w:rsidR="00256F93" w:rsidRPr="006A76B2" w:rsidRDefault="006A76B2" w:rsidP="00256F93">
      <w:pPr>
        <w:tabs>
          <w:tab w:val="left" w:pos="180"/>
        </w:tabs>
        <w:jc w:val="both"/>
        <w:rPr>
          <w:b/>
        </w:rPr>
      </w:pPr>
      <w:r w:rsidRPr="006A76B2">
        <w:rPr>
          <w:b/>
        </w:rPr>
        <w:t>Lampiran III</w:t>
      </w:r>
    </w:p>
    <w:p w:rsidR="006A76B2" w:rsidRDefault="006A76B2" w:rsidP="00256F93">
      <w:pPr>
        <w:tabs>
          <w:tab w:val="left" w:pos="180"/>
        </w:tabs>
        <w:jc w:val="both"/>
        <w:rPr>
          <w:sz w:val="20"/>
        </w:rPr>
      </w:pPr>
    </w:p>
    <w:tbl>
      <w:tblPr>
        <w:tblStyle w:val="TableGrid1"/>
        <w:tblW w:w="0" w:type="auto"/>
        <w:jc w:val="center"/>
        <w:tblLook w:val="04A0" w:firstRow="1" w:lastRow="0" w:firstColumn="1" w:lastColumn="0" w:noHBand="0" w:noVBand="1"/>
      </w:tblPr>
      <w:tblGrid>
        <w:gridCol w:w="1914"/>
        <w:gridCol w:w="4658"/>
        <w:gridCol w:w="1581"/>
      </w:tblGrid>
      <w:tr w:rsidR="00256F93" w:rsidRPr="00E87DF8" w:rsidTr="00256F93">
        <w:trPr>
          <w:jc w:val="center"/>
        </w:trPr>
        <w:tc>
          <w:tcPr>
            <w:tcW w:w="1914" w:type="dxa"/>
            <w:shd w:val="clear" w:color="auto" w:fill="4F81BD" w:themeFill="accent1"/>
            <w:vAlign w:val="center"/>
          </w:tcPr>
          <w:p w:rsidR="00256F93" w:rsidRPr="00E87DF8" w:rsidRDefault="00256F93" w:rsidP="00256F93">
            <w:pPr>
              <w:tabs>
                <w:tab w:val="left" w:pos="9000"/>
              </w:tabs>
              <w:jc w:val="center"/>
            </w:pPr>
            <w:r w:rsidRPr="00E87DF8">
              <w:t>Fasilitas Dermaga</w:t>
            </w:r>
          </w:p>
        </w:tc>
        <w:tc>
          <w:tcPr>
            <w:tcW w:w="4658" w:type="dxa"/>
            <w:shd w:val="clear" w:color="auto" w:fill="4F81BD" w:themeFill="accent1"/>
            <w:vAlign w:val="center"/>
          </w:tcPr>
          <w:p w:rsidR="00256F93" w:rsidRPr="00E87DF8" w:rsidRDefault="00256F93" w:rsidP="00256F93">
            <w:pPr>
              <w:tabs>
                <w:tab w:val="left" w:pos="9000"/>
              </w:tabs>
              <w:jc w:val="center"/>
            </w:pPr>
            <w:r w:rsidRPr="00E87DF8">
              <w:t>Visualisasi</w:t>
            </w:r>
          </w:p>
        </w:tc>
        <w:tc>
          <w:tcPr>
            <w:tcW w:w="1581" w:type="dxa"/>
            <w:shd w:val="clear" w:color="auto" w:fill="4F81BD" w:themeFill="accent1"/>
            <w:vAlign w:val="center"/>
          </w:tcPr>
          <w:p w:rsidR="00256F93" w:rsidRPr="00E87DF8" w:rsidRDefault="00256F93" w:rsidP="00256F93">
            <w:pPr>
              <w:tabs>
                <w:tab w:val="left" w:pos="9000"/>
              </w:tabs>
              <w:jc w:val="center"/>
            </w:pPr>
            <w:r w:rsidRPr="00E87DF8">
              <w:t>Lokasi</w:t>
            </w:r>
          </w:p>
        </w:tc>
      </w:tr>
      <w:tr w:rsidR="00256F93" w:rsidRPr="00E87DF8" w:rsidTr="00256F93">
        <w:trPr>
          <w:jc w:val="center"/>
        </w:trPr>
        <w:tc>
          <w:tcPr>
            <w:tcW w:w="1914" w:type="dxa"/>
            <w:vAlign w:val="center"/>
          </w:tcPr>
          <w:p w:rsidR="00256F93" w:rsidRPr="00E87DF8" w:rsidRDefault="00256F93" w:rsidP="00256F93">
            <w:pPr>
              <w:tabs>
                <w:tab w:val="left" w:pos="9000"/>
              </w:tabs>
              <w:ind w:left="90"/>
            </w:pPr>
            <w:r w:rsidRPr="00E87DF8">
              <w:t>Toilet</w:t>
            </w:r>
          </w:p>
        </w:tc>
        <w:tc>
          <w:tcPr>
            <w:tcW w:w="4658" w:type="dxa"/>
            <w:vAlign w:val="center"/>
          </w:tcPr>
          <w:p w:rsidR="00256F93" w:rsidRPr="00E87DF8" w:rsidRDefault="00256F93" w:rsidP="00256F93">
            <w:pPr>
              <w:tabs>
                <w:tab w:val="left" w:pos="9000"/>
              </w:tabs>
              <w:jc w:val="center"/>
            </w:pPr>
            <w:r w:rsidRPr="00E87DF8">
              <w:rPr>
                <w:noProof/>
                <w:lang w:val="en-US"/>
              </w:rPr>
              <w:drawing>
                <wp:inline distT="0" distB="0" distL="0" distR="0" wp14:anchorId="5DCA55EC" wp14:editId="364F3353">
                  <wp:extent cx="2064921" cy="1327236"/>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2" name="Picture 4355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88285" cy="1342253"/>
                          </a:xfrm>
                          <a:prstGeom prst="rect">
                            <a:avLst/>
                          </a:prstGeom>
                        </pic:spPr>
                      </pic:pic>
                    </a:graphicData>
                  </a:graphic>
                </wp:inline>
              </w:drawing>
            </w:r>
          </w:p>
        </w:tc>
        <w:tc>
          <w:tcPr>
            <w:tcW w:w="1581" w:type="dxa"/>
            <w:vAlign w:val="center"/>
          </w:tcPr>
          <w:p w:rsidR="00256F93" w:rsidRPr="00E87DF8" w:rsidRDefault="00256F93" w:rsidP="00256F93">
            <w:pPr>
              <w:tabs>
                <w:tab w:val="left" w:pos="9000"/>
              </w:tabs>
            </w:pPr>
            <w:r>
              <w:t>Terdapat dalam dermaga</w:t>
            </w:r>
            <w:r>
              <w:rPr>
                <w:spacing w:val="-18"/>
              </w:rPr>
              <w:t xml:space="preserve"> </w:t>
            </w:r>
            <w:r>
              <w:t xml:space="preserve">namun tidak dapat </w:t>
            </w:r>
            <w:r>
              <w:rPr>
                <w:spacing w:val="-2"/>
              </w:rPr>
              <w:t>difungsikan</w:t>
            </w:r>
          </w:p>
        </w:tc>
      </w:tr>
      <w:tr w:rsidR="00256F93" w:rsidRPr="00E87DF8" w:rsidTr="00256F93">
        <w:trPr>
          <w:jc w:val="center"/>
        </w:trPr>
        <w:tc>
          <w:tcPr>
            <w:tcW w:w="1914" w:type="dxa"/>
            <w:vAlign w:val="center"/>
          </w:tcPr>
          <w:p w:rsidR="00256F93" w:rsidRPr="00E87DF8" w:rsidRDefault="00256F93" w:rsidP="00256F93">
            <w:pPr>
              <w:tabs>
                <w:tab w:val="left" w:pos="9000"/>
              </w:tabs>
              <w:ind w:left="90"/>
            </w:pPr>
            <w:r w:rsidRPr="00E87DF8">
              <w:t>Ruang Tunggu</w:t>
            </w:r>
          </w:p>
        </w:tc>
        <w:tc>
          <w:tcPr>
            <w:tcW w:w="4658" w:type="dxa"/>
            <w:vAlign w:val="center"/>
          </w:tcPr>
          <w:p w:rsidR="00256F93" w:rsidRPr="00E87DF8" w:rsidRDefault="00256F93" w:rsidP="00256F93">
            <w:pPr>
              <w:tabs>
                <w:tab w:val="left" w:pos="9000"/>
              </w:tabs>
              <w:jc w:val="center"/>
            </w:pPr>
            <w:r w:rsidRPr="00E87DF8">
              <w:rPr>
                <w:noProof/>
                <w:lang w:val="en-US"/>
              </w:rPr>
              <w:drawing>
                <wp:inline distT="0" distB="0" distL="0" distR="0" wp14:anchorId="1770C2E8" wp14:editId="5BF20A42">
                  <wp:extent cx="2204568" cy="157162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3" name="Picture 4355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20589" cy="1583047"/>
                          </a:xfrm>
                          <a:prstGeom prst="rect">
                            <a:avLst/>
                          </a:prstGeom>
                        </pic:spPr>
                      </pic:pic>
                    </a:graphicData>
                  </a:graphic>
                </wp:inline>
              </w:drawing>
            </w:r>
          </w:p>
        </w:tc>
        <w:tc>
          <w:tcPr>
            <w:tcW w:w="1581" w:type="dxa"/>
            <w:vAlign w:val="center"/>
          </w:tcPr>
          <w:p w:rsidR="00256F93" w:rsidRPr="00E87DF8" w:rsidRDefault="00256F93" w:rsidP="00256F93">
            <w:pPr>
              <w:tabs>
                <w:tab w:val="left" w:pos="9000"/>
              </w:tabs>
            </w:pPr>
            <w:r>
              <w:t>Memiliki luas bangunan</w:t>
            </w:r>
            <w:r>
              <w:rPr>
                <w:spacing w:val="-18"/>
              </w:rPr>
              <w:t xml:space="preserve"> </w:t>
            </w:r>
            <w:r>
              <w:t>36</w:t>
            </w:r>
            <w:r>
              <w:rPr>
                <w:spacing w:val="-17"/>
              </w:rPr>
              <w:t xml:space="preserve"> </w:t>
            </w:r>
            <w:r>
              <w:t>m</w:t>
            </w:r>
            <w:r>
              <w:rPr>
                <w:vertAlign w:val="superscript"/>
              </w:rPr>
              <w:t>2</w:t>
            </w:r>
          </w:p>
        </w:tc>
      </w:tr>
      <w:tr w:rsidR="00256F93" w:rsidRPr="00E87DF8" w:rsidTr="00256F93">
        <w:trPr>
          <w:jc w:val="center"/>
        </w:trPr>
        <w:tc>
          <w:tcPr>
            <w:tcW w:w="1914" w:type="dxa"/>
            <w:vAlign w:val="center"/>
          </w:tcPr>
          <w:p w:rsidR="00256F93" w:rsidRPr="00E87DF8" w:rsidRDefault="00256F93" w:rsidP="00256F93">
            <w:pPr>
              <w:tabs>
                <w:tab w:val="left" w:pos="9000"/>
              </w:tabs>
              <w:ind w:left="90"/>
            </w:pPr>
            <w:r w:rsidRPr="00E87DF8">
              <w:t>Parkir</w:t>
            </w:r>
          </w:p>
        </w:tc>
        <w:tc>
          <w:tcPr>
            <w:tcW w:w="4658" w:type="dxa"/>
            <w:vAlign w:val="center"/>
          </w:tcPr>
          <w:p w:rsidR="00256F93" w:rsidRPr="00E87DF8" w:rsidRDefault="00256F93" w:rsidP="00256F93">
            <w:pPr>
              <w:tabs>
                <w:tab w:val="left" w:pos="9000"/>
              </w:tabs>
              <w:jc w:val="center"/>
            </w:pPr>
            <w:r w:rsidRPr="00E87DF8">
              <w:rPr>
                <w:noProof/>
                <w:lang w:val="en-US"/>
              </w:rPr>
              <w:drawing>
                <wp:inline distT="0" distB="0" distL="0" distR="0" wp14:anchorId="6F8066DB" wp14:editId="2BF6DA71">
                  <wp:extent cx="2190750" cy="17716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4" name="Picture 43554"/>
                          <pic:cNvPicPr/>
                        </pic:nvPicPr>
                        <pic:blipFill rotWithShape="1">
                          <a:blip r:embed="rId28" cstate="print">
                            <a:extLst>
                              <a:ext uri="{28A0092B-C50C-407E-A947-70E740481C1C}">
                                <a14:useLocalDpi xmlns:a14="http://schemas.microsoft.com/office/drawing/2010/main" val="0"/>
                              </a:ext>
                            </a:extLst>
                          </a:blip>
                          <a:srcRect t="26737" b="6481"/>
                          <a:stretch/>
                        </pic:blipFill>
                        <pic:spPr bwMode="auto">
                          <a:xfrm>
                            <a:off x="0" y="0"/>
                            <a:ext cx="2205414" cy="1783509"/>
                          </a:xfrm>
                          <a:prstGeom prst="rect">
                            <a:avLst/>
                          </a:prstGeom>
                          <a:ln>
                            <a:noFill/>
                          </a:ln>
                          <a:extLst>
                            <a:ext uri="{53640926-AAD7-44D8-BBD7-CCE9431645EC}">
                              <a14:shadowObscured xmlns:a14="http://schemas.microsoft.com/office/drawing/2010/main"/>
                            </a:ext>
                          </a:extLst>
                        </pic:spPr>
                      </pic:pic>
                    </a:graphicData>
                  </a:graphic>
                </wp:inline>
              </w:drawing>
            </w:r>
          </w:p>
        </w:tc>
        <w:tc>
          <w:tcPr>
            <w:tcW w:w="1581" w:type="dxa"/>
            <w:vAlign w:val="center"/>
          </w:tcPr>
          <w:p w:rsidR="00256F93" w:rsidRPr="00E87DF8" w:rsidRDefault="00256F93" w:rsidP="00256F93">
            <w:pPr>
              <w:tabs>
                <w:tab w:val="left" w:pos="9000"/>
              </w:tabs>
              <w:ind w:right="-73"/>
            </w:pPr>
            <w:r>
              <w:t>Lahan Kosong yang dijadikan tempat parkir bagi</w:t>
            </w:r>
            <w:r>
              <w:rPr>
                <w:spacing w:val="-18"/>
              </w:rPr>
              <w:t xml:space="preserve"> </w:t>
            </w:r>
            <w:r>
              <w:t xml:space="preserve">kendaraan pengantar dan </w:t>
            </w:r>
            <w:r>
              <w:rPr>
                <w:spacing w:val="-2"/>
              </w:rPr>
              <w:t>penjemput</w:t>
            </w:r>
          </w:p>
        </w:tc>
      </w:tr>
      <w:tr w:rsidR="00256F93" w:rsidRPr="00E87DF8" w:rsidTr="00256F93">
        <w:trPr>
          <w:jc w:val="center"/>
        </w:trPr>
        <w:tc>
          <w:tcPr>
            <w:tcW w:w="1914" w:type="dxa"/>
            <w:vAlign w:val="center"/>
          </w:tcPr>
          <w:p w:rsidR="00256F93" w:rsidRPr="00E87DF8" w:rsidRDefault="00256F93" w:rsidP="00256F93">
            <w:pPr>
              <w:tabs>
                <w:tab w:val="left" w:pos="9000"/>
              </w:tabs>
              <w:ind w:left="90"/>
            </w:pPr>
            <w:r w:rsidRPr="00E87DF8">
              <w:t>Kantin</w:t>
            </w:r>
          </w:p>
        </w:tc>
        <w:tc>
          <w:tcPr>
            <w:tcW w:w="4658" w:type="dxa"/>
            <w:vAlign w:val="center"/>
          </w:tcPr>
          <w:p w:rsidR="00256F93" w:rsidRPr="00E87DF8" w:rsidRDefault="00256F93" w:rsidP="00256F93">
            <w:pPr>
              <w:tabs>
                <w:tab w:val="left" w:pos="9000"/>
              </w:tabs>
              <w:jc w:val="center"/>
            </w:pPr>
            <w:r w:rsidRPr="00E87DF8">
              <w:rPr>
                <w:noProof/>
                <w:lang w:val="en-US"/>
              </w:rPr>
              <w:drawing>
                <wp:inline distT="0" distB="0" distL="0" distR="0" wp14:anchorId="3826F6B2" wp14:editId="49D2D5BE">
                  <wp:extent cx="2181225" cy="16668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5" name="Picture 43555"/>
                          <pic:cNvPicPr/>
                        </pic:nvPicPr>
                        <pic:blipFill rotWithShape="1">
                          <a:blip r:embed="rId29" cstate="print">
                            <a:extLst>
                              <a:ext uri="{28A0092B-C50C-407E-A947-70E740481C1C}">
                                <a14:useLocalDpi xmlns:a14="http://schemas.microsoft.com/office/drawing/2010/main" val="0"/>
                              </a:ext>
                            </a:extLst>
                          </a:blip>
                          <a:srcRect l="16674" r="23558"/>
                          <a:stretch/>
                        </pic:blipFill>
                        <pic:spPr bwMode="auto">
                          <a:xfrm>
                            <a:off x="0" y="0"/>
                            <a:ext cx="2188587" cy="1672501"/>
                          </a:xfrm>
                          <a:prstGeom prst="rect">
                            <a:avLst/>
                          </a:prstGeom>
                          <a:ln>
                            <a:noFill/>
                          </a:ln>
                          <a:extLst>
                            <a:ext uri="{53640926-AAD7-44D8-BBD7-CCE9431645EC}">
                              <a14:shadowObscured xmlns:a14="http://schemas.microsoft.com/office/drawing/2010/main"/>
                            </a:ext>
                          </a:extLst>
                        </pic:spPr>
                      </pic:pic>
                    </a:graphicData>
                  </a:graphic>
                </wp:inline>
              </w:drawing>
            </w:r>
          </w:p>
        </w:tc>
        <w:tc>
          <w:tcPr>
            <w:tcW w:w="1581" w:type="dxa"/>
            <w:vAlign w:val="center"/>
          </w:tcPr>
          <w:p w:rsidR="00256F93" w:rsidRPr="00E87DF8" w:rsidRDefault="00256F93" w:rsidP="00256F93">
            <w:pPr>
              <w:tabs>
                <w:tab w:val="left" w:pos="9000"/>
              </w:tabs>
              <w:ind w:right="-73"/>
            </w:pPr>
            <w:r>
              <w:t>Posisi</w:t>
            </w:r>
            <w:r>
              <w:rPr>
                <w:spacing w:val="-18"/>
              </w:rPr>
              <w:t xml:space="preserve"> </w:t>
            </w:r>
            <w:r>
              <w:t>depan</w:t>
            </w:r>
            <w:r>
              <w:rPr>
                <w:spacing w:val="-17"/>
              </w:rPr>
              <w:t xml:space="preserve"> </w:t>
            </w:r>
            <w:r>
              <w:t xml:space="preserve">area </w:t>
            </w:r>
            <w:r>
              <w:rPr>
                <w:spacing w:val="-2"/>
              </w:rPr>
              <w:t>toilet</w:t>
            </w:r>
          </w:p>
        </w:tc>
      </w:tr>
      <w:tr w:rsidR="00256F93" w:rsidRPr="00E87DF8" w:rsidTr="00256F93">
        <w:trPr>
          <w:jc w:val="center"/>
        </w:trPr>
        <w:tc>
          <w:tcPr>
            <w:tcW w:w="1914" w:type="dxa"/>
            <w:vAlign w:val="center"/>
          </w:tcPr>
          <w:p w:rsidR="00256F93" w:rsidRPr="00E87DF8" w:rsidRDefault="00256F93" w:rsidP="00256F93">
            <w:pPr>
              <w:tabs>
                <w:tab w:val="left" w:pos="9000"/>
              </w:tabs>
              <w:ind w:left="90"/>
            </w:pPr>
            <w:r w:rsidRPr="00E87DF8">
              <w:t>Dermaga Kedatangan</w:t>
            </w:r>
          </w:p>
        </w:tc>
        <w:tc>
          <w:tcPr>
            <w:tcW w:w="4658" w:type="dxa"/>
            <w:vAlign w:val="center"/>
          </w:tcPr>
          <w:p w:rsidR="00256F93" w:rsidRPr="00E87DF8" w:rsidRDefault="00256F93" w:rsidP="00256F93">
            <w:pPr>
              <w:tabs>
                <w:tab w:val="left" w:pos="9000"/>
              </w:tabs>
              <w:ind w:left="-114" w:right="-124"/>
              <w:jc w:val="center"/>
              <w:rPr>
                <w:noProof/>
              </w:rPr>
            </w:pPr>
            <w:r w:rsidRPr="00E87DF8">
              <w:rPr>
                <w:noProof/>
                <w:lang w:val="en-US"/>
              </w:rPr>
              <w:drawing>
                <wp:inline distT="0" distB="0" distL="0" distR="0" wp14:anchorId="385EB403" wp14:editId="242CB6B3">
                  <wp:extent cx="2171700" cy="20859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6" name="Picture 43556"/>
                          <pic:cNvPicPr/>
                        </pic:nvPicPr>
                        <pic:blipFill rotWithShape="1">
                          <a:blip r:embed="rId30" cstate="print">
                            <a:extLst>
                              <a:ext uri="{28A0092B-C50C-407E-A947-70E740481C1C}">
                                <a14:useLocalDpi xmlns:a14="http://schemas.microsoft.com/office/drawing/2010/main" val="0"/>
                              </a:ext>
                            </a:extLst>
                          </a:blip>
                          <a:srcRect t="25001" b="12857"/>
                          <a:stretch/>
                        </pic:blipFill>
                        <pic:spPr bwMode="auto">
                          <a:xfrm>
                            <a:off x="0" y="0"/>
                            <a:ext cx="2185897" cy="2099611"/>
                          </a:xfrm>
                          <a:prstGeom prst="rect">
                            <a:avLst/>
                          </a:prstGeom>
                          <a:ln>
                            <a:noFill/>
                          </a:ln>
                          <a:extLst>
                            <a:ext uri="{53640926-AAD7-44D8-BBD7-CCE9431645EC}">
                              <a14:shadowObscured xmlns:a14="http://schemas.microsoft.com/office/drawing/2010/main"/>
                            </a:ext>
                          </a:extLst>
                        </pic:spPr>
                      </pic:pic>
                    </a:graphicData>
                  </a:graphic>
                </wp:inline>
              </w:drawing>
            </w:r>
          </w:p>
        </w:tc>
        <w:tc>
          <w:tcPr>
            <w:tcW w:w="1581" w:type="dxa"/>
            <w:vAlign w:val="center"/>
          </w:tcPr>
          <w:p w:rsidR="00256F93" w:rsidRPr="00E87DF8" w:rsidRDefault="00256F93" w:rsidP="00256F93">
            <w:pPr>
              <w:keepNext/>
              <w:tabs>
                <w:tab w:val="left" w:pos="9000"/>
              </w:tabs>
            </w:pPr>
            <w:r>
              <w:t>Memiliki</w:t>
            </w:r>
            <w:r>
              <w:rPr>
                <w:spacing w:val="-18"/>
              </w:rPr>
              <w:t xml:space="preserve"> </w:t>
            </w:r>
            <w:r>
              <w:t>panjang 45 m</w:t>
            </w:r>
          </w:p>
        </w:tc>
      </w:tr>
    </w:tbl>
    <w:p w:rsidR="00256F93" w:rsidRDefault="00256F93" w:rsidP="00256F93">
      <w:pPr>
        <w:tabs>
          <w:tab w:val="left" w:pos="180"/>
        </w:tabs>
        <w:jc w:val="both"/>
        <w:rPr>
          <w:sz w:val="20"/>
        </w:rPr>
      </w:pPr>
    </w:p>
    <w:p w:rsidR="006A76B2" w:rsidRPr="006A76B2" w:rsidRDefault="006A76B2" w:rsidP="00256F93">
      <w:pPr>
        <w:tabs>
          <w:tab w:val="left" w:pos="180"/>
        </w:tabs>
        <w:jc w:val="both"/>
        <w:rPr>
          <w:b/>
        </w:rPr>
      </w:pPr>
    </w:p>
    <w:p w:rsidR="006A76B2" w:rsidRDefault="006A76B2" w:rsidP="00256F93">
      <w:pPr>
        <w:tabs>
          <w:tab w:val="left" w:pos="180"/>
        </w:tabs>
        <w:jc w:val="both"/>
        <w:rPr>
          <w:b/>
        </w:rPr>
      </w:pPr>
      <w:r w:rsidRPr="006A76B2">
        <w:rPr>
          <w:b/>
        </w:rPr>
        <w:t>Lampiran IV</w:t>
      </w:r>
    </w:p>
    <w:p w:rsidR="006A76B2" w:rsidRPr="006A76B2" w:rsidRDefault="006A76B2" w:rsidP="00256F93">
      <w:pPr>
        <w:tabs>
          <w:tab w:val="left" w:pos="180"/>
        </w:tabs>
        <w:jc w:val="both"/>
        <w:rPr>
          <w:b/>
        </w:rPr>
      </w:pPr>
    </w:p>
    <w:tbl>
      <w:tblPr>
        <w:tblW w:w="6640" w:type="dxa"/>
        <w:jc w:val="center"/>
        <w:tblInd w:w="93" w:type="dxa"/>
        <w:tblLook w:val="04A0" w:firstRow="1" w:lastRow="0" w:firstColumn="1" w:lastColumn="0" w:noHBand="0" w:noVBand="1"/>
      </w:tblPr>
      <w:tblGrid>
        <w:gridCol w:w="1100"/>
        <w:gridCol w:w="2440"/>
        <w:gridCol w:w="1180"/>
        <w:gridCol w:w="960"/>
        <w:gridCol w:w="960"/>
      </w:tblGrid>
      <w:tr w:rsidR="006A76B2" w:rsidRPr="006A76B2" w:rsidTr="006A76B2">
        <w:trPr>
          <w:trHeight w:val="315"/>
          <w:jc w:val="center"/>
        </w:trPr>
        <w:tc>
          <w:tcPr>
            <w:tcW w:w="1100"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6A76B2" w:rsidRPr="006A76B2" w:rsidRDefault="006A76B2" w:rsidP="006A76B2">
            <w:pPr>
              <w:widowControl/>
              <w:autoSpaceDE/>
              <w:autoSpaceDN/>
              <w:jc w:val="center"/>
              <w:rPr>
                <w:rFonts w:ascii="Calibri" w:eastAsia="Times New Roman" w:hAnsi="Calibri" w:cs="Calibri"/>
                <w:b/>
                <w:bCs/>
                <w:color w:val="000000"/>
                <w:lang w:val="en-US"/>
              </w:rPr>
            </w:pPr>
            <w:r w:rsidRPr="006A76B2">
              <w:rPr>
                <w:rFonts w:ascii="Calibri" w:eastAsia="Times New Roman" w:hAnsi="Calibri" w:cs="Calibri"/>
                <w:b/>
                <w:bCs/>
                <w:color w:val="000000"/>
                <w:lang w:val="en-US"/>
              </w:rPr>
              <w:t>TAHUN (n)</w:t>
            </w:r>
          </w:p>
        </w:tc>
        <w:tc>
          <w:tcPr>
            <w:tcW w:w="2440" w:type="dxa"/>
            <w:tcBorders>
              <w:top w:val="single" w:sz="4" w:space="0" w:color="auto"/>
              <w:left w:val="nil"/>
              <w:bottom w:val="single" w:sz="4" w:space="0" w:color="auto"/>
              <w:right w:val="single" w:sz="4" w:space="0" w:color="auto"/>
            </w:tcBorders>
            <w:shd w:val="clear" w:color="000000" w:fill="A6A6A6"/>
            <w:noWrap/>
            <w:vAlign w:val="bottom"/>
            <w:hideMark/>
          </w:tcPr>
          <w:p w:rsidR="006A76B2" w:rsidRPr="006A76B2" w:rsidRDefault="006A76B2" w:rsidP="006A76B2">
            <w:pPr>
              <w:widowControl/>
              <w:autoSpaceDE/>
              <w:autoSpaceDN/>
              <w:jc w:val="center"/>
              <w:rPr>
                <w:rFonts w:ascii="Calibri" w:eastAsia="Times New Roman" w:hAnsi="Calibri" w:cs="Calibri"/>
                <w:b/>
                <w:bCs/>
                <w:color w:val="000000"/>
                <w:lang w:val="en-US"/>
              </w:rPr>
            </w:pPr>
            <w:r w:rsidRPr="006A76B2">
              <w:rPr>
                <w:rFonts w:ascii="Calibri" w:eastAsia="Times New Roman" w:hAnsi="Calibri" w:cs="Calibri"/>
                <w:b/>
                <w:bCs/>
                <w:color w:val="000000"/>
                <w:lang w:val="en-US"/>
              </w:rPr>
              <w:t>JUMLAH PENUMPANG (Y)</w:t>
            </w:r>
          </w:p>
        </w:tc>
        <w:tc>
          <w:tcPr>
            <w:tcW w:w="1180" w:type="dxa"/>
            <w:tcBorders>
              <w:top w:val="single" w:sz="4" w:space="0" w:color="auto"/>
              <w:left w:val="nil"/>
              <w:bottom w:val="single" w:sz="4" w:space="0" w:color="auto"/>
              <w:right w:val="single" w:sz="4" w:space="0" w:color="auto"/>
            </w:tcBorders>
            <w:shd w:val="clear" w:color="000000" w:fill="A6A6A6"/>
            <w:noWrap/>
            <w:vAlign w:val="bottom"/>
            <w:hideMark/>
          </w:tcPr>
          <w:p w:rsidR="006A76B2" w:rsidRPr="006A76B2" w:rsidRDefault="006A76B2" w:rsidP="006A76B2">
            <w:pPr>
              <w:widowControl/>
              <w:autoSpaceDE/>
              <w:autoSpaceDN/>
              <w:jc w:val="center"/>
              <w:rPr>
                <w:rFonts w:ascii="Calibri" w:eastAsia="Times New Roman" w:hAnsi="Calibri" w:cs="Calibri"/>
                <w:b/>
                <w:bCs/>
                <w:color w:val="000000"/>
                <w:lang w:val="en-US"/>
              </w:rPr>
            </w:pPr>
            <w:r w:rsidRPr="006A76B2">
              <w:rPr>
                <w:rFonts w:ascii="Calibri" w:eastAsia="Times New Roman" w:hAnsi="Calibri" w:cs="Calibri"/>
                <w:b/>
                <w:bCs/>
                <w:color w:val="000000"/>
                <w:lang w:val="en-US"/>
              </w:rPr>
              <w:t>Prediksi (X)</w:t>
            </w:r>
          </w:p>
        </w:tc>
        <w:tc>
          <w:tcPr>
            <w:tcW w:w="960" w:type="dxa"/>
            <w:tcBorders>
              <w:top w:val="single" w:sz="4" w:space="0" w:color="auto"/>
              <w:left w:val="nil"/>
              <w:bottom w:val="single" w:sz="4" w:space="0" w:color="auto"/>
              <w:right w:val="single" w:sz="4" w:space="0" w:color="auto"/>
            </w:tcBorders>
            <w:shd w:val="clear" w:color="000000" w:fill="A6A6A6"/>
            <w:noWrap/>
            <w:vAlign w:val="bottom"/>
            <w:hideMark/>
          </w:tcPr>
          <w:p w:rsidR="006A76B2" w:rsidRPr="006A76B2" w:rsidRDefault="006A76B2" w:rsidP="006A76B2">
            <w:pPr>
              <w:widowControl/>
              <w:autoSpaceDE/>
              <w:autoSpaceDN/>
              <w:jc w:val="center"/>
              <w:rPr>
                <w:rFonts w:ascii="Calibri" w:eastAsia="Times New Roman" w:hAnsi="Calibri" w:cs="Calibri"/>
                <w:b/>
                <w:bCs/>
                <w:color w:val="000000"/>
                <w:lang w:val="en-US"/>
              </w:rPr>
            </w:pPr>
            <w:r w:rsidRPr="006A76B2">
              <w:rPr>
                <w:rFonts w:ascii="Calibri" w:eastAsia="Times New Roman" w:hAnsi="Calibri" w:cs="Calibri"/>
                <w:b/>
                <w:bCs/>
                <w:color w:val="000000"/>
                <w:lang w:val="en-US"/>
              </w:rPr>
              <w:t>X^2</w:t>
            </w:r>
          </w:p>
        </w:tc>
        <w:tc>
          <w:tcPr>
            <w:tcW w:w="960" w:type="dxa"/>
            <w:tcBorders>
              <w:top w:val="single" w:sz="4" w:space="0" w:color="auto"/>
              <w:left w:val="nil"/>
              <w:bottom w:val="single" w:sz="4" w:space="0" w:color="auto"/>
              <w:right w:val="single" w:sz="4" w:space="0" w:color="auto"/>
            </w:tcBorders>
            <w:shd w:val="clear" w:color="000000" w:fill="A6A6A6"/>
            <w:noWrap/>
            <w:vAlign w:val="bottom"/>
            <w:hideMark/>
          </w:tcPr>
          <w:p w:rsidR="006A76B2" w:rsidRPr="006A76B2" w:rsidRDefault="006A76B2" w:rsidP="006A76B2">
            <w:pPr>
              <w:widowControl/>
              <w:autoSpaceDE/>
              <w:autoSpaceDN/>
              <w:jc w:val="center"/>
              <w:rPr>
                <w:rFonts w:ascii="Calibri" w:eastAsia="Times New Roman" w:hAnsi="Calibri" w:cs="Calibri"/>
                <w:b/>
                <w:bCs/>
                <w:color w:val="000000"/>
                <w:lang w:val="en-US"/>
              </w:rPr>
            </w:pPr>
            <w:r w:rsidRPr="006A76B2">
              <w:rPr>
                <w:rFonts w:ascii="Calibri" w:eastAsia="Times New Roman" w:hAnsi="Calibri" w:cs="Calibri"/>
                <w:b/>
                <w:bCs/>
                <w:color w:val="000000"/>
                <w:lang w:val="en-US"/>
              </w:rPr>
              <w:t>XY</w:t>
            </w:r>
          </w:p>
        </w:tc>
      </w:tr>
      <w:tr w:rsidR="006A76B2" w:rsidRPr="006A76B2" w:rsidTr="006A76B2">
        <w:trPr>
          <w:trHeight w:val="300"/>
          <w:jc w:val="center"/>
        </w:trPr>
        <w:tc>
          <w:tcPr>
            <w:tcW w:w="1100" w:type="dxa"/>
            <w:tcBorders>
              <w:top w:val="nil"/>
              <w:left w:val="single" w:sz="4" w:space="0" w:color="auto"/>
              <w:bottom w:val="single" w:sz="4" w:space="0" w:color="auto"/>
              <w:right w:val="single" w:sz="4" w:space="0" w:color="auto"/>
            </w:tcBorders>
            <w:shd w:val="clear" w:color="000000" w:fill="DDEBF7"/>
            <w:noWrap/>
            <w:vAlign w:val="bottom"/>
            <w:hideMark/>
          </w:tcPr>
          <w:p w:rsidR="006A76B2" w:rsidRPr="006A76B2" w:rsidRDefault="006A76B2" w:rsidP="006A76B2">
            <w:pPr>
              <w:widowControl/>
              <w:autoSpaceDE/>
              <w:autoSpaceDN/>
              <w:jc w:val="center"/>
              <w:rPr>
                <w:rFonts w:ascii="Calibri" w:eastAsia="Times New Roman" w:hAnsi="Calibri" w:cs="Calibri"/>
                <w:color w:val="000000"/>
                <w:lang w:val="en-US"/>
              </w:rPr>
            </w:pPr>
            <w:r w:rsidRPr="006A76B2">
              <w:rPr>
                <w:rFonts w:ascii="Calibri" w:eastAsia="Times New Roman" w:hAnsi="Calibri" w:cs="Calibri"/>
                <w:color w:val="000000"/>
                <w:lang w:val="en-US"/>
              </w:rPr>
              <w:t>2016</w:t>
            </w:r>
          </w:p>
        </w:tc>
        <w:tc>
          <w:tcPr>
            <w:tcW w:w="2440" w:type="dxa"/>
            <w:tcBorders>
              <w:top w:val="nil"/>
              <w:left w:val="nil"/>
              <w:bottom w:val="single" w:sz="4" w:space="0" w:color="auto"/>
              <w:right w:val="single" w:sz="4" w:space="0" w:color="auto"/>
            </w:tcBorders>
            <w:shd w:val="clear" w:color="auto" w:fill="auto"/>
            <w:noWrap/>
            <w:vAlign w:val="bottom"/>
            <w:hideMark/>
          </w:tcPr>
          <w:p w:rsidR="006A76B2" w:rsidRPr="006A76B2" w:rsidRDefault="006A76B2" w:rsidP="006A76B2">
            <w:pPr>
              <w:widowControl/>
              <w:autoSpaceDE/>
              <w:autoSpaceDN/>
              <w:jc w:val="center"/>
              <w:rPr>
                <w:rFonts w:ascii="Calibri" w:eastAsia="Times New Roman" w:hAnsi="Calibri" w:cs="Calibri"/>
                <w:color w:val="000000"/>
                <w:lang w:val="en-US"/>
              </w:rPr>
            </w:pPr>
            <w:r w:rsidRPr="006A76B2">
              <w:rPr>
                <w:rFonts w:ascii="Calibri" w:eastAsia="Times New Roman" w:hAnsi="Calibri" w:cs="Calibri"/>
                <w:color w:val="000000"/>
                <w:lang w:val="en-US"/>
              </w:rPr>
              <w:t>8177</w:t>
            </w:r>
          </w:p>
        </w:tc>
        <w:tc>
          <w:tcPr>
            <w:tcW w:w="1180" w:type="dxa"/>
            <w:tcBorders>
              <w:top w:val="nil"/>
              <w:left w:val="nil"/>
              <w:bottom w:val="single" w:sz="4" w:space="0" w:color="auto"/>
              <w:right w:val="single" w:sz="4" w:space="0" w:color="auto"/>
            </w:tcBorders>
            <w:shd w:val="clear" w:color="auto" w:fill="auto"/>
            <w:noWrap/>
            <w:vAlign w:val="bottom"/>
            <w:hideMark/>
          </w:tcPr>
          <w:p w:rsidR="006A76B2" w:rsidRPr="006A76B2" w:rsidRDefault="006A76B2" w:rsidP="006A76B2">
            <w:pPr>
              <w:widowControl/>
              <w:autoSpaceDE/>
              <w:autoSpaceDN/>
              <w:jc w:val="center"/>
              <w:rPr>
                <w:rFonts w:ascii="Calibri" w:eastAsia="Times New Roman" w:hAnsi="Calibri" w:cs="Calibri"/>
                <w:color w:val="000000"/>
                <w:lang w:val="en-US"/>
              </w:rPr>
            </w:pPr>
            <w:r w:rsidRPr="006A76B2">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6A76B2" w:rsidRPr="006A76B2" w:rsidRDefault="006A76B2" w:rsidP="006A76B2">
            <w:pPr>
              <w:widowControl/>
              <w:autoSpaceDE/>
              <w:autoSpaceDN/>
              <w:jc w:val="center"/>
              <w:rPr>
                <w:rFonts w:ascii="Calibri" w:eastAsia="Times New Roman" w:hAnsi="Calibri" w:cs="Calibri"/>
                <w:color w:val="000000"/>
                <w:lang w:val="en-US"/>
              </w:rPr>
            </w:pPr>
            <w:r w:rsidRPr="006A76B2">
              <w:rPr>
                <w:rFonts w:ascii="Calibri" w:eastAsia="Times New Roman" w:hAnsi="Calibri" w:cs="Calibri"/>
                <w:color w:val="00000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6A76B2" w:rsidRPr="006A76B2" w:rsidRDefault="006A76B2" w:rsidP="006A76B2">
            <w:pPr>
              <w:widowControl/>
              <w:autoSpaceDE/>
              <w:autoSpaceDN/>
              <w:jc w:val="center"/>
              <w:rPr>
                <w:rFonts w:ascii="Calibri" w:eastAsia="Times New Roman" w:hAnsi="Calibri" w:cs="Calibri"/>
                <w:color w:val="000000"/>
                <w:lang w:val="en-US"/>
              </w:rPr>
            </w:pPr>
            <w:r w:rsidRPr="006A76B2">
              <w:rPr>
                <w:rFonts w:ascii="Calibri" w:eastAsia="Times New Roman" w:hAnsi="Calibri" w:cs="Calibri"/>
                <w:color w:val="000000"/>
                <w:lang w:val="en-US"/>
              </w:rPr>
              <w:t>-16354</w:t>
            </w:r>
          </w:p>
        </w:tc>
      </w:tr>
      <w:tr w:rsidR="006A76B2" w:rsidRPr="006A76B2" w:rsidTr="006A76B2">
        <w:trPr>
          <w:trHeight w:val="315"/>
          <w:jc w:val="center"/>
        </w:trPr>
        <w:tc>
          <w:tcPr>
            <w:tcW w:w="1100" w:type="dxa"/>
            <w:tcBorders>
              <w:top w:val="nil"/>
              <w:left w:val="single" w:sz="4" w:space="0" w:color="auto"/>
              <w:bottom w:val="single" w:sz="4" w:space="0" w:color="auto"/>
              <w:right w:val="single" w:sz="4" w:space="0" w:color="auto"/>
            </w:tcBorders>
            <w:shd w:val="clear" w:color="000000" w:fill="DDEBF7"/>
            <w:noWrap/>
            <w:vAlign w:val="bottom"/>
            <w:hideMark/>
          </w:tcPr>
          <w:p w:rsidR="006A76B2" w:rsidRPr="006A76B2" w:rsidRDefault="006A76B2" w:rsidP="006A76B2">
            <w:pPr>
              <w:widowControl/>
              <w:autoSpaceDE/>
              <w:autoSpaceDN/>
              <w:jc w:val="center"/>
              <w:rPr>
                <w:rFonts w:ascii="Calibri" w:eastAsia="Times New Roman" w:hAnsi="Calibri" w:cs="Calibri"/>
                <w:color w:val="000000"/>
                <w:lang w:val="en-US"/>
              </w:rPr>
            </w:pPr>
            <w:r w:rsidRPr="006A76B2">
              <w:rPr>
                <w:rFonts w:ascii="Calibri" w:eastAsia="Times New Roman" w:hAnsi="Calibri" w:cs="Calibri"/>
                <w:color w:val="000000"/>
                <w:lang w:val="en-US"/>
              </w:rPr>
              <w:t>2017</w:t>
            </w:r>
          </w:p>
        </w:tc>
        <w:tc>
          <w:tcPr>
            <w:tcW w:w="2440" w:type="dxa"/>
            <w:tcBorders>
              <w:top w:val="nil"/>
              <w:left w:val="nil"/>
              <w:bottom w:val="single" w:sz="4" w:space="0" w:color="auto"/>
              <w:right w:val="single" w:sz="4" w:space="0" w:color="auto"/>
            </w:tcBorders>
            <w:shd w:val="clear" w:color="auto" w:fill="auto"/>
            <w:noWrap/>
            <w:vAlign w:val="bottom"/>
            <w:hideMark/>
          </w:tcPr>
          <w:p w:rsidR="006A76B2" w:rsidRPr="006A76B2" w:rsidRDefault="006A76B2" w:rsidP="006A76B2">
            <w:pPr>
              <w:widowControl/>
              <w:autoSpaceDE/>
              <w:autoSpaceDN/>
              <w:jc w:val="center"/>
              <w:rPr>
                <w:rFonts w:ascii="Calibri" w:eastAsia="Times New Roman" w:hAnsi="Calibri" w:cs="Calibri"/>
                <w:color w:val="000000"/>
                <w:lang w:val="en-US"/>
              </w:rPr>
            </w:pPr>
            <w:r w:rsidRPr="006A76B2">
              <w:rPr>
                <w:rFonts w:ascii="Calibri" w:eastAsia="Times New Roman" w:hAnsi="Calibri" w:cs="Calibri"/>
                <w:color w:val="000000"/>
                <w:lang w:val="en-US"/>
              </w:rPr>
              <w:t>9981</w:t>
            </w:r>
          </w:p>
        </w:tc>
        <w:tc>
          <w:tcPr>
            <w:tcW w:w="1180" w:type="dxa"/>
            <w:tcBorders>
              <w:top w:val="nil"/>
              <w:left w:val="nil"/>
              <w:bottom w:val="single" w:sz="4" w:space="0" w:color="auto"/>
              <w:right w:val="single" w:sz="4" w:space="0" w:color="auto"/>
            </w:tcBorders>
            <w:shd w:val="clear" w:color="auto" w:fill="auto"/>
            <w:noWrap/>
            <w:vAlign w:val="bottom"/>
            <w:hideMark/>
          </w:tcPr>
          <w:p w:rsidR="006A76B2" w:rsidRPr="006A76B2" w:rsidRDefault="006A76B2" w:rsidP="006A76B2">
            <w:pPr>
              <w:widowControl/>
              <w:autoSpaceDE/>
              <w:autoSpaceDN/>
              <w:jc w:val="center"/>
              <w:rPr>
                <w:rFonts w:ascii="Calibri" w:eastAsia="Times New Roman" w:hAnsi="Calibri" w:cs="Calibri"/>
                <w:color w:val="000000"/>
                <w:lang w:val="en-US"/>
              </w:rPr>
            </w:pPr>
            <w:r w:rsidRPr="006A76B2">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6A76B2" w:rsidRPr="006A76B2" w:rsidRDefault="006A76B2" w:rsidP="006A76B2">
            <w:pPr>
              <w:widowControl/>
              <w:autoSpaceDE/>
              <w:autoSpaceDN/>
              <w:jc w:val="center"/>
              <w:rPr>
                <w:rFonts w:ascii="Calibri" w:eastAsia="Times New Roman" w:hAnsi="Calibri" w:cs="Calibri"/>
                <w:color w:val="000000"/>
                <w:lang w:val="en-US"/>
              </w:rPr>
            </w:pPr>
            <w:r w:rsidRPr="006A76B2">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6A76B2" w:rsidRPr="006A76B2" w:rsidRDefault="006A76B2" w:rsidP="006A76B2">
            <w:pPr>
              <w:widowControl/>
              <w:autoSpaceDE/>
              <w:autoSpaceDN/>
              <w:jc w:val="center"/>
              <w:rPr>
                <w:rFonts w:ascii="Calibri" w:eastAsia="Times New Roman" w:hAnsi="Calibri" w:cs="Calibri"/>
                <w:color w:val="000000"/>
                <w:lang w:val="en-US"/>
              </w:rPr>
            </w:pPr>
            <w:r w:rsidRPr="006A76B2">
              <w:rPr>
                <w:rFonts w:ascii="Calibri" w:eastAsia="Times New Roman" w:hAnsi="Calibri" w:cs="Calibri"/>
                <w:color w:val="000000"/>
                <w:lang w:val="en-US"/>
              </w:rPr>
              <w:t>-9981</w:t>
            </w:r>
          </w:p>
        </w:tc>
      </w:tr>
      <w:tr w:rsidR="006A76B2" w:rsidRPr="006A76B2" w:rsidTr="006A76B2">
        <w:trPr>
          <w:trHeight w:val="300"/>
          <w:jc w:val="center"/>
        </w:trPr>
        <w:tc>
          <w:tcPr>
            <w:tcW w:w="1100" w:type="dxa"/>
            <w:tcBorders>
              <w:top w:val="nil"/>
              <w:left w:val="single" w:sz="4" w:space="0" w:color="auto"/>
              <w:bottom w:val="single" w:sz="4" w:space="0" w:color="auto"/>
              <w:right w:val="single" w:sz="4" w:space="0" w:color="auto"/>
            </w:tcBorders>
            <w:shd w:val="clear" w:color="000000" w:fill="DDEBF7"/>
            <w:noWrap/>
            <w:vAlign w:val="bottom"/>
            <w:hideMark/>
          </w:tcPr>
          <w:p w:rsidR="006A76B2" w:rsidRPr="006A76B2" w:rsidRDefault="006A76B2" w:rsidP="006A76B2">
            <w:pPr>
              <w:widowControl/>
              <w:autoSpaceDE/>
              <w:autoSpaceDN/>
              <w:jc w:val="center"/>
              <w:rPr>
                <w:rFonts w:ascii="Calibri" w:eastAsia="Times New Roman" w:hAnsi="Calibri" w:cs="Calibri"/>
                <w:color w:val="000000"/>
                <w:lang w:val="en-US"/>
              </w:rPr>
            </w:pPr>
            <w:r w:rsidRPr="006A76B2">
              <w:rPr>
                <w:rFonts w:ascii="Calibri" w:eastAsia="Times New Roman" w:hAnsi="Calibri" w:cs="Calibri"/>
                <w:color w:val="000000"/>
                <w:lang w:val="en-US"/>
              </w:rPr>
              <w:t>2018</w:t>
            </w:r>
          </w:p>
        </w:tc>
        <w:tc>
          <w:tcPr>
            <w:tcW w:w="2440" w:type="dxa"/>
            <w:tcBorders>
              <w:top w:val="nil"/>
              <w:left w:val="nil"/>
              <w:bottom w:val="single" w:sz="4" w:space="0" w:color="auto"/>
              <w:right w:val="single" w:sz="4" w:space="0" w:color="auto"/>
            </w:tcBorders>
            <w:shd w:val="clear" w:color="auto" w:fill="auto"/>
            <w:noWrap/>
            <w:vAlign w:val="bottom"/>
            <w:hideMark/>
          </w:tcPr>
          <w:p w:rsidR="006A76B2" w:rsidRPr="006A76B2" w:rsidRDefault="006A76B2" w:rsidP="006A76B2">
            <w:pPr>
              <w:widowControl/>
              <w:autoSpaceDE/>
              <w:autoSpaceDN/>
              <w:jc w:val="center"/>
              <w:rPr>
                <w:rFonts w:ascii="Calibri" w:eastAsia="Times New Roman" w:hAnsi="Calibri" w:cs="Calibri"/>
                <w:color w:val="000000"/>
                <w:lang w:val="en-US"/>
              </w:rPr>
            </w:pPr>
            <w:r w:rsidRPr="006A76B2">
              <w:rPr>
                <w:rFonts w:ascii="Calibri" w:eastAsia="Times New Roman" w:hAnsi="Calibri" w:cs="Calibri"/>
                <w:color w:val="000000"/>
                <w:lang w:val="en-US"/>
              </w:rPr>
              <w:t>11903</w:t>
            </w:r>
          </w:p>
        </w:tc>
        <w:tc>
          <w:tcPr>
            <w:tcW w:w="1180" w:type="dxa"/>
            <w:tcBorders>
              <w:top w:val="nil"/>
              <w:left w:val="nil"/>
              <w:bottom w:val="single" w:sz="4" w:space="0" w:color="auto"/>
              <w:right w:val="single" w:sz="4" w:space="0" w:color="auto"/>
            </w:tcBorders>
            <w:shd w:val="clear" w:color="auto" w:fill="auto"/>
            <w:noWrap/>
            <w:vAlign w:val="bottom"/>
            <w:hideMark/>
          </w:tcPr>
          <w:p w:rsidR="006A76B2" w:rsidRPr="006A76B2" w:rsidRDefault="006A76B2" w:rsidP="006A76B2">
            <w:pPr>
              <w:widowControl/>
              <w:autoSpaceDE/>
              <w:autoSpaceDN/>
              <w:jc w:val="center"/>
              <w:rPr>
                <w:rFonts w:ascii="Calibri" w:eastAsia="Times New Roman" w:hAnsi="Calibri" w:cs="Calibri"/>
                <w:color w:val="000000"/>
                <w:lang w:val="en-US"/>
              </w:rPr>
            </w:pPr>
            <w:r w:rsidRPr="006A76B2">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6A76B2" w:rsidRPr="006A76B2" w:rsidRDefault="006A76B2" w:rsidP="006A76B2">
            <w:pPr>
              <w:widowControl/>
              <w:autoSpaceDE/>
              <w:autoSpaceDN/>
              <w:jc w:val="center"/>
              <w:rPr>
                <w:rFonts w:ascii="Calibri" w:eastAsia="Times New Roman" w:hAnsi="Calibri" w:cs="Calibri"/>
                <w:color w:val="000000"/>
                <w:lang w:val="en-US"/>
              </w:rPr>
            </w:pPr>
            <w:r w:rsidRPr="006A76B2">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6A76B2" w:rsidRPr="006A76B2" w:rsidRDefault="006A76B2" w:rsidP="006A76B2">
            <w:pPr>
              <w:widowControl/>
              <w:autoSpaceDE/>
              <w:autoSpaceDN/>
              <w:jc w:val="center"/>
              <w:rPr>
                <w:rFonts w:ascii="Calibri" w:eastAsia="Times New Roman" w:hAnsi="Calibri" w:cs="Calibri"/>
                <w:color w:val="000000"/>
                <w:lang w:val="en-US"/>
              </w:rPr>
            </w:pPr>
            <w:r w:rsidRPr="006A76B2">
              <w:rPr>
                <w:rFonts w:ascii="Calibri" w:eastAsia="Times New Roman" w:hAnsi="Calibri" w:cs="Calibri"/>
                <w:color w:val="000000"/>
                <w:lang w:val="en-US"/>
              </w:rPr>
              <w:t>0</w:t>
            </w:r>
          </w:p>
        </w:tc>
      </w:tr>
      <w:tr w:rsidR="006A76B2" w:rsidRPr="006A76B2" w:rsidTr="006A76B2">
        <w:trPr>
          <w:trHeight w:val="300"/>
          <w:jc w:val="center"/>
        </w:trPr>
        <w:tc>
          <w:tcPr>
            <w:tcW w:w="1100" w:type="dxa"/>
            <w:tcBorders>
              <w:top w:val="nil"/>
              <w:left w:val="single" w:sz="4" w:space="0" w:color="auto"/>
              <w:bottom w:val="single" w:sz="4" w:space="0" w:color="auto"/>
              <w:right w:val="single" w:sz="4" w:space="0" w:color="auto"/>
            </w:tcBorders>
            <w:shd w:val="clear" w:color="000000" w:fill="DDEBF7"/>
            <w:noWrap/>
            <w:vAlign w:val="bottom"/>
            <w:hideMark/>
          </w:tcPr>
          <w:p w:rsidR="006A76B2" w:rsidRPr="006A76B2" w:rsidRDefault="006A76B2" w:rsidP="006A76B2">
            <w:pPr>
              <w:widowControl/>
              <w:autoSpaceDE/>
              <w:autoSpaceDN/>
              <w:jc w:val="center"/>
              <w:rPr>
                <w:rFonts w:ascii="Calibri" w:eastAsia="Times New Roman" w:hAnsi="Calibri" w:cs="Calibri"/>
                <w:color w:val="000000"/>
                <w:lang w:val="en-US"/>
              </w:rPr>
            </w:pPr>
            <w:r w:rsidRPr="006A76B2">
              <w:rPr>
                <w:rFonts w:ascii="Calibri" w:eastAsia="Times New Roman" w:hAnsi="Calibri" w:cs="Calibri"/>
                <w:color w:val="000000"/>
                <w:lang w:val="en-US"/>
              </w:rPr>
              <w:t>2019</w:t>
            </w:r>
          </w:p>
        </w:tc>
        <w:tc>
          <w:tcPr>
            <w:tcW w:w="2440" w:type="dxa"/>
            <w:tcBorders>
              <w:top w:val="nil"/>
              <w:left w:val="nil"/>
              <w:bottom w:val="single" w:sz="4" w:space="0" w:color="auto"/>
              <w:right w:val="single" w:sz="4" w:space="0" w:color="auto"/>
            </w:tcBorders>
            <w:shd w:val="clear" w:color="auto" w:fill="auto"/>
            <w:noWrap/>
            <w:vAlign w:val="bottom"/>
            <w:hideMark/>
          </w:tcPr>
          <w:p w:rsidR="006A76B2" w:rsidRPr="006A76B2" w:rsidRDefault="006A76B2" w:rsidP="006A76B2">
            <w:pPr>
              <w:widowControl/>
              <w:autoSpaceDE/>
              <w:autoSpaceDN/>
              <w:jc w:val="center"/>
              <w:rPr>
                <w:rFonts w:ascii="Calibri" w:eastAsia="Times New Roman" w:hAnsi="Calibri" w:cs="Calibri"/>
                <w:color w:val="000000"/>
                <w:lang w:val="en-US"/>
              </w:rPr>
            </w:pPr>
            <w:r w:rsidRPr="006A76B2">
              <w:rPr>
                <w:rFonts w:ascii="Calibri" w:eastAsia="Times New Roman" w:hAnsi="Calibri" w:cs="Calibri"/>
                <w:color w:val="000000"/>
                <w:lang w:val="en-US"/>
              </w:rPr>
              <w:t>18922</w:t>
            </w:r>
          </w:p>
        </w:tc>
        <w:tc>
          <w:tcPr>
            <w:tcW w:w="1180" w:type="dxa"/>
            <w:tcBorders>
              <w:top w:val="nil"/>
              <w:left w:val="nil"/>
              <w:bottom w:val="single" w:sz="4" w:space="0" w:color="auto"/>
              <w:right w:val="single" w:sz="4" w:space="0" w:color="auto"/>
            </w:tcBorders>
            <w:shd w:val="clear" w:color="auto" w:fill="auto"/>
            <w:noWrap/>
            <w:vAlign w:val="bottom"/>
            <w:hideMark/>
          </w:tcPr>
          <w:p w:rsidR="006A76B2" w:rsidRPr="006A76B2" w:rsidRDefault="006A76B2" w:rsidP="006A76B2">
            <w:pPr>
              <w:widowControl/>
              <w:autoSpaceDE/>
              <w:autoSpaceDN/>
              <w:jc w:val="center"/>
              <w:rPr>
                <w:rFonts w:ascii="Calibri" w:eastAsia="Times New Roman" w:hAnsi="Calibri" w:cs="Calibri"/>
                <w:color w:val="000000"/>
                <w:lang w:val="en-US"/>
              </w:rPr>
            </w:pPr>
            <w:r w:rsidRPr="006A76B2">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6A76B2" w:rsidRPr="006A76B2" w:rsidRDefault="006A76B2" w:rsidP="006A76B2">
            <w:pPr>
              <w:widowControl/>
              <w:autoSpaceDE/>
              <w:autoSpaceDN/>
              <w:jc w:val="center"/>
              <w:rPr>
                <w:rFonts w:ascii="Calibri" w:eastAsia="Times New Roman" w:hAnsi="Calibri" w:cs="Calibri"/>
                <w:color w:val="000000"/>
                <w:lang w:val="en-US"/>
              </w:rPr>
            </w:pPr>
            <w:r w:rsidRPr="006A76B2">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6A76B2" w:rsidRPr="006A76B2" w:rsidRDefault="006A76B2" w:rsidP="006A76B2">
            <w:pPr>
              <w:widowControl/>
              <w:autoSpaceDE/>
              <w:autoSpaceDN/>
              <w:jc w:val="center"/>
              <w:rPr>
                <w:rFonts w:ascii="Calibri" w:eastAsia="Times New Roman" w:hAnsi="Calibri" w:cs="Calibri"/>
                <w:color w:val="000000"/>
                <w:lang w:val="en-US"/>
              </w:rPr>
            </w:pPr>
            <w:r w:rsidRPr="006A76B2">
              <w:rPr>
                <w:rFonts w:ascii="Calibri" w:eastAsia="Times New Roman" w:hAnsi="Calibri" w:cs="Calibri"/>
                <w:color w:val="000000"/>
                <w:lang w:val="en-US"/>
              </w:rPr>
              <w:t>18922</w:t>
            </w:r>
          </w:p>
        </w:tc>
      </w:tr>
      <w:tr w:rsidR="006A76B2" w:rsidRPr="006A76B2" w:rsidTr="006A76B2">
        <w:trPr>
          <w:trHeight w:val="300"/>
          <w:jc w:val="center"/>
        </w:trPr>
        <w:tc>
          <w:tcPr>
            <w:tcW w:w="1100" w:type="dxa"/>
            <w:tcBorders>
              <w:top w:val="nil"/>
              <w:left w:val="single" w:sz="4" w:space="0" w:color="auto"/>
              <w:bottom w:val="single" w:sz="4" w:space="0" w:color="auto"/>
              <w:right w:val="single" w:sz="4" w:space="0" w:color="auto"/>
            </w:tcBorders>
            <w:shd w:val="clear" w:color="000000" w:fill="DDEBF7"/>
            <w:noWrap/>
            <w:vAlign w:val="bottom"/>
            <w:hideMark/>
          </w:tcPr>
          <w:p w:rsidR="006A76B2" w:rsidRPr="006A76B2" w:rsidRDefault="006A76B2" w:rsidP="006A76B2">
            <w:pPr>
              <w:widowControl/>
              <w:autoSpaceDE/>
              <w:autoSpaceDN/>
              <w:jc w:val="center"/>
              <w:rPr>
                <w:rFonts w:ascii="Calibri" w:eastAsia="Times New Roman" w:hAnsi="Calibri" w:cs="Calibri"/>
                <w:color w:val="000000"/>
                <w:lang w:val="en-US"/>
              </w:rPr>
            </w:pPr>
            <w:r w:rsidRPr="006A76B2">
              <w:rPr>
                <w:rFonts w:ascii="Calibri" w:eastAsia="Times New Roman" w:hAnsi="Calibri" w:cs="Calibri"/>
                <w:color w:val="000000"/>
                <w:lang w:val="en-US"/>
              </w:rPr>
              <w:t>2020</w:t>
            </w:r>
          </w:p>
        </w:tc>
        <w:tc>
          <w:tcPr>
            <w:tcW w:w="2440" w:type="dxa"/>
            <w:tcBorders>
              <w:top w:val="nil"/>
              <w:left w:val="nil"/>
              <w:bottom w:val="single" w:sz="4" w:space="0" w:color="auto"/>
              <w:right w:val="single" w:sz="4" w:space="0" w:color="auto"/>
            </w:tcBorders>
            <w:shd w:val="clear" w:color="auto" w:fill="auto"/>
            <w:noWrap/>
            <w:vAlign w:val="bottom"/>
            <w:hideMark/>
          </w:tcPr>
          <w:p w:rsidR="006A76B2" w:rsidRPr="006A76B2" w:rsidRDefault="006A76B2" w:rsidP="006A76B2">
            <w:pPr>
              <w:widowControl/>
              <w:autoSpaceDE/>
              <w:autoSpaceDN/>
              <w:jc w:val="center"/>
              <w:rPr>
                <w:rFonts w:ascii="Calibri" w:eastAsia="Times New Roman" w:hAnsi="Calibri" w:cs="Calibri"/>
                <w:color w:val="000000"/>
                <w:lang w:val="en-US"/>
              </w:rPr>
            </w:pPr>
            <w:r w:rsidRPr="006A76B2">
              <w:rPr>
                <w:rFonts w:ascii="Calibri" w:eastAsia="Times New Roman" w:hAnsi="Calibri" w:cs="Calibri"/>
                <w:color w:val="000000"/>
                <w:lang w:val="en-US"/>
              </w:rPr>
              <w:t>12870</w:t>
            </w:r>
          </w:p>
        </w:tc>
        <w:tc>
          <w:tcPr>
            <w:tcW w:w="1180" w:type="dxa"/>
            <w:tcBorders>
              <w:top w:val="nil"/>
              <w:left w:val="nil"/>
              <w:bottom w:val="single" w:sz="4" w:space="0" w:color="auto"/>
              <w:right w:val="single" w:sz="4" w:space="0" w:color="auto"/>
            </w:tcBorders>
            <w:shd w:val="clear" w:color="auto" w:fill="auto"/>
            <w:noWrap/>
            <w:vAlign w:val="bottom"/>
            <w:hideMark/>
          </w:tcPr>
          <w:p w:rsidR="006A76B2" w:rsidRPr="006A76B2" w:rsidRDefault="006A76B2" w:rsidP="006A76B2">
            <w:pPr>
              <w:widowControl/>
              <w:autoSpaceDE/>
              <w:autoSpaceDN/>
              <w:jc w:val="center"/>
              <w:rPr>
                <w:rFonts w:ascii="Calibri" w:eastAsia="Times New Roman" w:hAnsi="Calibri" w:cs="Calibri"/>
                <w:color w:val="000000"/>
                <w:lang w:val="en-US"/>
              </w:rPr>
            </w:pPr>
            <w:r w:rsidRPr="006A76B2">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6A76B2" w:rsidRPr="006A76B2" w:rsidRDefault="006A76B2" w:rsidP="006A76B2">
            <w:pPr>
              <w:widowControl/>
              <w:autoSpaceDE/>
              <w:autoSpaceDN/>
              <w:jc w:val="center"/>
              <w:rPr>
                <w:rFonts w:ascii="Calibri" w:eastAsia="Times New Roman" w:hAnsi="Calibri" w:cs="Calibri"/>
                <w:color w:val="000000"/>
                <w:lang w:val="en-US"/>
              </w:rPr>
            </w:pPr>
            <w:r w:rsidRPr="006A76B2">
              <w:rPr>
                <w:rFonts w:ascii="Calibri" w:eastAsia="Times New Roman" w:hAnsi="Calibri" w:cs="Calibri"/>
                <w:color w:val="00000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6A76B2" w:rsidRPr="006A76B2" w:rsidRDefault="006A76B2" w:rsidP="006A76B2">
            <w:pPr>
              <w:widowControl/>
              <w:autoSpaceDE/>
              <w:autoSpaceDN/>
              <w:jc w:val="center"/>
              <w:rPr>
                <w:rFonts w:ascii="Calibri" w:eastAsia="Times New Roman" w:hAnsi="Calibri" w:cs="Calibri"/>
                <w:color w:val="000000"/>
                <w:lang w:val="en-US"/>
              </w:rPr>
            </w:pPr>
            <w:r w:rsidRPr="006A76B2">
              <w:rPr>
                <w:rFonts w:ascii="Calibri" w:eastAsia="Times New Roman" w:hAnsi="Calibri" w:cs="Calibri"/>
                <w:color w:val="000000"/>
                <w:lang w:val="en-US"/>
              </w:rPr>
              <w:t>25740</w:t>
            </w:r>
          </w:p>
        </w:tc>
      </w:tr>
      <w:tr w:rsidR="006A76B2" w:rsidRPr="006A76B2" w:rsidTr="006A76B2">
        <w:trPr>
          <w:trHeight w:val="315"/>
          <w:jc w:val="center"/>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6A76B2" w:rsidRPr="006A76B2" w:rsidRDefault="006A76B2" w:rsidP="006A76B2">
            <w:pPr>
              <w:widowControl/>
              <w:autoSpaceDE/>
              <w:autoSpaceDN/>
              <w:jc w:val="center"/>
              <w:rPr>
                <w:rFonts w:ascii="Calibri" w:eastAsia="Times New Roman" w:hAnsi="Calibri" w:cs="Calibri"/>
                <w:color w:val="000000"/>
                <w:lang w:val="en-US"/>
              </w:rPr>
            </w:pPr>
            <w:r w:rsidRPr="006A76B2">
              <w:rPr>
                <w:rFonts w:ascii="Calibri" w:eastAsia="Times New Roman" w:hAnsi="Calibri" w:cs="Calibri"/>
                <w:color w:val="000000"/>
                <w:lang w:val="en-US"/>
              </w:rPr>
              <w:t>n</w:t>
            </w:r>
          </w:p>
        </w:tc>
        <w:tc>
          <w:tcPr>
            <w:tcW w:w="2440" w:type="dxa"/>
            <w:tcBorders>
              <w:top w:val="nil"/>
              <w:left w:val="nil"/>
              <w:bottom w:val="single" w:sz="4" w:space="0" w:color="auto"/>
              <w:right w:val="single" w:sz="4" w:space="0" w:color="auto"/>
            </w:tcBorders>
            <w:shd w:val="clear" w:color="auto" w:fill="auto"/>
            <w:noWrap/>
            <w:vAlign w:val="bottom"/>
            <w:hideMark/>
          </w:tcPr>
          <w:p w:rsidR="006A76B2" w:rsidRPr="006A76B2" w:rsidRDefault="006A76B2" w:rsidP="006A76B2">
            <w:pPr>
              <w:widowControl/>
              <w:autoSpaceDE/>
              <w:autoSpaceDN/>
              <w:jc w:val="center"/>
              <w:rPr>
                <w:rFonts w:ascii="Calibri" w:eastAsia="Times New Roman" w:hAnsi="Calibri" w:cs="Calibri"/>
                <w:color w:val="000000"/>
                <w:lang w:val="en-US"/>
              </w:rPr>
            </w:pPr>
            <w:r w:rsidRPr="006A76B2">
              <w:rPr>
                <w:rFonts w:ascii="Calibri" w:eastAsia="Times New Roman" w:hAnsi="Calibri" w:cs="Calibri"/>
                <w:color w:val="000000"/>
                <w:lang w:val="en-US"/>
              </w:rPr>
              <w:t>61853</w:t>
            </w:r>
          </w:p>
        </w:tc>
        <w:tc>
          <w:tcPr>
            <w:tcW w:w="1180" w:type="dxa"/>
            <w:tcBorders>
              <w:top w:val="nil"/>
              <w:left w:val="nil"/>
              <w:bottom w:val="single" w:sz="4" w:space="0" w:color="auto"/>
              <w:right w:val="single" w:sz="4" w:space="0" w:color="auto"/>
            </w:tcBorders>
            <w:shd w:val="clear" w:color="auto" w:fill="auto"/>
            <w:noWrap/>
            <w:vAlign w:val="bottom"/>
            <w:hideMark/>
          </w:tcPr>
          <w:p w:rsidR="006A76B2" w:rsidRPr="006A76B2" w:rsidRDefault="006A76B2" w:rsidP="006A76B2">
            <w:pPr>
              <w:widowControl/>
              <w:autoSpaceDE/>
              <w:autoSpaceDN/>
              <w:jc w:val="center"/>
              <w:rPr>
                <w:rFonts w:ascii="Calibri" w:eastAsia="Times New Roman" w:hAnsi="Calibri" w:cs="Calibri"/>
                <w:color w:val="000000"/>
                <w:lang w:val="en-US"/>
              </w:rPr>
            </w:pPr>
            <w:r w:rsidRPr="006A76B2">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6A76B2" w:rsidRPr="006A76B2" w:rsidRDefault="006A76B2" w:rsidP="006A76B2">
            <w:pPr>
              <w:widowControl/>
              <w:autoSpaceDE/>
              <w:autoSpaceDN/>
              <w:jc w:val="center"/>
              <w:rPr>
                <w:rFonts w:ascii="Calibri" w:eastAsia="Times New Roman" w:hAnsi="Calibri" w:cs="Calibri"/>
                <w:color w:val="000000"/>
                <w:lang w:val="en-US"/>
              </w:rPr>
            </w:pPr>
            <w:r w:rsidRPr="006A76B2">
              <w:rPr>
                <w:rFonts w:ascii="Calibri" w:eastAsia="Times New Roman" w:hAnsi="Calibri" w:cs="Calibri"/>
                <w:color w:val="000000"/>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rsidR="006A76B2" w:rsidRPr="006A76B2" w:rsidRDefault="006A76B2" w:rsidP="006A76B2">
            <w:pPr>
              <w:widowControl/>
              <w:autoSpaceDE/>
              <w:autoSpaceDN/>
              <w:jc w:val="center"/>
              <w:rPr>
                <w:rFonts w:ascii="Calibri" w:eastAsia="Times New Roman" w:hAnsi="Calibri" w:cs="Calibri"/>
                <w:color w:val="000000"/>
                <w:lang w:val="en-US"/>
              </w:rPr>
            </w:pPr>
            <w:r w:rsidRPr="006A76B2">
              <w:rPr>
                <w:rFonts w:ascii="Calibri" w:eastAsia="Times New Roman" w:hAnsi="Calibri" w:cs="Calibri"/>
                <w:color w:val="000000"/>
                <w:lang w:val="en-US"/>
              </w:rPr>
              <w:t>18327</w:t>
            </w:r>
          </w:p>
        </w:tc>
      </w:tr>
    </w:tbl>
    <w:p w:rsidR="00232ED6" w:rsidRDefault="00232ED6" w:rsidP="006A76B2">
      <w:pPr>
        <w:tabs>
          <w:tab w:val="left" w:pos="180"/>
        </w:tabs>
        <w:jc w:val="center"/>
        <w:rPr>
          <w:sz w:val="20"/>
        </w:rPr>
      </w:pPr>
    </w:p>
    <w:tbl>
      <w:tblPr>
        <w:tblStyle w:val="TableGrid1"/>
        <w:tblW w:w="3540" w:type="dxa"/>
        <w:jc w:val="center"/>
        <w:tblLook w:val="04A0" w:firstRow="1" w:lastRow="0" w:firstColumn="1" w:lastColumn="0" w:noHBand="0" w:noVBand="1"/>
      </w:tblPr>
      <w:tblGrid>
        <w:gridCol w:w="1100"/>
        <w:gridCol w:w="2440"/>
      </w:tblGrid>
      <w:tr w:rsidR="006A76B2" w:rsidRPr="006A76B2" w:rsidTr="006A76B2">
        <w:trPr>
          <w:trHeight w:val="300"/>
          <w:jc w:val="center"/>
        </w:trPr>
        <w:tc>
          <w:tcPr>
            <w:tcW w:w="1100" w:type="dxa"/>
            <w:noWrap/>
            <w:hideMark/>
          </w:tcPr>
          <w:p w:rsidR="006A76B2" w:rsidRPr="006A76B2" w:rsidRDefault="006A76B2" w:rsidP="006A76B2">
            <w:pPr>
              <w:widowControl/>
              <w:autoSpaceDE/>
              <w:autoSpaceDN/>
              <w:jc w:val="center"/>
              <w:rPr>
                <w:rFonts w:ascii="Calibri" w:eastAsia="Times New Roman" w:hAnsi="Calibri" w:cs="Calibri"/>
                <w:color w:val="000000"/>
                <w:lang w:val="en-US"/>
              </w:rPr>
            </w:pPr>
            <w:r w:rsidRPr="006A76B2">
              <w:rPr>
                <w:rFonts w:ascii="Calibri" w:eastAsia="Times New Roman" w:hAnsi="Calibri" w:cs="Calibri"/>
                <w:color w:val="000000"/>
                <w:lang w:val="en-US"/>
              </w:rPr>
              <w:t>Y =</w:t>
            </w:r>
          </w:p>
        </w:tc>
        <w:tc>
          <w:tcPr>
            <w:tcW w:w="2440" w:type="dxa"/>
            <w:noWrap/>
            <w:hideMark/>
          </w:tcPr>
          <w:p w:rsidR="006A76B2" w:rsidRPr="006A76B2" w:rsidRDefault="006A76B2" w:rsidP="006A76B2">
            <w:pPr>
              <w:widowControl/>
              <w:autoSpaceDE/>
              <w:autoSpaceDN/>
              <w:rPr>
                <w:rFonts w:ascii="Calibri" w:eastAsia="Times New Roman" w:hAnsi="Calibri" w:cs="Calibri"/>
                <w:color w:val="000000"/>
                <w:lang w:val="en-US"/>
              </w:rPr>
            </w:pPr>
            <w:r w:rsidRPr="006A76B2">
              <w:rPr>
                <w:rFonts w:ascii="Calibri" w:eastAsia="Times New Roman" w:hAnsi="Calibri" w:cs="Calibri"/>
                <w:color w:val="000000"/>
                <w:lang w:val="en-US"/>
              </w:rPr>
              <w:t>a + Bx</w:t>
            </w:r>
          </w:p>
        </w:tc>
      </w:tr>
      <w:tr w:rsidR="006A76B2" w:rsidRPr="006A76B2" w:rsidTr="006A76B2">
        <w:trPr>
          <w:trHeight w:val="300"/>
          <w:jc w:val="center"/>
        </w:trPr>
        <w:tc>
          <w:tcPr>
            <w:tcW w:w="1100" w:type="dxa"/>
            <w:noWrap/>
            <w:hideMark/>
          </w:tcPr>
          <w:p w:rsidR="006A76B2" w:rsidRPr="006A76B2" w:rsidRDefault="006A76B2" w:rsidP="006A76B2">
            <w:pPr>
              <w:widowControl/>
              <w:autoSpaceDE/>
              <w:autoSpaceDN/>
              <w:rPr>
                <w:rFonts w:ascii="Calibri" w:eastAsia="Times New Roman" w:hAnsi="Calibri" w:cs="Calibri"/>
                <w:color w:val="000000"/>
                <w:lang w:val="en-US"/>
              </w:rPr>
            </w:pPr>
            <w:r w:rsidRPr="006A76B2">
              <w:rPr>
                <w:rFonts w:ascii="Calibri" w:eastAsia="Times New Roman" w:hAnsi="Calibri" w:cs="Calibri"/>
                <w:color w:val="000000"/>
                <w:lang w:val="en-US"/>
              </w:rPr>
              <w:t>a =</w:t>
            </w:r>
          </w:p>
        </w:tc>
        <w:tc>
          <w:tcPr>
            <w:tcW w:w="2440" w:type="dxa"/>
            <w:noWrap/>
            <w:hideMark/>
          </w:tcPr>
          <w:p w:rsidR="006A76B2" w:rsidRPr="006A76B2" w:rsidRDefault="006A76B2" w:rsidP="006A76B2">
            <w:pPr>
              <w:widowControl/>
              <w:autoSpaceDE/>
              <w:autoSpaceDN/>
              <w:jc w:val="right"/>
              <w:rPr>
                <w:rFonts w:ascii="Calibri" w:eastAsia="Times New Roman" w:hAnsi="Calibri" w:cs="Calibri"/>
                <w:color w:val="000000"/>
                <w:lang w:val="en-US"/>
              </w:rPr>
            </w:pPr>
            <w:r w:rsidRPr="006A76B2">
              <w:rPr>
                <w:rFonts w:ascii="Calibri" w:eastAsia="Times New Roman" w:hAnsi="Calibri" w:cs="Calibri"/>
                <w:color w:val="000000"/>
                <w:lang w:val="en-US"/>
              </w:rPr>
              <w:t>12370.60</w:t>
            </w:r>
          </w:p>
        </w:tc>
      </w:tr>
      <w:tr w:rsidR="006A76B2" w:rsidRPr="006A76B2" w:rsidTr="006A76B2">
        <w:trPr>
          <w:trHeight w:val="300"/>
          <w:jc w:val="center"/>
        </w:trPr>
        <w:tc>
          <w:tcPr>
            <w:tcW w:w="1100" w:type="dxa"/>
            <w:noWrap/>
            <w:hideMark/>
          </w:tcPr>
          <w:p w:rsidR="006A76B2" w:rsidRPr="006A76B2" w:rsidRDefault="006A76B2" w:rsidP="006A76B2">
            <w:pPr>
              <w:widowControl/>
              <w:autoSpaceDE/>
              <w:autoSpaceDN/>
              <w:rPr>
                <w:rFonts w:ascii="Calibri" w:eastAsia="Times New Roman" w:hAnsi="Calibri" w:cs="Calibri"/>
                <w:color w:val="000000"/>
                <w:lang w:val="en-US"/>
              </w:rPr>
            </w:pPr>
            <w:r w:rsidRPr="006A76B2">
              <w:rPr>
                <w:rFonts w:ascii="Calibri" w:eastAsia="Times New Roman" w:hAnsi="Calibri" w:cs="Calibri"/>
                <w:color w:val="000000"/>
                <w:lang w:val="en-US"/>
              </w:rPr>
              <w:t>b =</w:t>
            </w:r>
          </w:p>
        </w:tc>
        <w:tc>
          <w:tcPr>
            <w:tcW w:w="2440" w:type="dxa"/>
            <w:noWrap/>
            <w:hideMark/>
          </w:tcPr>
          <w:p w:rsidR="006A76B2" w:rsidRPr="006A76B2" w:rsidRDefault="006A76B2" w:rsidP="006A76B2">
            <w:pPr>
              <w:widowControl/>
              <w:autoSpaceDE/>
              <w:autoSpaceDN/>
              <w:jc w:val="right"/>
              <w:rPr>
                <w:rFonts w:ascii="Calibri" w:eastAsia="Times New Roman" w:hAnsi="Calibri" w:cs="Calibri"/>
                <w:color w:val="000000"/>
                <w:lang w:val="en-US"/>
              </w:rPr>
            </w:pPr>
            <w:r w:rsidRPr="006A76B2">
              <w:rPr>
                <w:rFonts w:ascii="Calibri" w:eastAsia="Times New Roman" w:hAnsi="Calibri" w:cs="Calibri"/>
                <w:color w:val="000000"/>
                <w:lang w:val="en-US"/>
              </w:rPr>
              <w:t>1832.70</w:t>
            </w:r>
          </w:p>
        </w:tc>
      </w:tr>
    </w:tbl>
    <w:p w:rsidR="00232ED6" w:rsidRDefault="00232ED6" w:rsidP="00256F93">
      <w:pPr>
        <w:tabs>
          <w:tab w:val="left" w:pos="180"/>
        </w:tabs>
        <w:jc w:val="both"/>
        <w:rPr>
          <w:sz w:val="20"/>
        </w:rPr>
      </w:pPr>
    </w:p>
    <w:tbl>
      <w:tblPr>
        <w:tblStyle w:val="TableGrid1"/>
        <w:tblW w:w="3540" w:type="dxa"/>
        <w:jc w:val="center"/>
        <w:tblLook w:val="04A0" w:firstRow="1" w:lastRow="0" w:firstColumn="1" w:lastColumn="0" w:noHBand="0" w:noVBand="1"/>
      </w:tblPr>
      <w:tblGrid>
        <w:gridCol w:w="1100"/>
        <w:gridCol w:w="2440"/>
      </w:tblGrid>
      <w:tr w:rsidR="006A76B2" w:rsidRPr="006A76B2" w:rsidTr="006A76B2">
        <w:trPr>
          <w:trHeight w:val="300"/>
          <w:jc w:val="center"/>
        </w:trPr>
        <w:tc>
          <w:tcPr>
            <w:tcW w:w="1100" w:type="dxa"/>
            <w:noWrap/>
            <w:hideMark/>
          </w:tcPr>
          <w:p w:rsidR="006A76B2" w:rsidRPr="006A76B2" w:rsidRDefault="006A76B2" w:rsidP="006A76B2">
            <w:pPr>
              <w:widowControl/>
              <w:autoSpaceDE/>
              <w:autoSpaceDN/>
              <w:jc w:val="right"/>
              <w:rPr>
                <w:rFonts w:ascii="Calibri" w:eastAsia="Times New Roman" w:hAnsi="Calibri" w:cs="Calibri"/>
                <w:color w:val="000000"/>
                <w:lang w:val="en-US"/>
              </w:rPr>
            </w:pPr>
            <w:r w:rsidRPr="006A76B2">
              <w:rPr>
                <w:rFonts w:ascii="Calibri" w:eastAsia="Times New Roman" w:hAnsi="Calibri" w:cs="Calibri"/>
                <w:color w:val="000000"/>
                <w:lang w:val="en-US"/>
              </w:rPr>
              <w:t>2021</w:t>
            </w:r>
          </w:p>
        </w:tc>
        <w:tc>
          <w:tcPr>
            <w:tcW w:w="2440" w:type="dxa"/>
            <w:noWrap/>
            <w:hideMark/>
          </w:tcPr>
          <w:p w:rsidR="006A76B2" w:rsidRPr="006A76B2" w:rsidRDefault="006A76B2" w:rsidP="006A76B2">
            <w:pPr>
              <w:widowControl/>
              <w:autoSpaceDE/>
              <w:autoSpaceDN/>
              <w:jc w:val="center"/>
              <w:rPr>
                <w:rFonts w:ascii="Calibri" w:eastAsia="Times New Roman" w:hAnsi="Calibri" w:cs="Calibri"/>
                <w:color w:val="000000"/>
                <w:lang w:val="en-US"/>
              </w:rPr>
            </w:pPr>
            <w:r w:rsidRPr="006A76B2">
              <w:rPr>
                <w:rFonts w:ascii="Calibri" w:eastAsia="Times New Roman" w:hAnsi="Calibri" w:cs="Calibri"/>
                <w:color w:val="000000"/>
                <w:lang w:val="en-US"/>
              </w:rPr>
              <w:t>17869</w:t>
            </w:r>
          </w:p>
        </w:tc>
      </w:tr>
      <w:tr w:rsidR="006A76B2" w:rsidRPr="006A76B2" w:rsidTr="006A76B2">
        <w:trPr>
          <w:trHeight w:val="300"/>
          <w:jc w:val="center"/>
        </w:trPr>
        <w:tc>
          <w:tcPr>
            <w:tcW w:w="1100" w:type="dxa"/>
            <w:noWrap/>
            <w:hideMark/>
          </w:tcPr>
          <w:p w:rsidR="006A76B2" w:rsidRPr="006A76B2" w:rsidRDefault="006A76B2" w:rsidP="006A76B2">
            <w:pPr>
              <w:widowControl/>
              <w:autoSpaceDE/>
              <w:autoSpaceDN/>
              <w:jc w:val="right"/>
              <w:rPr>
                <w:rFonts w:ascii="Calibri" w:eastAsia="Times New Roman" w:hAnsi="Calibri" w:cs="Calibri"/>
                <w:color w:val="000000"/>
                <w:lang w:val="en-US"/>
              </w:rPr>
            </w:pPr>
            <w:r w:rsidRPr="006A76B2">
              <w:rPr>
                <w:rFonts w:ascii="Calibri" w:eastAsia="Times New Roman" w:hAnsi="Calibri" w:cs="Calibri"/>
                <w:color w:val="000000"/>
                <w:lang w:val="en-US"/>
              </w:rPr>
              <w:t>2022</w:t>
            </w:r>
          </w:p>
        </w:tc>
        <w:tc>
          <w:tcPr>
            <w:tcW w:w="2440" w:type="dxa"/>
            <w:noWrap/>
            <w:hideMark/>
          </w:tcPr>
          <w:p w:rsidR="006A76B2" w:rsidRPr="006A76B2" w:rsidRDefault="006A76B2" w:rsidP="006A76B2">
            <w:pPr>
              <w:widowControl/>
              <w:autoSpaceDE/>
              <w:autoSpaceDN/>
              <w:jc w:val="center"/>
              <w:rPr>
                <w:rFonts w:ascii="Calibri" w:eastAsia="Times New Roman" w:hAnsi="Calibri" w:cs="Calibri"/>
                <w:color w:val="000000"/>
                <w:lang w:val="en-US"/>
              </w:rPr>
            </w:pPr>
            <w:r w:rsidRPr="006A76B2">
              <w:rPr>
                <w:rFonts w:ascii="Calibri" w:eastAsia="Times New Roman" w:hAnsi="Calibri" w:cs="Calibri"/>
                <w:color w:val="000000"/>
                <w:lang w:val="en-US"/>
              </w:rPr>
              <w:t>19701</w:t>
            </w:r>
          </w:p>
        </w:tc>
      </w:tr>
      <w:tr w:rsidR="006A76B2" w:rsidRPr="006A76B2" w:rsidTr="006A76B2">
        <w:trPr>
          <w:trHeight w:val="300"/>
          <w:jc w:val="center"/>
        </w:trPr>
        <w:tc>
          <w:tcPr>
            <w:tcW w:w="1100" w:type="dxa"/>
            <w:noWrap/>
            <w:hideMark/>
          </w:tcPr>
          <w:p w:rsidR="006A76B2" w:rsidRPr="006A76B2" w:rsidRDefault="006A76B2" w:rsidP="006A76B2">
            <w:pPr>
              <w:widowControl/>
              <w:autoSpaceDE/>
              <w:autoSpaceDN/>
              <w:jc w:val="right"/>
              <w:rPr>
                <w:rFonts w:ascii="Calibri" w:eastAsia="Times New Roman" w:hAnsi="Calibri" w:cs="Calibri"/>
                <w:color w:val="000000"/>
                <w:lang w:val="en-US"/>
              </w:rPr>
            </w:pPr>
            <w:r w:rsidRPr="006A76B2">
              <w:rPr>
                <w:rFonts w:ascii="Calibri" w:eastAsia="Times New Roman" w:hAnsi="Calibri" w:cs="Calibri"/>
                <w:color w:val="000000"/>
                <w:lang w:val="en-US"/>
              </w:rPr>
              <w:t>2023</w:t>
            </w:r>
          </w:p>
        </w:tc>
        <w:tc>
          <w:tcPr>
            <w:tcW w:w="2440" w:type="dxa"/>
            <w:noWrap/>
            <w:hideMark/>
          </w:tcPr>
          <w:p w:rsidR="006A76B2" w:rsidRPr="006A76B2" w:rsidRDefault="006A76B2" w:rsidP="006A76B2">
            <w:pPr>
              <w:widowControl/>
              <w:autoSpaceDE/>
              <w:autoSpaceDN/>
              <w:jc w:val="center"/>
              <w:rPr>
                <w:rFonts w:ascii="Calibri" w:eastAsia="Times New Roman" w:hAnsi="Calibri" w:cs="Calibri"/>
                <w:color w:val="000000"/>
                <w:lang w:val="en-US"/>
              </w:rPr>
            </w:pPr>
            <w:r w:rsidRPr="006A76B2">
              <w:rPr>
                <w:rFonts w:ascii="Calibri" w:eastAsia="Times New Roman" w:hAnsi="Calibri" w:cs="Calibri"/>
                <w:color w:val="000000"/>
                <w:lang w:val="en-US"/>
              </w:rPr>
              <w:t>21534</w:t>
            </w:r>
          </w:p>
        </w:tc>
      </w:tr>
      <w:tr w:rsidR="006A76B2" w:rsidRPr="006A76B2" w:rsidTr="006A76B2">
        <w:trPr>
          <w:trHeight w:val="300"/>
          <w:jc w:val="center"/>
        </w:trPr>
        <w:tc>
          <w:tcPr>
            <w:tcW w:w="1100" w:type="dxa"/>
            <w:noWrap/>
            <w:hideMark/>
          </w:tcPr>
          <w:p w:rsidR="006A76B2" w:rsidRPr="006A76B2" w:rsidRDefault="006A76B2" w:rsidP="006A76B2">
            <w:pPr>
              <w:widowControl/>
              <w:autoSpaceDE/>
              <w:autoSpaceDN/>
              <w:jc w:val="right"/>
              <w:rPr>
                <w:rFonts w:ascii="Calibri" w:eastAsia="Times New Roman" w:hAnsi="Calibri" w:cs="Calibri"/>
                <w:color w:val="000000"/>
                <w:lang w:val="en-US"/>
              </w:rPr>
            </w:pPr>
            <w:r w:rsidRPr="006A76B2">
              <w:rPr>
                <w:rFonts w:ascii="Calibri" w:eastAsia="Times New Roman" w:hAnsi="Calibri" w:cs="Calibri"/>
                <w:color w:val="000000"/>
                <w:lang w:val="en-US"/>
              </w:rPr>
              <w:t>2024</w:t>
            </w:r>
          </w:p>
        </w:tc>
        <w:tc>
          <w:tcPr>
            <w:tcW w:w="2440" w:type="dxa"/>
            <w:noWrap/>
            <w:hideMark/>
          </w:tcPr>
          <w:p w:rsidR="006A76B2" w:rsidRPr="006A76B2" w:rsidRDefault="006A76B2" w:rsidP="006A76B2">
            <w:pPr>
              <w:widowControl/>
              <w:autoSpaceDE/>
              <w:autoSpaceDN/>
              <w:jc w:val="center"/>
              <w:rPr>
                <w:rFonts w:ascii="Calibri" w:eastAsia="Times New Roman" w:hAnsi="Calibri" w:cs="Calibri"/>
                <w:color w:val="000000"/>
                <w:lang w:val="en-US"/>
              </w:rPr>
            </w:pPr>
            <w:r w:rsidRPr="006A76B2">
              <w:rPr>
                <w:rFonts w:ascii="Calibri" w:eastAsia="Times New Roman" w:hAnsi="Calibri" w:cs="Calibri"/>
                <w:color w:val="000000"/>
                <w:lang w:val="en-US"/>
              </w:rPr>
              <w:t>23367</w:t>
            </w:r>
          </w:p>
        </w:tc>
      </w:tr>
      <w:tr w:rsidR="006A76B2" w:rsidRPr="006A76B2" w:rsidTr="006A76B2">
        <w:trPr>
          <w:trHeight w:val="300"/>
          <w:jc w:val="center"/>
        </w:trPr>
        <w:tc>
          <w:tcPr>
            <w:tcW w:w="1100" w:type="dxa"/>
            <w:noWrap/>
            <w:hideMark/>
          </w:tcPr>
          <w:p w:rsidR="006A76B2" w:rsidRPr="006A76B2" w:rsidRDefault="006A76B2" w:rsidP="006A76B2">
            <w:pPr>
              <w:widowControl/>
              <w:autoSpaceDE/>
              <w:autoSpaceDN/>
              <w:jc w:val="right"/>
              <w:rPr>
                <w:rFonts w:ascii="Calibri" w:eastAsia="Times New Roman" w:hAnsi="Calibri" w:cs="Calibri"/>
                <w:color w:val="000000"/>
                <w:lang w:val="en-US"/>
              </w:rPr>
            </w:pPr>
            <w:r w:rsidRPr="006A76B2">
              <w:rPr>
                <w:rFonts w:ascii="Calibri" w:eastAsia="Times New Roman" w:hAnsi="Calibri" w:cs="Calibri"/>
                <w:color w:val="000000"/>
                <w:lang w:val="en-US"/>
              </w:rPr>
              <w:t>2025</w:t>
            </w:r>
          </w:p>
        </w:tc>
        <w:tc>
          <w:tcPr>
            <w:tcW w:w="2440" w:type="dxa"/>
            <w:noWrap/>
            <w:hideMark/>
          </w:tcPr>
          <w:p w:rsidR="006A76B2" w:rsidRPr="006A76B2" w:rsidRDefault="006A76B2" w:rsidP="006A76B2">
            <w:pPr>
              <w:widowControl/>
              <w:autoSpaceDE/>
              <w:autoSpaceDN/>
              <w:jc w:val="center"/>
              <w:rPr>
                <w:rFonts w:ascii="Calibri" w:eastAsia="Times New Roman" w:hAnsi="Calibri" w:cs="Calibri"/>
                <w:color w:val="000000"/>
                <w:lang w:val="en-US"/>
              </w:rPr>
            </w:pPr>
            <w:r w:rsidRPr="006A76B2">
              <w:rPr>
                <w:rFonts w:ascii="Calibri" w:eastAsia="Times New Roman" w:hAnsi="Calibri" w:cs="Calibri"/>
                <w:color w:val="000000"/>
                <w:lang w:val="en-US"/>
              </w:rPr>
              <w:t>25200</w:t>
            </w:r>
          </w:p>
        </w:tc>
      </w:tr>
      <w:tr w:rsidR="006A76B2" w:rsidRPr="006A76B2" w:rsidTr="006A76B2">
        <w:trPr>
          <w:trHeight w:val="300"/>
          <w:jc w:val="center"/>
        </w:trPr>
        <w:tc>
          <w:tcPr>
            <w:tcW w:w="1100" w:type="dxa"/>
            <w:noWrap/>
            <w:hideMark/>
          </w:tcPr>
          <w:p w:rsidR="006A76B2" w:rsidRPr="006A76B2" w:rsidRDefault="006A76B2" w:rsidP="006A76B2">
            <w:pPr>
              <w:widowControl/>
              <w:autoSpaceDE/>
              <w:autoSpaceDN/>
              <w:jc w:val="right"/>
              <w:rPr>
                <w:rFonts w:ascii="Calibri" w:eastAsia="Times New Roman" w:hAnsi="Calibri" w:cs="Calibri"/>
                <w:color w:val="000000"/>
                <w:lang w:val="en-US"/>
              </w:rPr>
            </w:pPr>
            <w:r w:rsidRPr="006A76B2">
              <w:rPr>
                <w:rFonts w:ascii="Calibri" w:eastAsia="Times New Roman" w:hAnsi="Calibri" w:cs="Calibri"/>
                <w:color w:val="000000"/>
                <w:lang w:val="en-US"/>
              </w:rPr>
              <w:t>2026</w:t>
            </w:r>
          </w:p>
        </w:tc>
        <w:tc>
          <w:tcPr>
            <w:tcW w:w="2440" w:type="dxa"/>
            <w:noWrap/>
            <w:hideMark/>
          </w:tcPr>
          <w:p w:rsidR="006A76B2" w:rsidRPr="006A76B2" w:rsidRDefault="006A76B2" w:rsidP="006A76B2">
            <w:pPr>
              <w:widowControl/>
              <w:autoSpaceDE/>
              <w:autoSpaceDN/>
              <w:jc w:val="center"/>
              <w:rPr>
                <w:rFonts w:ascii="Calibri" w:eastAsia="Times New Roman" w:hAnsi="Calibri" w:cs="Calibri"/>
                <w:color w:val="000000"/>
                <w:lang w:val="en-US"/>
              </w:rPr>
            </w:pPr>
            <w:r w:rsidRPr="006A76B2">
              <w:rPr>
                <w:rFonts w:ascii="Calibri" w:eastAsia="Times New Roman" w:hAnsi="Calibri" w:cs="Calibri"/>
                <w:color w:val="000000"/>
                <w:lang w:val="en-US"/>
              </w:rPr>
              <w:t>27032</w:t>
            </w:r>
          </w:p>
        </w:tc>
      </w:tr>
      <w:tr w:rsidR="006A76B2" w:rsidRPr="006A76B2" w:rsidTr="006A76B2">
        <w:trPr>
          <w:trHeight w:val="300"/>
          <w:jc w:val="center"/>
        </w:trPr>
        <w:tc>
          <w:tcPr>
            <w:tcW w:w="1100" w:type="dxa"/>
            <w:noWrap/>
            <w:hideMark/>
          </w:tcPr>
          <w:p w:rsidR="006A76B2" w:rsidRPr="006A76B2" w:rsidRDefault="006A76B2" w:rsidP="006A76B2">
            <w:pPr>
              <w:widowControl/>
              <w:autoSpaceDE/>
              <w:autoSpaceDN/>
              <w:jc w:val="right"/>
              <w:rPr>
                <w:rFonts w:ascii="Calibri" w:eastAsia="Times New Roman" w:hAnsi="Calibri" w:cs="Calibri"/>
                <w:color w:val="000000"/>
                <w:lang w:val="en-US"/>
              </w:rPr>
            </w:pPr>
            <w:r w:rsidRPr="006A76B2">
              <w:rPr>
                <w:rFonts w:ascii="Calibri" w:eastAsia="Times New Roman" w:hAnsi="Calibri" w:cs="Calibri"/>
                <w:color w:val="000000"/>
                <w:lang w:val="en-US"/>
              </w:rPr>
              <w:t>2027</w:t>
            </w:r>
          </w:p>
        </w:tc>
        <w:tc>
          <w:tcPr>
            <w:tcW w:w="2440" w:type="dxa"/>
            <w:noWrap/>
            <w:hideMark/>
          </w:tcPr>
          <w:p w:rsidR="006A76B2" w:rsidRPr="006A76B2" w:rsidRDefault="006A76B2" w:rsidP="006A76B2">
            <w:pPr>
              <w:widowControl/>
              <w:autoSpaceDE/>
              <w:autoSpaceDN/>
              <w:jc w:val="center"/>
              <w:rPr>
                <w:rFonts w:ascii="Calibri" w:eastAsia="Times New Roman" w:hAnsi="Calibri" w:cs="Calibri"/>
                <w:color w:val="000000"/>
                <w:lang w:val="en-US"/>
              </w:rPr>
            </w:pPr>
            <w:r w:rsidRPr="006A76B2">
              <w:rPr>
                <w:rFonts w:ascii="Calibri" w:eastAsia="Times New Roman" w:hAnsi="Calibri" w:cs="Calibri"/>
                <w:color w:val="000000"/>
                <w:lang w:val="en-US"/>
              </w:rPr>
              <w:t>28865</w:t>
            </w:r>
          </w:p>
        </w:tc>
      </w:tr>
      <w:tr w:rsidR="006A76B2" w:rsidRPr="006A76B2" w:rsidTr="006A76B2">
        <w:trPr>
          <w:trHeight w:val="300"/>
          <w:jc w:val="center"/>
        </w:trPr>
        <w:tc>
          <w:tcPr>
            <w:tcW w:w="1100" w:type="dxa"/>
            <w:noWrap/>
            <w:hideMark/>
          </w:tcPr>
          <w:p w:rsidR="006A76B2" w:rsidRPr="006A76B2" w:rsidRDefault="006A76B2" w:rsidP="006A76B2">
            <w:pPr>
              <w:widowControl/>
              <w:autoSpaceDE/>
              <w:autoSpaceDN/>
              <w:jc w:val="right"/>
              <w:rPr>
                <w:rFonts w:ascii="Calibri" w:eastAsia="Times New Roman" w:hAnsi="Calibri" w:cs="Calibri"/>
                <w:color w:val="000000"/>
                <w:lang w:val="en-US"/>
              </w:rPr>
            </w:pPr>
            <w:r w:rsidRPr="006A76B2">
              <w:rPr>
                <w:rFonts w:ascii="Calibri" w:eastAsia="Times New Roman" w:hAnsi="Calibri" w:cs="Calibri"/>
                <w:color w:val="000000"/>
                <w:lang w:val="en-US"/>
              </w:rPr>
              <w:t>2028</w:t>
            </w:r>
          </w:p>
        </w:tc>
        <w:tc>
          <w:tcPr>
            <w:tcW w:w="2440" w:type="dxa"/>
            <w:noWrap/>
            <w:hideMark/>
          </w:tcPr>
          <w:p w:rsidR="006A76B2" w:rsidRPr="006A76B2" w:rsidRDefault="006A76B2" w:rsidP="006A76B2">
            <w:pPr>
              <w:widowControl/>
              <w:autoSpaceDE/>
              <w:autoSpaceDN/>
              <w:jc w:val="center"/>
              <w:rPr>
                <w:rFonts w:ascii="Calibri" w:eastAsia="Times New Roman" w:hAnsi="Calibri" w:cs="Calibri"/>
                <w:color w:val="000000"/>
                <w:lang w:val="en-US"/>
              </w:rPr>
            </w:pPr>
            <w:r w:rsidRPr="006A76B2">
              <w:rPr>
                <w:rFonts w:ascii="Calibri" w:eastAsia="Times New Roman" w:hAnsi="Calibri" w:cs="Calibri"/>
                <w:color w:val="000000"/>
                <w:lang w:val="en-US"/>
              </w:rPr>
              <w:t>30698</w:t>
            </w:r>
          </w:p>
        </w:tc>
      </w:tr>
      <w:tr w:rsidR="006A76B2" w:rsidRPr="006A76B2" w:rsidTr="006A76B2">
        <w:trPr>
          <w:trHeight w:val="300"/>
          <w:jc w:val="center"/>
        </w:trPr>
        <w:tc>
          <w:tcPr>
            <w:tcW w:w="1100" w:type="dxa"/>
            <w:noWrap/>
            <w:hideMark/>
          </w:tcPr>
          <w:p w:rsidR="006A76B2" w:rsidRPr="006A76B2" w:rsidRDefault="006A76B2" w:rsidP="006A76B2">
            <w:pPr>
              <w:widowControl/>
              <w:autoSpaceDE/>
              <w:autoSpaceDN/>
              <w:jc w:val="right"/>
              <w:rPr>
                <w:rFonts w:ascii="Calibri" w:eastAsia="Times New Roman" w:hAnsi="Calibri" w:cs="Calibri"/>
                <w:color w:val="000000"/>
                <w:lang w:val="en-US"/>
              </w:rPr>
            </w:pPr>
            <w:r w:rsidRPr="006A76B2">
              <w:rPr>
                <w:rFonts w:ascii="Calibri" w:eastAsia="Times New Roman" w:hAnsi="Calibri" w:cs="Calibri"/>
                <w:color w:val="000000"/>
                <w:lang w:val="en-US"/>
              </w:rPr>
              <w:t>2029</w:t>
            </w:r>
          </w:p>
        </w:tc>
        <w:tc>
          <w:tcPr>
            <w:tcW w:w="2440" w:type="dxa"/>
            <w:noWrap/>
            <w:hideMark/>
          </w:tcPr>
          <w:p w:rsidR="006A76B2" w:rsidRPr="006A76B2" w:rsidRDefault="006A76B2" w:rsidP="006A76B2">
            <w:pPr>
              <w:widowControl/>
              <w:autoSpaceDE/>
              <w:autoSpaceDN/>
              <w:jc w:val="center"/>
              <w:rPr>
                <w:rFonts w:ascii="Calibri" w:eastAsia="Times New Roman" w:hAnsi="Calibri" w:cs="Calibri"/>
                <w:color w:val="000000"/>
                <w:lang w:val="en-US"/>
              </w:rPr>
            </w:pPr>
            <w:r w:rsidRPr="006A76B2">
              <w:rPr>
                <w:rFonts w:ascii="Calibri" w:eastAsia="Times New Roman" w:hAnsi="Calibri" w:cs="Calibri"/>
                <w:color w:val="000000"/>
                <w:lang w:val="en-US"/>
              </w:rPr>
              <w:t>32530</w:t>
            </w:r>
          </w:p>
        </w:tc>
      </w:tr>
      <w:tr w:rsidR="006A76B2" w:rsidRPr="006A76B2" w:rsidTr="006A76B2">
        <w:trPr>
          <w:trHeight w:val="300"/>
          <w:jc w:val="center"/>
        </w:trPr>
        <w:tc>
          <w:tcPr>
            <w:tcW w:w="1100" w:type="dxa"/>
            <w:noWrap/>
            <w:hideMark/>
          </w:tcPr>
          <w:p w:rsidR="006A76B2" w:rsidRPr="006A76B2" w:rsidRDefault="006A76B2" w:rsidP="006A76B2">
            <w:pPr>
              <w:widowControl/>
              <w:autoSpaceDE/>
              <w:autoSpaceDN/>
              <w:jc w:val="right"/>
              <w:rPr>
                <w:rFonts w:ascii="Calibri" w:eastAsia="Times New Roman" w:hAnsi="Calibri" w:cs="Calibri"/>
                <w:color w:val="000000"/>
                <w:lang w:val="en-US"/>
              </w:rPr>
            </w:pPr>
            <w:r w:rsidRPr="006A76B2">
              <w:rPr>
                <w:rFonts w:ascii="Calibri" w:eastAsia="Times New Roman" w:hAnsi="Calibri" w:cs="Calibri"/>
                <w:color w:val="000000"/>
                <w:lang w:val="en-US"/>
              </w:rPr>
              <w:t>2030</w:t>
            </w:r>
          </w:p>
        </w:tc>
        <w:tc>
          <w:tcPr>
            <w:tcW w:w="2440" w:type="dxa"/>
            <w:noWrap/>
            <w:hideMark/>
          </w:tcPr>
          <w:p w:rsidR="006A76B2" w:rsidRPr="006A76B2" w:rsidRDefault="006A76B2" w:rsidP="006A76B2">
            <w:pPr>
              <w:widowControl/>
              <w:autoSpaceDE/>
              <w:autoSpaceDN/>
              <w:jc w:val="center"/>
              <w:rPr>
                <w:rFonts w:ascii="Calibri" w:eastAsia="Times New Roman" w:hAnsi="Calibri" w:cs="Calibri"/>
                <w:color w:val="000000"/>
                <w:lang w:val="en-US"/>
              </w:rPr>
            </w:pPr>
            <w:r w:rsidRPr="006A76B2">
              <w:rPr>
                <w:rFonts w:ascii="Calibri" w:eastAsia="Times New Roman" w:hAnsi="Calibri" w:cs="Calibri"/>
                <w:color w:val="000000"/>
                <w:lang w:val="en-US"/>
              </w:rPr>
              <w:t>34363</w:t>
            </w:r>
          </w:p>
        </w:tc>
      </w:tr>
    </w:tbl>
    <w:p w:rsidR="007629B8" w:rsidRDefault="007629B8" w:rsidP="005323D2"/>
    <w:p w:rsidR="005323D2" w:rsidRDefault="005323D2" w:rsidP="005323D2"/>
    <w:p w:rsidR="005323D2" w:rsidRDefault="005323D2">
      <w:pPr>
        <w:widowControl/>
        <w:autoSpaceDE/>
        <w:autoSpaceDN/>
        <w:spacing w:after="200" w:line="276" w:lineRule="auto"/>
      </w:pPr>
      <w:r>
        <w:br w:type="page"/>
      </w:r>
    </w:p>
    <w:p w:rsidR="006D71F4" w:rsidRDefault="006D71F4" w:rsidP="004E3A63">
      <w:r>
        <w:rPr>
          <w:noProof/>
          <w:lang w:val="en-US"/>
        </w:rPr>
        <mc:AlternateContent>
          <mc:Choice Requires="wpg">
            <w:drawing>
              <wp:inline distT="0" distB="0" distL="0" distR="0" wp14:anchorId="7FBDB707" wp14:editId="2C237863">
                <wp:extent cx="4886325" cy="8134350"/>
                <wp:effectExtent l="0" t="0" r="9525" b="0"/>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6325" cy="8134350"/>
                          <a:chOff x="248" y="0"/>
                          <a:chExt cx="11404" cy="16623"/>
                        </a:xfrm>
                      </wpg:grpSpPr>
                      <pic:pic xmlns:pic="http://schemas.openxmlformats.org/drawingml/2006/picture">
                        <pic:nvPicPr>
                          <pic:cNvPr id="82"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7482" y="16328"/>
                            <a:ext cx="3695"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248" y="0"/>
                            <a:ext cx="11404" cy="1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81" o:spid="_x0000_s1026" style="width:384.75pt;height:640.5pt;mso-position-horizontal-relative:char;mso-position-vertical-relative:line" coordorigin="248" coordsize="11404,1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482;top:16328;width:3695;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LiyrEAAAA2wAAAA8AAABkcnMvZG93bnJldi54bWxEj81qwzAQhO+FvIPYQG+NHB+KcaKE4mJw&#10;6CFpfu6LtbGdWCtjyY779lGh0OMwM98w6+1kWjFS7xrLCpaLCARxaXXDlYLzKX9LQDiPrLG1TAp+&#10;yMF2M3tZY6rtg79pPPpKBAi7FBXU3neplK6syaBb2I44eFfbG/RB9pXUPT4C3LQyjqJ3abDhsFBj&#10;R1lN5f04GAVcDJduf73n569Ds7sdblkyfGZKvc6njxUIT5P/D/+1C60gieH3S/gBcvM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LiyrEAAAA2wAAAA8AAAAAAAAAAAAAAAAA&#10;nwIAAGRycy9kb3ducmV2LnhtbFBLBQYAAAAABAAEAPcAAACQAwAAAAA=&#10;">
                  <v:imagedata r:id="rId65" o:title=""/>
                </v:shape>
                <v:shape id="Picture 4" o:spid="_x0000_s1028" type="#_x0000_t75" style="position:absolute;left:248;width:11404;height:16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5UirDAAAA2wAAAA8AAABkcnMvZG93bnJldi54bWxEj0+LwjAUxO/CfofwhL0sa+oKIrVRRFbx&#10;oKKuiMdH8/oHm5fSRK3f3ggLHoeZ+Q2TTFtTiRs1rrSsoN+LQBCnVpecKzj+Lb5HIJxH1lhZJgUP&#10;cjCdfHQSjLW9855uB5+LAGEXo4LC+zqW0qUFGXQ9WxMHL7ONQR9kk0vd4D3ATSV/omgoDZYcFgqs&#10;aV5QejlcjYKz+c3r6Guz3s0pk+ctLpetPin12W1nYxCeWv8O/7dXWsFoAK8v4QfIy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HlSKsMAAADbAAAADwAAAAAAAAAAAAAAAACf&#10;AgAAZHJzL2Rvd25yZXYueG1sUEsFBgAAAAAEAAQA9wAAAI8DAAAAAA==&#10;">
                  <v:imagedata r:id="rId66" o:title=""/>
                </v:shape>
                <w10:anchorlock/>
              </v:group>
            </w:pict>
          </mc:Fallback>
        </mc:AlternateContent>
      </w:r>
    </w:p>
    <w:p w:rsidR="006D71F4" w:rsidRDefault="006D71F4" w:rsidP="004E3A63">
      <w:r>
        <w:rPr>
          <w:noProof/>
          <w:lang w:val="en-US"/>
        </w:rPr>
        <mc:AlternateContent>
          <mc:Choice Requires="wpg">
            <w:drawing>
              <wp:inline distT="0" distB="0" distL="0" distR="0" wp14:anchorId="2823DF9E" wp14:editId="034689F1">
                <wp:extent cx="5276850" cy="8582025"/>
                <wp:effectExtent l="0" t="0" r="0" b="9525"/>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850" cy="8582025"/>
                          <a:chOff x="411" y="0"/>
                          <a:chExt cx="11078" cy="16623"/>
                        </a:xfrm>
                      </wpg:grpSpPr>
                      <pic:pic xmlns:pic="http://schemas.openxmlformats.org/drawingml/2006/picture">
                        <pic:nvPicPr>
                          <pic:cNvPr id="85"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7482" y="16328"/>
                            <a:ext cx="3695"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411" y="0"/>
                            <a:ext cx="11078" cy="1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84" o:spid="_x0000_s1026" style="width:415.5pt;height:675.75pt;mso-position-horizontal-relative:char;mso-position-vertical-relative:line" coordorigin="411" coordsize="11078,1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">
                <v:shape id="Picture 6" o:spid="_x0000_s1027" type="#_x0000_t75" style="position:absolute;left:7482;top:16328;width:3695;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uGDEAAAA2wAAAA8AAABkcnMvZG93bnJldi54bWxEj9FqwkAURN8F/2G5Bd9004JFoqu0UrUP&#10;oTbRD7hkr0na7N2QXZPo13cLhT4OM3OGWW0GU4uOWldZVvA4i0AQ51ZXXCg4n3bTBQjnkTXWlknB&#10;jRxs1uPRCmNte06py3whAoRdjApK75tYSpeXZNDNbEMcvIttDfog20LqFvsAN7V8iqJnabDisFBi&#10;Q9uS8u/sahR8vNX3rzRhZ3Gwskn23efh9ajU5GF4WYLwNPj/8F/7XStYzOH3S/gB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uGDEAAAA2wAAAA8AAAAAAAAAAAAAAAAA&#10;nwIAAGRycy9kb3ducmV2LnhtbFBLBQYAAAAABAAEAPcAAACQAwAAAAA=&#10;">
                  <v:imagedata r:id="rId69" o:title=""/>
                </v:shape>
                <v:shape id="Picture 7" o:spid="_x0000_s1028" type="#_x0000_t75" style="position:absolute;left:411;width:11078;height:16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lt2jDAAAA2wAAAA8AAABkcnMvZG93bnJldi54bWxEj0FrwkAUhO+F/oflFXqru3qIEl2lFARL&#10;vaiJ50f2mUSzb0N2jem/dwXB4zAz3zCL1WAb0VPna8caxiMFgrhwpuZSQ3ZYf81A+IBssHFMGv7J&#10;w2r5/rbA1Lgb76jfh1JECPsUNVQhtKmUvqjIoh+5ljh6J9dZDFF2pTQd3iLcNnKiVCIt1hwXKmzp&#10;p6Lisr9aDeszb9VW5eXfdZfkv9M+O+bjTOvPj+F7DiLQEF7hZ3tjNMwSeHyJP0A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eW3aMMAAADbAAAADwAAAAAAAAAAAAAAAACf&#10;AgAAZHJzL2Rvd25yZXYueG1sUEsFBgAAAAAEAAQA9wAAAI8DAAAAAA==&#10;">
                  <v:imagedata r:id="rId70" o:title=""/>
                </v:shape>
                <w10:anchorlock/>
              </v:group>
            </w:pict>
          </mc:Fallback>
        </mc:AlternateContent>
      </w:r>
      <w:bookmarkStart w:id="398" w:name="_GoBack"/>
      <w:bookmarkEnd w:id="398"/>
    </w:p>
    <w:p w:rsidR="006D71F4" w:rsidRDefault="006D71F4" w:rsidP="004E3A63">
      <w:r>
        <w:rPr>
          <w:noProof/>
          <w:lang w:val="en-US"/>
        </w:rPr>
        <mc:AlternateContent>
          <mc:Choice Requires="wpg">
            <w:drawing>
              <wp:inline distT="0" distB="0" distL="0" distR="0" wp14:anchorId="42389982" wp14:editId="1065EC3E">
                <wp:extent cx="5104765" cy="8361017"/>
                <wp:effectExtent l="0" t="0" r="635" b="2540"/>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4765" cy="8361017"/>
                          <a:chOff x="273" y="0"/>
                          <a:chExt cx="11354" cy="16623"/>
                        </a:xfrm>
                      </wpg:grpSpPr>
                      <pic:pic xmlns:pic="http://schemas.openxmlformats.org/drawingml/2006/picture">
                        <pic:nvPicPr>
                          <pic:cNvPr id="88"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7482" y="16328"/>
                            <a:ext cx="3695"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273" y="0"/>
                            <a:ext cx="11354" cy="1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87" o:spid="_x0000_s1026" style="width:401.95pt;height:658.35pt;mso-position-horizontal-relative:char;mso-position-vertical-relative:line" coordorigin="273" coordsize="11354,1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">
                <v:shape id="Picture 9" o:spid="_x0000_s1027" type="#_x0000_t75" style="position:absolute;left:7482;top:16328;width:3695;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SPr29AAAA2wAAAA8AAABkcnMvZG93bnJldi54bWxET0sKwjAQ3QveIYzgTlNFtFTTIoJQXAh+&#10;wO3QjG2xmZQmar29WQguH++/yXrTiBd1rrasYDaNQBAXVtdcKrhe9pMYhPPIGhvLpOBDDrJ0ONhg&#10;ou2bT/Q6+1KEEHYJKqi8bxMpXVGRQTe1LXHg7rYz6APsSqk7fIdw08h5FC2lwZpDQ4Ut7SoqHuen&#10;UWAX+8vq0N76R35z+a6plzEfD0qNR/12DcJT7//inzvXCuIwNnwJP0Cm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9BI+vb0AAADbAAAADwAAAAAAAAAAAAAAAACfAgAAZHJz&#10;L2Rvd25yZXYueG1sUEsFBgAAAAAEAAQA9wAAAIkDAAAAAA==&#10;">
                  <v:imagedata r:id="rId73" o:title=""/>
                </v:shape>
                <v:shape id="Picture 10" o:spid="_x0000_s1028" type="#_x0000_t75" style="position:absolute;left:273;width:11354;height:16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Vm/EAAAA2wAAAA8AAABkcnMvZG93bnJldi54bWxEj81qwzAQhO+FvoPYQm+N3BCM40QJbYoh&#10;0FDIzwMs1sZyaq2MJCfu21eFQI/DzHzDLNej7cSVfGgdK3idZCCIa6dbbhScjtVLASJEZI2dY1Lw&#10;QwHWq8eHJZba3XhP10NsRIJwKFGBibEvpQy1IYth4nri5J2dtxiT9I3UHm8Jbjs5zbJcWmw5LRjs&#10;aWOo/j4MVoHPPypnQ2W2u/civ3zOBjf7GpR6fhrfFiAijfE/fG9vtYJiDn9f0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Vm/EAAAA2wAAAA8AAAAAAAAAAAAAAAAA&#10;nwIAAGRycy9kb3ducmV2LnhtbFBLBQYAAAAABAAEAPcAAACQAwAAAAA=&#10;">
                  <v:imagedata r:id="rId74" o:title=""/>
                </v:shape>
                <w10:anchorlock/>
              </v:group>
            </w:pict>
          </mc:Fallback>
        </mc:AlternateContent>
      </w:r>
    </w:p>
    <w:p w:rsidR="006D71F4" w:rsidRDefault="006D71F4" w:rsidP="006D71F4">
      <w:pPr>
        <w:ind w:left="160"/>
        <w:rPr>
          <w:sz w:val="20"/>
        </w:rPr>
      </w:pPr>
      <w:r>
        <w:rPr>
          <w:noProof/>
          <w:sz w:val="20"/>
          <w:lang w:val="en-US"/>
        </w:rPr>
        <w:drawing>
          <wp:inline distT="0" distB="0" distL="0" distR="0" wp14:anchorId="44EB2602" wp14:editId="0C1DF88A">
            <wp:extent cx="6233997" cy="9168384"/>
            <wp:effectExtent l="0" t="0" r="0" b="0"/>
            <wp:docPr id="9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5" cstate="print"/>
                    <a:stretch>
                      <a:fillRect/>
                    </a:stretch>
                  </pic:blipFill>
                  <pic:spPr>
                    <a:xfrm>
                      <a:off x="0" y="0"/>
                      <a:ext cx="6233997" cy="9168384"/>
                    </a:xfrm>
                    <a:prstGeom prst="rect">
                      <a:avLst/>
                    </a:prstGeom>
                  </pic:spPr>
                </pic:pic>
              </a:graphicData>
            </a:graphic>
          </wp:inline>
        </w:drawing>
      </w:r>
    </w:p>
    <w:p w:rsidR="006D71F4" w:rsidRDefault="006D71F4" w:rsidP="006D71F4">
      <w:pPr>
        <w:rPr>
          <w:sz w:val="20"/>
        </w:rPr>
        <w:sectPr w:rsidR="006D71F4" w:rsidSect="00163B1B">
          <w:type w:val="continuous"/>
          <w:pgSz w:w="11910" w:h="16840" w:code="9"/>
          <w:pgMar w:top="2268" w:right="1701" w:bottom="1701" w:left="2268" w:header="720" w:footer="720" w:gutter="0"/>
          <w:cols w:space="720"/>
        </w:sectPr>
      </w:pPr>
    </w:p>
    <w:p w:rsidR="006D71F4" w:rsidRDefault="006D71F4" w:rsidP="006D71F4">
      <w:pPr>
        <w:ind w:left="100"/>
        <w:rPr>
          <w:sz w:val="20"/>
        </w:rPr>
      </w:pPr>
      <w:r>
        <w:rPr>
          <w:noProof/>
          <w:sz w:val="20"/>
          <w:lang w:val="en-US"/>
        </w:rPr>
        <w:drawing>
          <wp:inline distT="0" distB="0" distL="0" distR="0" wp14:anchorId="74D4897E" wp14:editId="18AB8BEE">
            <wp:extent cx="6322154" cy="9168384"/>
            <wp:effectExtent l="0" t="0" r="0" b="0"/>
            <wp:docPr id="9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6" cstate="print"/>
                    <a:stretch>
                      <a:fillRect/>
                    </a:stretch>
                  </pic:blipFill>
                  <pic:spPr>
                    <a:xfrm>
                      <a:off x="0" y="0"/>
                      <a:ext cx="6322154" cy="9168384"/>
                    </a:xfrm>
                    <a:prstGeom prst="rect">
                      <a:avLst/>
                    </a:prstGeom>
                  </pic:spPr>
                </pic:pic>
              </a:graphicData>
            </a:graphic>
          </wp:inline>
        </w:drawing>
      </w:r>
    </w:p>
    <w:p w:rsidR="006D71F4" w:rsidRDefault="006D71F4" w:rsidP="006D71F4">
      <w:pPr>
        <w:rPr>
          <w:sz w:val="20"/>
        </w:rPr>
        <w:sectPr w:rsidR="006D71F4" w:rsidSect="00163B1B">
          <w:type w:val="continuous"/>
          <w:pgSz w:w="11910" w:h="16840" w:code="9"/>
          <w:pgMar w:top="2268" w:right="1701" w:bottom="1701" w:left="2268" w:header="720" w:footer="720" w:gutter="0"/>
          <w:cols w:space="720"/>
        </w:sectPr>
      </w:pPr>
    </w:p>
    <w:p w:rsidR="005323D2" w:rsidRPr="006D71F4" w:rsidRDefault="006D71F4" w:rsidP="00255CB3">
      <w:pPr>
        <w:ind w:left="140"/>
        <w:jc w:val="center"/>
        <w:rPr>
          <w:sz w:val="20"/>
        </w:rPr>
      </w:pPr>
      <w:r>
        <w:rPr>
          <w:noProof/>
          <w:sz w:val="20"/>
          <w:lang w:val="en-US"/>
        </w:rPr>
        <w:drawing>
          <wp:inline distT="0" distB="0" distL="0" distR="0" wp14:anchorId="0823E555" wp14:editId="6421A65F">
            <wp:extent cx="5629903" cy="8213566"/>
            <wp:effectExtent l="0" t="0" r="9525" b="0"/>
            <wp:docPr id="9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7" cstate="print"/>
                    <a:stretch>
                      <a:fillRect/>
                    </a:stretch>
                  </pic:blipFill>
                  <pic:spPr>
                    <a:xfrm>
                      <a:off x="0" y="0"/>
                      <a:ext cx="5631580" cy="8216012"/>
                    </a:xfrm>
                    <a:prstGeom prst="rect">
                      <a:avLst/>
                    </a:prstGeom>
                  </pic:spPr>
                </pic:pic>
              </a:graphicData>
            </a:graphic>
          </wp:inline>
        </w:drawing>
      </w:r>
    </w:p>
    <w:sectPr w:rsidR="005323D2" w:rsidRPr="006D71F4" w:rsidSect="00163B1B">
      <w:footerReference w:type="default" r:id="rId78"/>
      <w:type w:val="continuous"/>
      <w:pgSz w:w="11910"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41A2" w:rsidRDefault="00AF41A2">
      <w:r>
        <w:separator/>
      </w:r>
    </w:p>
  </w:endnote>
  <w:endnote w:type="continuationSeparator" w:id="0">
    <w:p w:rsidR="00AF41A2" w:rsidRDefault="00AF4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A8F" w:rsidRDefault="003E6A8F">
    <w:pPr>
      <w:pStyle w:val="Footer"/>
      <w:jc w:val="center"/>
    </w:pPr>
  </w:p>
  <w:p w:rsidR="003E6A8F" w:rsidRDefault="003E6A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8094314"/>
      <w:docPartObj>
        <w:docPartGallery w:val="Page Numbers (Bottom of Page)"/>
        <w:docPartUnique/>
      </w:docPartObj>
    </w:sdtPr>
    <w:sdtEndPr>
      <w:rPr>
        <w:noProof/>
      </w:rPr>
    </w:sdtEndPr>
    <w:sdtContent>
      <w:p w:rsidR="003E6A8F" w:rsidRDefault="003E6A8F">
        <w:pPr>
          <w:pStyle w:val="Footer"/>
          <w:jc w:val="right"/>
        </w:pPr>
        <w:r>
          <w:fldChar w:fldCharType="begin"/>
        </w:r>
        <w:r>
          <w:instrText xml:space="preserve"> PAGE   \* MERGEFORMAT </w:instrText>
        </w:r>
        <w:r>
          <w:fldChar w:fldCharType="separate"/>
        </w:r>
        <w:r w:rsidR="004E3A63">
          <w:rPr>
            <w:noProof/>
          </w:rPr>
          <w:t>118</w:t>
        </w:r>
        <w:r>
          <w:rPr>
            <w:noProof/>
          </w:rPr>
          <w:fldChar w:fldCharType="end"/>
        </w:r>
      </w:p>
    </w:sdtContent>
  </w:sdt>
  <w:p w:rsidR="003E6A8F" w:rsidRDefault="003E6A8F">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1052793"/>
      <w:docPartObj>
        <w:docPartGallery w:val="Page Numbers (Bottom of Page)"/>
        <w:docPartUnique/>
      </w:docPartObj>
    </w:sdtPr>
    <w:sdtEndPr>
      <w:rPr>
        <w:noProof/>
      </w:rPr>
    </w:sdtEndPr>
    <w:sdtContent>
      <w:p w:rsidR="003E6A8F" w:rsidRDefault="003E6A8F">
        <w:pPr>
          <w:pStyle w:val="Footer"/>
          <w:jc w:val="right"/>
        </w:pPr>
        <w:r>
          <w:fldChar w:fldCharType="begin"/>
        </w:r>
        <w:r>
          <w:instrText xml:space="preserve"> PAGE   \* MERGEFORMAT </w:instrText>
        </w:r>
        <w:r>
          <w:fldChar w:fldCharType="separate"/>
        </w:r>
        <w:r w:rsidR="004E3A63">
          <w:rPr>
            <w:noProof/>
          </w:rPr>
          <w:t>122</w:t>
        </w:r>
        <w:r>
          <w:rPr>
            <w:noProof/>
          </w:rPr>
          <w:fldChar w:fldCharType="end"/>
        </w:r>
      </w:p>
    </w:sdtContent>
  </w:sdt>
  <w:p w:rsidR="003E6A8F" w:rsidRDefault="003E6A8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41A2" w:rsidRDefault="00AF41A2">
      <w:r>
        <w:separator/>
      </w:r>
    </w:p>
  </w:footnote>
  <w:footnote w:type="continuationSeparator" w:id="0">
    <w:p w:rsidR="00AF41A2" w:rsidRDefault="00AF41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A8F" w:rsidRDefault="003E6A8F" w:rsidP="00E53241">
    <w:pPr>
      <w:pStyle w:val="Header"/>
      <w:ind w:right="20"/>
      <w:jc w:val="right"/>
    </w:pPr>
  </w:p>
  <w:p w:rsidR="003E6A8F" w:rsidRDefault="003E6A8F">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5D6A"/>
    <w:multiLevelType w:val="hybridMultilevel"/>
    <w:tmpl w:val="314808A6"/>
    <w:lvl w:ilvl="0" w:tplc="49360F50">
      <w:start w:val="1"/>
      <w:numFmt w:val="decimal"/>
      <w:lvlText w:val="%1."/>
      <w:lvlJc w:val="left"/>
      <w:pPr>
        <w:ind w:left="720" w:hanging="360"/>
      </w:pPr>
      <w:rPr>
        <w:rFonts w:ascii="Times New Roman" w:eastAsiaTheme="minorHAnsi" w:hAnsi="Times New Roman" w:cs="Times New Roman"/>
      </w:rPr>
    </w:lvl>
    <w:lvl w:ilvl="1" w:tplc="471C48E0">
      <w:start w:val="1"/>
      <w:numFmt w:val="lowerLetter"/>
      <w:lvlText w:val="%2."/>
      <w:lvlJc w:val="left"/>
      <w:pPr>
        <w:ind w:left="1440" w:hanging="360"/>
      </w:pPr>
      <w:rPr>
        <w:rFonts w:ascii="Tahoma" w:eastAsiaTheme="minorHAnsi" w:hAnsi="Tahoma" w:cs="Tahoma" w:hint="default"/>
      </w:rPr>
    </w:lvl>
    <w:lvl w:ilvl="2" w:tplc="128284DE">
      <w:start w:val="1"/>
      <w:numFmt w:val="lowerLetter"/>
      <w:lvlText w:val="%3."/>
      <w:lvlJc w:val="left"/>
      <w:pPr>
        <w:ind w:left="2340" w:hanging="360"/>
      </w:pPr>
      <w:rPr>
        <w:rFonts w:hint="default"/>
      </w:rPr>
    </w:lvl>
    <w:lvl w:ilvl="3" w:tplc="2962DE3C">
      <w:start w:val="2"/>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21563C"/>
    <w:multiLevelType w:val="hybridMultilevel"/>
    <w:tmpl w:val="EC02B8BE"/>
    <w:lvl w:ilvl="0" w:tplc="FDC2B116">
      <w:start w:val="3"/>
      <w:numFmt w:val="decimal"/>
      <w:lvlText w:val="%1."/>
      <w:lvlJc w:val="left"/>
      <w:pPr>
        <w:ind w:left="556" w:hanging="360"/>
      </w:pPr>
      <w:rPr>
        <w:rFonts w:ascii="Tahoma" w:eastAsia="Tahoma" w:hAnsi="Tahoma" w:cs="Tahoma" w:hint="default"/>
        <w:w w:val="100"/>
        <w:sz w:val="18"/>
        <w:szCs w:val="18"/>
        <w:lang w:val="id" w:eastAsia="en-US" w:bidi="ar-SA"/>
      </w:rPr>
    </w:lvl>
    <w:lvl w:ilvl="1" w:tplc="42982AC4">
      <w:numFmt w:val="bullet"/>
      <w:lvlText w:val=""/>
      <w:lvlJc w:val="left"/>
      <w:pPr>
        <w:ind w:left="825" w:hanging="360"/>
      </w:pPr>
      <w:rPr>
        <w:rFonts w:ascii="Symbol" w:eastAsia="Symbol" w:hAnsi="Symbol" w:cs="Symbol" w:hint="default"/>
        <w:w w:val="100"/>
        <w:sz w:val="18"/>
        <w:szCs w:val="18"/>
        <w:lang w:val="id" w:eastAsia="en-US" w:bidi="ar-SA"/>
      </w:rPr>
    </w:lvl>
    <w:lvl w:ilvl="2" w:tplc="17CE9E8E">
      <w:numFmt w:val="bullet"/>
      <w:lvlText w:val="•"/>
      <w:lvlJc w:val="left"/>
      <w:pPr>
        <w:ind w:left="1219" w:hanging="360"/>
      </w:pPr>
      <w:rPr>
        <w:rFonts w:hint="default"/>
        <w:lang w:val="id" w:eastAsia="en-US" w:bidi="ar-SA"/>
      </w:rPr>
    </w:lvl>
    <w:lvl w:ilvl="3" w:tplc="3028DE70">
      <w:numFmt w:val="bullet"/>
      <w:lvlText w:val="•"/>
      <w:lvlJc w:val="left"/>
      <w:pPr>
        <w:ind w:left="1619" w:hanging="360"/>
      </w:pPr>
      <w:rPr>
        <w:rFonts w:hint="default"/>
        <w:lang w:val="id" w:eastAsia="en-US" w:bidi="ar-SA"/>
      </w:rPr>
    </w:lvl>
    <w:lvl w:ilvl="4" w:tplc="063ECDC8">
      <w:numFmt w:val="bullet"/>
      <w:lvlText w:val="•"/>
      <w:lvlJc w:val="left"/>
      <w:pPr>
        <w:ind w:left="2019" w:hanging="360"/>
      </w:pPr>
      <w:rPr>
        <w:rFonts w:hint="default"/>
        <w:lang w:val="id" w:eastAsia="en-US" w:bidi="ar-SA"/>
      </w:rPr>
    </w:lvl>
    <w:lvl w:ilvl="5" w:tplc="223E1AEC">
      <w:numFmt w:val="bullet"/>
      <w:lvlText w:val="•"/>
      <w:lvlJc w:val="left"/>
      <w:pPr>
        <w:ind w:left="2419" w:hanging="360"/>
      </w:pPr>
      <w:rPr>
        <w:rFonts w:hint="default"/>
        <w:lang w:val="id" w:eastAsia="en-US" w:bidi="ar-SA"/>
      </w:rPr>
    </w:lvl>
    <w:lvl w:ilvl="6" w:tplc="50C4D428">
      <w:numFmt w:val="bullet"/>
      <w:lvlText w:val="•"/>
      <w:lvlJc w:val="left"/>
      <w:pPr>
        <w:ind w:left="2819" w:hanging="360"/>
      </w:pPr>
      <w:rPr>
        <w:rFonts w:hint="default"/>
        <w:lang w:val="id" w:eastAsia="en-US" w:bidi="ar-SA"/>
      </w:rPr>
    </w:lvl>
    <w:lvl w:ilvl="7" w:tplc="9B6CFEDE">
      <w:numFmt w:val="bullet"/>
      <w:lvlText w:val="•"/>
      <w:lvlJc w:val="left"/>
      <w:pPr>
        <w:ind w:left="3219" w:hanging="360"/>
      </w:pPr>
      <w:rPr>
        <w:rFonts w:hint="default"/>
        <w:lang w:val="id" w:eastAsia="en-US" w:bidi="ar-SA"/>
      </w:rPr>
    </w:lvl>
    <w:lvl w:ilvl="8" w:tplc="1EC25EBC">
      <w:numFmt w:val="bullet"/>
      <w:lvlText w:val="•"/>
      <w:lvlJc w:val="left"/>
      <w:pPr>
        <w:ind w:left="3619" w:hanging="360"/>
      </w:pPr>
      <w:rPr>
        <w:rFonts w:hint="default"/>
        <w:lang w:val="id" w:eastAsia="en-US" w:bidi="ar-SA"/>
      </w:rPr>
    </w:lvl>
  </w:abstractNum>
  <w:abstractNum w:abstractNumId="2">
    <w:nsid w:val="032842A5"/>
    <w:multiLevelType w:val="hybridMultilevel"/>
    <w:tmpl w:val="C6702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AD7BA9"/>
    <w:multiLevelType w:val="hybridMultilevel"/>
    <w:tmpl w:val="B5286484"/>
    <w:lvl w:ilvl="0" w:tplc="A518FBE4">
      <w:start w:val="1"/>
      <w:numFmt w:val="decimal"/>
      <w:lvlText w:val="%1."/>
      <w:lvlJc w:val="left"/>
      <w:pPr>
        <w:ind w:left="99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BAC246D6">
      <w:start w:val="1"/>
      <w:numFmt w:val="lowerLetter"/>
      <w:lvlText w:val="%2"/>
      <w:lvlJc w:val="left"/>
      <w:pPr>
        <w:ind w:left="164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CF6E328C">
      <w:start w:val="1"/>
      <w:numFmt w:val="lowerRoman"/>
      <w:lvlText w:val="%3"/>
      <w:lvlJc w:val="left"/>
      <w:pPr>
        <w:ind w:left="236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802CAC60">
      <w:start w:val="1"/>
      <w:numFmt w:val="decimal"/>
      <w:lvlText w:val="%4"/>
      <w:lvlJc w:val="left"/>
      <w:pPr>
        <w:ind w:left="308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8DE07210">
      <w:start w:val="1"/>
      <w:numFmt w:val="lowerLetter"/>
      <w:lvlText w:val="%5"/>
      <w:lvlJc w:val="left"/>
      <w:pPr>
        <w:ind w:left="38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54F0FB42">
      <w:start w:val="1"/>
      <w:numFmt w:val="lowerRoman"/>
      <w:lvlText w:val="%6"/>
      <w:lvlJc w:val="left"/>
      <w:pPr>
        <w:ind w:left="452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964446D4">
      <w:start w:val="1"/>
      <w:numFmt w:val="decimal"/>
      <w:lvlText w:val="%7"/>
      <w:lvlJc w:val="left"/>
      <w:pPr>
        <w:ind w:left="524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A85AFE14">
      <w:start w:val="1"/>
      <w:numFmt w:val="lowerLetter"/>
      <w:lvlText w:val="%8"/>
      <w:lvlJc w:val="left"/>
      <w:pPr>
        <w:ind w:left="596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DCA68132">
      <w:start w:val="1"/>
      <w:numFmt w:val="lowerRoman"/>
      <w:lvlText w:val="%9"/>
      <w:lvlJc w:val="left"/>
      <w:pPr>
        <w:ind w:left="668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4">
    <w:nsid w:val="07172415"/>
    <w:multiLevelType w:val="hybridMultilevel"/>
    <w:tmpl w:val="A582E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F254BA"/>
    <w:multiLevelType w:val="hybridMultilevel"/>
    <w:tmpl w:val="61126D6A"/>
    <w:lvl w:ilvl="0" w:tplc="06625F68">
      <w:start w:val="3"/>
      <w:numFmt w:val="decimal"/>
      <w:lvlText w:val="%1."/>
      <w:lvlJc w:val="left"/>
      <w:pPr>
        <w:ind w:left="465" w:hanging="360"/>
      </w:pPr>
      <w:rPr>
        <w:rFonts w:ascii="Tahoma" w:eastAsia="Tahoma" w:hAnsi="Tahoma" w:cs="Tahoma" w:hint="default"/>
        <w:w w:val="100"/>
        <w:sz w:val="18"/>
        <w:szCs w:val="18"/>
        <w:lang w:val="id" w:eastAsia="en-US" w:bidi="ar-SA"/>
      </w:rPr>
    </w:lvl>
    <w:lvl w:ilvl="1" w:tplc="8928526A">
      <w:numFmt w:val="bullet"/>
      <w:lvlText w:val=""/>
      <w:lvlJc w:val="left"/>
      <w:pPr>
        <w:ind w:left="825" w:hanging="360"/>
      </w:pPr>
      <w:rPr>
        <w:rFonts w:ascii="Symbol" w:eastAsia="Symbol" w:hAnsi="Symbol" w:cs="Symbol" w:hint="default"/>
        <w:w w:val="100"/>
        <w:sz w:val="18"/>
        <w:szCs w:val="18"/>
        <w:lang w:val="id" w:eastAsia="en-US" w:bidi="ar-SA"/>
      </w:rPr>
    </w:lvl>
    <w:lvl w:ilvl="2" w:tplc="263A0258">
      <w:numFmt w:val="bullet"/>
      <w:lvlText w:val="•"/>
      <w:lvlJc w:val="left"/>
      <w:pPr>
        <w:ind w:left="1227" w:hanging="360"/>
      </w:pPr>
      <w:rPr>
        <w:rFonts w:hint="default"/>
        <w:lang w:val="id" w:eastAsia="en-US" w:bidi="ar-SA"/>
      </w:rPr>
    </w:lvl>
    <w:lvl w:ilvl="3" w:tplc="50F670AA">
      <w:numFmt w:val="bullet"/>
      <w:lvlText w:val="•"/>
      <w:lvlJc w:val="left"/>
      <w:pPr>
        <w:ind w:left="1635" w:hanging="360"/>
      </w:pPr>
      <w:rPr>
        <w:rFonts w:hint="default"/>
        <w:lang w:val="id" w:eastAsia="en-US" w:bidi="ar-SA"/>
      </w:rPr>
    </w:lvl>
    <w:lvl w:ilvl="4" w:tplc="8DB49D8E">
      <w:numFmt w:val="bullet"/>
      <w:lvlText w:val="•"/>
      <w:lvlJc w:val="left"/>
      <w:pPr>
        <w:ind w:left="2043" w:hanging="360"/>
      </w:pPr>
      <w:rPr>
        <w:rFonts w:hint="default"/>
        <w:lang w:val="id" w:eastAsia="en-US" w:bidi="ar-SA"/>
      </w:rPr>
    </w:lvl>
    <w:lvl w:ilvl="5" w:tplc="ED94D9EC">
      <w:numFmt w:val="bullet"/>
      <w:lvlText w:val="•"/>
      <w:lvlJc w:val="left"/>
      <w:pPr>
        <w:ind w:left="2451" w:hanging="360"/>
      </w:pPr>
      <w:rPr>
        <w:rFonts w:hint="default"/>
        <w:lang w:val="id" w:eastAsia="en-US" w:bidi="ar-SA"/>
      </w:rPr>
    </w:lvl>
    <w:lvl w:ilvl="6" w:tplc="C1EAA97C">
      <w:numFmt w:val="bullet"/>
      <w:lvlText w:val="•"/>
      <w:lvlJc w:val="left"/>
      <w:pPr>
        <w:ind w:left="2859" w:hanging="360"/>
      </w:pPr>
      <w:rPr>
        <w:rFonts w:hint="default"/>
        <w:lang w:val="id" w:eastAsia="en-US" w:bidi="ar-SA"/>
      </w:rPr>
    </w:lvl>
    <w:lvl w:ilvl="7" w:tplc="69FC42F6">
      <w:numFmt w:val="bullet"/>
      <w:lvlText w:val="•"/>
      <w:lvlJc w:val="left"/>
      <w:pPr>
        <w:ind w:left="3267" w:hanging="360"/>
      </w:pPr>
      <w:rPr>
        <w:rFonts w:hint="default"/>
        <w:lang w:val="id" w:eastAsia="en-US" w:bidi="ar-SA"/>
      </w:rPr>
    </w:lvl>
    <w:lvl w:ilvl="8" w:tplc="50CCF894">
      <w:numFmt w:val="bullet"/>
      <w:lvlText w:val="•"/>
      <w:lvlJc w:val="left"/>
      <w:pPr>
        <w:ind w:left="3675" w:hanging="360"/>
      </w:pPr>
      <w:rPr>
        <w:rFonts w:hint="default"/>
        <w:lang w:val="id" w:eastAsia="en-US" w:bidi="ar-SA"/>
      </w:rPr>
    </w:lvl>
  </w:abstractNum>
  <w:abstractNum w:abstractNumId="6">
    <w:nsid w:val="0980228C"/>
    <w:multiLevelType w:val="hybridMultilevel"/>
    <w:tmpl w:val="2FB48B0C"/>
    <w:lvl w:ilvl="0" w:tplc="BF1AD75A">
      <w:start w:val="1"/>
      <w:numFmt w:val="lowerLetter"/>
      <w:lvlText w:val="%1."/>
      <w:lvlJc w:val="left"/>
      <w:pPr>
        <w:ind w:left="2385" w:hanging="360"/>
      </w:pPr>
      <w:rPr>
        <w:rFonts w:ascii="Tahoma" w:eastAsia="Tahoma" w:hAnsi="Tahoma" w:cs="Tahoma" w:hint="default"/>
        <w:spacing w:val="-1"/>
        <w:w w:val="100"/>
        <w:sz w:val="22"/>
        <w:szCs w:val="22"/>
        <w:lang w:val="id" w:eastAsia="en-US" w:bidi="ar-SA"/>
      </w:rPr>
    </w:lvl>
    <w:lvl w:ilvl="1" w:tplc="383498B2">
      <w:numFmt w:val="bullet"/>
      <w:lvlText w:val="•"/>
      <w:lvlJc w:val="left"/>
      <w:pPr>
        <w:ind w:left="3102" w:hanging="360"/>
      </w:pPr>
      <w:rPr>
        <w:rFonts w:hint="default"/>
        <w:lang w:val="id" w:eastAsia="en-US" w:bidi="ar-SA"/>
      </w:rPr>
    </w:lvl>
    <w:lvl w:ilvl="2" w:tplc="543C08C6">
      <w:numFmt w:val="bullet"/>
      <w:lvlText w:val="•"/>
      <w:lvlJc w:val="left"/>
      <w:pPr>
        <w:ind w:left="3825" w:hanging="360"/>
      </w:pPr>
      <w:rPr>
        <w:rFonts w:hint="default"/>
        <w:lang w:val="id" w:eastAsia="en-US" w:bidi="ar-SA"/>
      </w:rPr>
    </w:lvl>
    <w:lvl w:ilvl="3" w:tplc="F0268B1E">
      <w:numFmt w:val="bullet"/>
      <w:lvlText w:val="•"/>
      <w:lvlJc w:val="left"/>
      <w:pPr>
        <w:ind w:left="4548" w:hanging="360"/>
      </w:pPr>
      <w:rPr>
        <w:rFonts w:hint="default"/>
        <w:lang w:val="id" w:eastAsia="en-US" w:bidi="ar-SA"/>
      </w:rPr>
    </w:lvl>
    <w:lvl w:ilvl="4" w:tplc="6EAE8F1A">
      <w:numFmt w:val="bullet"/>
      <w:lvlText w:val="•"/>
      <w:lvlJc w:val="left"/>
      <w:pPr>
        <w:ind w:left="5271" w:hanging="360"/>
      </w:pPr>
      <w:rPr>
        <w:rFonts w:hint="default"/>
        <w:lang w:val="id" w:eastAsia="en-US" w:bidi="ar-SA"/>
      </w:rPr>
    </w:lvl>
    <w:lvl w:ilvl="5" w:tplc="776CDCD0">
      <w:numFmt w:val="bullet"/>
      <w:lvlText w:val="•"/>
      <w:lvlJc w:val="left"/>
      <w:pPr>
        <w:ind w:left="5994" w:hanging="360"/>
      </w:pPr>
      <w:rPr>
        <w:rFonts w:hint="default"/>
        <w:lang w:val="id" w:eastAsia="en-US" w:bidi="ar-SA"/>
      </w:rPr>
    </w:lvl>
    <w:lvl w:ilvl="6" w:tplc="D33C5210">
      <w:numFmt w:val="bullet"/>
      <w:lvlText w:val="•"/>
      <w:lvlJc w:val="left"/>
      <w:pPr>
        <w:ind w:left="6717" w:hanging="360"/>
      </w:pPr>
      <w:rPr>
        <w:rFonts w:hint="default"/>
        <w:lang w:val="id" w:eastAsia="en-US" w:bidi="ar-SA"/>
      </w:rPr>
    </w:lvl>
    <w:lvl w:ilvl="7" w:tplc="933626D0">
      <w:numFmt w:val="bullet"/>
      <w:lvlText w:val="•"/>
      <w:lvlJc w:val="left"/>
      <w:pPr>
        <w:ind w:left="7440" w:hanging="360"/>
      </w:pPr>
      <w:rPr>
        <w:rFonts w:hint="default"/>
        <w:lang w:val="id" w:eastAsia="en-US" w:bidi="ar-SA"/>
      </w:rPr>
    </w:lvl>
    <w:lvl w:ilvl="8" w:tplc="70E6A748">
      <w:numFmt w:val="bullet"/>
      <w:lvlText w:val="•"/>
      <w:lvlJc w:val="left"/>
      <w:pPr>
        <w:ind w:left="8163" w:hanging="360"/>
      </w:pPr>
      <w:rPr>
        <w:rFonts w:hint="default"/>
        <w:lang w:val="id" w:eastAsia="en-US" w:bidi="ar-SA"/>
      </w:rPr>
    </w:lvl>
  </w:abstractNum>
  <w:abstractNum w:abstractNumId="7">
    <w:nsid w:val="0A8A79AB"/>
    <w:multiLevelType w:val="hybridMultilevel"/>
    <w:tmpl w:val="CED6750A"/>
    <w:lvl w:ilvl="0" w:tplc="5F06BBE0">
      <w:numFmt w:val="bullet"/>
      <w:lvlText w:val=""/>
      <w:lvlJc w:val="left"/>
      <w:pPr>
        <w:ind w:left="825" w:hanging="360"/>
      </w:pPr>
      <w:rPr>
        <w:rFonts w:ascii="Symbol" w:eastAsia="Symbol" w:hAnsi="Symbol" w:cs="Symbol" w:hint="default"/>
        <w:w w:val="100"/>
        <w:sz w:val="18"/>
        <w:szCs w:val="18"/>
        <w:lang w:val="id" w:eastAsia="en-US" w:bidi="ar-SA"/>
      </w:rPr>
    </w:lvl>
    <w:lvl w:ilvl="1" w:tplc="0DAE3C7C">
      <w:numFmt w:val="bullet"/>
      <w:lvlText w:val="•"/>
      <w:lvlJc w:val="left"/>
      <w:pPr>
        <w:ind w:left="1179" w:hanging="360"/>
      </w:pPr>
      <w:rPr>
        <w:rFonts w:hint="default"/>
        <w:lang w:val="id" w:eastAsia="en-US" w:bidi="ar-SA"/>
      </w:rPr>
    </w:lvl>
    <w:lvl w:ilvl="2" w:tplc="C6AC26A0">
      <w:numFmt w:val="bullet"/>
      <w:lvlText w:val="•"/>
      <w:lvlJc w:val="left"/>
      <w:pPr>
        <w:ind w:left="1539" w:hanging="360"/>
      </w:pPr>
      <w:rPr>
        <w:rFonts w:hint="default"/>
        <w:lang w:val="id" w:eastAsia="en-US" w:bidi="ar-SA"/>
      </w:rPr>
    </w:lvl>
    <w:lvl w:ilvl="3" w:tplc="30AE027C">
      <w:numFmt w:val="bullet"/>
      <w:lvlText w:val="•"/>
      <w:lvlJc w:val="left"/>
      <w:pPr>
        <w:ind w:left="1899" w:hanging="360"/>
      </w:pPr>
      <w:rPr>
        <w:rFonts w:hint="default"/>
        <w:lang w:val="id" w:eastAsia="en-US" w:bidi="ar-SA"/>
      </w:rPr>
    </w:lvl>
    <w:lvl w:ilvl="4" w:tplc="C76E45EA">
      <w:numFmt w:val="bullet"/>
      <w:lvlText w:val="•"/>
      <w:lvlJc w:val="left"/>
      <w:pPr>
        <w:ind w:left="2259" w:hanging="360"/>
      </w:pPr>
      <w:rPr>
        <w:rFonts w:hint="default"/>
        <w:lang w:val="id" w:eastAsia="en-US" w:bidi="ar-SA"/>
      </w:rPr>
    </w:lvl>
    <w:lvl w:ilvl="5" w:tplc="9202C270">
      <w:numFmt w:val="bullet"/>
      <w:lvlText w:val="•"/>
      <w:lvlJc w:val="left"/>
      <w:pPr>
        <w:ind w:left="2619" w:hanging="360"/>
      </w:pPr>
      <w:rPr>
        <w:rFonts w:hint="default"/>
        <w:lang w:val="id" w:eastAsia="en-US" w:bidi="ar-SA"/>
      </w:rPr>
    </w:lvl>
    <w:lvl w:ilvl="6" w:tplc="B6960D56">
      <w:numFmt w:val="bullet"/>
      <w:lvlText w:val="•"/>
      <w:lvlJc w:val="left"/>
      <w:pPr>
        <w:ind w:left="2979" w:hanging="360"/>
      </w:pPr>
      <w:rPr>
        <w:rFonts w:hint="default"/>
        <w:lang w:val="id" w:eastAsia="en-US" w:bidi="ar-SA"/>
      </w:rPr>
    </w:lvl>
    <w:lvl w:ilvl="7" w:tplc="D85CCE86">
      <w:numFmt w:val="bullet"/>
      <w:lvlText w:val="•"/>
      <w:lvlJc w:val="left"/>
      <w:pPr>
        <w:ind w:left="3339" w:hanging="360"/>
      </w:pPr>
      <w:rPr>
        <w:rFonts w:hint="default"/>
        <w:lang w:val="id" w:eastAsia="en-US" w:bidi="ar-SA"/>
      </w:rPr>
    </w:lvl>
    <w:lvl w:ilvl="8" w:tplc="6500487A">
      <w:numFmt w:val="bullet"/>
      <w:lvlText w:val="•"/>
      <w:lvlJc w:val="left"/>
      <w:pPr>
        <w:ind w:left="3699" w:hanging="360"/>
      </w:pPr>
      <w:rPr>
        <w:rFonts w:hint="default"/>
        <w:lang w:val="id" w:eastAsia="en-US" w:bidi="ar-SA"/>
      </w:rPr>
    </w:lvl>
  </w:abstractNum>
  <w:abstractNum w:abstractNumId="8">
    <w:nsid w:val="0B6C59DD"/>
    <w:multiLevelType w:val="hybridMultilevel"/>
    <w:tmpl w:val="67CEA06E"/>
    <w:lvl w:ilvl="0" w:tplc="04210001">
      <w:start w:val="1"/>
      <w:numFmt w:val="bullet"/>
      <w:lvlText w:val=""/>
      <w:lvlJc w:val="left"/>
      <w:pPr>
        <w:ind w:left="2421" w:hanging="360"/>
      </w:pPr>
      <w:rPr>
        <w:rFonts w:ascii="Symbol" w:hAnsi="Symbol" w:hint="default"/>
      </w:rPr>
    </w:lvl>
    <w:lvl w:ilvl="1" w:tplc="04210003" w:tentative="1">
      <w:start w:val="1"/>
      <w:numFmt w:val="bullet"/>
      <w:lvlText w:val="o"/>
      <w:lvlJc w:val="left"/>
      <w:pPr>
        <w:ind w:left="3141" w:hanging="360"/>
      </w:pPr>
      <w:rPr>
        <w:rFonts w:ascii="Courier New" w:hAnsi="Courier New" w:cs="Courier New" w:hint="default"/>
      </w:rPr>
    </w:lvl>
    <w:lvl w:ilvl="2" w:tplc="04210005" w:tentative="1">
      <w:start w:val="1"/>
      <w:numFmt w:val="bullet"/>
      <w:lvlText w:val=""/>
      <w:lvlJc w:val="left"/>
      <w:pPr>
        <w:ind w:left="3861" w:hanging="360"/>
      </w:pPr>
      <w:rPr>
        <w:rFonts w:ascii="Wingdings" w:hAnsi="Wingdings" w:hint="default"/>
      </w:rPr>
    </w:lvl>
    <w:lvl w:ilvl="3" w:tplc="04210001" w:tentative="1">
      <w:start w:val="1"/>
      <w:numFmt w:val="bullet"/>
      <w:lvlText w:val=""/>
      <w:lvlJc w:val="left"/>
      <w:pPr>
        <w:ind w:left="4581" w:hanging="360"/>
      </w:pPr>
      <w:rPr>
        <w:rFonts w:ascii="Symbol" w:hAnsi="Symbol" w:hint="default"/>
      </w:rPr>
    </w:lvl>
    <w:lvl w:ilvl="4" w:tplc="04210003" w:tentative="1">
      <w:start w:val="1"/>
      <w:numFmt w:val="bullet"/>
      <w:lvlText w:val="o"/>
      <w:lvlJc w:val="left"/>
      <w:pPr>
        <w:ind w:left="5301" w:hanging="360"/>
      </w:pPr>
      <w:rPr>
        <w:rFonts w:ascii="Courier New" w:hAnsi="Courier New" w:cs="Courier New" w:hint="default"/>
      </w:rPr>
    </w:lvl>
    <w:lvl w:ilvl="5" w:tplc="04210005" w:tentative="1">
      <w:start w:val="1"/>
      <w:numFmt w:val="bullet"/>
      <w:lvlText w:val=""/>
      <w:lvlJc w:val="left"/>
      <w:pPr>
        <w:ind w:left="6021" w:hanging="360"/>
      </w:pPr>
      <w:rPr>
        <w:rFonts w:ascii="Wingdings" w:hAnsi="Wingdings" w:hint="default"/>
      </w:rPr>
    </w:lvl>
    <w:lvl w:ilvl="6" w:tplc="04210001" w:tentative="1">
      <w:start w:val="1"/>
      <w:numFmt w:val="bullet"/>
      <w:lvlText w:val=""/>
      <w:lvlJc w:val="left"/>
      <w:pPr>
        <w:ind w:left="6741" w:hanging="360"/>
      </w:pPr>
      <w:rPr>
        <w:rFonts w:ascii="Symbol" w:hAnsi="Symbol" w:hint="default"/>
      </w:rPr>
    </w:lvl>
    <w:lvl w:ilvl="7" w:tplc="04210003" w:tentative="1">
      <w:start w:val="1"/>
      <w:numFmt w:val="bullet"/>
      <w:lvlText w:val="o"/>
      <w:lvlJc w:val="left"/>
      <w:pPr>
        <w:ind w:left="7461" w:hanging="360"/>
      </w:pPr>
      <w:rPr>
        <w:rFonts w:ascii="Courier New" w:hAnsi="Courier New" w:cs="Courier New" w:hint="default"/>
      </w:rPr>
    </w:lvl>
    <w:lvl w:ilvl="8" w:tplc="04210005" w:tentative="1">
      <w:start w:val="1"/>
      <w:numFmt w:val="bullet"/>
      <w:lvlText w:val=""/>
      <w:lvlJc w:val="left"/>
      <w:pPr>
        <w:ind w:left="8181" w:hanging="360"/>
      </w:pPr>
      <w:rPr>
        <w:rFonts w:ascii="Wingdings" w:hAnsi="Wingdings" w:hint="default"/>
      </w:rPr>
    </w:lvl>
  </w:abstractNum>
  <w:abstractNum w:abstractNumId="9">
    <w:nsid w:val="0D9121D6"/>
    <w:multiLevelType w:val="hybridMultilevel"/>
    <w:tmpl w:val="2DD0F872"/>
    <w:lvl w:ilvl="0" w:tplc="F5A8D974">
      <w:start w:val="1"/>
      <w:numFmt w:val="lowerLetter"/>
      <w:lvlText w:val="%1)"/>
      <w:lvlJc w:val="left"/>
      <w:pPr>
        <w:ind w:left="1800" w:hanging="360"/>
      </w:pPr>
      <w:rPr>
        <w:rFonts w:ascii="Tahoma" w:eastAsia="Calibri" w:hAnsi="Tahoma" w:cs="Tahoma"/>
        <w:i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0">
    <w:nsid w:val="0F0307F5"/>
    <w:multiLevelType w:val="hybridMultilevel"/>
    <w:tmpl w:val="0E7E470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104E3D95"/>
    <w:multiLevelType w:val="hybridMultilevel"/>
    <w:tmpl w:val="5C046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4829A0"/>
    <w:multiLevelType w:val="hybridMultilevel"/>
    <w:tmpl w:val="5806466E"/>
    <w:lvl w:ilvl="0" w:tplc="6BBC9770">
      <w:numFmt w:val="bullet"/>
      <w:lvlText w:val=""/>
      <w:lvlJc w:val="left"/>
      <w:pPr>
        <w:ind w:left="827" w:hanging="360"/>
      </w:pPr>
      <w:rPr>
        <w:rFonts w:ascii="Symbol" w:eastAsia="Symbol" w:hAnsi="Symbol" w:cs="Symbol" w:hint="default"/>
        <w:w w:val="100"/>
        <w:sz w:val="18"/>
        <w:szCs w:val="18"/>
        <w:lang w:val="id" w:eastAsia="en-US" w:bidi="ar-SA"/>
      </w:rPr>
    </w:lvl>
    <w:lvl w:ilvl="1" w:tplc="34D4F664">
      <w:numFmt w:val="bullet"/>
      <w:lvlText w:val="•"/>
      <w:lvlJc w:val="left"/>
      <w:pPr>
        <w:ind w:left="1160" w:hanging="360"/>
      </w:pPr>
      <w:rPr>
        <w:rFonts w:hint="default"/>
        <w:lang w:val="id" w:eastAsia="en-US" w:bidi="ar-SA"/>
      </w:rPr>
    </w:lvl>
    <w:lvl w:ilvl="2" w:tplc="F55EBE90">
      <w:numFmt w:val="bullet"/>
      <w:lvlText w:val="•"/>
      <w:lvlJc w:val="left"/>
      <w:pPr>
        <w:ind w:left="1500" w:hanging="360"/>
      </w:pPr>
      <w:rPr>
        <w:rFonts w:hint="default"/>
        <w:lang w:val="id" w:eastAsia="en-US" w:bidi="ar-SA"/>
      </w:rPr>
    </w:lvl>
    <w:lvl w:ilvl="3" w:tplc="2CD40652">
      <w:numFmt w:val="bullet"/>
      <w:lvlText w:val="•"/>
      <w:lvlJc w:val="left"/>
      <w:pPr>
        <w:ind w:left="1840" w:hanging="360"/>
      </w:pPr>
      <w:rPr>
        <w:rFonts w:hint="default"/>
        <w:lang w:val="id" w:eastAsia="en-US" w:bidi="ar-SA"/>
      </w:rPr>
    </w:lvl>
    <w:lvl w:ilvl="4" w:tplc="D21C2FCA">
      <w:numFmt w:val="bullet"/>
      <w:lvlText w:val="•"/>
      <w:lvlJc w:val="left"/>
      <w:pPr>
        <w:ind w:left="2180" w:hanging="360"/>
      </w:pPr>
      <w:rPr>
        <w:rFonts w:hint="default"/>
        <w:lang w:val="id" w:eastAsia="en-US" w:bidi="ar-SA"/>
      </w:rPr>
    </w:lvl>
    <w:lvl w:ilvl="5" w:tplc="CDC6996A">
      <w:numFmt w:val="bullet"/>
      <w:lvlText w:val="•"/>
      <w:lvlJc w:val="left"/>
      <w:pPr>
        <w:ind w:left="2520" w:hanging="360"/>
      </w:pPr>
      <w:rPr>
        <w:rFonts w:hint="default"/>
        <w:lang w:val="id" w:eastAsia="en-US" w:bidi="ar-SA"/>
      </w:rPr>
    </w:lvl>
    <w:lvl w:ilvl="6" w:tplc="FDE048B8">
      <w:numFmt w:val="bullet"/>
      <w:lvlText w:val="•"/>
      <w:lvlJc w:val="left"/>
      <w:pPr>
        <w:ind w:left="2860" w:hanging="360"/>
      </w:pPr>
      <w:rPr>
        <w:rFonts w:hint="default"/>
        <w:lang w:val="id" w:eastAsia="en-US" w:bidi="ar-SA"/>
      </w:rPr>
    </w:lvl>
    <w:lvl w:ilvl="7" w:tplc="4C04BF74">
      <w:numFmt w:val="bullet"/>
      <w:lvlText w:val="•"/>
      <w:lvlJc w:val="left"/>
      <w:pPr>
        <w:ind w:left="3200" w:hanging="360"/>
      </w:pPr>
      <w:rPr>
        <w:rFonts w:hint="default"/>
        <w:lang w:val="id" w:eastAsia="en-US" w:bidi="ar-SA"/>
      </w:rPr>
    </w:lvl>
    <w:lvl w:ilvl="8" w:tplc="5ED223B8">
      <w:numFmt w:val="bullet"/>
      <w:lvlText w:val="•"/>
      <w:lvlJc w:val="left"/>
      <w:pPr>
        <w:ind w:left="3540" w:hanging="360"/>
      </w:pPr>
      <w:rPr>
        <w:rFonts w:hint="default"/>
        <w:lang w:val="id" w:eastAsia="en-US" w:bidi="ar-SA"/>
      </w:rPr>
    </w:lvl>
  </w:abstractNum>
  <w:abstractNum w:abstractNumId="13">
    <w:nsid w:val="145F348B"/>
    <w:multiLevelType w:val="hybridMultilevel"/>
    <w:tmpl w:val="98AA2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B47E7F"/>
    <w:multiLevelType w:val="multilevel"/>
    <w:tmpl w:val="C69007B6"/>
    <w:lvl w:ilvl="0">
      <w:start w:val="1"/>
      <w:numFmt w:val="upperRoman"/>
      <w:lvlText w:val="%1"/>
      <w:lvlJc w:val="left"/>
      <w:pPr>
        <w:ind w:left="1305" w:hanging="721"/>
      </w:pPr>
      <w:rPr>
        <w:rFonts w:hint="default"/>
        <w:lang w:val="id" w:eastAsia="en-US" w:bidi="ar-SA"/>
      </w:rPr>
    </w:lvl>
    <w:lvl w:ilvl="1">
      <w:start w:val="1"/>
      <w:numFmt w:val="decimal"/>
      <w:lvlText w:val="%1.%2."/>
      <w:lvlJc w:val="left"/>
      <w:pPr>
        <w:ind w:left="1305" w:hanging="721"/>
      </w:pPr>
      <w:rPr>
        <w:rFonts w:ascii="Tahoma" w:eastAsia="Tahoma" w:hAnsi="Tahoma" w:cs="Tahoma" w:hint="default"/>
        <w:b/>
        <w:bCs/>
        <w:spacing w:val="-2"/>
        <w:w w:val="100"/>
        <w:sz w:val="22"/>
        <w:szCs w:val="22"/>
        <w:lang w:val="id" w:eastAsia="en-US" w:bidi="ar-SA"/>
      </w:rPr>
    </w:lvl>
    <w:lvl w:ilvl="2">
      <w:start w:val="1"/>
      <w:numFmt w:val="decimal"/>
      <w:lvlText w:val="%3."/>
      <w:lvlJc w:val="left"/>
      <w:pPr>
        <w:ind w:left="1665" w:hanging="361"/>
      </w:pPr>
      <w:rPr>
        <w:rFonts w:ascii="Tahoma" w:eastAsia="Tahoma" w:hAnsi="Tahoma" w:cs="Tahoma"/>
        <w:color w:val="auto"/>
        <w:spacing w:val="-1"/>
        <w:w w:val="100"/>
        <w:sz w:val="22"/>
        <w:szCs w:val="22"/>
        <w:vertAlign w:val="baseline"/>
        <w:lang w:val="id" w:eastAsia="en-US" w:bidi="ar-SA"/>
      </w:rPr>
    </w:lvl>
    <w:lvl w:ilvl="3">
      <w:numFmt w:val="bullet"/>
      <w:lvlText w:val="•"/>
      <w:lvlJc w:val="left"/>
      <w:pPr>
        <w:ind w:left="3213" w:hanging="361"/>
      </w:pPr>
      <w:rPr>
        <w:rFonts w:hint="default"/>
        <w:lang w:val="id" w:eastAsia="en-US" w:bidi="ar-SA"/>
      </w:rPr>
    </w:lvl>
    <w:lvl w:ilvl="4">
      <w:numFmt w:val="bullet"/>
      <w:lvlText w:val="•"/>
      <w:lvlJc w:val="left"/>
      <w:pPr>
        <w:ind w:left="3989" w:hanging="361"/>
      </w:pPr>
      <w:rPr>
        <w:rFonts w:hint="default"/>
        <w:lang w:val="id" w:eastAsia="en-US" w:bidi="ar-SA"/>
      </w:rPr>
    </w:lvl>
    <w:lvl w:ilvl="5">
      <w:numFmt w:val="bullet"/>
      <w:lvlText w:val="•"/>
      <w:lvlJc w:val="left"/>
      <w:pPr>
        <w:ind w:left="4766" w:hanging="361"/>
      </w:pPr>
      <w:rPr>
        <w:rFonts w:hint="default"/>
        <w:lang w:val="id" w:eastAsia="en-US" w:bidi="ar-SA"/>
      </w:rPr>
    </w:lvl>
    <w:lvl w:ilvl="6">
      <w:numFmt w:val="bullet"/>
      <w:lvlText w:val="•"/>
      <w:lvlJc w:val="left"/>
      <w:pPr>
        <w:ind w:left="5542" w:hanging="361"/>
      </w:pPr>
      <w:rPr>
        <w:rFonts w:hint="default"/>
        <w:lang w:val="id" w:eastAsia="en-US" w:bidi="ar-SA"/>
      </w:rPr>
    </w:lvl>
    <w:lvl w:ilvl="7">
      <w:numFmt w:val="bullet"/>
      <w:lvlText w:val="•"/>
      <w:lvlJc w:val="left"/>
      <w:pPr>
        <w:ind w:left="6319" w:hanging="361"/>
      </w:pPr>
      <w:rPr>
        <w:rFonts w:hint="default"/>
        <w:lang w:val="id" w:eastAsia="en-US" w:bidi="ar-SA"/>
      </w:rPr>
    </w:lvl>
    <w:lvl w:ilvl="8">
      <w:numFmt w:val="bullet"/>
      <w:lvlText w:val="•"/>
      <w:lvlJc w:val="left"/>
      <w:pPr>
        <w:ind w:left="7095" w:hanging="361"/>
      </w:pPr>
      <w:rPr>
        <w:rFonts w:hint="default"/>
        <w:lang w:val="id" w:eastAsia="en-US" w:bidi="ar-SA"/>
      </w:rPr>
    </w:lvl>
  </w:abstractNum>
  <w:abstractNum w:abstractNumId="15">
    <w:nsid w:val="150B7463"/>
    <w:multiLevelType w:val="hybridMultilevel"/>
    <w:tmpl w:val="CB02C44E"/>
    <w:lvl w:ilvl="0" w:tplc="63FC2914">
      <w:start w:val="1"/>
      <w:numFmt w:val="decimal"/>
      <w:lvlText w:val="%1."/>
      <w:lvlJc w:val="left"/>
      <w:pPr>
        <w:ind w:left="465" w:hanging="360"/>
      </w:pPr>
      <w:rPr>
        <w:rFonts w:ascii="Tahoma" w:eastAsia="Tahoma" w:hAnsi="Tahoma" w:cs="Tahoma"/>
        <w:w w:val="100"/>
        <w:sz w:val="18"/>
        <w:szCs w:val="18"/>
        <w:lang w:val="id" w:eastAsia="en-US" w:bidi="ar-SA"/>
      </w:rPr>
    </w:lvl>
    <w:lvl w:ilvl="1" w:tplc="0C5C6D40">
      <w:numFmt w:val="bullet"/>
      <w:lvlText w:val=""/>
      <w:lvlJc w:val="left"/>
      <w:pPr>
        <w:ind w:left="825" w:hanging="360"/>
      </w:pPr>
      <w:rPr>
        <w:rFonts w:ascii="Symbol" w:eastAsia="Symbol" w:hAnsi="Symbol" w:cs="Symbol" w:hint="default"/>
        <w:w w:val="100"/>
        <w:sz w:val="18"/>
        <w:szCs w:val="18"/>
        <w:lang w:val="id" w:eastAsia="en-US" w:bidi="ar-SA"/>
      </w:rPr>
    </w:lvl>
    <w:lvl w:ilvl="2" w:tplc="9DBCAB58">
      <w:numFmt w:val="bullet"/>
      <w:lvlText w:val="•"/>
      <w:lvlJc w:val="left"/>
      <w:pPr>
        <w:ind w:left="1227" w:hanging="360"/>
      </w:pPr>
      <w:rPr>
        <w:rFonts w:hint="default"/>
        <w:lang w:val="id" w:eastAsia="en-US" w:bidi="ar-SA"/>
      </w:rPr>
    </w:lvl>
    <w:lvl w:ilvl="3" w:tplc="CF5ED8FC">
      <w:numFmt w:val="bullet"/>
      <w:lvlText w:val="•"/>
      <w:lvlJc w:val="left"/>
      <w:pPr>
        <w:ind w:left="1635" w:hanging="360"/>
      </w:pPr>
      <w:rPr>
        <w:rFonts w:hint="default"/>
        <w:lang w:val="id" w:eastAsia="en-US" w:bidi="ar-SA"/>
      </w:rPr>
    </w:lvl>
    <w:lvl w:ilvl="4" w:tplc="E500D912">
      <w:numFmt w:val="bullet"/>
      <w:lvlText w:val="•"/>
      <w:lvlJc w:val="left"/>
      <w:pPr>
        <w:ind w:left="2043" w:hanging="360"/>
      </w:pPr>
      <w:rPr>
        <w:rFonts w:hint="default"/>
        <w:lang w:val="id" w:eastAsia="en-US" w:bidi="ar-SA"/>
      </w:rPr>
    </w:lvl>
    <w:lvl w:ilvl="5" w:tplc="38A0D6FE">
      <w:numFmt w:val="bullet"/>
      <w:lvlText w:val="•"/>
      <w:lvlJc w:val="left"/>
      <w:pPr>
        <w:ind w:left="2451" w:hanging="360"/>
      </w:pPr>
      <w:rPr>
        <w:rFonts w:hint="default"/>
        <w:lang w:val="id" w:eastAsia="en-US" w:bidi="ar-SA"/>
      </w:rPr>
    </w:lvl>
    <w:lvl w:ilvl="6" w:tplc="888CF18A">
      <w:numFmt w:val="bullet"/>
      <w:lvlText w:val="•"/>
      <w:lvlJc w:val="left"/>
      <w:pPr>
        <w:ind w:left="2859" w:hanging="360"/>
      </w:pPr>
      <w:rPr>
        <w:rFonts w:hint="default"/>
        <w:lang w:val="id" w:eastAsia="en-US" w:bidi="ar-SA"/>
      </w:rPr>
    </w:lvl>
    <w:lvl w:ilvl="7" w:tplc="FFB0B1BC">
      <w:numFmt w:val="bullet"/>
      <w:lvlText w:val="•"/>
      <w:lvlJc w:val="left"/>
      <w:pPr>
        <w:ind w:left="3267" w:hanging="360"/>
      </w:pPr>
      <w:rPr>
        <w:rFonts w:hint="default"/>
        <w:lang w:val="id" w:eastAsia="en-US" w:bidi="ar-SA"/>
      </w:rPr>
    </w:lvl>
    <w:lvl w:ilvl="8" w:tplc="0D5A99AA">
      <w:numFmt w:val="bullet"/>
      <w:lvlText w:val="•"/>
      <w:lvlJc w:val="left"/>
      <w:pPr>
        <w:ind w:left="3675" w:hanging="360"/>
      </w:pPr>
      <w:rPr>
        <w:rFonts w:hint="default"/>
        <w:lang w:val="id" w:eastAsia="en-US" w:bidi="ar-SA"/>
      </w:rPr>
    </w:lvl>
  </w:abstractNum>
  <w:abstractNum w:abstractNumId="16">
    <w:nsid w:val="187F76E7"/>
    <w:multiLevelType w:val="hybridMultilevel"/>
    <w:tmpl w:val="8134385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1F583850"/>
    <w:multiLevelType w:val="hybridMultilevel"/>
    <w:tmpl w:val="F7D40BF0"/>
    <w:lvl w:ilvl="0" w:tplc="CDC0CD9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8">
    <w:nsid w:val="206F7013"/>
    <w:multiLevelType w:val="hybridMultilevel"/>
    <w:tmpl w:val="633C890C"/>
    <w:lvl w:ilvl="0" w:tplc="02BE80E2">
      <w:start w:val="1"/>
      <w:numFmt w:val="lowerLetter"/>
      <w:lvlText w:val="%1)"/>
      <w:lvlJc w:val="left"/>
      <w:pPr>
        <w:ind w:left="1440" w:hanging="360"/>
      </w:pPr>
      <w:rPr>
        <w:rFonts w:ascii="Tahoma" w:eastAsiaTheme="minorHAnsi" w:hAnsi="Tahoma" w:cs="Tahoma"/>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240D3142"/>
    <w:multiLevelType w:val="hybridMultilevel"/>
    <w:tmpl w:val="9998C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42F5731"/>
    <w:multiLevelType w:val="hybridMultilevel"/>
    <w:tmpl w:val="8F72A1C4"/>
    <w:lvl w:ilvl="0" w:tplc="61520326">
      <w:start w:val="1"/>
      <w:numFmt w:val="upperLetter"/>
      <w:lvlText w:val="%1."/>
      <w:lvlJc w:val="left"/>
      <w:pPr>
        <w:ind w:left="720" w:hanging="360"/>
      </w:pPr>
      <w:rPr>
        <w:rFonts w:ascii="Tahoma" w:hAnsi="Tahoma" w:cs="Tahoma"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55D246E"/>
    <w:multiLevelType w:val="hybridMultilevel"/>
    <w:tmpl w:val="75C2F5BA"/>
    <w:lvl w:ilvl="0" w:tplc="3AA0813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26C62B3C"/>
    <w:multiLevelType w:val="hybridMultilevel"/>
    <w:tmpl w:val="A0DC7ED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26EF4D9C"/>
    <w:multiLevelType w:val="hybridMultilevel"/>
    <w:tmpl w:val="FE56CB8C"/>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88C32D1"/>
    <w:multiLevelType w:val="hybridMultilevel"/>
    <w:tmpl w:val="9C46C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B620FAC"/>
    <w:multiLevelType w:val="hybridMultilevel"/>
    <w:tmpl w:val="A836B7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E262ED8"/>
    <w:multiLevelType w:val="hybridMultilevel"/>
    <w:tmpl w:val="C1E06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1AE1E64"/>
    <w:multiLevelType w:val="hybridMultilevel"/>
    <w:tmpl w:val="E99C8660"/>
    <w:lvl w:ilvl="0" w:tplc="0409000F">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8">
    <w:nsid w:val="34A964CA"/>
    <w:multiLevelType w:val="hybridMultilevel"/>
    <w:tmpl w:val="352C46D0"/>
    <w:lvl w:ilvl="0" w:tplc="1BEEF280">
      <w:start w:val="1"/>
      <w:numFmt w:val="decimal"/>
      <w:lvlText w:val="%1."/>
      <w:lvlJc w:val="left"/>
      <w:pPr>
        <w:ind w:left="1800" w:hanging="360"/>
      </w:pPr>
      <w:rPr>
        <w:rFonts w:ascii="Tahoma" w:eastAsia="Calibri" w:hAnsi="Tahoma" w:cs="Tahoma"/>
        <w:i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9">
    <w:nsid w:val="34C22E6D"/>
    <w:multiLevelType w:val="hybridMultilevel"/>
    <w:tmpl w:val="774ADEA8"/>
    <w:lvl w:ilvl="0" w:tplc="511C1C5C">
      <w:start w:val="5"/>
      <w:numFmt w:val="decimal"/>
      <w:lvlText w:val="%1."/>
      <w:lvlJc w:val="left"/>
      <w:pPr>
        <w:ind w:left="556" w:hanging="360"/>
      </w:pPr>
      <w:rPr>
        <w:rFonts w:ascii="Tahoma" w:eastAsia="Tahoma" w:hAnsi="Tahoma" w:cs="Tahoma" w:hint="default"/>
        <w:w w:val="100"/>
        <w:sz w:val="18"/>
        <w:szCs w:val="18"/>
        <w:lang w:val="id" w:eastAsia="en-US" w:bidi="ar-SA"/>
      </w:rPr>
    </w:lvl>
    <w:lvl w:ilvl="1" w:tplc="5EDC70EA">
      <w:numFmt w:val="bullet"/>
      <w:lvlText w:val=""/>
      <w:lvlJc w:val="left"/>
      <w:pPr>
        <w:ind w:left="825" w:hanging="360"/>
      </w:pPr>
      <w:rPr>
        <w:rFonts w:ascii="Symbol" w:eastAsia="Symbol" w:hAnsi="Symbol" w:cs="Symbol" w:hint="default"/>
        <w:w w:val="100"/>
        <w:sz w:val="18"/>
        <w:szCs w:val="18"/>
        <w:lang w:val="id" w:eastAsia="en-US" w:bidi="ar-SA"/>
      </w:rPr>
    </w:lvl>
    <w:lvl w:ilvl="2" w:tplc="36388246">
      <w:numFmt w:val="bullet"/>
      <w:lvlText w:val="•"/>
      <w:lvlJc w:val="left"/>
      <w:pPr>
        <w:ind w:left="1219" w:hanging="360"/>
      </w:pPr>
      <w:rPr>
        <w:rFonts w:hint="default"/>
        <w:lang w:val="id" w:eastAsia="en-US" w:bidi="ar-SA"/>
      </w:rPr>
    </w:lvl>
    <w:lvl w:ilvl="3" w:tplc="5F98B182">
      <w:numFmt w:val="bullet"/>
      <w:lvlText w:val="•"/>
      <w:lvlJc w:val="left"/>
      <w:pPr>
        <w:ind w:left="1619" w:hanging="360"/>
      </w:pPr>
      <w:rPr>
        <w:rFonts w:hint="default"/>
        <w:lang w:val="id" w:eastAsia="en-US" w:bidi="ar-SA"/>
      </w:rPr>
    </w:lvl>
    <w:lvl w:ilvl="4" w:tplc="3F84F686">
      <w:numFmt w:val="bullet"/>
      <w:lvlText w:val="•"/>
      <w:lvlJc w:val="left"/>
      <w:pPr>
        <w:ind w:left="2019" w:hanging="360"/>
      </w:pPr>
      <w:rPr>
        <w:rFonts w:hint="default"/>
        <w:lang w:val="id" w:eastAsia="en-US" w:bidi="ar-SA"/>
      </w:rPr>
    </w:lvl>
    <w:lvl w:ilvl="5" w:tplc="F952692E">
      <w:numFmt w:val="bullet"/>
      <w:lvlText w:val="•"/>
      <w:lvlJc w:val="left"/>
      <w:pPr>
        <w:ind w:left="2419" w:hanging="360"/>
      </w:pPr>
      <w:rPr>
        <w:rFonts w:hint="default"/>
        <w:lang w:val="id" w:eastAsia="en-US" w:bidi="ar-SA"/>
      </w:rPr>
    </w:lvl>
    <w:lvl w:ilvl="6" w:tplc="9322F2B4">
      <w:numFmt w:val="bullet"/>
      <w:lvlText w:val="•"/>
      <w:lvlJc w:val="left"/>
      <w:pPr>
        <w:ind w:left="2819" w:hanging="360"/>
      </w:pPr>
      <w:rPr>
        <w:rFonts w:hint="default"/>
        <w:lang w:val="id" w:eastAsia="en-US" w:bidi="ar-SA"/>
      </w:rPr>
    </w:lvl>
    <w:lvl w:ilvl="7" w:tplc="8C2CEBA8">
      <w:numFmt w:val="bullet"/>
      <w:lvlText w:val="•"/>
      <w:lvlJc w:val="left"/>
      <w:pPr>
        <w:ind w:left="3219" w:hanging="360"/>
      </w:pPr>
      <w:rPr>
        <w:rFonts w:hint="default"/>
        <w:lang w:val="id" w:eastAsia="en-US" w:bidi="ar-SA"/>
      </w:rPr>
    </w:lvl>
    <w:lvl w:ilvl="8" w:tplc="0F105064">
      <w:numFmt w:val="bullet"/>
      <w:lvlText w:val="•"/>
      <w:lvlJc w:val="left"/>
      <w:pPr>
        <w:ind w:left="3619" w:hanging="360"/>
      </w:pPr>
      <w:rPr>
        <w:rFonts w:hint="default"/>
        <w:lang w:val="id" w:eastAsia="en-US" w:bidi="ar-SA"/>
      </w:rPr>
    </w:lvl>
  </w:abstractNum>
  <w:abstractNum w:abstractNumId="30">
    <w:nsid w:val="35D275CA"/>
    <w:multiLevelType w:val="hybridMultilevel"/>
    <w:tmpl w:val="29841A4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36B90A78"/>
    <w:multiLevelType w:val="hybridMultilevel"/>
    <w:tmpl w:val="876A8EB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373D6205"/>
    <w:multiLevelType w:val="hybridMultilevel"/>
    <w:tmpl w:val="E9CE44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8F85095"/>
    <w:multiLevelType w:val="hybridMultilevel"/>
    <w:tmpl w:val="8588415C"/>
    <w:lvl w:ilvl="0" w:tplc="F48A0F7E">
      <w:start w:val="1"/>
      <w:numFmt w:val="decimal"/>
      <w:lvlText w:val="%1."/>
      <w:lvlJc w:val="left"/>
      <w:pPr>
        <w:ind w:left="1800" w:hanging="360"/>
      </w:pPr>
      <w:rPr>
        <w:rFonts w:ascii="Tahoma" w:eastAsia="Calibri" w:hAnsi="Tahoma" w:cs="Tahoma"/>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4">
    <w:nsid w:val="3A116BB3"/>
    <w:multiLevelType w:val="multilevel"/>
    <w:tmpl w:val="D4763B8C"/>
    <w:lvl w:ilvl="0">
      <w:start w:val="3"/>
      <w:numFmt w:val="upperRoman"/>
      <w:lvlText w:val="%1"/>
      <w:lvlJc w:val="left"/>
      <w:pPr>
        <w:ind w:left="1305" w:hanging="721"/>
      </w:pPr>
      <w:rPr>
        <w:rFonts w:hint="default"/>
        <w:lang w:val="id" w:eastAsia="en-US" w:bidi="ar-SA"/>
      </w:rPr>
    </w:lvl>
    <w:lvl w:ilvl="1">
      <w:start w:val="1"/>
      <w:numFmt w:val="decimal"/>
      <w:lvlText w:val="%1.%2."/>
      <w:lvlJc w:val="left"/>
      <w:pPr>
        <w:ind w:left="1305" w:hanging="721"/>
      </w:pPr>
      <w:rPr>
        <w:rFonts w:ascii="Tahoma" w:eastAsia="Tahoma" w:hAnsi="Tahoma" w:cs="Tahoma" w:hint="default"/>
        <w:b/>
        <w:bCs/>
        <w:spacing w:val="-2"/>
        <w:w w:val="100"/>
        <w:sz w:val="22"/>
        <w:szCs w:val="22"/>
        <w:lang w:val="id" w:eastAsia="en-US" w:bidi="ar-SA"/>
      </w:rPr>
    </w:lvl>
    <w:lvl w:ilvl="2">
      <w:start w:val="1"/>
      <w:numFmt w:val="decimal"/>
      <w:lvlText w:val="%1.%2.%3"/>
      <w:lvlJc w:val="left"/>
      <w:pPr>
        <w:ind w:left="1305" w:hanging="721"/>
      </w:pPr>
      <w:rPr>
        <w:rFonts w:ascii="Tahoma" w:eastAsia="Tahoma" w:hAnsi="Tahoma" w:cs="Tahoma" w:hint="default"/>
        <w:spacing w:val="-1"/>
        <w:w w:val="100"/>
        <w:sz w:val="22"/>
        <w:szCs w:val="22"/>
        <w:lang w:val="id" w:eastAsia="en-US" w:bidi="ar-SA"/>
      </w:rPr>
    </w:lvl>
    <w:lvl w:ilvl="3">
      <w:start w:val="1"/>
      <w:numFmt w:val="decimal"/>
      <w:lvlText w:val="%4."/>
      <w:lvlJc w:val="left"/>
      <w:pPr>
        <w:ind w:left="1666" w:hanging="284"/>
      </w:pPr>
      <w:rPr>
        <w:rFonts w:ascii="Tahoma" w:eastAsia="Tahoma" w:hAnsi="Tahoma" w:cs="Tahoma" w:hint="default"/>
        <w:spacing w:val="-1"/>
        <w:w w:val="100"/>
        <w:sz w:val="22"/>
        <w:szCs w:val="22"/>
        <w:lang w:val="id" w:eastAsia="en-US" w:bidi="ar-SA"/>
      </w:rPr>
    </w:lvl>
    <w:lvl w:ilvl="4">
      <w:start w:val="1"/>
      <w:numFmt w:val="lowerLetter"/>
      <w:lvlText w:val="%5)"/>
      <w:lvlJc w:val="left"/>
      <w:pPr>
        <w:ind w:left="2026" w:hanging="284"/>
      </w:pPr>
      <w:rPr>
        <w:rFonts w:ascii="Tahoma" w:eastAsia="Tahoma" w:hAnsi="Tahoma" w:cs="Tahoma" w:hint="default"/>
        <w:spacing w:val="-1"/>
        <w:w w:val="100"/>
        <w:sz w:val="22"/>
        <w:szCs w:val="22"/>
        <w:lang w:val="id" w:eastAsia="en-US" w:bidi="ar-SA"/>
      </w:rPr>
    </w:lvl>
    <w:lvl w:ilvl="5">
      <w:numFmt w:val="bullet"/>
      <w:lvlText w:val="•"/>
      <w:lvlJc w:val="left"/>
      <w:pPr>
        <w:ind w:left="2140" w:hanging="284"/>
      </w:pPr>
      <w:rPr>
        <w:rFonts w:hint="default"/>
        <w:lang w:val="id" w:eastAsia="en-US" w:bidi="ar-SA"/>
      </w:rPr>
    </w:lvl>
    <w:lvl w:ilvl="6">
      <w:numFmt w:val="bullet"/>
      <w:lvlText w:val="•"/>
      <w:lvlJc w:val="left"/>
      <w:pPr>
        <w:ind w:left="2200" w:hanging="284"/>
      </w:pPr>
      <w:rPr>
        <w:rFonts w:hint="default"/>
        <w:lang w:val="id" w:eastAsia="en-US" w:bidi="ar-SA"/>
      </w:rPr>
    </w:lvl>
    <w:lvl w:ilvl="7">
      <w:numFmt w:val="bullet"/>
      <w:lvlText w:val="•"/>
      <w:lvlJc w:val="left"/>
      <w:pPr>
        <w:ind w:left="2420" w:hanging="284"/>
      </w:pPr>
      <w:rPr>
        <w:rFonts w:hint="default"/>
        <w:lang w:val="id" w:eastAsia="en-US" w:bidi="ar-SA"/>
      </w:rPr>
    </w:lvl>
    <w:lvl w:ilvl="8">
      <w:numFmt w:val="bullet"/>
      <w:lvlText w:val="•"/>
      <w:lvlJc w:val="left"/>
      <w:pPr>
        <w:ind w:left="4816" w:hanging="284"/>
      </w:pPr>
      <w:rPr>
        <w:rFonts w:hint="default"/>
        <w:lang w:val="id" w:eastAsia="en-US" w:bidi="ar-SA"/>
      </w:rPr>
    </w:lvl>
  </w:abstractNum>
  <w:abstractNum w:abstractNumId="35">
    <w:nsid w:val="3F3C27F3"/>
    <w:multiLevelType w:val="hybridMultilevel"/>
    <w:tmpl w:val="E0E68C60"/>
    <w:lvl w:ilvl="0" w:tplc="04090001">
      <w:start w:val="1"/>
      <w:numFmt w:val="bullet"/>
      <w:lvlText w:val=""/>
      <w:lvlJc w:val="left"/>
      <w:pPr>
        <w:ind w:left="651" w:hanging="360"/>
      </w:pPr>
      <w:rPr>
        <w:rFonts w:ascii="Symbol" w:hAnsi="Symbol" w:hint="default"/>
      </w:rPr>
    </w:lvl>
    <w:lvl w:ilvl="1" w:tplc="04090003" w:tentative="1">
      <w:start w:val="1"/>
      <w:numFmt w:val="bullet"/>
      <w:lvlText w:val="o"/>
      <w:lvlJc w:val="left"/>
      <w:pPr>
        <w:ind w:left="1371" w:hanging="360"/>
      </w:pPr>
      <w:rPr>
        <w:rFonts w:ascii="Courier New" w:hAnsi="Courier New" w:cs="Courier New" w:hint="default"/>
      </w:rPr>
    </w:lvl>
    <w:lvl w:ilvl="2" w:tplc="04090005" w:tentative="1">
      <w:start w:val="1"/>
      <w:numFmt w:val="bullet"/>
      <w:lvlText w:val=""/>
      <w:lvlJc w:val="left"/>
      <w:pPr>
        <w:ind w:left="2091" w:hanging="360"/>
      </w:pPr>
      <w:rPr>
        <w:rFonts w:ascii="Wingdings" w:hAnsi="Wingdings" w:hint="default"/>
      </w:rPr>
    </w:lvl>
    <w:lvl w:ilvl="3" w:tplc="04090001" w:tentative="1">
      <w:start w:val="1"/>
      <w:numFmt w:val="bullet"/>
      <w:lvlText w:val=""/>
      <w:lvlJc w:val="left"/>
      <w:pPr>
        <w:ind w:left="2811" w:hanging="360"/>
      </w:pPr>
      <w:rPr>
        <w:rFonts w:ascii="Symbol" w:hAnsi="Symbol" w:hint="default"/>
      </w:rPr>
    </w:lvl>
    <w:lvl w:ilvl="4" w:tplc="04090003" w:tentative="1">
      <w:start w:val="1"/>
      <w:numFmt w:val="bullet"/>
      <w:lvlText w:val="o"/>
      <w:lvlJc w:val="left"/>
      <w:pPr>
        <w:ind w:left="3531" w:hanging="360"/>
      </w:pPr>
      <w:rPr>
        <w:rFonts w:ascii="Courier New" w:hAnsi="Courier New" w:cs="Courier New" w:hint="default"/>
      </w:rPr>
    </w:lvl>
    <w:lvl w:ilvl="5" w:tplc="04090005" w:tentative="1">
      <w:start w:val="1"/>
      <w:numFmt w:val="bullet"/>
      <w:lvlText w:val=""/>
      <w:lvlJc w:val="left"/>
      <w:pPr>
        <w:ind w:left="4251" w:hanging="360"/>
      </w:pPr>
      <w:rPr>
        <w:rFonts w:ascii="Wingdings" w:hAnsi="Wingdings" w:hint="default"/>
      </w:rPr>
    </w:lvl>
    <w:lvl w:ilvl="6" w:tplc="04090001" w:tentative="1">
      <w:start w:val="1"/>
      <w:numFmt w:val="bullet"/>
      <w:lvlText w:val=""/>
      <w:lvlJc w:val="left"/>
      <w:pPr>
        <w:ind w:left="4971" w:hanging="360"/>
      </w:pPr>
      <w:rPr>
        <w:rFonts w:ascii="Symbol" w:hAnsi="Symbol" w:hint="default"/>
      </w:rPr>
    </w:lvl>
    <w:lvl w:ilvl="7" w:tplc="04090003" w:tentative="1">
      <w:start w:val="1"/>
      <w:numFmt w:val="bullet"/>
      <w:lvlText w:val="o"/>
      <w:lvlJc w:val="left"/>
      <w:pPr>
        <w:ind w:left="5691" w:hanging="360"/>
      </w:pPr>
      <w:rPr>
        <w:rFonts w:ascii="Courier New" w:hAnsi="Courier New" w:cs="Courier New" w:hint="default"/>
      </w:rPr>
    </w:lvl>
    <w:lvl w:ilvl="8" w:tplc="04090005" w:tentative="1">
      <w:start w:val="1"/>
      <w:numFmt w:val="bullet"/>
      <w:lvlText w:val=""/>
      <w:lvlJc w:val="left"/>
      <w:pPr>
        <w:ind w:left="6411" w:hanging="360"/>
      </w:pPr>
      <w:rPr>
        <w:rFonts w:ascii="Wingdings" w:hAnsi="Wingdings" w:hint="default"/>
      </w:rPr>
    </w:lvl>
  </w:abstractNum>
  <w:abstractNum w:abstractNumId="36">
    <w:nsid w:val="40CE4E2E"/>
    <w:multiLevelType w:val="hybridMultilevel"/>
    <w:tmpl w:val="FC32BD1A"/>
    <w:lvl w:ilvl="0" w:tplc="4530D1F0">
      <w:start w:val="4"/>
      <w:numFmt w:val="decimal"/>
      <w:lvlText w:val="%1."/>
      <w:lvlJc w:val="left"/>
      <w:pPr>
        <w:ind w:left="465" w:hanging="360"/>
      </w:pPr>
      <w:rPr>
        <w:rFonts w:ascii="Tahoma" w:eastAsia="Tahoma" w:hAnsi="Tahoma" w:cs="Tahoma" w:hint="default"/>
        <w:w w:val="100"/>
        <w:sz w:val="18"/>
        <w:szCs w:val="18"/>
        <w:lang w:val="id" w:eastAsia="en-US" w:bidi="ar-SA"/>
      </w:rPr>
    </w:lvl>
    <w:lvl w:ilvl="1" w:tplc="82D6E738">
      <w:numFmt w:val="bullet"/>
      <w:lvlText w:val=""/>
      <w:lvlJc w:val="left"/>
      <w:pPr>
        <w:ind w:left="825" w:hanging="360"/>
      </w:pPr>
      <w:rPr>
        <w:rFonts w:ascii="Symbol" w:eastAsia="Symbol" w:hAnsi="Symbol" w:cs="Symbol" w:hint="default"/>
        <w:w w:val="100"/>
        <w:sz w:val="18"/>
        <w:szCs w:val="18"/>
        <w:lang w:val="id" w:eastAsia="en-US" w:bidi="ar-SA"/>
      </w:rPr>
    </w:lvl>
    <w:lvl w:ilvl="2" w:tplc="108881E2">
      <w:numFmt w:val="bullet"/>
      <w:lvlText w:val="•"/>
      <w:lvlJc w:val="left"/>
      <w:pPr>
        <w:ind w:left="1227" w:hanging="360"/>
      </w:pPr>
      <w:rPr>
        <w:rFonts w:hint="default"/>
        <w:lang w:val="id" w:eastAsia="en-US" w:bidi="ar-SA"/>
      </w:rPr>
    </w:lvl>
    <w:lvl w:ilvl="3" w:tplc="212AAA5E">
      <w:numFmt w:val="bullet"/>
      <w:lvlText w:val="•"/>
      <w:lvlJc w:val="left"/>
      <w:pPr>
        <w:ind w:left="1635" w:hanging="360"/>
      </w:pPr>
      <w:rPr>
        <w:rFonts w:hint="default"/>
        <w:lang w:val="id" w:eastAsia="en-US" w:bidi="ar-SA"/>
      </w:rPr>
    </w:lvl>
    <w:lvl w:ilvl="4" w:tplc="76C83190">
      <w:numFmt w:val="bullet"/>
      <w:lvlText w:val="•"/>
      <w:lvlJc w:val="left"/>
      <w:pPr>
        <w:ind w:left="2043" w:hanging="360"/>
      </w:pPr>
      <w:rPr>
        <w:rFonts w:hint="default"/>
        <w:lang w:val="id" w:eastAsia="en-US" w:bidi="ar-SA"/>
      </w:rPr>
    </w:lvl>
    <w:lvl w:ilvl="5" w:tplc="B1B04B34">
      <w:numFmt w:val="bullet"/>
      <w:lvlText w:val="•"/>
      <w:lvlJc w:val="left"/>
      <w:pPr>
        <w:ind w:left="2451" w:hanging="360"/>
      </w:pPr>
      <w:rPr>
        <w:rFonts w:hint="default"/>
        <w:lang w:val="id" w:eastAsia="en-US" w:bidi="ar-SA"/>
      </w:rPr>
    </w:lvl>
    <w:lvl w:ilvl="6" w:tplc="82EAB3E0">
      <w:numFmt w:val="bullet"/>
      <w:lvlText w:val="•"/>
      <w:lvlJc w:val="left"/>
      <w:pPr>
        <w:ind w:left="2859" w:hanging="360"/>
      </w:pPr>
      <w:rPr>
        <w:rFonts w:hint="default"/>
        <w:lang w:val="id" w:eastAsia="en-US" w:bidi="ar-SA"/>
      </w:rPr>
    </w:lvl>
    <w:lvl w:ilvl="7" w:tplc="3F3E8E78">
      <w:numFmt w:val="bullet"/>
      <w:lvlText w:val="•"/>
      <w:lvlJc w:val="left"/>
      <w:pPr>
        <w:ind w:left="3267" w:hanging="360"/>
      </w:pPr>
      <w:rPr>
        <w:rFonts w:hint="default"/>
        <w:lang w:val="id" w:eastAsia="en-US" w:bidi="ar-SA"/>
      </w:rPr>
    </w:lvl>
    <w:lvl w:ilvl="8" w:tplc="282C9614">
      <w:numFmt w:val="bullet"/>
      <w:lvlText w:val="•"/>
      <w:lvlJc w:val="left"/>
      <w:pPr>
        <w:ind w:left="3675" w:hanging="360"/>
      </w:pPr>
      <w:rPr>
        <w:rFonts w:hint="default"/>
        <w:lang w:val="id" w:eastAsia="en-US" w:bidi="ar-SA"/>
      </w:rPr>
    </w:lvl>
  </w:abstractNum>
  <w:abstractNum w:abstractNumId="37">
    <w:nsid w:val="40CF7FDE"/>
    <w:multiLevelType w:val="hybridMultilevel"/>
    <w:tmpl w:val="292CD730"/>
    <w:lvl w:ilvl="0" w:tplc="04210001">
      <w:start w:val="1"/>
      <w:numFmt w:val="bullet"/>
      <w:lvlText w:val=""/>
      <w:lvlJc w:val="left"/>
      <w:pPr>
        <w:ind w:left="896" w:hanging="360"/>
      </w:pPr>
      <w:rPr>
        <w:rFonts w:ascii="Symbol" w:hAnsi="Symbol" w:hint="default"/>
      </w:rPr>
    </w:lvl>
    <w:lvl w:ilvl="1" w:tplc="04210003" w:tentative="1">
      <w:start w:val="1"/>
      <w:numFmt w:val="bullet"/>
      <w:lvlText w:val="o"/>
      <w:lvlJc w:val="left"/>
      <w:pPr>
        <w:ind w:left="1616" w:hanging="360"/>
      </w:pPr>
      <w:rPr>
        <w:rFonts w:ascii="Courier New" w:hAnsi="Courier New" w:cs="Courier New" w:hint="default"/>
      </w:rPr>
    </w:lvl>
    <w:lvl w:ilvl="2" w:tplc="04210005" w:tentative="1">
      <w:start w:val="1"/>
      <w:numFmt w:val="bullet"/>
      <w:lvlText w:val=""/>
      <w:lvlJc w:val="left"/>
      <w:pPr>
        <w:ind w:left="2336" w:hanging="360"/>
      </w:pPr>
      <w:rPr>
        <w:rFonts w:ascii="Wingdings" w:hAnsi="Wingdings" w:hint="default"/>
      </w:rPr>
    </w:lvl>
    <w:lvl w:ilvl="3" w:tplc="04210001" w:tentative="1">
      <w:start w:val="1"/>
      <w:numFmt w:val="bullet"/>
      <w:lvlText w:val=""/>
      <w:lvlJc w:val="left"/>
      <w:pPr>
        <w:ind w:left="3056" w:hanging="360"/>
      </w:pPr>
      <w:rPr>
        <w:rFonts w:ascii="Symbol" w:hAnsi="Symbol" w:hint="default"/>
      </w:rPr>
    </w:lvl>
    <w:lvl w:ilvl="4" w:tplc="04210003" w:tentative="1">
      <w:start w:val="1"/>
      <w:numFmt w:val="bullet"/>
      <w:lvlText w:val="o"/>
      <w:lvlJc w:val="left"/>
      <w:pPr>
        <w:ind w:left="3776" w:hanging="360"/>
      </w:pPr>
      <w:rPr>
        <w:rFonts w:ascii="Courier New" w:hAnsi="Courier New" w:cs="Courier New" w:hint="default"/>
      </w:rPr>
    </w:lvl>
    <w:lvl w:ilvl="5" w:tplc="04210005" w:tentative="1">
      <w:start w:val="1"/>
      <w:numFmt w:val="bullet"/>
      <w:lvlText w:val=""/>
      <w:lvlJc w:val="left"/>
      <w:pPr>
        <w:ind w:left="4496" w:hanging="360"/>
      </w:pPr>
      <w:rPr>
        <w:rFonts w:ascii="Wingdings" w:hAnsi="Wingdings" w:hint="default"/>
      </w:rPr>
    </w:lvl>
    <w:lvl w:ilvl="6" w:tplc="04210001" w:tentative="1">
      <w:start w:val="1"/>
      <w:numFmt w:val="bullet"/>
      <w:lvlText w:val=""/>
      <w:lvlJc w:val="left"/>
      <w:pPr>
        <w:ind w:left="5216" w:hanging="360"/>
      </w:pPr>
      <w:rPr>
        <w:rFonts w:ascii="Symbol" w:hAnsi="Symbol" w:hint="default"/>
      </w:rPr>
    </w:lvl>
    <w:lvl w:ilvl="7" w:tplc="04210003" w:tentative="1">
      <w:start w:val="1"/>
      <w:numFmt w:val="bullet"/>
      <w:lvlText w:val="o"/>
      <w:lvlJc w:val="left"/>
      <w:pPr>
        <w:ind w:left="5936" w:hanging="360"/>
      </w:pPr>
      <w:rPr>
        <w:rFonts w:ascii="Courier New" w:hAnsi="Courier New" w:cs="Courier New" w:hint="default"/>
      </w:rPr>
    </w:lvl>
    <w:lvl w:ilvl="8" w:tplc="04210005" w:tentative="1">
      <w:start w:val="1"/>
      <w:numFmt w:val="bullet"/>
      <w:lvlText w:val=""/>
      <w:lvlJc w:val="left"/>
      <w:pPr>
        <w:ind w:left="6656" w:hanging="360"/>
      </w:pPr>
      <w:rPr>
        <w:rFonts w:ascii="Wingdings" w:hAnsi="Wingdings" w:hint="default"/>
      </w:rPr>
    </w:lvl>
  </w:abstractNum>
  <w:abstractNum w:abstractNumId="38">
    <w:nsid w:val="40FB1A20"/>
    <w:multiLevelType w:val="hybridMultilevel"/>
    <w:tmpl w:val="DF1CD2B0"/>
    <w:lvl w:ilvl="0" w:tplc="04090001">
      <w:start w:val="1"/>
      <w:numFmt w:val="bullet"/>
      <w:lvlText w:val=""/>
      <w:lvlJc w:val="left"/>
      <w:pPr>
        <w:ind w:left="651" w:hanging="360"/>
      </w:pPr>
      <w:rPr>
        <w:rFonts w:ascii="Symbol" w:hAnsi="Symbol" w:hint="default"/>
      </w:rPr>
    </w:lvl>
    <w:lvl w:ilvl="1" w:tplc="04090003" w:tentative="1">
      <w:start w:val="1"/>
      <w:numFmt w:val="bullet"/>
      <w:lvlText w:val="o"/>
      <w:lvlJc w:val="left"/>
      <w:pPr>
        <w:ind w:left="1371" w:hanging="360"/>
      </w:pPr>
      <w:rPr>
        <w:rFonts w:ascii="Courier New" w:hAnsi="Courier New" w:cs="Courier New" w:hint="default"/>
      </w:rPr>
    </w:lvl>
    <w:lvl w:ilvl="2" w:tplc="04090005" w:tentative="1">
      <w:start w:val="1"/>
      <w:numFmt w:val="bullet"/>
      <w:lvlText w:val=""/>
      <w:lvlJc w:val="left"/>
      <w:pPr>
        <w:ind w:left="2091" w:hanging="360"/>
      </w:pPr>
      <w:rPr>
        <w:rFonts w:ascii="Wingdings" w:hAnsi="Wingdings" w:hint="default"/>
      </w:rPr>
    </w:lvl>
    <w:lvl w:ilvl="3" w:tplc="04090001" w:tentative="1">
      <w:start w:val="1"/>
      <w:numFmt w:val="bullet"/>
      <w:lvlText w:val=""/>
      <w:lvlJc w:val="left"/>
      <w:pPr>
        <w:ind w:left="2811" w:hanging="360"/>
      </w:pPr>
      <w:rPr>
        <w:rFonts w:ascii="Symbol" w:hAnsi="Symbol" w:hint="default"/>
      </w:rPr>
    </w:lvl>
    <w:lvl w:ilvl="4" w:tplc="04090003" w:tentative="1">
      <w:start w:val="1"/>
      <w:numFmt w:val="bullet"/>
      <w:lvlText w:val="o"/>
      <w:lvlJc w:val="left"/>
      <w:pPr>
        <w:ind w:left="3531" w:hanging="360"/>
      </w:pPr>
      <w:rPr>
        <w:rFonts w:ascii="Courier New" w:hAnsi="Courier New" w:cs="Courier New" w:hint="default"/>
      </w:rPr>
    </w:lvl>
    <w:lvl w:ilvl="5" w:tplc="04090005" w:tentative="1">
      <w:start w:val="1"/>
      <w:numFmt w:val="bullet"/>
      <w:lvlText w:val=""/>
      <w:lvlJc w:val="left"/>
      <w:pPr>
        <w:ind w:left="4251" w:hanging="360"/>
      </w:pPr>
      <w:rPr>
        <w:rFonts w:ascii="Wingdings" w:hAnsi="Wingdings" w:hint="default"/>
      </w:rPr>
    </w:lvl>
    <w:lvl w:ilvl="6" w:tplc="04090001" w:tentative="1">
      <w:start w:val="1"/>
      <w:numFmt w:val="bullet"/>
      <w:lvlText w:val=""/>
      <w:lvlJc w:val="left"/>
      <w:pPr>
        <w:ind w:left="4971" w:hanging="360"/>
      </w:pPr>
      <w:rPr>
        <w:rFonts w:ascii="Symbol" w:hAnsi="Symbol" w:hint="default"/>
      </w:rPr>
    </w:lvl>
    <w:lvl w:ilvl="7" w:tplc="04090003" w:tentative="1">
      <w:start w:val="1"/>
      <w:numFmt w:val="bullet"/>
      <w:lvlText w:val="o"/>
      <w:lvlJc w:val="left"/>
      <w:pPr>
        <w:ind w:left="5691" w:hanging="360"/>
      </w:pPr>
      <w:rPr>
        <w:rFonts w:ascii="Courier New" w:hAnsi="Courier New" w:cs="Courier New" w:hint="default"/>
      </w:rPr>
    </w:lvl>
    <w:lvl w:ilvl="8" w:tplc="04090005" w:tentative="1">
      <w:start w:val="1"/>
      <w:numFmt w:val="bullet"/>
      <w:lvlText w:val=""/>
      <w:lvlJc w:val="left"/>
      <w:pPr>
        <w:ind w:left="6411" w:hanging="360"/>
      </w:pPr>
      <w:rPr>
        <w:rFonts w:ascii="Wingdings" w:hAnsi="Wingdings" w:hint="default"/>
      </w:rPr>
    </w:lvl>
  </w:abstractNum>
  <w:abstractNum w:abstractNumId="39">
    <w:nsid w:val="413D0F00"/>
    <w:multiLevelType w:val="hybridMultilevel"/>
    <w:tmpl w:val="5FB06B9C"/>
    <w:lvl w:ilvl="0" w:tplc="A9280F94">
      <w:start w:val="5"/>
      <w:numFmt w:val="decimal"/>
      <w:lvlText w:val="%1."/>
      <w:lvlJc w:val="left"/>
      <w:pPr>
        <w:ind w:left="465" w:hanging="360"/>
      </w:pPr>
      <w:rPr>
        <w:rFonts w:ascii="Tahoma" w:eastAsia="Tahoma" w:hAnsi="Tahoma" w:cs="Tahoma" w:hint="default"/>
        <w:w w:val="100"/>
        <w:sz w:val="18"/>
        <w:szCs w:val="18"/>
        <w:lang w:val="id" w:eastAsia="en-US" w:bidi="ar-SA"/>
      </w:rPr>
    </w:lvl>
    <w:lvl w:ilvl="1" w:tplc="F0D25580">
      <w:numFmt w:val="bullet"/>
      <w:lvlText w:val=""/>
      <w:lvlJc w:val="left"/>
      <w:pPr>
        <w:ind w:left="825" w:hanging="360"/>
      </w:pPr>
      <w:rPr>
        <w:rFonts w:ascii="Symbol" w:eastAsia="Symbol" w:hAnsi="Symbol" w:cs="Symbol" w:hint="default"/>
        <w:w w:val="100"/>
        <w:sz w:val="18"/>
        <w:szCs w:val="18"/>
        <w:lang w:val="id" w:eastAsia="en-US" w:bidi="ar-SA"/>
      </w:rPr>
    </w:lvl>
    <w:lvl w:ilvl="2" w:tplc="9FE4584E">
      <w:numFmt w:val="bullet"/>
      <w:lvlText w:val="•"/>
      <w:lvlJc w:val="left"/>
      <w:pPr>
        <w:ind w:left="1227" w:hanging="360"/>
      </w:pPr>
      <w:rPr>
        <w:rFonts w:hint="default"/>
        <w:lang w:val="id" w:eastAsia="en-US" w:bidi="ar-SA"/>
      </w:rPr>
    </w:lvl>
    <w:lvl w:ilvl="3" w:tplc="0CFC8510">
      <w:numFmt w:val="bullet"/>
      <w:lvlText w:val="•"/>
      <w:lvlJc w:val="left"/>
      <w:pPr>
        <w:ind w:left="1635" w:hanging="360"/>
      </w:pPr>
      <w:rPr>
        <w:rFonts w:hint="default"/>
        <w:lang w:val="id" w:eastAsia="en-US" w:bidi="ar-SA"/>
      </w:rPr>
    </w:lvl>
    <w:lvl w:ilvl="4" w:tplc="51E08CC8">
      <w:numFmt w:val="bullet"/>
      <w:lvlText w:val="•"/>
      <w:lvlJc w:val="left"/>
      <w:pPr>
        <w:ind w:left="2043" w:hanging="360"/>
      </w:pPr>
      <w:rPr>
        <w:rFonts w:hint="default"/>
        <w:lang w:val="id" w:eastAsia="en-US" w:bidi="ar-SA"/>
      </w:rPr>
    </w:lvl>
    <w:lvl w:ilvl="5" w:tplc="37F03F08">
      <w:numFmt w:val="bullet"/>
      <w:lvlText w:val="•"/>
      <w:lvlJc w:val="left"/>
      <w:pPr>
        <w:ind w:left="2451" w:hanging="360"/>
      </w:pPr>
      <w:rPr>
        <w:rFonts w:hint="default"/>
        <w:lang w:val="id" w:eastAsia="en-US" w:bidi="ar-SA"/>
      </w:rPr>
    </w:lvl>
    <w:lvl w:ilvl="6" w:tplc="6C404DA4">
      <w:numFmt w:val="bullet"/>
      <w:lvlText w:val="•"/>
      <w:lvlJc w:val="left"/>
      <w:pPr>
        <w:ind w:left="2859" w:hanging="360"/>
      </w:pPr>
      <w:rPr>
        <w:rFonts w:hint="default"/>
        <w:lang w:val="id" w:eastAsia="en-US" w:bidi="ar-SA"/>
      </w:rPr>
    </w:lvl>
    <w:lvl w:ilvl="7" w:tplc="E0E66492">
      <w:numFmt w:val="bullet"/>
      <w:lvlText w:val="•"/>
      <w:lvlJc w:val="left"/>
      <w:pPr>
        <w:ind w:left="3267" w:hanging="360"/>
      </w:pPr>
      <w:rPr>
        <w:rFonts w:hint="default"/>
        <w:lang w:val="id" w:eastAsia="en-US" w:bidi="ar-SA"/>
      </w:rPr>
    </w:lvl>
    <w:lvl w:ilvl="8" w:tplc="A544C984">
      <w:numFmt w:val="bullet"/>
      <w:lvlText w:val="•"/>
      <w:lvlJc w:val="left"/>
      <w:pPr>
        <w:ind w:left="3675" w:hanging="360"/>
      </w:pPr>
      <w:rPr>
        <w:rFonts w:hint="default"/>
        <w:lang w:val="id" w:eastAsia="en-US" w:bidi="ar-SA"/>
      </w:rPr>
    </w:lvl>
  </w:abstractNum>
  <w:abstractNum w:abstractNumId="40">
    <w:nsid w:val="433C165F"/>
    <w:multiLevelType w:val="hybridMultilevel"/>
    <w:tmpl w:val="2E803CD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1">
    <w:nsid w:val="46294533"/>
    <w:multiLevelType w:val="hybridMultilevel"/>
    <w:tmpl w:val="10F87A50"/>
    <w:lvl w:ilvl="0" w:tplc="ECB472FA">
      <w:start w:val="1"/>
      <w:numFmt w:val="lowerLetter"/>
      <w:lvlText w:val="%1."/>
      <w:lvlJc w:val="left"/>
      <w:pPr>
        <w:ind w:left="1778" w:hanging="360"/>
      </w:pPr>
      <w:rPr>
        <w:rFonts w:ascii="Tahoma" w:eastAsiaTheme="minorHAnsi" w:hAnsi="Tahoma" w:cs="Tahoma"/>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42">
    <w:nsid w:val="46EF06DA"/>
    <w:multiLevelType w:val="hybridMultilevel"/>
    <w:tmpl w:val="0024C8E0"/>
    <w:lvl w:ilvl="0" w:tplc="F57E95A6">
      <w:start w:val="1"/>
      <w:numFmt w:val="lowerLetter"/>
      <w:lvlText w:val="%1."/>
      <w:lvlJc w:val="left"/>
      <w:pPr>
        <w:ind w:left="2929" w:hanging="360"/>
      </w:pPr>
      <w:rPr>
        <w:rFonts w:ascii="Tahoma" w:eastAsia="Tahoma" w:hAnsi="Tahoma" w:cs="Tahoma" w:hint="default"/>
        <w:b w:val="0"/>
        <w:bCs w:val="0"/>
        <w:i w:val="0"/>
        <w:iCs w:val="0"/>
        <w:spacing w:val="-1"/>
        <w:w w:val="100"/>
        <w:sz w:val="22"/>
        <w:szCs w:val="22"/>
        <w:lang w:val="id" w:eastAsia="en-US" w:bidi="ar-SA"/>
      </w:rPr>
    </w:lvl>
    <w:lvl w:ilvl="1" w:tplc="682A9796">
      <w:numFmt w:val="bullet"/>
      <w:lvlText w:val="•"/>
      <w:lvlJc w:val="left"/>
      <w:pPr>
        <w:ind w:left="3540" w:hanging="360"/>
      </w:pPr>
      <w:rPr>
        <w:rFonts w:hint="default"/>
        <w:lang w:val="id" w:eastAsia="en-US" w:bidi="ar-SA"/>
      </w:rPr>
    </w:lvl>
    <w:lvl w:ilvl="2" w:tplc="F83CDDDE">
      <w:numFmt w:val="bullet"/>
      <w:lvlText w:val="•"/>
      <w:lvlJc w:val="left"/>
      <w:pPr>
        <w:ind w:left="4161" w:hanging="360"/>
      </w:pPr>
      <w:rPr>
        <w:rFonts w:hint="default"/>
        <w:lang w:val="id" w:eastAsia="en-US" w:bidi="ar-SA"/>
      </w:rPr>
    </w:lvl>
    <w:lvl w:ilvl="3" w:tplc="07E65BD0">
      <w:numFmt w:val="bullet"/>
      <w:lvlText w:val="•"/>
      <w:lvlJc w:val="left"/>
      <w:pPr>
        <w:ind w:left="4781" w:hanging="360"/>
      </w:pPr>
      <w:rPr>
        <w:rFonts w:hint="default"/>
        <w:lang w:val="id" w:eastAsia="en-US" w:bidi="ar-SA"/>
      </w:rPr>
    </w:lvl>
    <w:lvl w:ilvl="4" w:tplc="BAB2E56A">
      <w:numFmt w:val="bullet"/>
      <w:lvlText w:val="•"/>
      <w:lvlJc w:val="left"/>
      <w:pPr>
        <w:ind w:left="5402" w:hanging="360"/>
      </w:pPr>
      <w:rPr>
        <w:rFonts w:hint="default"/>
        <w:lang w:val="id" w:eastAsia="en-US" w:bidi="ar-SA"/>
      </w:rPr>
    </w:lvl>
    <w:lvl w:ilvl="5" w:tplc="C9E25A78">
      <w:numFmt w:val="bullet"/>
      <w:lvlText w:val="•"/>
      <w:lvlJc w:val="left"/>
      <w:pPr>
        <w:ind w:left="6023" w:hanging="360"/>
      </w:pPr>
      <w:rPr>
        <w:rFonts w:hint="default"/>
        <w:lang w:val="id" w:eastAsia="en-US" w:bidi="ar-SA"/>
      </w:rPr>
    </w:lvl>
    <w:lvl w:ilvl="6" w:tplc="28EEBC36">
      <w:numFmt w:val="bullet"/>
      <w:lvlText w:val="•"/>
      <w:lvlJc w:val="left"/>
      <w:pPr>
        <w:ind w:left="6643" w:hanging="360"/>
      </w:pPr>
      <w:rPr>
        <w:rFonts w:hint="default"/>
        <w:lang w:val="id" w:eastAsia="en-US" w:bidi="ar-SA"/>
      </w:rPr>
    </w:lvl>
    <w:lvl w:ilvl="7" w:tplc="135C04CC">
      <w:numFmt w:val="bullet"/>
      <w:lvlText w:val="•"/>
      <w:lvlJc w:val="left"/>
      <w:pPr>
        <w:ind w:left="7264" w:hanging="360"/>
      </w:pPr>
      <w:rPr>
        <w:rFonts w:hint="default"/>
        <w:lang w:val="id" w:eastAsia="en-US" w:bidi="ar-SA"/>
      </w:rPr>
    </w:lvl>
    <w:lvl w:ilvl="8" w:tplc="6726991A">
      <w:numFmt w:val="bullet"/>
      <w:lvlText w:val="•"/>
      <w:lvlJc w:val="left"/>
      <w:pPr>
        <w:ind w:left="7885" w:hanging="360"/>
      </w:pPr>
      <w:rPr>
        <w:rFonts w:hint="default"/>
        <w:lang w:val="id" w:eastAsia="en-US" w:bidi="ar-SA"/>
      </w:rPr>
    </w:lvl>
  </w:abstractNum>
  <w:abstractNum w:abstractNumId="43">
    <w:nsid w:val="4B5A0A53"/>
    <w:multiLevelType w:val="hybridMultilevel"/>
    <w:tmpl w:val="975C4022"/>
    <w:lvl w:ilvl="0" w:tplc="04210001">
      <w:start w:val="1"/>
      <w:numFmt w:val="bullet"/>
      <w:lvlText w:val=""/>
      <w:lvlJc w:val="left"/>
      <w:pPr>
        <w:ind w:left="754" w:hanging="360"/>
      </w:pPr>
      <w:rPr>
        <w:rFonts w:ascii="Symbol" w:hAnsi="Symbol" w:hint="default"/>
      </w:rPr>
    </w:lvl>
    <w:lvl w:ilvl="1" w:tplc="04210003" w:tentative="1">
      <w:start w:val="1"/>
      <w:numFmt w:val="bullet"/>
      <w:lvlText w:val="o"/>
      <w:lvlJc w:val="left"/>
      <w:pPr>
        <w:ind w:left="1474" w:hanging="360"/>
      </w:pPr>
      <w:rPr>
        <w:rFonts w:ascii="Courier New" w:hAnsi="Courier New" w:cs="Courier New" w:hint="default"/>
      </w:rPr>
    </w:lvl>
    <w:lvl w:ilvl="2" w:tplc="04210005" w:tentative="1">
      <w:start w:val="1"/>
      <w:numFmt w:val="bullet"/>
      <w:lvlText w:val=""/>
      <w:lvlJc w:val="left"/>
      <w:pPr>
        <w:ind w:left="2194" w:hanging="360"/>
      </w:pPr>
      <w:rPr>
        <w:rFonts w:ascii="Wingdings" w:hAnsi="Wingdings" w:hint="default"/>
      </w:rPr>
    </w:lvl>
    <w:lvl w:ilvl="3" w:tplc="04210001" w:tentative="1">
      <w:start w:val="1"/>
      <w:numFmt w:val="bullet"/>
      <w:lvlText w:val=""/>
      <w:lvlJc w:val="left"/>
      <w:pPr>
        <w:ind w:left="2914" w:hanging="360"/>
      </w:pPr>
      <w:rPr>
        <w:rFonts w:ascii="Symbol" w:hAnsi="Symbol" w:hint="default"/>
      </w:rPr>
    </w:lvl>
    <w:lvl w:ilvl="4" w:tplc="04210003" w:tentative="1">
      <w:start w:val="1"/>
      <w:numFmt w:val="bullet"/>
      <w:lvlText w:val="o"/>
      <w:lvlJc w:val="left"/>
      <w:pPr>
        <w:ind w:left="3634" w:hanging="360"/>
      </w:pPr>
      <w:rPr>
        <w:rFonts w:ascii="Courier New" w:hAnsi="Courier New" w:cs="Courier New" w:hint="default"/>
      </w:rPr>
    </w:lvl>
    <w:lvl w:ilvl="5" w:tplc="04210005" w:tentative="1">
      <w:start w:val="1"/>
      <w:numFmt w:val="bullet"/>
      <w:lvlText w:val=""/>
      <w:lvlJc w:val="left"/>
      <w:pPr>
        <w:ind w:left="4354" w:hanging="360"/>
      </w:pPr>
      <w:rPr>
        <w:rFonts w:ascii="Wingdings" w:hAnsi="Wingdings" w:hint="default"/>
      </w:rPr>
    </w:lvl>
    <w:lvl w:ilvl="6" w:tplc="04210001" w:tentative="1">
      <w:start w:val="1"/>
      <w:numFmt w:val="bullet"/>
      <w:lvlText w:val=""/>
      <w:lvlJc w:val="left"/>
      <w:pPr>
        <w:ind w:left="5074" w:hanging="360"/>
      </w:pPr>
      <w:rPr>
        <w:rFonts w:ascii="Symbol" w:hAnsi="Symbol" w:hint="default"/>
      </w:rPr>
    </w:lvl>
    <w:lvl w:ilvl="7" w:tplc="04210003" w:tentative="1">
      <w:start w:val="1"/>
      <w:numFmt w:val="bullet"/>
      <w:lvlText w:val="o"/>
      <w:lvlJc w:val="left"/>
      <w:pPr>
        <w:ind w:left="5794" w:hanging="360"/>
      </w:pPr>
      <w:rPr>
        <w:rFonts w:ascii="Courier New" w:hAnsi="Courier New" w:cs="Courier New" w:hint="default"/>
      </w:rPr>
    </w:lvl>
    <w:lvl w:ilvl="8" w:tplc="04210005" w:tentative="1">
      <w:start w:val="1"/>
      <w:numFmt w:val="bullet"/>
      <w:lvlText w:val=""/>
      <w:lvlJc w:val="left"/>
      <w:pPr>
        <w:ind w:left="6514" w:hanging="360"/>
      </w:pPr>
      <w:rPr>
        <w:rFonts w:ascii="Wingdings" w:hAnsi="Wingdings" w:hint="default"/>
      </w:rPr>
    </w:lvl>
  </w:abstractNum>
  <w:abstractNum w:abstractNumId="44">
    <w:nsid w:val="4CE77E69"/>
    <w:multiLevelType w:val="hybridMultilevel"/>
    <w:tmpl w:val="C7AC9BFE"/>
    <w:lvl w:ilvl="0" w:tplc="F0A46590">
      <w:start w:val="4"/>
      <w:numFmt w:val="decimal"/>
      <w:lvlText w:val="%1."/>
      <w:lvlJc w:val="left"/>
      <w:pPr>
        <w:ind w:left="556" w:hanging="360"/>
      </w:pPr>
      <w:rPr>
        <w:rFonts w:ascii="Tahoma" w:eastAsia="Tahoma" w:hAnsi="Tahoma" w:cs="Tahoma" w:hint="default"/>
        <w:w w:val="100"/>
        <w:sz w:val="18"/>
        <w:szCs w:val="18"/>
        <w:lang w:val="id" w:eastAsia="en-US" w:bidi="ar-SA"/>
      </w:rPr>
    </w:lvl>
    <w:lvl w:ilvl="1" w:tplc="DA0CA4D8">
      <w:numFmt w:val="bullet"/>
      <w:lvlText w:val=""/>
      <w:lvlJc w:val="left"/>
      <w:pPr>
        <w:ind w:left="825" w:hanging="360"/>
      </w:pPr>
      <w:rPr>
        <w:rFonts w:ascii="Symbol" w:eastAsia="Symbol" w:hAnsi="Symbol" w:cs="Symbol" w:hint="default"/>
        <w:w w:val="100"/>
        <w:sz w:val="18"/>
        <w:szCs w:val="18"/>
        <w:lang w:val="id" w:eastAsia="en-US" w:bidi="ar-SA"/>
      </w:rPr>
    </w:lvl>
    <w:lvl w:ilvl="2" w:tplc="6A0A8A00">
      <w:numFmt w:val="bullet"/>
      <w:lvlText w:val="•"/>
      <w:lvlJc w:val="left"/>
      <w:pPr>
        <w:ind w:left="1219" w:hanging="360"/>
      </w:pPr>
      <w:rPr>
        <w:rFonts w:hint="default"/>
        <w:lang w:val="id" w:eastAsia="en-US" w:bidi="ar-SA"/>
      </w:rPr>
    </w:lvl>
    <w:lvl w:ilvl="3" w:tplc="C524A368">
      <w:numFmt w:val="bullet"/>
      <w:lvlText w:val="•"/>
      <w:lvlJc w:val="left"/>
      <w:pPr>
        <w:ind w:left="1619" w:hanging="360"/>
      </w:pPr>
      <w:rPr>
        <w:rFonts w:hint="default"/>
        <w:lang w:val="id" w:eastAsia="en-US" w:bidi="ar-SA"/>
      </w:rPr>
    </w:lvl>
    <w:lvl w:ilvl="4" w:tplc="7334F1EC">
      <w:numFmt w:val="bullet"/>
      <w:lvlText w:val="•"/>
      <w:lvlJc w:val="left"/>
      <w:pPr>
        <w:ind w:left="2019" w:hanging="360"/>
      </w:pPr>
      <w:rPr>
        <w:rFonts w:hint="default"/>
        <w:lang w:val="id" w:eastAsia="en-US" w:bidi="ar-SA"/>
      </w:rPr>
    </w:lvl>
    <w:lvl w:ilvl="5" w:tplc="703AE692">
      <w:numFmt w:val="bullet"/>
      <w:lvlText w:val="•"/>
      <w:lvlJc w:val="left"/>
      <w:pPr>
        <w:ind w:left="2419" w:hanging="360"/>
      </w:pPr>
      <w:rPr>
        <w:rFonts w:hint="default"/>
        <w:lang w:val="id" w:eastAsia="en-US" w:bidi="ar-SA"/>
      </w:rPr>
    </w:lvl>
    <w:lvl w:ilvl="6" w:tplc="F2D0D7AC">
      <w:numFmt w:val="bullet"/>
      <w:lvlText w:val="•"/>
      <w:lvlJc w:val="left"/>
      <w:pPr>
        <w:ind w:left="2819" w:hanging="360"/>
      </w:pPr>
      <w:rPr>
        <w:rFonts w:hint="default"/>
        <w:lang w:val="id" w:eastAsia="en-US" w:bidi="ar-SA"/>
      </w:rPr>
    </w:lvl>
    <w:lvl w:ilvl="7" w:tplc="8A1AAEB2">
      <w:numFmt w:val="bullet"/>
      <w:lvlText w:val="•"/>
      <w:lvlJc w:val="left"/>
      <w:pPr>
        <w:ind w:left="3219" w:hanging="360"/>
      </w:pPr>
      <w:rPr>
        <w:rFonts w:hint="default"/>
        <w:lang w:val="id" w:eastAsia="en-US" w:bidi="ar-SA"/>
      </w:rPr>
    </w:lvl>
    <w:lvl w:ilvl="8" w:tplc="5FFEE99E">
      <w:numFmt w:val="bullet"/>
      <w:lvlText w:val="•"/>
      <w:lvlJc w:val="left"/>
      <w:pPr>
        <w:ind w:left="3619" w:hanging="360"/>
      </w:pPr>
      <w:rPr>
        <w:rFonts w:hint="default"/>
        <w:lang w:val="id" w:eastAsia="en-US" w:bidi="ar-SA"/>
      </w:rPr>
    </w:lvl>
  </w:abstractNum>
  <w:abstractNum w:abstractNumId="45">
    <w:nsid w:val="4DEA5301"/>
    <w:multiLevelType w:val="hybridMultilevel"/>
    <w:tmpl w:val="147EA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E3162B2"/>
    <w:multiLevelType w:val="hybridMultilevel"/>
    <w:tmpl w:val="DE006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FE67F2A"/>
    <w:multiLevelType w:val="hybridMultilevel"/>
    <w:tmpl w:val="67161708"/>
    <w:lvl w:ilvl="0" w:tplc="FA5897C8">
      <w:start w:val="1"/>
      <w:numFmt w:val="lowerLetter"/>
      <w:lvlText w:val="%1."/>
      <w:lvlJc w:val="left"/>
      <w:pPr>
        <w:ind w:left="2385" w:hanging="360"/>
      </w:pPr>
      <w:rPr>
        <w:rFonts w:ascii="Tahoma" w:eastAsia="Tahoma" w:hAnsi="Tahoma" w:cs="Tahoma" w:hint="default"/>
        <w:spacing w:val="-1"/>
        <w:w w:val="100"/>
        <w:sz w:val="22"/>
        <w:szCs w:val="22"/>
        <w:lang w:val="id" w:eastAsia="en-US" w:bidi="ar-SA"/>
      </w:rPr>
    </w:lvl>
    <w:lvl w:ilvl="1" w:tplc="4628E2BE">
      <w:numFmt w:val="bullet"/>
      <w:lvlText w:val="•"/>
      <w:lvlJc w:val="left"/>
      <w:pPr>
        <w:ind w:left="3102" w:hanging="360"/>
      </w:pPr>
      <w:rPr>
        <w:rFonts w:hint="default"/>
        <w:lang w:val="id" w:eastAsia="en-US" w:bidi="ar-SA"/>
      </w:rPr>
    </w:lvl>
    <w:lvl w:ilvl="2" w:tplc="4F70FA92">
      <w:numFmt w:val="bullet"/>
      <w:lvlText w:val="•"/>
      <w:lvlJc w:val="left"/>
      <w:pPr>
        <w:ind w:left="3825" w:hanging="360"/>
      </w:pPr>
      <w:rPr>
        <w:rFonts w:hint="default"/>
        <w:lang w:val="id" w:eastAsia="en-US" w:bidi="ar-SA"/>
      </w:rPr>
    </w:lvl>
    <w:lvl w:ilvl="3" w:tplc="68D2B8FE">
      <w:numFmt w:val="bullet"/>
      <w:lvlText w:val="•"/>
      <w:lvlJc w:val="left"/>
      <w:pPr>
        <w:ind w:left="4548" w:hanging="360"/>
      </w:pPr>
      <w:rPr>
        <w:rFonts w:hint="default"/>
        <w:lang w:val="id" w:eastAsia="en-US" w:bidi="ar-SA"/>
      </w:rPr>
    </w:lvl>
    <w:lvl w:ilvl="4" w:tplc="8200D0E2">
      <w:numFmt w:val="bullet"/>
      <w:lvlText w:val="•"/>
      <w:lvlJc w:val="left"/>
      <w:pPr>
        <w:ind w:left="5271" w:hanging="360"/>
      </w:pPr>
      <w:rPr>
        <w:rFonts w:hint="default"/>
        <w:lang w:val="id" w:eastAsia="en-US" w:bidi="ar-SA"/>
      </w:rPr>
    </w:lvl>
    <w:lvl w:ilvl="5" w:tplc="FDD467D0">
      <w:numFmt w:val="bullet"/>
      <w:lvlText w:val="•"/>
      <w:lvlJc w:val="left"/>
      <w:pPr>
        <w:ind w:left="5994" w:hanging="360"/>
      </w:pPr>
      <w:rPr>
        <w:rFonts w:hint="default"/>
        <w:lang w:val="id" w:eastAsia="en-US" w:bidi="ar-SA"/>
      </w:rPr>
    </w:lvl>
    <w:lvl w:ilvl="6" w:tplc="EBE2D786">
      <w:numFmt w:val="bullet"/>
      <w:lvlText w:val="•"/>
      <w:lvlJc w:val="left"/>
      <w:pPr>
        <w:ind w:left="6717" w:hanging="360"/>
      </w:pPr>
      <w:rPr>
        <w:rFonts w:hint="default"/>
        <w:lang w:val="id" w:eastAsia="en-US" w:bidi="ar-SA"/>
      </w:rPr>
    </w:lvl>
    <w:lvl w:ilvl="7" w:tplc="C7E08788">
      <w:numFmt w:val="bullet"/>
      <w:lvlText w:val="•"/>
      <w:lvlJc w:val="left"/>
      <w:pPr>
        <w:ind w:left="7440" w:hanging="360"/>
      </w:pPr>
      <w:rPr>
        <w:rFonts w:hint="default"/>
        <w:lang w:val="id" w:eastAsia="en-US" w:bidi="ar-SA"/>
      </w:rPr>
    </w:lvl>
    <w:lvl w:ilvl="8" w:tplc="E6389BA6">
      <w:numFmt w:val="bullet"/>
      <w:lvlText w:val="•"/>
      <w:lvlJc w:val="left"/>
      <w:pPr>
        <w:ind w:left="8163" w:hanging="360"/>
      </w:pPr>
      <w:rPr>
        <w:rFonts w:hint="default"/>
        <w:lang w:val="id" w:eastAsia="en-US" w:bidi="ar-SA"/>
      </w:rPr>
    </w:lvl>
  </w:abstractNum>
  <w:abstractNum w:abstractNumId="48">
    <w:nsid w:val="527F2B32"/>
    <w:multiLevelType w:val="hybridMultilevel"/>
    <w:tmpl w:val="869450BE"/>
    <w:lvl w:ilvl="0" w:tplc="04210001">
      <w:start w:val="1"/>
      <w:numFmt w:val="bullet"/>
      <w:lvlText w:val=""/>
      <w:lvlJc w:val="left"/>
      <w:pPr>
        <w:ind w:left="613" w:hanging="360"/>
      </w:pPr>
      <w:rPr>
        <w:rFonts w:ascii="Symbol" w:hAnsi="Symbol" w:hint="default"/>
      </w:rPr>
    </w:lvl>
    <w:lvl w:ilvl="1" w:tplc="04210003" w:tentative="1">
      <w:start w:val="1"/>
      <w:numFmt w:val="bullet"/>
      <w:lvlText w:val="o"/>
      <w:lvlJc w:val="left"/>
      <w:pPr>
        <w:ind w:left="1333" w:hanging="360"/>
      </w:pPr>
      <w:rPr>
        <w:rFonts w:ascii="Courier New" w:hAnsi="Courier New" w:cs="Courier New" w:hint="default"/>
      </w:rPr>
    </w:lvl>
    <w:lvl w:ilvl="2" w:tplc="04210005" w:tentative="1">
      <w:start w:val="1"/>
      <w:numFmt w:val="bullet"/>
      <w:lvlText w:val=""/>
      <w:lvlJc w:val="left"/>
      <w:pPr>
        <w:ind w:left="2053" w:hanging="360"/>
      </w:pPr>
      <w:rPr>
        <w:rFonts w:ascii="Wingdings" w:hAnsi="Wingdings" w:hint="default"/>
      </w:rPr>
    </w:lvl>
    <w:lvl w:ilvl="3" w:tplc="04210001" w:tentative="1">
      <w:start w:val="1"/>
      <w:numFmt w:val="bullet"/>
      <w:lvlText w:val=""/>
      <w:lvlJc w:val="left"/>
      <w:pPr>
        <w:ind w:left="2773" w:hanging="360"/>
      </w:pPr>
      <w:rPr>
        <w:rFonts w:ascii="Symbol" w:hAnsi="Symbol" w:hint="default"/>
      </w:rPr>
    </w:lvl>
    <w:lvl w:ilvl="4" w:tplc="04210003" w:tentative="1">
      <w:start w:val="1"/>
      <w:numFmt w:val="bullet"/>
      <w:lvlText w:val="o"/>
      <w:lvlJc w:val="left"/>
      <w:pPr>
        <w:ind w:left="3493" w:hanging="360"/>
      </w:pPr>
      <w:rPr>
        <w:rFonts w:ascii="Courier New" w:hAnsi="Courier New" w:cs="Courier New" w:hint="default"/>
      </w:rPr>
    </w:lvl>
    <w:lvl w:ilvl="5" w:tplc="04210005" w:tentative="1">
      <w:start w:val="1"/>
      <w:numFmt w:val="bullet"/>
      <w:lvlText w:val=""/>
      <w:lvlJc w:val="left"/>
      <w:pPr>
        <w:ind w:left="4213" w:hanging="360"/>
      </w:pPr>
      <w:rPr>
        <w:rFonts w:ascii="Wingdings" w:hAnsi="Wingdings" w:hint="default"/>
      </w:rPr>
    </w:lvl>
    <w:lvl w:ilvl="6" w:tplc="04210001" w:tentative="1">
      <w:start w:val="1"/>
      <w:numFmt w:val="bullet"/>
      <w:lvlText w:val=""/>
      <w:lvlJc w:val="left"/>
      <w:pPr>
        <w:ind w:left="4933" w:hanging="360"/>
      </w:pPr>
      <w:rPr>
        <w:rFonts w:ascii="Symbol" w:hAnsi="Symbol" w:hint="default"/>
      </w:rPr>
    </w:lvl>
    <w:lvl w:ilvl="7" w:tplc="04210003" w:tentative="1">
      <w:start w:val="1"/>
      <w:numFmt w:val="bullet"/>
      <w:lvlText w:val="o"/>
      <w:lvlJc w:val="left"/>
      <w:pPr>
        <w:ind w:left="5653" w:hanging="360"/>
      </w:pPr>
      <w:rPr>
        <w:rFonts w:ascii="Courier New" w:hAnsi="Courier New" w:cs="Courier New" w:hint="default"/>
      </w:rPr>
    </w:lvl>
    <w:lvl w:ilvl="8" w:tplc="04210005" w:tentative="1">
      <w:start w:val="1"/>
      <w:numFmt w:val="bullet"/>
      <w:lvlText w:val=""/>
      <w:lvlJc w:val="left"/>
      <w:pPr>
        <w:ind w:left="6373" w:hanging="360"/>
      </w:pPr>
      <w:rPr>
        <w:rFonts w:ascii="Wingdings" w:hAnsi="Wingdings" w:hint="default"/>
      </w:rPr>
    </w:lvl>
  </w:abstractNum>
  <w:abstractNum w:abstractNumId="49">
    <w:nsid w:val="52CF19EB"/>
    <w:multiLevelType w:val="hybridMultilevel"/>
    <w:tmpl w:val="E3421416"/>
    <w:lvl w:ilvl="0" w:tplc="F72E6900">
      <w:start w:val="6"/>
      <w:numFmt w:val="decimal"/>
      <w:lvlText w:val="%1."/>
      <w:lvlJc w:val="left"/>
      <w:pPr>
        <w:ind w:left="556" w:hanging="360"/>
      </w:pPr>
      <w:rPr>
        <w:rFonts w:ascii="Tahoma" w:eastAsia="Tahoma" w:hAnsi="Tahoma" w:cs="Tahoma" w:hint="default"/>
        <w:w w:val="100"/>
        <w:sz w:val="18"/>
        <w:szCs w:val="18"/>
        <w:lang w:val="id" w:eastAsia="en-US" w:bidi="ar-SA"/>
      </w:rPr>
    </w:lvl>
    <w:lvl w:ilvl="1" w:tplc="C470AED6">
      <w:numFmt w:val="bullet"/>
      <w:lvlText w:val=""/>
      <w:lvlJc w:val="left"/>
      <w:pPr>
        <w:ind w:left="825" w:hanging="360"/>
      </w:pPr>
      <w:rPr>
        <w:rFonts w:ascii="Symbol" w:eastAsia="Symbol" w:hAnsi="Symbol" w:cs="Symbol" w:hint="default"/>
        <w:w w:val="100"/>
        <w:sz w:val="18"/>
        <w:szCs w:val="18"/>
        <w:lang w:val="id" w:eastAsia="en-US" w:bidi="ar-SA"/>
      </w:rPr>
    </w:lvl>
    <w:lvl w:ilvl="2" w:tplc="DC00A994">
      <w:numFmt w:val="bullet"/>
      <w:lvlText w:val="•"/>
      <w:lvlJc w:val="left"/>
      <w:pPr>
        <w:ind w:left="1219" w:hanging="360"/>
      </w:pPr>
      <w:rPr>
        <w:rFonts w:hint="default"/>
        <w:lang w:val="id" w:eastAsia="en-US" w:bidi="ar-SA"/>
      </w:rPr>
    </w:lvl>
    <w:lvl w:ilvl="3" w:tplc="451EFC4E">
      <w:numFmt w:val="bullet"/>
      <w:lvlText w:val="•"/>
      <w:lvlJc w:val="left"/>
      <w:pPr>
        <w:ind w:left="1619" w:hanging="360"/>
      </w:pPr>
      <w:rPr>
        <w:rFonts w:hint="default"/>
        <w:lang w:val="id" w:eastAsia="en-US" w:bidi="ar-SA"/>
      </w:rPr>
    </w:lvl>
    <w:lvl w:ilvl="4" w:tplc="F1E8F8AE">
      <w:numFmt w:val="bullet"/>
      <w:lvlText w:val="•"/>
      <w:lvlJc w:val="left"/>
      <w:pPr>
        <w:ind w:left="2019" w:hanging="360"/>
      </w:pPr>
      <w:rPr>
        <w:rFonts w:hint="default"/>
        <w:lang w:val="id" w:eastAsia="en-US" w:bidi="ar-SA"/>
      </w:rPr>
    </w:lvl>
    <w:lvl w:ilvl="5" w:tplc="AC18AE4C">
      <w:numFmt w:val="bullet"/>
      <w:lvlText w:val="•"/>
      <w:lvlJc w:val="left"/>
      <w:pPr>
        <w:ind w:left="2419" w:hanging="360"/>
      </w:pPr>
      <w:rPr>
        <w:rFonts w:hint="default"/>
        <w:lang w:val="id" w:eastAsia="en-US" w:bidi="ar-SA"/>
      </w:rPr>
    </w:lvl>
    <w:lvl w:ilvl="6" w:tplc="3AF8B386">
      <w:numFmt w:val="bullet"/>
      <w:lvlText w:val="•"/>
      <w:lvlJc w:val="left"/>
      <w:pPr>
        <w:ind w:left="2819" w:hanging="360"/>
      </w:pPr>
      <w:rPr>
        <w:rFonts w:hint="default"/>
        <w:lang w:val="id" w:eastAsia="en-US" w:bidi="ar-SA"/>
      </w:rPr>
    </w:lvl>
    <w:lvl w:ilvl="7" w:tplc="B7B2AE1C">
      <w:numFmt w:val="bullet"/>
      <w:lvlText w:val="•"/>
      <w:lvlJc w:val="left"/>
      <w:pPr>
        <w:ind w:left="3219" w:hanging="360"/>
      </w:pPr>
      <w:rPr>
        <w:rFonts w:hint="default"/>
        <w:lang w:val="id" w:eastAsia="en-US" w:bidi="ar-SA"/>
      </w:rPr>
    </w:lvl>
    <w:lvl w:ilvl="8" w:tplc="03A89C5E">
      <w:numFmt w:val="bullet"/>
      <w:lvlText w:val="•"/>
      <w:lvlJc w:val="left"/>
      <w:pPr>
        <w:ind w:left="3619" w:hanging="360"/>
      </w:pPr>
      <w:rPr>
        <w:rFonts w:hint="default"/>
        <w:lang w:val="id" w:eastAsia="en-US" w:bidi="ar-SA"/>
      </w:rPr>
    </w:lvl>
  </w:abstractNum>
  <w:abstractNum w:abstractNumId="50">
    <w:nsid w:val="53077F10"/>
    <w:multiLevelType w:val="hybridMultilevel"/>
    <w:tmpl w:val="A3F6A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8895B93"/>
    <w:multiLevelType w:val="hybridMultilevel"/>
    <w:tmpl w:val="F6769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A2F036B"/>
    <w:multiLevelType w:val="hybridMultilevel"/>
    <w:tmpl w:val="4702748E"/>
    <w:lvl w:ilvl="0" w:tplc="F99C921C">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ADD26AE"/>
    <w:multiLevelType w:val="hybridMultilevel"/>
    <w:tmpl w:val="344EECBC"/>
    <w:lvl w:ilvl="0" w:tplc="04210001">
      <w:start w:val="1"/>
      <w:numFmt w:val="bullet"/>
      <w:lvlText w:val=""/>
      <w:lvlJc w:val="left"/>
      <w:pPr>
        <w:ind w:left="910" w:hanging="360"/>
      </w:pPr>
      <w:rPr>
        <w:rFonts w:ascii="Symbol" w:hAnsi="Symbol" w:hint="default"/>
      </w:rPr>
    </w:lvl>
    <w:lvl w:ilvl="1" w:tplc="04210003" w:tentative="1">
      <w:start w:val="1"/>
      <w:numFmt w:val="bullet"/>
      <w:lvlText w:val="o"/>
      <w:lvlJc w:val="left"/>
      <w:pPr>
        <w:ind w:left="1630" w:hanging="360"/>
      </w:pPr>
      <w:rPr>
        <w:rFonts w:ascii="Courier New" w:hAnsi="Courier New" w:cs="Courier New" w:hint="default"/>
      </w:rPr>
    </w:lvl>
    <w:lvl w:ilvl="2" w:tplc="04210005" w:tentative="1">
      <w:start w:val="1"/>
      <w:numFmt w:val="bullet"/>
      <w:lvlText w:val=""/>
      <w:lvlJc w:val="left"/>
      <w:pPr>
        <w:ind w:left="2350" w:hanging="360"/>
      </w:pPr>
      <w:rPr>
        <w:rFonts w:ascii="Wingdings" w:hAnsi="Wingdings" w:hint="default"/>
      </w:rPr>
    </w:lvl>
    <w:lvl w:ilvl="3" w:tplc="04210001" w:tentative="1">
      <w:start w:val="1"/>
      <w:numFmt w:val="bullet"/>
      <w:lvlText w:val=""/>
      <w:lvlJc w:val="left"/>
      <w:pPr>
        <w:ind w:left="3070" w:hanging="360"/>
      </w:pPr>
      <w:rPr>
        <w:rFonts w:ascii="Symbol" w:hAnsi="Symbol" w:hint="default"/>
      </w:rPr>
    </w:lvl>
    <w:lvl w:ilvl="4" w:tplc="04210003" w:tentative="1">
      <w:start w:val="1"/>
      <w:numFmt w:val="bullet"/>
      <w:lvlText w:val="o"/>
      <w:lvlJc w:val="left"/>
      <w:pPr>
        <w:ind w:left="3790" w:hanging="360"/>
      </w:pPr>
      <w:rPr>
        <w:rFonts w:ascii="Courier New" w:hAnsi="Courier New" w:cs="Courier New" w:hint="default"/>
      </w:rPr>
    </w:lvl>
    <w:lvl w:ilvl="5" w:tplc="04210005" w:tentative="1">
      <w:start w:val="1"/>
      <w:numFmt w:val="bullet"/>
      <w:lvlText w:val=""/>
      <w:lvlJc w:val="left"/>
      <w:pPr>
        <w:ind w:left="4510" w:hanging="360"/>
      </w:pPr>
      <w:rPr>
        <w:rFonts w:ascii="Wingdings" w:hAnsi="Wingdings" w:hint="default"/>
      </w:rPr>
    </w:lvl>
    <w:lvl w:ilvl="6" w:tplc="04210001" w:tentative="1">
      <w:start w:val="1"/>
      <w:numFmt w:val="bullet"/>
      <w:lvlText w:val=""/>
      <w:lvlJc w:val="left"/>
      <w:pPr>
        <w:ind w:left="5230" w:hanging="360"/>
      </w:pPr>
      <w:rPr>
        <w:rFonts w:ascii="Symbol" w:hAnsi="Symbol" w:hint="default"/>
      </w:rPr>
    </w:lvl>
    <w:lvl w:ilvl="7" w:tplc="04210003" w:tentative="1">
      <w:start w:val="1"/>
      <w:numFmt w:val="bullet"/>
      <w:lvlText w:val="o"/>
      <w:lvlJc w:val="left"/>
      <w:pPr>
        <w:ind w:left="5950" w:hanging="360"/>
      </w:pPr>
      <w:rPr>
        <w:rFonts w:ascii="Courier New" w:hAnsi="Courier New" w:cs="Courier New" w:hint="default"/>
      </w:rPr>
    </w:lvl>
    <w:lvl w:ilvl="8" w:tplc="04210005" w:tentative="1">
      <w:start w:val="1"/>
      <w:numFmt w:val="bullet"/>
      <w:lvlText w:val=""/>
      <w:lvlJc w:val="left"/>
      <w:pPr>
        <w:ind w:left="6670" w:hanging="360"/>
      </w:pPr>
      <w:rPr>
        <w:rFonts w:ascii="Wingdings" w:hAnsi="Wingdings" w:hint="default"/>
      </w:rPr>
    </w:lvl>
  </w:abstractNum>
  <w:abstractNum w:abstractNumId="54">
    <w:nsid w:val="5BA802D5"/>
    <w:multiLevelType w:val="hybridMultilevel"/>
    <w:tmpl w:val="9A22B594"/>
    <w:lvl w:ilvl="0" w:tplc="04210001">
      <w:start w:val="1"/>
      <w:numFmt w:val="bullet"/>
      <w:lvlText w:val=""/>
      <w:lvlJc w:val="left"/>
      <w:pPr>
        <w:ind w:left="1037" w:hanging="360"/>
      </w:pPr>
      <w:rPr>
        <w:rFonts w:ascii="Symbol" w:hAnsi="Symbol" w:hint="default"/>
      </w:rPr>
    </w:lvl>
    <w:lvl w:ilvl="1" w:tplc="04210003" w:tentative="1">
      <w:start w:val="1"/>
      <w:numFmt w:val="bullet"/>
      <w:lvlText w:val="o"/>
      <w:lvlJc w:val="left"/>
      <w:pPr>
        <w:ind w:left="1757" w:hanging="360"/>
      </w:pPr>
      <w:rPr>
        <w:rFonts w:ascii="Courier New" w:hAnsi="Courier New" w:cs="Courier New" w:hint="default"/>
      </w:rPr>
    </w:lvl>
    <w:lvl w:ilvl="2" w:tplc="04210005" w:tentative="1">
      <w:start w:val="1"/>
      <w:numFmt w:val="bullet"/>
      <w:lvlText w:val=""/>
      <w:lvlJc w:val="left"/>
      <w:pPr>
        <w:ind w:left="2477" w:hanging="360"/>
      </w:pPr>
      <w:rPr>
        <w:rFonts w:ascii="Wingdings" w:hAnsi="Wingdings" w:hint="default"/>
      </w:rPr>
    </w:lvl>
    <w:lvl w:ilvl="3" w:tplc="04210001" w:tentative="1">
      <w:start w:val="1"/>
      <w:numFmt w:val="bullet"/>
      <w:lvlText w:val=""/>
      <w:lvlJc w:val="left"/>
      <w:pPr>
        <w:ind w:left="3197" w:hanging="360"/>
      </w:pPr>
      <w:rPr>
        <w:rFonts w:ascii="Symbol" w:hAnsi="Symbol" w:hint="default"/>
      </w:rPr>
    </w:lvl>
    <w:lvl w:ilvl="4" w:tplc="04210003" w:tentative="1">
      <w:start w:val="1"/>
      <w:numFmt w:val="bullet"/>
      <w:lvlText w:val="o"/>
      <w:lvlJc w:val="left"/>
      <w:pPr>
        <w:ind w:left="3917" w:hanging="360"/>
      </w:pPr>
      <w:rPr>
        <w:rFonts w:ascii="Courier New" w:hAnsi="Courier New" w:cs="Courier New" w:hint="default"/>
      </w:rPr>
    </w:lvl>
    <w:lvl w:ilvl="5" w:tplc="04210005" w:tentative="1">
      <w:start w:val="1"/>
      <w:numFmt w:val="bullet"/>
      <w:lvlText w:val=""/>
      <w:lvlJc w:val="left"/>
      <w:pPr>
        <w:ind w:left="4637" w:hanging="360"/>
      </w:pPr>
      <w:rPr>
        <w:rFonts w:ascii="Wingdings" w:hAnsi="Wingdings" w:hint="default"/>
      </w:rPr>
    </w:lvl>
    <w:lvl w:ilvl="6" w:tplc="04210001" w:tentative="1">
      <w:start w:val="1"/>
      <w:numFmt w:val="bullet"/>
      <w:lvlText w:val=""/>
      <w:lvlJc w:val="left"/>
      <w:pPr>
        <w:ind w:left="5357" w:hanging="360"/>
      </w:pPr>
      <w:rPr>
        <w:rFonts w:ascii="Symbol" w:hAnsi="Symbol" w:hint="default"/>
      </w:rPr>
    </w:lvl>
    <w:lvl w:ilvl="7" w:tplc="04210003" w:tentative="1">
      <w:start w:val="1"/>
      <w:numFmt w:val="bullet"/>
      <w:lvlText w:val="o"/>
      <w:lvlJc w:val="left"/>
      <w:pPr>
        <w:ind w:left="6077" w:hanging="360"/>
      </w:pPr>
      <w:rPr>
        <w:rFonts w:ascii="Courier New" w:hAnsi="Courier New" w:cs="Courier New" w:hint="default"/>
      </w:rPr>
    </w:lvl>
    <w:lvl w:ilvl="8" w:tplc="04210005" w:tentative="1">
      <w:start w:val="1"/>
      <w:numFmt w:val="bullet"/>
      <w:lvlText w:val=""/>
      <w:lvlJc w:val="left"/>
      <w:pPr>
        <w:ind w:left="6797" w:hanging="360"/>
      </w:pPr>
      <w:rPr>
        <w:rFonts w:ascii="Wingdings" w:hAnsi="Wingdings" w:hint="default"/>
      </w:rPr>
    </w:lvl>
  </w:abstractNum>
  <w:abstractNum w:abstractNumId="55">
    <w:nsid w:val="5BF2275A"/>
    <w:multiLevelType w:val="hybridMultilevel"/>
    <w:tmpl w:val="235E3DC6"/>
    <w:lvl w:ilvl="0" w:tplc="C9DA4F00">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6">
    <w:nsid w:val="5C241C72"/>
    <w:multiLevelType w:val="hybridMultilevel"/>
    <w:tmpl w:val="33F6D41E"/>
    <w:lvl w:ilvl="0" w:tplc="4238ED2A">
      <w:start w:val="1"/>
      <w:numFmt w:val="lowerLetter"/>
      <w:lvlText w:val="%1)"/>
      <w:lvlJc w:val="left"/>
      <w:pPr>
        <w:ind w:left="1440" w:hanging="360"/>
      </w:pPr>
      <w:rPr>
        <w:rFonts w:ascii="Tahoma" w:eastAsia="Tahoma" w:hAnsi="Tahoma" w:cs="Tahoma"/>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7">
    <w:nsid w:val="5CA97C96"/>
    <w:multiLevelType w:val="hybridMultilevel"/>
    <w:tmpl w:val="B0E25FC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8">
    <w:nsid w:val="5EC85C66"/>
    <w:multiLevelType w:val="hybridMultilevel"/>
    <w:tmpl w:val="C0DE79B0"/>
    <w:lvl w:ilvl="0" w:tplc="D2327D2E">
      <w:start w:val="1"/>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27E433A"/>
    <w:multiLevelType w:val="multilevel"/>
    <w:tmpl w:val="11265870"/>
    <w:lvl w:ilvl="0">
      <w:start w:val="1"/>
      <w:numFmt w:val="upperRoman"/>
      <w:lvlText w:val="%1"/>
      <w:lvlJc w:val="left"/>
      <w:pPr>
        <w:ind w:left="1305" w:hanging="721"/>
      </w:pPr>
      <w:rPr>
        <w:rFonts w:hint="default"/>
        <w:lang w:val="id" w:eastAsia="en-US" w:bidi="ar-SA"/>
      </w:rPr>
    </w:lvl>
    <w:lvl w:ilvl="1">
      <w:start w:val="1"/>
      <w:numFmt w:val="decimal"/>
      <w:lvlText w:val="%1.%2."/>
      <w:lvlJc w:val="left"/>
      <w:pPr>
        <w:ind w:left="1305" w:hanging="721"/>
      </w:pPr>
      <w:rPr>
        <w:rFonts w:ascii="Tahoma" w:eastAsia="Tahoma" w:hAnsi="Tahoma" w:cs="Tahoma" w:hint="default"/>
        <w:b/>
        <w:bCs/>
        <w:spacing w:val="-2"/>
        <w:w w:val="100"/>
        <w:sz w:val="22"/>
        <w:szCs w:val="22"/>
        <w:lang w:val="id" w:eastAsia="en-US" w:bidi="ar-SA"/>
      </w:rPr>
    </w:lvl>
    <w:lvl w:ilvl="2">
      <w:start w:val="1"/>
      <w:numFmt w:val="decimal"/>
      <w:lvlText w:val="%3."/>
      <w:lvlJc w:val="left"/>
      <w:pPr>
        <w:ind w:left="1665" w:hanging="361"/>
      </w:pPr>
      <w:rPr>
        <w:rFonts w:ascii="Tahoma" w:eastAsia="Tahoma" w:hAnsi="Tahoma" w:cs="Tahoma" w:hint="default"/>
        <w:spacing w:val="-1"/>
        <w:w w:val="100"/>
        <w:sz w:val="22"/>
        <w:szCs w:val="22"/>
        <w:vertAlign w:val="baseline"/>
        <w:lang w:val="id" w:eastAsia="en-US" w:bidi="ar-SA"/>
      </w:rPr>
    </w:lvl>
    <w:lvl w:ilvl="3">
      <w:numFmt w:val="bullet"/>
      <w:lvlText w:val="•"/>
      <w:lvlJc w:val="left"/>
      <w:pPr>
        <w:ind w:left="3213" w:hanging="361"/>
      </w:pPr>
      <w:rPr>
        <w:rFonts w:hint="default"/>
        <w:lang w:val="id" w:eastAsia="en-US" w:bidi="ar-SA"/>
      </w:rPr>
    </w:lvl>
    <w:lvl w:ilvl="4">
      <w:numFmt w:val="bullet"/>
      <w:lvlText w:val="•"/>
      <w:lvlJc w:val="left"/>
      <w:pPr>
        <w:ind w:left="3989" w:hanging="361"/>
      </w:pPr>
      <w:rPr>
        <w:rFonts w:hint="default"/>
        <w:lang w:val="id" w:eastAsia="en-US" w:bidi="ar-SA"/>
      </w:rPr>
    </w:lvl>
    <w:lvl w:ilvl="5">
      <w:numFmt w:val="bullet"/>
      <w:lvlText w:val="•"/>
      <w:lvlJc w:val="left"/>
      <w:pPr>
        <w:ind w:left="4766" w:hanging="361"/>
      </w:pPr>
      <w:rPr>
        <w:rFonts w:hint="default"/>
        <w:lang w:val="id" w:eastAsia="en-US" w:bidi="ar-SA"/>
      </w:rPr>
    </w:lvl>
    <w:lvl w:ilvl="6">
      <w:numFmt w:val="bullet"/>
      <w:lvlText w:val="•"/>
      <w:lvlJc w:val="left"/>
      <w:pPr>
        <w:ind w:left="5542" w:hanging="361"/>
      </w:pPr>
      <w:rPr>
        <w:rFonts w:hint="default"/>
        <w:lang w:val="id" w:eastAsia="en-US" w:bidi="ar-SA"/>
      </w:rPr>
    </w:lvl>
    <w:lvl w:ilvl="7">
      <w:numFmt w:val="bullet"/>
      <w:lvlText w:val="•"/>
      <w:lvlJc w:val="left"/>
      <w:pPr>
        <w:ind w:left="6319" w:hanging="361"/>
      </w:pPr>
      <w:rPr>
        <w:rFonts w:hint="default"/>
        <w:lang w:val="id" w:eastAsia="en-US" w:bidi="ar-SA"/>
      </w:rPr>
    </w:lvl>
    <w:lvl w:ilvl="8">
      <w:numFmt w:val="bullet"/>
      <w:lvlText w:val="•"/>
      <w:lvlJc w:val="left"/>
      <w:pPr>
        <w:ind w:left="7095" w:hanging="361"/>
      </w:pPr>
      <w:rPr>
        <w:rFonts w:hint="default"/>
        <w:lang w:val="id" w:eastAsia="en-US" w:bidi="ar-SA"/>
      </w:rPr>
    </w:lvl>
  </w:abstractNum>
  <w:abstractNum w:abstractNumId="60">
    <w:nsid w:val="628D167E"/>
    <w:multiLevelType w:val="hybridMultilevel"/>
    <w:tmpl w:val="962E0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36851C5"/>
    <w:multiLevelType w:val="hybridMultilevel"/>
    <w:tmpl w:val="83247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5B35B89"/>
    <w:multiLevelType w:val="hybridMultilevel"/>
    <w:tmpl w:val="BFD262AE"/>
    <w:lvl w:ilvl="0" w:tplc="3ACC3378">
      <w:start w:val="1"/>
      <w:numFmt w:val="lowerLetter"/>
      <w:lvlText w:val="%1."/>
      <w:lvlJc w:val="left"/>
      <w:pPr>
        <w:ind w:left="197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080C170E">
      <w:start w:val="1"/>
      <w:numFmt w:val="lowerLetter"/>
      <w:lvlText w:val="%2"/>
      <w:lvlJc w:val="left"/>
      <w:pPr>
        <w:ind w:left="164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D464B778">
      <w:start w:val="1"/>
      <w:numFmt w:val="lowerRoman"/>
      <w:lvlText w:val="%3"/>
      <w:lvlJc w:val="left"/>
      <w:pPr>
        <w:ind w:left="236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206891DE">
      <w:start w:val="1"/>
      <w:numFmt w:val="decimal"/>
      <w:lvlText w:val="%4"/>
      <w:lvlJc w:val="left"/>
      <w:pPr>
        <w:ind w:left="308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946EB97A">
      <w:start w:val="1"/>
      <w:numFmt w:val="lowerLetter"/>
      <w:lvlText w:val="%5"/>
      <w:lvlJc w:val="left"/>
      <w:pPr>
        <w:ind w:left="38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F87EB1F0">
      <w:start w:val="1"/>
      <w:numFmt w:val="lowerRoman"/>
      <w:lvlText w:val="%6"/>
      <w:lvlJc w:val="left"/>
      <w:pPr>
        <w:ind w:left="452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C9DEEF34">
      <w:start w:val="1"/>
      <w:numFmt w:val="decimal"/>
      <w:lvlText w:val="%7"/>
      <w:lvlJc w:val="left"/>
      <w:pPr>
        <w:ind w:left="524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5010F0C4">
      <w:start w:val="1"/>
      <w:numFmt w:val="lowerLetter"/>
      <w:lvlText w:val="%8"/>
      <w:lvlJc w:val="left"/>
      <w:pPr>
        <w:ind w:left="596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4E0EF8CA">
      <w:start w:val="1"/>
      <w:numFmt w:val="lowerRoman"/>
      <w:lvlText w:val="%9"/>
      <w:lvlJc w:val="left"/>
      <w:pPr>
        <w:ind w:left="668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63">
    <w:nsid w:val="65E2494E"/>
    <w:multiLevelType w:val="hybridMultilevel"/>
    <w:tmpl w:val="06B25E0C"/>
    <w:lvl w:ilvl="0" w:tplc="5B6E1ADC">
      <w:start w:val="2"/>
      <w:numFmt w:val="decimal"/>
      <w:lvlText w:val="%1."/>
      <w:lvlJc w:val="left"/>
      <w:pPr>
        <w:ind w:left="556" w:hanging="360"/>
      </w:pPr>
      <w:rPr>
        <w:rFonts w:ascii="Tahoma" w:eastAsia="Tahoma" w:hAnsi="Tahoma" w:cs="Tahoma" w:hint="default"/>
        <w:w w:val="100"/>
        <w:sz w:val="18"/>
        <w:szCs w:val="18"/>
        <w:lang w:val="id" w:eastAsia="en-US" w:bidi="ar-SA"/>
      </w:rPr>
    </w:lvl>
    <w:lvl w:ilvl="1" w:tplc="F2704272">
      <w:numFmt w:val="bullet"/>
      <w:lvlText w:val=""/>
      <w:lvlJc w:val="left"/>
      <w:pPr>
        <w:ind w:left="825" w:hanging="360"/>
      </w:pPr>
      <w:rPr>
        <w:rFonts w:ascii="Symbol" w:eastAsia="Symbol" w:hAnsi="Symbol" w:cs="Symbol" w:hint="default"/>
        <w:w w:val="100"/>
        <w:sz w:val="18"/>
        <w:szCs w:val="18"/>
        <w:lang w:val="id" w:eastAsia="en-US" w:bidi="ar-SA"/>
      </w:rPr>
    </w:lvl>
    <w:lvl w:ilvl="2" w:tplc="7AF0B050">
      <w:numFmt w:val="bullet"/>
      <w:lvlText w:val="•"/>
      <w:lvlJc w:val="left"/>
      <w:pPr>
        <w:ind w:left="1219" w:hanging="360"/>
      </w:pPr>
      <w:rPr>
        <w:rFonts w:hint="default"/>
        <w:lang w:val="id" w:eastAsia="en-US" w:bidi="ar-SA"/>
      </w:rPr>
    </w:lvl>
    <w:lvl w:ilvl="3" w:tplc="8EDE7F8E">
      <w:numFmt w:val="bullet"/>
      <w:lvlText w:val="•"/>
      <w:lvlJc w:val="left"/>
      <w:pPr>
        <w:ind w:left="1619" w:hanging="360"/>
      </w:pPr>
      <w:rPr>
        <w:rFonts w:hint="default"/>
        <w:lang w:val="id" w:eastAsia="en-US" w:bidi="ar-SA"/>
      </w:rPr>
    </w:lvl>
    <w:lvl w:ilvl="4" w:tplc="CAC803C8">
      <w:numFmt w:val="bullet"/>
      <w:lvlText w:val="•"/>
      <w:lvlJc w:val="left"/>
      <w:pPr>
        <w:ind w:left="2019" w:hanging="360"/>
      </w:pPr>
      <w:rPr>
        <w:rFonts w:hint="default"/>
        <w:lang w:val="id" w:eastAsia="en-US" w:bidi="ar-SA"/>
      </w:rPr>
    </w:lvl>
    <w:lvl w:ilvl="5" w:tplc="4E64D26C">
      <w:numFmt w:val="bullet"/>
      <w:lvlText w:val="•"/>
      <w:lvlJc w:val="left"/>
      <w:pPr>
        <w:ind w:left="2419" w:hanging="360"/>
      </w:pPr>
      <w:rPr>
        <w:rFonts w:hint="default"/>
        <w:lang w:val="id" w:eastAsia="en-US" w:bidi="ar-SA"/>
      </w:rPr>
    </w:lvl>
    <w:lvl w:ilvl="6" w:tplc="0D32ABC2">
      <w:numFmt w:val="bullet"/>
      <w:lvlText w:val="•"/>
      <w:lvlJc w:val="left"/>
      <w:pPr>
        <w:ind w:left="2819" w:hanging="360"/>
      </w:pPr>
      <w:rPr>
        <w:rFonts w:hint="default"/>
        <w:lang w:val="id" w:eastAsia="en-US" w:bidi="ar-SA"/>
      </w:rPr>
    </w:lvl>
    <w:lvl w:ilvl="7" w:tplc="B2505F34">
      <w:numFmt w:val="bullet"/>
      <w:lvlText w:val="•"/>
      <w:lvlJc w:val="left"/>
      <w:pPr>
        <w:ind w:left="3219" w:hanging="360"/>
      </w:pPr>
      <w:rPr>
        <w:rFonts w:hint="default"/>
        <w:lang w:val="id" w:eastAsia="en-US" w:bidi="ar-SA"/>
      </w:rPr>
    </w:lvl>
    <w:lvl w:ilvl="8" w:tplc="A5D8F1AC">
      <w:numFmt w:val="bullet"/>
      <w:lvlText w:val="•"/>
      <w:lvlJc w:val="left"/>
      <w:pPr>
        <w:ind w:left="3619" w:hanging="360"/>
      </w:pPr>
      <w:rPr>
        <w:rFonts w:hint="default"/>
        <w:lang w:val="id" w:eastAsia="en-US" w:bidi="ar-SA"/>
      </w:rPr>
    </w:lvl>
  </w:abstractNum>
  <w:abstractNum w:abstractNumId="64">
    <w:nsid w:val="6A1F75D1"/>
    <w:multiLevelType w:val="hybridMultilevel"/>
    <w:tmpl w:val="69E03CCC"/>
    <w:lvl w:ilvl="0" w:tplc="B100F6BA">
      <w:start w:val="1"/>
      <w:numFmt w:val="lowerLetter"/>
      <w:lvlText w:val="%1."/>
      <w:lvlJc w:val="left"/>
      <w:pPr>
        <w:ind w:left="2385" w:hanging="360"/>
      </w:pPr>
      <w:rPr>
        <w:rFonts w:ascii="Tahoma" w:eastAsia="Tahoma" w:hAnsi="Tahoma" w:cs="Tahoma" w:hint="default"/>
        <w:spacing w:val="-1"/>
        <w:w w:val="100"/>
        <w:sz w:val="22"/>
        <w:szCs w:val="22"/>
        <w:lang w:val="id" w:eastAsia="en-US" w:bidi="ar-SA"/>
      </w:rPr>
    </w:lvl>
    <w:lvl w:ilvl="1" w:tplc="0122F452">
      <w:numFmt w:val="bullet"/>
      <w:lvlText w:val="•"/>
      <w:lvlJc w:val="left"/>
      <w:pPr>
        <w:ind w:left="3102" w:hanging="360"/>
      </w:pPr>
      <w:rPr>
        <w:rFonts w:hint="default"/>
        <w:lang w:val="id" w:eastAsia="en-US" w:bidi="ar-SA"/>
      </w:rPr>
    </w:lvl>
    <w:lvl w:ilvl="2" w:tplc="83E44BEE">
      <w:numFmt w:val="bullet"/>
      <w:lvlText w:val="•"/>
      <w:lvlJc w:val="left"/>
      <w:pPr>
        <w:ind w:left="3825" w:hanging="360"/>
      </w:pPr>
      <w:rPr>
        <w:rFonts w:hint="default"/>
        <w:lang w:val="id" w:eastAsia="en-US" w:bidi="ar-SA"/>
      </w:rPr>
    </w:lvl>
    <w:lvl w:ilvl="3" w:tplc="3B661B08">
      <w:numFmt w:val="bullet"/>
      <w:lvlText w:val="•"/>
      <w:lvlJc w:val="left"/>
      <w:pPr>
        <w:ind w:left="4548" w:hanging="360"/>
      </w:pPr>
      <w:rPr>
        <w:rFonts w:hint="default"/>
        <w:lang w:val="id" w:eastAsia="en-US" w:bidi="ar-SA"/>
      </w:rPr>
    </w:lvl>
    <w:lvl w:ilvl="4" w:tplc="8542B866">
      <w:numFmt w:val="bullet"/>
      <w:lvlText w:val="•"/>
      <w:lvlJc w:val="left"/>
      <w:pPr>
        <w:ind w:left="5271" w:hanging="360"/>
      </w:pPr>
      <w:rPr>
        <w:rFonts w:hint="default"/>
        <w:lang w:val="id" w:eastAsia="en-US" w:bidi="ar-SA"/>
      </w:rPr>
    </w:lvl>
    <w:lvl w:ilvl="5" w:tplc="AC0E405A">
      <w:numFmt w:val="bullet"/>
      <w:lvlText w:val="•"/>
      <w:lvlJc w:val="left"/>
      <w:pPr>
        <w:ind w:left="5994" w:hanging="360"/>
      </w:pPr>
      <w:rPr>
        <w:rFonts w:hint="default"/>
        <w:lang w:val="id" w:eastAsia="en-US" w:bidi="ar-SA"/>
      </w:rPr>
    </w:lvl>
    <w:lvl w:ilvl="6" w:tplc="4FB40A78">
      <w:numFmt w:val="bullet"/>
      <w:lvlText w:val="•"/>
      <w:lvlJc w:val="left"/>
      <w:pPr>
        <w:ind w:left="6717" w:hanging="360"/>
      </w:pPr>
      <w:rPr>
        <w:rFonts w:hint="default"/>
        <w:lang w:val="id" w:eastAsia="en-US" w:bidi="ar-SA"/>
      </w:rPr>
    </w:lvl>
    <w:lvl w:ilvl="7" w:tplc="FE0EF474">
      <w:numFmt w:val="bullet"/>
      <w:lvlText w:val="•"/>
      <w:lvlJc w:val="left"/>
      <w:pPr>
        <w:ind w:left="7440" w:hanging="360"/>
      </w:pPr>
      <w:rPr>
        <w:rFonts w:hint="default"/>
        <w:lang w:val="id" w:eastAsia="en-US" w:bidi="ar-SA"/>
      </w:rPr>
    </w:lvl>
    <w:lvl w:ilvl="8" w:tplc="9BFEDC20">
      <w:numFmt w:val="bullet"/>
      <w:lvlText w:val="•"/>
      <w:lvlJc w:val="left"/>
      <w:pPr>
        <w:ind w:left="8163" w:hanging="360"/>
      </w:pPr>
      <w:rPr>
        <w:rFonts w:hint="default"/>
        <w:lang w:val="id" w:eastAsia="en-US" w:bidi="ar-SA"/>
      </w:rPr>
    </w:lvl>
  </w:abstractNum>
  <w:abstractNum w:abstractNumId="65">
    <w:nsid w:val="6A9A6DFE"/>
    <w:multiLevelType w:val="hybridMultilevel"/>
    <w:tmpl w:val="0504C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B1A1DB0"/>
    <w:multiLevelType w:val="hybridMultilevel"/>
    <w:tmpl w:val="1040D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CC87A72"/>
    <w:multiLevelType w:val="hybridMultilevel"/>
    <w:tmpl w:val="2098AD22"/>
    <w:lvl w:ilvl="0" w:tplc="81262910">
      <w:start w:val="1"/>
      <w:numFmt w:val="decimal"/>
      <w:lvlText w:val="%1)"/>
      <w:lvlJc w:val="left"/>
      <w:pPr>
        <w:ind w:left="1440" w:hanging="360"/>
      </w:pPr>
      <w:rPr>
        <w:rFonts w:ascii="Tahoma" w:eastAsiaTheme="minorHAnsi" w:hAnsi="Tahoma" w:cs="Tahoma"/>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706A69A8"/>
    <w:multiLevelType w:val="hybridMultilevel"/>
    <w:tmpl w:val="1AACA7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1616986"/>
    <w:multiLevelType w:val="hybridMultilevel"/>
    <w:tmpl w:val="21F61D2E"/>
    <w:lvl w:ilvl="0" w:tplc="0EB210FE">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70">
    <w:nsid w:val="71842B77"/>
    <w:multiLevelType w:val="hybridMultilevel"/>
    <w:tmpl w:val="0FE2B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2741336"/>
    <w:multiLevelType w:val="hybridMultilevel"/>
    <w:tmpl w:val="0DF4CE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3304D24"/>
    <w:multiLevelType w:val="hybridMultilevel"/>
    <w:tmpl w:val="41D86034"/>
    <w:lvl w:ilvl="0" w:tplc="3556B09A">
      <w:start w:val="1"/>
      <w:numFmt w:val="lowerLetter"/>
      <w:lvlText w:val="%1."/>
      <w:lvlJc w:val="left"/>
      <w:pPr>
        <w:ind w:left="2386" w:hanging="360"/>
      </w:pPr>
      <w:rPr>
        <w:rFonts w:ascii="Tahoma" w:eastAsia="Tahoma" w:hAnsi="Tahoma" w:cs="Tahoma" w:hint="default"/>
        <w:spacing w:val="-1"/>
        <w:w w:val="100"/>
        <w:sz w:val="22"/>
        <w:szCs w:val="22"/>
        <w:lang w:val="id" w:eastAsia="en-US" w:bidi="ar-SA"/>
      </w:rPr>
    </w:lvl>
    <w:lvl w:ilvl="1" w:tplc="797C1444">
      <w:numFmt w:val="bullet"/>
      <w:lvlText w:val="•"/>
      <w:lvlJc w:val="left"/>
      <w:pPr>
        <w:ind w:left="3102" w:hanging="360"/>
      </w:pPr>
      <w:rPr>
        <w:rFonts w:hint="default"/>
        <w:lang w:val="id" w:eastAsia="en-US" w:bidi="ar-SA"/>
      </w:rPr>
    </w:lvl>
    <w:lvl w:ilvl="2" w:tplc="C89CB3D2">
      <w:numFmt w:val="bullet"/>
      <w:lvlText w:val="•"/>
      <w:lvlJc w:val="left"/>
      <w:pPr>
        <w:ind w:left="3825" w:hanging="360"/>
      </w:pPr>
      <w:rPr>
        <w:rFonts w:hint="default"/>
        <w:lang w:val="id" w:eastAsia="en-US" w:bidi="ar-SA"/>
      </w:rPr>
    </w:lvl>
    <w:lvl w:ilvl="3" w:tplc="F3581ECA">
      <w:numFmt w:val="bullet"/>
      <w:lvlText w:val="•"/>
      <w:lvlJc w:val="left"/>
      <w:pPr>
        <w:ind w:left="4548" w:hanging="360"/>
      </w:pPr>
      <w:rPr>
        <w:rFonts w:hint="default"/>
        <w:lang w:val="id" w:eastAsia="en-US" w:bidi="ar-SA"/>
      </w:rPr>
    </w:lvl>
    <w:lvl w:ilvl="4" w:tplc="6DE67646">
      <w:numFmt w:val="bullet"/>
      <w:lvlText w:val="•"/>
      <w:lvlJc w:val="left"/>
      <w:pPr>
        <w:ind w:left="5271" w:hanging="360"/>
      </w:pPr>
      <w:rPr>
        <w:rFonts w:hint="default"/>
        <w:lang w:val="id" w:eastAsia="en-US" w:bidi="ar-SA"/>
      </w:rPr>
    </w:lvl>
    <w:lvl w:ilvl="5" w:tplc="D942702C">
      <w:numFmt w:val="bullet"/>
      <w:lvlText w:val="•"/>
      <w:lvlJc w:val="left"/>
      <w:pPr>
        <w:ind w:left="5994" w:hanging="360"/>
      </w:pPr>
      <w:rPr>
        <w:rFonts w:hint="default"/>
        <w:lang w:val="id" w:eastAsia="en-US" w:bidi="ar-SA"/>
      </w:rPr>
    </w:lvl>
    <w:lvl w:ilvl="6" w:tplc="D2246B74">
      <w:numFmt w:val="bullet"/>
      <w:lvlText w:val="•"/>
      <w:lvlJc w:val="left"/>
      <w:pPr>
        <w:ind w:left="6717" w:hanging="360"/>
      </w:pPr>
      <w:rPr>
        <w:rFonts w:hint="default"/>
        <w:lang w:val="id" w:eastAsia="en-US" w:bidi="ar-SA"/>
      </w:rPr>
    </w:lvl>
    <w:lvl w:ilvl="7" w:tplc="CC4AC0AC">
      <w:numFmt w:val="bullet"/>
      <w:lvlText w:val="•"/>
      <w:lvlJc w:val="left"/>
      <w:pPr>
        <w:ind w:left="7440" w:hanging="360"/>
      </w:pPr>
      <w:rPr>
        <w:rFonts w:hint="default"/>
        <w:lang w:val="id" w:eastAsia="en-US" w:bidi="ar-SA"/>
      </w:rPr>
    </w:lvl>
    <w:lvl w:ilvl="8" w:tplc="3F66ACDA">
      <w:numFmt w:val="bullet"/>
      <w:lvlText w:val="•"/>
      <w:lvlJc w:val="left"/>
      <w:pPr>
        <w:ind w:left="8163" w:hanging="360"/>
      </w:pPr>
      <w:rPr>
        <w:rFonts w:hint="default"/>
        <w:lang w:val="id" w:eastAsia="en-US" w:bidi="ar-SA"/>
      </w:rPr>
    </w:lvl>
  </w:abstractNum>
  <w:abstractNum w:abstractNumId="73">
    <w:nsid w:val="792C6C53"/>
    <w:multiLevelType w:val="hybridMultilevel"/>
    <w:tmpl w:val="48A2F81A"/>
    <w:lvl w:ilvl="0" w:tplc="04210001">
      <w:start w:val="1"/>
      <w:numFmt w:val="bullet"/>
      <w:lvlText w:val=""/>
      <w:lvlJc w:val="left"/>
      <w:pPr>
        <w:ind w:left="883" w:hanging="360"/>
      </w:pPr>
      <w:rPr>
        <w:rFonts w:ascii="Symbol" w:hAnsi="Symbol" w:hint="default"/>
      </w:rPr>
    </w:lvl>
    <w:lvl w:ilvl="1" w:tplc="04210003" w:tentative="1">
      <w:start w:val="1"/>
      <w:numFmt w:val="bullet"/>
      <w:lvlText w:val="o"/>
      <w:lvlJc w:val="left"/>
      <w:pPr>
        <w:ind w:left="1603" w:hanging="360"/>
      </w:pPr>
      <w:rPr>
        <w:rFonts w:ascii="Courier New" w:hAnsi="Courier New" w:cs="Courier New" w:hint="default"/>
      </w:rPr>
    </w:lvl>
    <w:lvl w:ilvl="2" w:tplc="04210005" w:tentative="1">
      <w:start w:val="1"/>
      <w:numFmt w:val="bullet"/>
      <w:lvlText w:val=""/>
      <w:lvlJc w:val="left"/>
      <w:pPr>
        <w:ind w:left="2323" w:hanging="360"/>
      </w:pPr>
      <w:rPr>
        <w:rFonts w:ascii="Wingdings" w:hAnsi="Wingdings" w:hint="default"/>
      </w:rPr>
    </w:lvl>
    <w:lvl w:ilvl="3" w:tplc="04210001" w:tentative="1">
      <w:start w:val="1"/>
      <w:numFmt w:val="bullet"/>
      <w:lvlText w:val=""/>
      <w:lvlJc w:val="left"/>
      <w:pPr>
        <w:ind w:left="3043" w:hanging="360"/>
      </w:pPr>
      <w:rPr>
        <w:rFonts w:ascii="Symbol" w:hAnsi="Symbol" w:hint="default"/>
      </w:rPr>
    </w:lvl>
    <w:lvl w:ilvl="4" w:tplc="04210003" w:tentative="1">
      <w:start w:val="1"/>
      <w:numFmt w:val="bullet"/>
      <w:lvlText w:val="o"/>
      <w:lvlJc w:val="left"/>
      <w:pPr>
        <w:ind w:left="3763" w:hanging="360"/>
      </w:pPr>
      <w:rPr>
        <w:rFonts w:ascii="Courier New" w:hAnsi="Courier New" w:cs="Courier New" w:hint="default"/>
      </w:rPr>
    </w:lvl>
    <w:lvl w:ilvl="5" w:tplc="04210005" w:tentative="1">
      <w:start w:val="1"/>
      <w:numFmt w:val="bullet"/>
      <w:lvlText w:val=""/>
      <w:lvlJc w:val="left"/>
      <w:pPr>
        <w:ind w:left="4483" w:hanging="360"/>
      </w:pPr>
      <w:rPr>
        <w:rFonts w:ascii="Wingdings" w:hAnsi="Wingdings" w:hint="default"/>
      </w:rPr>
    </w:lvl>
    <w:lvl w:ilvl="6" w:tplc="04210001" w:tentative="1">
      <w:start w:val="1"/>
      <w:numFmt w:val="bullet"/>
      <w:lvlText w:val=""/>
      <w:lvlJc w:val="left"/>
      <w:pPr>
        <w:ind w:left="5203" w:hanging="360"/>
      </w:pPr>
      <w:rPr>
        <w:rFonts w:ascii="Symbol" w:hAnsi="Symbol" w:hint="default"/>
      </w:rPr>
    </w:lvl>
    <w:lvl w:ilvl="7" w:tplc="04210003" w:tentative="1">
      <w:start w:val="1"/>
      <w:numFmt w:val="bullet"/>
      <w:lvlText w:val="o"/>
      <w:lvlJc w:val="left"/>
      <w:pPr>
        <w:ind w:left="5923" w:hanging="360"/>
      </w:pPr>
      <w:rPr>
        <w:rFonts w:ascii="Courier New" w:hAnsi="Courier New" w:cs="Courier New" w:hint="default"/>
      </w:rPr>
    </w:lvl>
    <w:lvl w:ilvl="8" w:tplc="04210005" w:tentative="1">
      <w:start w:val="1"/>
      <w:numFmt w:val="bullet"/>
      <w:lvlText w:val=""/>
      <w:lvlJc w:val="left"/>
      <w:pPr>
        <w:ind w:left="6643" w:hanging="360"/>
      </w:pPr>
      <w:rPr>
        <w:rFonts w:ascii="Wingdings" w:hAnsi="Wingdings" w:hint="default"/>
      </w:rPr>
    </w:lvl>
  </w:abstractNum>
  <w:abstractNum w:abstractNumId="74">
    <w:nsid w:val="7A584E1A"/>
    <w:multiLevelType w:val="hybridMultilevel"/>
    <w:tmpl w:val="ECD65412"/>
    <w:lvl w:ilvl="0" w:tplc="910849B4">
      <w:start w:val="6"/>
      <w:numFmt w:val="decimal"/>
      <w:lvlText w:val="%1."/>
      <w:lvlJc w:val="left"/>
      <w:pPr>
        <w:ind w:left="465" w:hanging="360"/>
      </w:pPr>
      <w:rPr>
        <w:rFonts w:ascii="Tahoma" w:eastAsia="Tahoma" w:hAnsi="Tahoma" w:cs="Tahoma" w:hint="default"/>
        <w:w w:val="100"/>
        <w:sz w:val="18"/>
        <w:szCs w:val="18"/>
        <w:lang w:val="id" w:eastAsia="en-US" w:bidi="ar-SA"/>
      </w:rPr>
    </w:lvl>
    <w:lvl w:ilvl="1" w:tplc="EF1455C4">
      <w:numFmt w:val="bullet"/>
      <w:lvlText w:val=""/>
      <w:lvlJc w:val="left"/>
      <w:pPr>
        <w:ind w:left="825" w:hanging="360"/>
      </w:pPr>
      <w:rPr>
        <w:rFonts w:ascii="Symbol" w:eastAsia="Symbol" w:hAnsi="Symbol" w:cs="Symbol" w:hint="default"/>
        <w:w w:val="100"/>
        <w:sz w:val="18"/>
        <w:szCs w:val="18"/>
        <w:lang w:val="id" w:eastAsia="en-US" w:bidi="ar-SA"/>
      </w:rPr>
    </w:lvl>
    <w:lvl w:ilvl="2" w:tplc="93ACA7FA">
      <w:numFmt w:val="bullet"/>
      <w:lvlText w:val="•"/>
      <w:lvlJc w:val="left"/>
      <w:pPr>
        <w:ind w:left="1227" w:hanging="360"/>
      </w:pPr>
      <w:rPr>
        <w:rFonts w:hint="default"/>
        <w:lang w:val="id" w:eastAsia="en-US" w:bidi="ar-SA"/>
      </w:rPr>
    </w:lvl>
    <w:lvl w:ilvl="3" w:tplc="CF6E6670">
      <w:numFmt w:val="bullet"/>
      <w:lvlText w:val="•"/>
      <w:lvlJc w:val="left"/>
      <w:pPr>
        <w:ind w:left="1635" w:hanging="360"/>
      </w:pPr>
      <w:rPr>
        <w:rFonts w:hint="default"/>
        <w:lang w:val="id" w:eastAsia="en-US" w:bidi="ar-SA"/>
      </w:rPr>
    </w:lvl>
    <w:lvl w:ilvl="4" w:tplc="2BA48090">
      <w:numFmt w:val="bullet"/>
      <w:lvlText w:val="•"/>
      <w:lvlJc w:val="left"/>
      <w:pPr>
        <w:ind w:left="2043" w:hanging="360"/>
      </w:pPr>
      <w:rPr>
        <w:rFonts w:hint="default"/>
        <w:lang w:val="id" w:eastAsia="en-US" w:bidi="ar-SA"/>
      </w:rPr>
    </w:lvl>
    <w:lvl w:ilvl="5" w:tplc="A056813E">
      <w:numFmt w:val="bullet"/>
      <w:lvlText w:val="•"/>
      <w:lvlJc w:val="left"/>
      <w:pPr>
        <w:ind w:left="2451" w:hanging="360"/>
      </w:pPr>
      <w:rPr>
        <w:rFonts w:hint="default"/>
        <w:lang w:val="id" w:eastAsia="en-US" w:bidi="ar-SA"/>
      </w:rPr>
    </w:lvl>
    <w:lvl w:ilvl="6" w:tplc="BD6ECDF4">
      <w:numFmt w:val="bullet"/>
      <w:lvlText w:val="•"/>
      <w:lvlJc w:val="left"/>
      <w:pPr>
        <w:ind w:left="2859" w:hanging="360"/>
      </w:pPr>
      <w:rPr>
        <w:rFonts w:hint="default"/>
        <w:lang w:val="id" w:eastAsia="en-US" w:bidi="ar-SA"/>
      </w:rPr>
    </w:lvl>
    <w:lvl w:ilvl="7" w:tplc="BE240D24">
      <w:numFmt w:val="bullet"/>
      <w:lvlText w:val="•"/>
      <w:lvlJc w:val="left"/>
      <w:pPr>
        <w:ind w:left="3267" w:hanging="360"/>
      </w:pPr>
      <w:rPr>
        <w:rFonts w:hint="default"/>
        <w:lang w:val="id" w:eastAsia="en-US" w:bidi="ar-SA"/>
      </w:rPr>
    </w:lvl>
    <w:lvl w:ilvl="8" w:tplc="7ED40DC4">
      <w:numFmt w:val="bullet"/>
      <w:lvlText w:val="•"/>
      <w:lvlJc w:val="left"/>
      <w:pPr>
        <w:ind w:left="3675" w:hanging="360"/>
      </w:pPr>
      <w:rPr>
        <w:rFonts w:hint="default"/>
        <w:lang w:val="id" w:eastAsia="en-US" w:bidi="ar-SA"/>
      </w:rPr>
    </w:lvl>
  </w:abstractNum>
  <w:abstractNum w:abstractNumId="75">
    <w:nsid w:val="7AC36549"/>
    <w:multiLevelType w:val="hybridMultilevel"/>
    <w:tmpl w:val="B720E94E"/>
    <w:lvl w:ilvl="0" w:tplc="07FC88BA">
      <w:numFmt w:val="bullet"/>
      <w:lvlText w:val=""/>
      <w:lvlJc w:val="left"/>
      <w:pPr>
        <w:ind w:left="825" w:hanging="360"/>
      </w:pPr>
      <w:rPr>
        <w:rFonts w:ascii="Symbol" w:eastAsia="Symbol" w:hAnsi="Symbol" w:cs="Symbol" w:hint="default"/>
        <w:w w:val="100"/>
        <w:sz w:val="18"/>
        <w:szCs w:val="18"/>
        <w:lang w:val="id" w:eastAsia="en-US" w:bidi="ar-SA"/>
      </w:rPr>
    </w:lvl>
    <w:lvl w:ilvl="1" w:tplc="C6DA5552">
      <w:numFmt w:val="bullet"/>
      <w:lvlText w:val="•"/>
      <w:lvlJc w:val="left"/>
      <w:pPr>
        <w:ind w:left="1179" w:hanging="360"/>
      </w:pPr>
      <w:rPr>
        <w:rFonts w:hint="default"/>
        <w:lang w:val="id" w:eastAsia="en-US" w:bidi="ar-SA"/>
      </w:rPr>
    </w:lvl>
    <w:lvl w:ilvl="2" w:tplc="8CFC0926">
      <w:numFmt w:val="bullet"/>
      <w:lvlText w:val="•"/>
      <w:lvlJc w:val="left"/>
      <w:pPr>
        <w:ind w:left="1539" w:hanging="360"/>
      </w:pPr>
      <w:rPr>
        <w:rFonts w:hint="default"/>
        <w:lang w:val="id" w:eastAsia="en-US" w:bidi="ar-SA"/>
      </w:rPr>
    </w:lvl>
    <w:lvl w:ilvl="3" w:tplc="31A4E304">
      <w:numFmt w:val="bullet"/>
      <w:lvlText w:val="•"/>
      <w:lvlJc w:val="left"/>
      <w:pPr>
        <w:ind w:left="1899" w:hanging="360"/>
      </w:pPr>
      <w:rPr>
        <w:rFonts w:hint="default"/>
        <w:lang w:val="id" w:eastAsia="en-US" w:bidi="ar-SA"/>
      </w:rPr>
    </w:lvl>
    <w:lvl w:ilvl="4" w:tplc="D1F8D576">
      <w:numFmt w:val="bullet"/>
      <w:lvlText w:val="•"/>
      <w:lvlJc w:val="left"/>
      <w:pPr>
        <w:ind w:left="2259" w:hanging="360"/>
      </w:pPr>
      <w:rPr>
        <w:rFonts w:hint="default"/>
        <w:lang w:val="id" w:eastAsia="en-US" w:bidi="ar-SA"/>
      </w:rPr>
    </w:lvl>
    <w:lvl w:ilvl="5" w:tplc="CF06ACD2">
      <w:numFmt w:val="bullet"/>
      <w:lvlText w:val="•"/>
      <w:lvlJc w:val="left"/>
      <w:pPr>
        <w:ind w:left="2619" w:hanging="360"/>
      </w:pPr>
      <w:rPr>
        <w:rFonts w:hint="default"/>
        <w:lang w:val="id" w:eastAsia="en-US" w:bidi="ar-SA"/>
      </w:rPr>
    </w:lvl>
    <w:lvl w:ilvl="6" w:tplc="9D4A9DCE">
      <w:numFmt w:val="bullet"/>
      <w:lvlText w:val="•"/>
      <w:lvlJc w:val="left"/>
      <w:pPr>
        <w:ind w:left="2979" w:hanging="360"/>
      </w:pPr>
      <w:rPr>
        <w:rFonts w:hint="default"/>
        <w:lang w:val="id" w:eastAsia="en-US" w:bidi="ar-SA"/>
      </w:rPr>
    </w:lvl>
    <w:lvl w:ilvl="7" w:tplc="50809352">
      <w:numFmt w:val="bullet"/>
      <w:lvlText w:val="•"/>
      <w:lvlJc w:val="left"/>
      <w:pPr>
        <w:ind w:left="3339" w:hanging="360"/>
      </w:pPr>
      <w:rPr>
        <w:rFonts w:hint="default"/>
        <w:lang w:val="id" w:eastAsia="en-US" w:bidi="ar-SA"/>
      </w:rPr>
    </w:lvl>
    <w:lvl w:ilvl="8" w:tplc="2C54D6FA">
      <w:numFmt w:val="bullet"/>
      <w:lvlText w:val="•"/>
      <w:lvlJc w:val="left"/>
      <w:pPr>
        <w:ind w:left="3699" w:hanging="360"/>
      </w:pPr>
      <w:rPr>
        <w:rFonts w:hint="default"/>
        <w:lang w:val="id" w:eastAsia="en-US" w:bidi="ar-SA"/>
      </w:rPr>
    </w:lvl>
  </w:abstractNum>
  <w:abstractNum w:abstractNumId="76">
    <w:nsid w:val="7ACF1A8C"/>
    <w:multiLevelType w:val="multilevel"/>
    <w:tmpl w:val="BB228E56"/>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7">
    <w:nsid w:val="7C8841E9"/>
    <w:multiLevelType w:val="hybridMultilevel"/>
    <w:tmpl w:val="9822C4CA"/>
    <w:lvl w:ilvl="0" w:tplc="31726CB8">
      <w:start w:val="2"/>
      <w:numFmt w:val="decimal"/>
      <w:lvlText w:val="%1."/>
      <w:lvlJc w:val="left"/>
      <w:pPr>
        <w:ind w:left="465" w:hanging="360"/>
      </w:pPr>
      <w:rPr>
        <w:rFonts w:ascii="Tahoma" w:eastAsia="Tahoma" w:hAnsi="Tahoma" w:cs="Tahoma" w:hint="default"/>
        <w:w w:val="100"/>
        <w:sz w:val="18"/>
        <w:szCs w:val="18"/>
        <w:lang w:val="id" w:eastAsia="en-US" w:bidi="ar-SA"/>
      </w:rPr>
    </w:lvl>
    <w:lvl w:ilvl="1" w:tplc="5476AFAA">
      <w:numFmt w:val="bullet"/>
      <w:lvlText w:val=""/>
      <w:lvlJc w:val="left"/>
      <w:pPr>
        <w:ind w:left="825" w:hanging="360"/>
      </w:pPr>
      <w:rPr>
        <w:rFonts w:ascii="Symbol" w:eastAsia="Symbol" w:hAnsi="Symbol" w:cs="Symbol" w:hint="default"/>
        <w:w w:val="100"/>
        <w:sz w:val="18"/>
        <w:szCs w:val="18"/>
        <w:lang w:val="id" w:eastAsia="en-US" w:bidi="ar-SA"/>
      </w:rPr>
    </w:lvl>
    <w:lvl w:ilvl="2" w:tplc="8376DC16">
      <w:numFmt w:val="bullet"/>
      <w:lvlText w:val="•"/>
      <w:lvlJc w:val="left"/>
      <w:pPr>
        <w:ind w:left="1227" w:hanging="360"/>
      </w:pPr>
      <w:rPr>
        <w:rFonts w:hint="default"/>
        <w:lang w:val="id" w:eastAsia="en-US" w:bidi="ar-SA"/>
      </w:rPr>
    </w:lvl>
    <w:lvl w:ilvl="3" w:tplc="B69C22F2">
      <w:numFmt w:val="bullet"/>
      <w:lvlText w:val="•"/>
      <w:lvlJc w:val="left"/>
      <w:pPr>
        <w:ind w:left="1635" w:hanging="360"/>
      </w:pPr>
      <w:rPr>
        <w:rFonts w:hint="default"/>
        <w:lang w:val="id" w:eastAsia="en-US" w:bidi="ar-SA"/>
      </w:rPr>
    </w:lvl>
    <w:lvl w:ilvl="4" w:tplc="1C9AC24C">
      <w:numFmt w:val="bullet"/>
      <w:lvlText w:val="•"/>
      <w:lvlJc w:val="left"/>
      <w:pPr>
        <w:ind w:left="2043" w:hanging="360"/>
      </w:pPr>
      <w:rPr>
        <w:rFonts w:hint="default"/>
        <w:lang w:val="id" w:eastAsia="en-US" w:bidi="ar-SA"/>
      </w:rPr>
    </w:lvl>
    <w:lvl w:ilvl="5" w:tplc="7770A594">
      <w:numFmt w:val="bullet"/>
      <w:lvlText w:val="•"/>
      <w:lvlJc w:val="left"/>
      <w:pPr>
        <w:ind w:left="2451" w:hanging="360"/>
      </w:pPr>
      <w:rPr>
        <w:rFonts w:hint="default"/>
        <w:lang w:val="id" w:eastAsia="en-US" w:bidi="ar-SA"/>
      </w:rPr>
    </w:lvl>
    <w:lvl w:ilvl="6" w:tplc="B3707356">
      <w:numFmt w:val="bullet"/>
      <w:lvlText w:val="•"/>
      <w:lvlJc w:val="left"/>
      <w:pPr>
        <w:ind w:left="2859" w:hanging="360"/>
      </w:pPr>
      <w:rPr>
        <w:rFonts w:hint="default"/>
        <w:lang w:val="id" w:eastAsia="en-US" w:bidi="ar-SA"/>
      </w:rPr>
    </w:lvl>
    <w:lvl w:ilvl="7" w:tplc="34BEE446">
      <w:numFmt w:val="bullet"/>
      <w:lvlText w:val="•"/>
      <w:lvlJc w:val="left"/>
      <w:pPr>
        <w:ind w:left="3267" w:hanging="360"/>
      </w:pPr>
      <w:rPr>
        <w:rFonts w:hint="default"/>
        <w:lang w:val="id" w:eastAsia="en-US" w:bidi="ar-SA"/>
      </w:rPr>
    </w:lvl>
    <w:lvl w:ilvl="8" w:tplc="0CA0C258">
      <w:numFmt w:val="bullet"/>
      <w:lvlText w:val="•"/>
      <w:lvlJc w:val="left"/>
      <w:pPr>
        <w:ind w:left="3675" w:hanging="360"/>
      </w:pPr>
      <w:rPr>
        <w:rFonts w:hint="default"/>
        <w:lang w:val="id" w:eastAsia="en-US" w:bidi="ar-SA"/>
      </w:rPr>
    </w:lvl>
  </w:abstractNum>
  <w:abstractNum w:abstractNumId="78">
    <w:nsid w:val="7D3D60A6"/>
    <w:multiLevelType w:val="hybridMultilevel"/>
    <w:tmpl w:val="04C4207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9">
    <w:nsid w:val="7E333133"/>
    <w:multiLevelType w:val="hybridMultilevel"/>
    <w:tmpl w:val="79DC82C4"/>
    <w:lvl w:ilvl="0" w:tplc="04210001">
      <w:start w:val="1"/>
      <w:numFmt w:val="bullet"/>
      <w:lvlText w:val=""/>
      <w:lvlJc w:val="left"/>
      <w:pPr>
        <w:ind w:left="795" w:hanging="360"/>
      </w:pPr>
      <w:rPr>
        <w:rFonts w:ascii="Symbol" w:hAnsi="Symbol" w:hint="default"/>
      </w:rPr>
    </w:lvl>
    <w:lvl w:ilvl="1" w:tplc="04210003" w:tentative="1">
      <w:start w:val="1"/>
      <w:numFmt w:val="bullet"/>
      <w:lvlText w:val="o"/>
      <w:lvlJc w:val="left"/>
      <w:pPr>
        <w:ind w:left="1515" w:hanging="360"/>
      </w:pPr>
      <w:rPr>
        <w:rFonts w:ascii="Courier New" w:hAnsi="Courier New" w:cs="Courier New" w:hint="default"/>
      </w:rPr>
    </w:lvl>
    <w:lvl w:ilvl="2" w:tplc="04210005" w:tentative="1">
      <w:start w:val="1"/>
      <w:numFmt w:val="bullet"/>
      <w:lvlText w:val=""/>
      <w:lvlJc w:val="left"/>
      <w:pPr>
        <w:ind w:left="2235" w:hanging="360"/>
      </w:pPr>
      <w:rPr>
        <w:rFonts w:ascii="Wingdings" w:hAnsi="Wingdings" w:hint="default"/>
      </w:rPr>
    </w:lvl>
    <w:lvl w:ilvl="3" w:tplc="04210001" w:tentative="1">
      <w:start w:val="1"/>
      <w:numFmt w:val="bullet"/>
      <w:lvlText w:val=""/>
      <w:lvlJc w:val="left"/>
      <w:pPr>
        <w:ind w:left="2955" w:hanging="360"/>
      </w:pPr>
      <w:rPr>
        <w:rFonts w:ascii="Symbol" w:hAnsi="Symbol" w:hint="default"/>
      </w:rPr>
    </w:lvl>
    <w:lvl w:ilvl="4" w:tplc="04210003" w:tentative="1">
      <w:start w:val="1"/>
      <w:numFmt w:val="bullet"/>
      <w:lvlText w:val="o"/>
      <w:lvlJc w:val="left"/>
      <w:pPr>
        <w:ind w:left="3675" w:hanging="360"/>
      </w:pPr>
      <w:rPr>
        <w:rFonts w:ascii="Courier New" w:hAnsi="Courier New" w:cs="Courier New" w:hint="default"/>
      </w:rPr>
    </w:lvl>
    <w:lvl w:ilvl="5" w:tplc="04210005" w:tentative="1">
      <w:start w:val="1"/>
      <w:numFmt w:val="bullet"/>
      <w:lvlText w:val=""/>
      <w:lvlJc w:val="left"/>
      <w:pPr>
        <w:ind w:left="4395" w:hanging="360"/>
      </w:pPr>
      <w:rPr>
        <w:rFonts w:ascii="Wingdings" w:hAnsi="Wingdings" w:hint="default"/>
      </w:rPr>
    </w:lvl>
    <w:lvl w:ilvl="6" w:tplc="04210001" w:tentative="1">
      <w:start w:val="1"/>
      <w:numFmt w:val="bullet"/>
      <w:lvlText w:val=""/>
      <w:lvlJc w:val="left"/>
      <w:pPr>
        <w:ind w:left="5115" w:hanging="360"/>
      </w:pPr>
      <w:rPr>
        <w:rFonts w:ascii="Symbol" w:hAnsi="Symbol" w:hint="default"/>
      </w:rPr>
    </w:lvl>
    <w:lvl w:ilvl="7" w:tplc="04210003" w:tentative="1">
      <w:start w:val="1"/>
      <w:numFmt w:val="bullet"/>
      <w:lvlText w:val="o"/>
      <w:lvlJc w:val="left"/>
      <w:pPr>
        <w:ind w:left="5835" w:hanging="360"/>
      </w:pPr>
      <w:rPr>
        <w:rFonts w:ascii="Courier New" w:hAnsi="Courier New" w:cs="Courier New" w:hint="default"/>
      </w:rPr>
    </w:lvl>
    <w:lvl w:ilvl="8" w:tplc="04210005" w:tentative="1">
      <w:start w:val="1"/>
      <w:numFmt w:val="bullet"/>
      <w:lvlText w:val=""/>
      <w:lvlJc w:val="left"/>
      <w:pPr>
        <w:ind w:left="6555" w:hanging="360"/>
      </w:pPr>
      <w:rPr>
        <w:rFonts w:ascii="Wingdings" w:hAnsi="Wingdings" w:hint="default"/>
      </w:rPr>
    </w:lvl>
  </w:abstractNum>
  <w:abstractNum w:abstractNumId="80">
    <w:nsid w:val="7F9C46AF"/>
    <w:multiLevelType w:val="hybridMultilevel"/>
    <w:tmpl w:val="6B18EA6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59"/>
  </w:num>
  <w:num w:numId="4">
    <w:abstractNumId w:val="21"/>
  </w:num>
  <w:num w:numId="5">
    <w:abstractNumId w:val="0"/>
  </w:num>
  <w:num w:numId="6">
    <w:abstractNumId w:val="8"/>
  </w:num>
  <w:num w:numId="7">
    <w:abstractNumId w:val="40"/>
  </w:num>
  <w:num w:numId="8">
    <w:abstractNumId w:val="67"/>
  </w:num>
  <w:num w:numId="9">
    <w:abstractNumId w:val="41"/>
  </w:num>
  <w:num w:numId="10">
    <w:abstractNumId w:val="6"/>
  </w:num>
  <w:num w:numId="11">
    <w:abstractNumId w:val="72"/>
  </w:num>
  <w:num w:numId="12">
    <w:abstractNumId w:val="47"/>
  </w:num>
  <w:num w:numId="13">
    <w:abstractNumId w:val="64"/>
  </w:num>
  <w:num w:numId="14">
    <w:abstractNumId w:val="34"/>
  </w:num>
  <w:num w:numId="15">
    <w:abstractNumId w:val="62"/>
  </w:num>
  <w:num w:numId="16">
    <w:abstractNumId w:val="56"/>
  </w:num>
  <w:num w:numId="17">
    <w:abstractNumId w:val="9"/>
  </w:num>
  <w:num w:numId="18">
    <w:abstractNumId w:val="18"/>
  </w:num>
  <w:num w:numId="19">
    <w:abstractNumId w:val="52"/>
  </w:num>
  <w:num w:numId="20">
    <w:abstractNumId w:val="60"/>
  </w:num>
  <w:num w:numId="21">
    <w:abstractNumId w:val="55"/>
  </w:num>
  <w:num w:numId="22">
    <w:abstractNumId w:val="28"/>
  </w:num>
  <w:num w:numId="23">
    <w:abstractNumId w:val="33"/>
  </w:num>
  <w:num w:numId="24">
    <w:abstractNumId w:val="20"/>
  </w:num>
  <w:num w:numId="25">
    <w:abstractNumId w:val="58"/>
  </w:num>
  <w:num w:numId="26">
    <w:abstractNumId w:val="79"/>
  </w:num>
  <w:num w:numId="27">
    <w:abstractNumId w:val="80"/>
  </w:num>
  <w:num w:numId="28">
    <w:abstractNumId w:val="37"/>
  </w:num>
  <w:num w:numId="29">
    <w:abstractNumId w:val="73"/>
  </w:num>
  <w:num w:numId="30">
    <w:abstractNumId w:val="43"/>
  </w:num>
  <w:num w:numId="31">
    <w:abstractNumId w:val="54"/>
  </w:num>
  <w:num w:numId="32">
    <w:abstractNumId w:val="16"/>
  </w:num>
  <w:num w:numId="33">
    <w:abstractNumId w:val="30"/>
  </w:num>
  <w:num w:numId="34">
    <w:abstractNumId w:val="48"/>
  </w:num>
  <w:num w:numId="35">
    <w:abstractNumId w:val="10"/>
  </w:num>
  <w:num w:numId="36">
    <w:abstractNumId w:val="61"/>
  </w:num>
  <w:num w:numId="37">
    <w:abstractNumId w:val="23"/>
  </w:num>
  <w:num w:numId="38">
    <w:abstractNumId w:val="4"/>
  </w:num>
  <w:num w:numId="39">
    <w:abstractNumId w:val="45"/>
  </w:num>
  <w:num w:numId="40">
    <w:abstractNumId w:val="2"/>
  </w:num>
  <w:num w:numId="41">
    <w:abstractNumId w:val="51"/>
  </w:num>
  <w:num w:numId="42">
    <w:abstractNumId w:val="71"/>
  </w:num>
  <w:num w:numId="43">
    <w:abstractNumId w:val="46"/>
  </w:num>
  <w:num w:numId="44">
    <w:abstractNumId w:val="65"/>
  </w:num>
  <w:num w:numId="45">
    <w:abstractNumId w:val="69"/>
  </w:num>
  <w:num w:numId="46">
    <w:abstractNumId w:val="57"/>
  </w:num>
  <w:num w:numId="47">
    <w:abstractNumId w:val="78"/>
  </w:num>
  <w:num w:numId="48">
    <w:abstractNumId w:val="50"/>
  </w:num>
  <w:num w:numId="49">
    <w:abstractNumId w:val="53"/>
  </w:num>
  <w:num w:numId="50">
    <w:abstractNumId w:val="31"/>
  </w:num>
  <w:num w:numId="51">
    <w:abstractNumId w:val="22"/>
  </w:num>
  <w:num w:numId="52">
    <w:abstractNumId w:val="25"/>
  </w:num>
  <w:num w:numId="53">
    <w:abstractNumId w:val="27"/>
  </w:num>
  <w:num w:numId="54">
    <w:abstractNumId w:val="13"/>
  </w:num>
  <w:num w:numId="55">
    <w:abstractNumId w:val="76"/>
  </w:num>
  <w:num w:numId="56">
    <w:abstractNumId w:val="68"/>
  </w:num>
  <w:num w:numId="57">
    <w:abstractNumId w:val="70"/>
  </w:num>
  <w:num w:numId="58">
    <w:abstractNumId w:val="66"/>
  </w:num>
  <w:num w:numId="59">
    <w:abstractNumId w:val="24"/>
  </w:num>
  <w:num w:numId="60">
    <w:abstractNumId w:val="35"/>
  </w:num>
  <w:num w:numId="61">
    <w:abstractNumId w:val="38"/>
  </w:num>
  <w:num w:numId="62">
    <w:abstractNumId w:val="12"/>
  </w:num>
  <w:num w:numId="63">
    <w:abstractNumId w:val="49"/>
  </w:num>
  <w:num w:numId="64">
    <w:abstractNumId w:val="29"/>
  </w:num>
  <w:num w:numId="65">
    <w:abstractNumId w:val="44"/>
  </w:num>
  <w:num w:numId="66">
    <w:abstractNumId w:val="1"/>
  </w:num>
  <w:num w:numId="67">
    <w:abstractNumId w:val="63"/>
  </w:num>
  <w:num w:numId="68">
    <w:abstractNumId w:val="7"/>
  </w:num>
  <w:num w:numId="69">
    <w:abstractNumId w:val="75"/>
  </w:num>
  <w:num w:numId="70">
    <w:abstractNumId w:val="74"/>
  </w:num>
  <w:num w:numId="71">
    <w:abstractNumId w:val="39"/>
  </w:num>
  <w:num w:numId="72">
    <w:abstractNumId w:val="36"/>
  </w:num>
  <w:num w:numId="73">
    <w:abstractNumId w:val="5"/>
  </w:num>
  <w:num w:numId="74">
    <w:abstractNumId w:val="77"/>
  </w:num>
  <w:num w:numId="75">
    <w:abstractNumId w:val="15"/>
  </w:num>
  <w:num w:numId="76">
    <w:abstractNumId w:val="32"/>
  </w:num>
  <w:num w:numId="77">
    <w:abstractNumId w:val="42"/>
  </w:num>
  <w:num w:numId="78">
    <w:abstractNumId w:val="26"/>
  </w:num>
  <w:num w:numId="79">
    <w:abstractNumId w:val="11"/>
  </w:num>
  <w:num w:numId="80">
    <w:abstractNumId w:val="17"/>
  </w:num>
  <w:num w:numId="81">
    <w:abstractNumId w:val="1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hideGrammatical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DE2"/>
    <w:rsid w:val="00012760"/>
    <w:rsid w:val="0001619E"/>
    <w:rsid w:val="00023C77"/>
    <w:rsid w:val="00025475"/>
    <w:rsid w:val="00036917"/>
    <w:rsid w:val="000377FB"/>
    <w:rsid w:val="00050011"/>
    <w:rsid w:val="000500A3"/>
    <w:rsid w:val="00057EC4"/>
    <w:rsid w:val="000621EF"/>
    <w:rsid w:val="00070B03"/>
    <w:rsid w:val="00072B42"/>
    <w:rsid w:val="00072BFA"/>
    <w:rsid w:val="00080125"/>
    <w:rsid w:val="00093398"/>
    <w:rsid w:val="0009538F"/>
    <w:rsid w:val="000A1142"/>
    <w:rsid w:val="000A2AC7"/>
    <w:rsid w:val="000A6602"/>
    <w:rsid w:val="000B5DA5"/>
    <w:rsid w:val="000B6799"/>
    <w:rsid w:val="000B78F9"/>
    <w:rsid w:val="000C0D11"/>
    <w:rsid w:val="000C53D4"/>
    <w:rsid w:val="000D5FCA"/>
    <w:rsid w:val="000E03F8"/>
    <w:rsid w:val="000E16EB"/>
    <w:rsid w:val="000E2B6C"/>
    <w:rsid w:val="000E35E2"/>
    <w:rsid w:val="000E4205"/>
    <w:rsid w:val="000E67D0"/>
    <w:rsid w:val="000F2047"/>
    <w:rsid w:val="000F2268"/>
    <w:rsid w:val="000F429D"/>
    <w:rsid w:val="000F7E90"/>
    <w:rsid w:val="001136DD"/>
    <w:rsid w:val="00113B26"/>
    <w:rsid w:val="00121AC7"/>
    <w:rsid w:val="0012211F"/>
    <w:rsid w:val="0012344A"/>
    <w:rsid w:val="001236CA"/>
    <w:rsid w:val="00124158"/>
    <w:rsid w:val="0012433B"/>
    <w:rsid w:val="001272CE"/>
    <w:rsid w:val="00127392"/>
    <w:rsid w:val="001319B2"/>
    <w:rsid w:val="00131ABA"/>
    <w:rsid w:val="00133655"/>
    <w:rsid w:val="00134A1B"/>
    <w:rsid w:val="00134A5A"/>
    <w:rsid w:val="0013680E"/>
    <w:rsid w:val="00151124"/>
    <w:rsid w:val="001526BE"/>
    <w:rsid w:val="001566E6"/>
    <w:rsid w:val="001614E0"/>
    <w:rsid w:val="00161CC0"/>
    <w:rsid w:val="00163B1B"/>
    <w:rsid w:val="0017098D"/>
    <w:rsid w:val="00172CD3"/>
    <w:rsid w:val="00173FCD"/>
    <w:rsid w:val="00176A3F"/>
    <w:rsid w:val="00192828"/>
    <w:rsid w:val="00195A9B"/>
    <w:rsid w:val="00195AF4"/>
    <w:rsid w:val="0019601A"/>
    <w:rsid w:val="0019764D"/>
    <w:rsid w:val="001979D5"/>
    <w:rsid w:val="001A485B"/>
    <w:rsid w:val="001B03F7"/>
    <w:rsid w:val="001B1ACD"/>
    <w:rsid w:val="001B5EAA"/>
    <w:rsid w:val="001C586A"/>
    <w:rsid w:val="001E05E7"/>
    <w:rsid w:val="001E3A10"/>
    <w:rsid w:val="001F233C"/>
    <w:rsid w:val="001F32AA"/>
    <w:rsid w:val="001F3307"/>
    <w:rsid w:val="001F5B8C"/>
    <w:rsid w:val="002041C3"/>
    <w:rsid w:val="002052DF"/>
    <w:rsid w:val="0020536E"/>
    <w:rsid w:val="00206F99"/>
    <w:rsid w:val="002078C4"/>
    <w:rsid w:val="002130B4"/>
    <w:rsid w:val="00216119"/>
    <w:rsid w:val="002209E9"/>
    <w:rsid w:val="0022326A"/>
    <w:rsid w:val="0023141C"/>
    <w:rsid w:val="00232ED6"/>
    <w:rsid w:val="00233DAA"/>
    <w:rsid w:val="002377D4"/>
    <w:rsid w:val="00252A89"/>
    <w:rsid w:val="00254830"/>
    <w:rsid w:val="00255CB3"/>
    <w:rsid w:val="00256D36"/>
    <w:rsid w:val="00256F93"/>
    <w:rsid w:val="00261199"/>
    <w:rsid w:val="00263903"/>
    <w:rsid w:val="0026400F"/>
    <w:rsid w:val="002645D1"/>
    <w:rsid w:val="00265A0D"/>
    <w:rsid w:val="002754E2"/>
    <w:rsid w:val="00283652"/>
    <w:rsid w:val="00286622"/>
    <w:rsid w:val="00287940"/>
    <w:rsid w:val="002962D1"/>
    <w:rsid w:val="002A2A18"/>
    <w:rsid w:val="002A39DA"/>
    <w:rsid w:val="002A7DBA"/>
    <w:rsid w:val="002B78A1"/>
    <w:rsid w:val="002C2FFB"/>
    <w:rsid w:val="002C7A58"/>
    <w:rsid w:val="002D67DF"/>
    <w:rsid w:val="002D7D33"/>
    <w:rsid w:val="002E2C17"/>
    <w:rsid w:val="002E3723"/>
    <w:rsid w:val="002E47C0"/>
    <w:rsid w:val="002F1F0A"/>
    <w:rsid w:val="002F283E"/>
    <w:rsid w:val="002F6F47"/>
    <w:rsid w:val="00301544"/>
    <w:rsid w:val="003024EA"/>
    <w:rsid w:val="003046DD"/>
    <w:rsid w:val="00306088"/>
    <w:rsid w:val="00312F7C"/>
    <w:rsid w:val="0031411F"/>
    <w:rsid w:val="00314870"/>
    <w:rsid w:val="00335347"/>
    <w:rsid w:val="003363A4"/>
    <w:rsid w:val="00336D13"/>
    <w:rsid w:val="00341DAC"/>
    <w:rsid w:val="00344CAA"/>
    <w:rsid w:val="003450EB"/>
    <w:rsid w:val="003455C4"/>
    <w:rsid w:val="00347535"/>
    <w:rsid w:val="00350BD3"/>
    <w:rsid w:val="003529FE"/>
    <w:rsid w:val="0035705C"/>
    <w:rsid w:val="00357C6E"/>
    <w:rsid w:val="00361903"/>
    <w:rsid w:val="00365EA2"/>
    <w:rsid w:val="00370462"/>
    <w:rsid w:val="0037518A"/>
    <w:rsid w:val="00382A9A"/>
    <w:rsid w:val="00383557"/>
    <w:rsid w:val="00385C7E"/>
    <w:rsid w:val="00387166"/>
    <w:rsid w:val="00393863"/>
    <w:rsid w:val="003939C0"/>
    <w:rsid w:val="003A5327"/>
    <w:rsid w:val="003B361C"/>
    <w:rsid w:val="003B3788"/>
    <w:rsid w:val="003C1652"/>
    <w:rsid w:val="003C7971"/>
    <w:rsid w:val="003D0BA2"/>
    <w:rsid w:val="003D285A"/>
    <w:rsid w:val="003D356D"/>
    <w:rsid w:val="003D4885"/>
    <w:rsid w:val="003E525A"/>
    <w:rsid w:val="003E6341"/>
    <w:rsid w:val="003E6A8F"/>
    <w:rsid w:val="003F0AD7"/>
    <w:rsid w:val="003F182B"/>
    <w:rsid w:val="003F3C60"/>
    <w:rsid w:val="00401F95"/>
    <w:rsid w:val="0040733B"/>
    <w:rsid w:val="004114C5"/>
    <w:rsid w:val="00414812"/>
    <w:rsid w:val="00420982"/>
    <w:rsid w:val="00423ACB"/>
    <w:rsid w:val="004250B8"/>
    <w:rsid w:val="00433F23"/>
    <w:rsid w:val="00443A9D"/>
    <w:rsid w:val="00443B46"/>
    <w:rsid w:val="00446018"/>
    <w:rsid w:val="0044759E"/>
    <w:rsid w:val="00447D30"/>
    <w:rsid w:val="00453704"/>
    <w:rsid w:val="00454014"/>
    <w:rsid w:val="00454641"/>
    <w:rsid w:val="004556B3"/>
    <w:rsid w:val="00461E27"/>
    <w:rsid w:val="00462C0A"/>
    <w:rsid w:val="004702BC"/>
    <w:rsid w:val="0047565E"/>
    <w:rsid w:val="00477514"/>
    <w:rsid w:val="00487C1D"/>
    <w:rsid w:val="00492DA7"/>
    <w:rsid w:val="004950A1"/>
    <w:rsid w:val="004968DF"/>
    <w:rsid w:val="004A0128"/>
    <w:rsid w:val="004B6844"/>
    <w:rsid w:val="004B7017"/>
    <w:rsid w:val="004B7249"/>
    <w:rsid w:val="004C17D3"/>
    <w:rsid w:val="004C32AA"/>
    <w:rsid w:val="004C3BD2"/>
    <w:rsid w:val="004D076A"/>
    <w:rsid w:val="004D2815"/>
    <w:rsid w:val="004D7AFB"/>
    <w:rsid w:val="004E3A63"/>
    <w:rsid w:val="004E435F"/>
    <w:rsid w:val="004F5C86"/>
    <w:rsid w:val="00506B51"/>
    <w:rsid w:val="005127D3"/>
    <w:rsid w:val="00512A94"/>
    <w:rsid w:val="005274F9"/>
    <w:rsid w:val="005277D8"/>
    <w:rsid w:val="005323D2"/>
    <w:rsid w:val="005364D3"/>
    <w:rsid w:val="00536E7B"/>
    <w:rsid w:val="00537343"/>
    <w:rsid w:val="00563844"/>
    <w:rsid w:val="0056505D"/>
    <w:rsid w:val="00565083"/>
    <w:rsid w:val="005733D5"/>
    <w:rsid w:val="00583B6F"/>
    <w:rsid w:val="00590B5B"/>
    <w:rsid w:val="005912F8"/>
    <w:rsid w:val="00593C9C"/>
    <w:rsid w:val="005A4264"/>
    <w:rsid w:val="005A4913"/>
    <w:rsid w:val="005A6953"/>
    <w:rsid w:val="005B2F0D"/>
    <w:rsid w:val="005B3475"/>
    <w:rsid w:val="005B386A"/>
    <w:rsid w:val="005B4408"/>
    <w:rsid w:val="005B44D5"/>
    <w:rsid w:val="005C5483"/>
    <w:rsid w:val="005C6481"/>
    <w:rsid w:val="005D4917"/>
    <w:rsid w:val="005D749E"/>
    <w:rsid w:val="005E1695"/>
    <w:rsid w:val="005E192A"/>
    <w:rsid w:val="005E275E"/>
    <w:rsid w:val="005F2BB8"/>
    <w:rsid w:val="005F492A"/>
    <w:rsid w:val="005F5C82"/>
    <w:rsid w:val="005F7639"/>
    <w:rsid w:val="0061210D"/>
    <w:rsid w:val="00615B6D"/>
    <w:rsid w:val="00616E29"/>
    <w:rsid w:val="00617EA7"/>
    <w:rsid w:val="00622E3A"/>
    <w:rsid w:val="00625561"/>
    <w:rsid w:val="006272E4"/>
    <w:rsid w:val="00633080"/>
    <w:rsid w:val="00635495"/>
    <w:rsid w:val="00636CE5"/>
    <w:rsid w:val="006376A4"/>
    <w:rsid w:val="00642C6D"/>
    <w:rsid w:val="00644653"/>
    <w:rsid w:val="00646E3A"/>
    <w:rsid w:val="00647169"/>
    <w:rsid w:val="0065260C"/>
    <w:rsid w:val="00654186"/>
    <w:rsid w:val="006555F5"/>
    <w:rsid w:val="00656652"/>
    <w:rsid w:val="006679C8"/>
    <w:rsid w:val="00671A7D"/>
    <w:rsid w:val="00671A85"/>
    <w:rsid w:val="00673F3A"/>
    <w:rsid w:val="00675AD3"/>
    <w:rsid w:val="00677E43"/>
    <w:rsid w:val="0068418F"/>
    <w:rsid w:val="00685772"/>
    <w:rsid w:val="0069033D"/>
    <w:rsid w:val="006A01E3"/>
    <w:rsid w:val="006A3471"/>
    <w:rsid w:val="006A717F"/>
    <w:rsid w:val="006A76B2"/>
    <w:rsid w:val="006A7CEF"/>
    <w:rsid w:val="006A7DE8"/>
    <w:rsid w:val="006B3CD1"/>
    <w:rsid w:val="006C1443"/>
    <w:rsid w:val="006D068B"/>
    <w:rsid w:val="006D1FFE"/>
    <w:rsid w:val="006D3329"/>
    <w:rsid w:val="006D71F4"/>
    <w:rsid w:val="006E0B7D"/>
    <w:rsid w:val="006F4B76"/>
    <w:rsid w:val="007176B0"/>
    <w:rsid w:val="00717C01"/>
    <w:rsid w:val="0073009F"/>
    <w:rsid w:val="00733485"/>
    <w:rsid w:val="00733614"/>
    <w:rsid w:val="0073527E"/>
    <w:rsid w:val="0074066F"/>
    <w:rsid w:val="00744AF4"/>
    <w:rsid w:val="007468F9"/>
    <w:rsid w:val="0075507A"/>
    <w:rsid w:val="007568E6"/>
    <w:rsid w:val="0076265F"/>
    <w:rsid w:val="007629B8"/>
    <w:rsid w:val="00767EDE"/>
    <w:rsid w:val="0077000F"/>
    <w:rsid w:val="00772CA5"/>
    <w:rsid w:val="0077359F"/>
    <w:rsid w:val="00785F1E"/>
    <w:rsid w:val="00790C7C"/>
    <w:rsid w:val="00796238"/>
    <w:rsid w:val="00796706"/>
    <w:rsid w:val="00797F19"/>
    <w:rsid w:val="007A04DE"/>
    <w:rsid w:val="007A09E3"/>
    <w:rsid w:val="007A3E81"/>
    <w:rsid w:val="007A6A6A"/>
    <w:rsid w:val="007B1B2B"/>
    <w:rsid w:val="007B1E62"/>
    <w:rsid w:val="007B1F76"/>
    <w:rsid w:val="007B4E2C"/>
    <w:rsid w:val="007B6642"/>
    <w:rsid w:val="007C1230"/>
    <w:rsid w:val="007C3AB5"/>
    <w:rsid w:val="007C3CFD"/>
    <w:rsid w:val="007C6BAB"/>
    <w:rsid w:val="007D01EF"/>
    <w:rsid w:val="007D492D"/>
    <w:rsid w:val="007D5AA5"/>
    <w:rsid w:val="007E0751"/>
    <w:rsid w:val="007E2BAD"/>
    <w:rsid w:val="007E4F64"/>
    <w:rsid w:val="007E52AB"/>
    <w:rsid w:val="007E6404"/>
    <w:rsid w:val="007F7ECC"/>
    <w:rsid w:val="008000A4"/>
    <w:rsid w:val="00801257"/>
    <w:rsid w:val="008058BC"/>
    <w:rsid w:val="008061EF"/>
    <w:rsid w:val="00810D1F"/>
    <w:rsid w:val="008117F5"/>
    <w:rsid w:val="0081209C"/>
    <w:rsid w:val="008135D6"/>
    <w:rsid w:val="00820592"/>
    <w:rsid w:val="008213CE"/>
    <w:rsid w:val="0082406F"/>
    <w:rsid w:val="00824DDA"/>
    <w:rsid w:val="00827EB7"/>
    <w:rsid w:val="0083038F"/>
    <w:rsid w:val="008305B4"/>
    <w:rsid w:val="00847276"/>
    <w:rsid w:val="00851A3E"/>
    <w:rsid w:val="00851CBC"/>
    <w:rsid w:val="00852BD4"/>
    <w:rsid w:val="00853DA0"/>
    <w:rsid w:val="008557B2"/>
    <w:rsid w:val="008773BA"/>
    <w:rsid w:val="00880241"/>
    <w:rsid w:val="00894B41"/>
    <w:rsid w:val="008A1926"/>
    <w:rsid w:val="008A407C"/>
    <w:rsid w:val="008A63D9"/>
    <w:rsid w:val="008A643F"/>
    <w:rsid w:val="008B18F2"/>
    <w:rsid w:val="008B41EE"/>
    <w:rsid w:val="008B5277"/>
    <w:rsid w:val="008B60BC"/>
    <w:rsid w:val="008B715D"/>
    <w:rsid w:val="008C2117"/>
    <w:rsid w:val="008C41E0"/>
    <w:rsid w:val="008C486F"/>
    <w:rsid w:val="008C5AC6"/>
    <w:rsid w:val="008D0946"/>
    <w:rsid w:val="008D1F9B"/>
    <w:rsid w:val="008D6181"/>
    <w:rsid w:val="008E098D"/>
    <w:rsid w:val="008F1600"/>
    <w:rsid w:val="008F4794"/>
    <w:rsid w:val="008F7F26"/>
    <w:rsid w:val="00904C9A"/>
    <w:rsid w:val="009066CD"/>
    <w:rsid w:val="009124BE"/>
    <w:rsid w:val="00916BDF"/>
    <w:rsid w:val="00917AB5"/>
    <w:rsid w:val="0092058F"/>
    <w:rsid w:val="00921075"/>
    <w:rsid w:val="00923BB2"/>
    <w:rsid w:val="00924C1E"/>
    <w:rsid w:val="00927523"/>
    <w:rsid w:val="00927ED2"/>
    <w:rsid w:val="00933209"/>
    <w:rsid w:val="009344F6"/>
    <w:rsid w:val="00934A28"/>
    <w:rsid w:val="009445E4"/>
    <w:rsid w:val="00953577"/>
    <w:rsid w:val="009555B3"/>
    <w:rsid w:val="009573BE"/>
    <w:rsid w:val="00960843"/>
    <w:rsid w:val="00961A8E"/>
    <w:rsid w:val="009667A5"/>
    <w:rsid w:val="00966BE9"/>
    <w:rsid w:val="009701BC"/>
    <w:rsid w:val="0097774E"/>
    <w:rsid w:val="009867A8"/>
    <w:rsid w:val="00994937"/>
    <w:rsid w:val="00996F74"/>
    <w:rsid w:val="009A01A5"/>
    <w:rsid w:val="009A0262"/>
    <w:rsid w:val="009B3942"/>
    <w:rsid w:val="009B5E8C"/>
    <w:rsid w:val="009B6A35"/>
    <w:rsid w:val="009C387E"/>
    <w:rsid w:val="009C5A4A"/>
    <w:rsid w:val="009C62ED"/>
    <w:rsid w:val="009E24BA"/>
    <w:rsid w:val="009E77A0"/>
    <w:rsid w:val="009F2CD7"/>
    <w:rsid w:val="009F2FDB"/>
    <w:rsid w:val="009F377A"/>
    <w:rsid w:val="009F68FB"/>
    <w:rsid w:val="00A01B11"/>
    <w:rsid w:val="00A02F6A"/>
    <w:rsid w:val="00A06B05"/>
    <w:rsid w:val="00A11B39"/>
    <w:rsid w:val="00A20883"/>
    <w:rsid w:val="00A2112A"/>
    <w:rsid w:val="00A23406"/>
    <w:rsid w:val="00A24CCC"/>
    <w:rsid w:val="00A26D94"/>
    <w:rsid w:val="00A321D1"/>
    <w:rsid w:val="00A3656B"/>
    <w:rsid w:val="00A40761"/>
    <w:rsid w:val="00A436D4"/>
    <w:rsid w:val="00A4386C"/>
    <w:rsid w:val="00A462CB"/>
    <w:rsid w:val="00A46516"/>
    <w:rsid w:val="00A5453A"/>
    <w:rsid w:val="00A56CEC"/>
    <w:rsid w:val="00A86692"/>
    <w:rsid w:val="00A901E2"/>
    <w:rsid w:val="00A93EB0"/>
    <w:rsid w:val="00A96642"/>
    <w:rsid w:val="00AA3AC0"/>
    <w:rsid w:val="00AA4810"/>
    <w:rsid w:val="00AB6A91"/>
    <w:rsid w:val="00AC19D4"/>
    <w:rsid w:val="00AC3387"/>
    <w:rsid w:val="00AC5971"/>
    <w:rsid w:val="00AC61C1"/>
    <w:rsid w:val="00AC7434"/>
    <w:rsid w:val="00AD067C"/>
    <w:rsid w:val="00AD77AC"/>
    <w:rsid w:val="00AE3E9E"/>
    <w:rsid w:val="00AE42F8"/>
    <w:rsid w:val="00AE661C"/>
    <w:rsid w:val="00AF0763"/>
    <w:rsid w:val="00AF198F"/>
    <w:rsid w:val="00AF22BC"/>
    <w:rsid w:val="00AF41A2"/>
    <w:rsid w:val="00AF4680"/>
    <w:rsid w:val="00AF62E8"/>
    <w:rsid w:val="00AF64A5"/>
    <w:rsid w:val="00B0389A"/>
    <w:rsid w:val="00B12077"/>
    <w:rsid w:val="00B13BCB"/>
    <w:rsid w:val="00B226EC"/>
    <w:rsid w:val="00B23340"/>
    <w:rsid w:val="00B25514"/>
    <w:rsid w:val="00B305C0"/>
    <w:rsid w:val="00B34FD1"/>
    <w:rsid w:val="00B40362"/>
    <w:rsid w:val="00B476A4"/>
    <w:rsid w:val="00B51D06"/>
    <w:rsid w:val="00B563B7"/>
    <w:rsid w:val="00B6126F"/>
    <w:rsid w:val="00B63665"/>
    <w:rsid w:val="00B66E8A"/>
    <w:rsid w:val="00B8499A"/>
    <w:rsid w:val="00B85CC5"/>
    <w:rsid w:val="00B9176B"/>
    <w:rsid w:val="00B9188A"/>
    <w:rsid w:val="00B9479C"/>
    <w:rsid w:val="00BB4271"/>
    <w:rsid w:val="00BB5F3C"/>
    <w:rsid w:val="00BC1B19"/>
    <w:rsid w:val="00BC2691"/>
    <w:rsid w:val="00BC72EC"/>
    <w:rsid w:val="00BC798D"/>
    <w:rsid w:val="00BD3F3D"/>
    <w:rsid w:val="00BD49F2"/>
    <w:rsid w:val="00BD4DCE"/>
    <w:rsid w:val="00BD5FCB"/>
    <w:rsid w:val="00BD6845"/>
    <w:rsid w:val="00BE500E"/>
    <w:rsid w:val="00BE6284"/>
    <w:rsid w:val="00BE661D"/>
    <w:rsid w:val="00BF09CD"/>
    <w:rsid w:val="00C0086D"/>
    <w:rsid w:val="00C01078"/>
    <w:rsid w:val="00C033C1"/>
    <w:rsid w:val="00C055FE"/>
    <w:rsid w:val="00C1082E"/>
    <w:rsid w:val="00C13220"/>
    <w:rsid w:val="00C1761E"/>
    <w:rsid w:val="00C216E8"/>
    <w:rsid w:val="00C32592"/>
    <w:rsid w:val="00C33B96"/>
    <w:rsid w:val="00C3588E"/>
    <w:rsid w:val="00C37D8B"/>
    <w:rsid w:val="00C461A9"/>
    <w:rsid w:val="00C54E17"/>
    <w:rsid w:val="00C55783"/>
    <w:rsid w:val="00C5594B"/>
    <w:rsid w:val="00C56722"/>
    <w:rsid w:val="00C578E6"/>
    <w:rsid w:val="00C60BC9"/>
    <w:rsid w:val="00C62007"/>
    <w:rsid w:val="00C752FE"/>
    <w:rsid w:val="00C808C9"/>
    <w:rsid w:val="00C83DC0"/>
    <w:rsid w:val="00CA2AA1"/>
    <w:rsid w:val="00CA5E65"/>
    <w:rsid w:val="00CB5BFE"/>
    <w:rsid w:val="00CC19AB"/>
    <w:rsid w:val="00CC6004"/>
    <w:rsid w:val="00CC6923"/>
    <w:rsid w:val="00CD110E"/>
    <w:rsid w:val="00CD2CE8"/>
    <w:rsid w:val="00CD5359"/>
    <w:rsid w:val="00CE1657"/>
    <w:rsid w:val="00CE172C"/>
    <w:rsid w:val="00CE4996"/>
    <w:rsid w:val="00CE4AF9"/>
    <w:rsid w:val="00CF7837"/>
    <w:rsid w:val="00D02053"/>
    <w:rsid w:val="00D1173B"/>
    <w:rsid w:val="00D14572"/>
    <w:rsid w:val="00D1458E"/>
    <w:rsid w:val="00D15A70"/>
    <w:rsid w:val="00D22633"/>
    <w:rsid w:val="00D23A32"/>
    <w:rsid w:val="00D30164"/>
    <w:rsid w:val="00D3793F"/>
    <w:rsid w:val="00D63BDD"/>
    <w:rsid w:val="00D73552"/>
    <w:rsid w:val="00D758A5"/>
    <w:rsid w:val="00D85DE2"/>
    <w:rsid w:val="00D8677A"/>
    <w:rsid w:val="00D86DFC"/>
    <w:rsid w:val="00D96F7B"/>
    <w:rsid w:val="00D97A4D"/>
    <w:rsid w:val="00DB3FD5"/>
    <w:rsid w:val="00DB5B66"/>
    <w:rsid w:val="00DC1562"/>
    <w:rsid w:val="00DD0523"/>
    <w:rsid w:val="00DD2D70"/>
    <w:rsid w:val="00DD3515"/>
    <w:rsid w:val="00DD5D6D"/>
    <w:rsid w:val="00DE0E78"/>
    <w:rsid w:val="00DE2473"/>
    <w:rsid w:val="00DE3CBA"/>
    <w:rsid w:val="00DE6185"/>
    <w:rsid w:val="00DF7B48"/>
    <w:rsid w:val="00DF7FB5"/>
    <w:rsid w:val="00E00D87"/>
    <w:rsid w:val="00E03BF4"/>
    <w:rsid w:val="00E10F53"/>
    <w:rsid w:val="00E1455F"/>
    <w:rsid w:val="00E163BF"/>
    <w:rsid w:val="00E275A8"/>
    <w:rsid w:val="00E30957"/>
    <w:rsid w:val="00E3785E"/>
    <w:rsid w:val="00E400D9"/>
    <w:rsid w:val="00E4344C"/>
    <w:rsid w:val="00E4604A"/>
    <w:rsid w:val="00E47B15"/>
    <w:rsid w:val="00E53241"/>
    <w:rsid w:val="00E56C3D"/>
    <w:rsid w:val="00E60EA6"/>
    <w:rsid w:val="00E61836"/>
    <w:rsid w:val="00E70736"/>
    <w:rsid w:val="00E711B5"/>
    <w:rsid w:val="00E72691"/>
    <w:rsid w:val="00E74D62"/>
    <w:rsid w:val="00E77961"/>
    <w:rsid w:val="00E838F3"/>
    <w:rsid w:val="00E85987"/>
    <w:rsid w:val="00E86271"/>
    <w:rsid w:val="00E87484"/>
    <w:rsid w:val="00E931C9"/>
    <w:rsid w:val="00EA053F"/>
    <w:rsid w:val="00EA1D0E"/>
    <w:rsid w:val="00EA6180"/>
    <w:rsid w:val="00EB1ADC"/>
    <w:rsid w:val="00EB36D2"/>
    <w:rsid w:val="00EC015A"/>
    <w:rsid w:val="00ED1F31"/>
    <w:rsid w:val="00ED6F6A"/>
    <w:rsid w:val="00EE14A0"/>
    <w:rsid w:val="00EE472C"/>
    <w:rsid w:val="00EE62DD"/>
    <w:rsid w:val="00EF35A4"/>
    <w:rsid w:val="00EF3934"/>
    <w:rsid w:val="00EF6D80"/>
    <w:rsid w:val="00F03119"/>
    <w:rsid w:val="00F138B5"/>
    <w:rsid w:val="00F22FC2"/>
    <w:rsid w:val="00F271C1"/>
    <w:rsid w:val="00F372C6"/>
    <w:rsid w:val="00F43BF3"/>
    <w:rsid w:val="00F50113"/>
    <w:rsid w:val="00F503CE"/>
    <w:rsid w:val="00F510DA"/>
    <w:rsid w:val="00F5570A"/>
    <w:rsid w:val="00F631A6"/>
    <w:rsid w:val="00F66404"/>
    <w:rsid w:val="00F80526"/>
    <w:rsid w:val="00F9039F"/>
    <w:rsid w:val="00F93357"/>
    <w:rsid w:val="00F97ADB"/>
    <w:rsid w:val="00FA375E"/>
    <w:rsid w:val="00FA40E0"/>
    <w:rsid w:val="00FA563D"/>
    <w:rsid w:val="00FB0EA7"/>
    <w:rsid w:val="00FC0E7A"/>
    <w:rsid w:val="00FC2864"/>
    <w:rsid w:val="00FC47A4"/>
    <w:rsid w:val="00FC49B6"/>
    <w:rsid w:val="00FD26D7"/>
    <w:rsid w:val="00FE6737"/>
    <w:rsid w:val="00FE76FF"/>
    <w:rsid w:val="00FF1E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18A"/>
    <w:pPr>
      <w:widowControl w:val="0"/>
      <w:autoSpaceDE w:val="0"/>
      <w:autoSpaceDN w:val="0"/>
      <w:spacing w:after="0" w:line="240" w:lineRule="auto"/>
    </w:pPr>
    <w:rPr>
      <w:rFonts w:ascii="Tahoma" w:eastAsia="Tahoma" w:hAnsi="Tahoma" w:cs="Tahoma"/>
      <w:lang w:val="id"/>
    </w:rPr>
  </w:style>
  <w:style w:type="paragraph" w:styleId="Heading1">
    <w:name w:val="heading 1"/>
    <w:basedOn w:val="Normal"/>
    <w:link w:val="Heading1Char"/>
    <w:uiPriority w:val="9"/>
    <w:qFormat/>
    <w:rsid w:val="00D85DE2"/>
    <w:pPr>
      <w:ind w:left="1247" w:right="678"/>
      <w:jc w:val="center"/>
      <w:outlineLvl w:val="0"/>
    </w:pPr>
    <w:rPr>
      <w:b/>
      <w:bCs/>
      <w:sz w:val="24"/>
      <w:szCs w:val="24"/>
    </w:rPr>
  </w:style>
  <w:style w:type="paragraph" w:styleId="Heading2">
    <w:name w:val="heading 2"/>
    <w:basedOn w:val="Normal"/>
    <w:next w:val="Normal"/>
    <w:link w:val="Heading2Char"/>
    <w:uiPriority w:val="9"/>
    <w:unhideWhenUsed/>
    <w:qFormat/>
    <w:rsid w:val="00D85D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85DE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85DE2"/>
    <w:pPr>
      <w:keepNext/>
      <w:keepLines/>
      <w:widowControl/>
      <w:autoSpaceDE/>
      <w:autoSpaceDN/>
      <w:spacing w:before="200" w:line="276" w:lineRule="auto"/>
      <w:outlineLvl w:val="3"/>
    </w:pPr>
    <w:rPr>
      <w:rFonts w:asciiTheme="majorHAnsi" w:eastAsiaTheme="majorEastAsia" w:hAnsiTheme="majorHAnsi" w:cstheme="majorBidi"/>
      <w:b/>
      <w:bCs/>
      <w:i/>
      <w:iCs/>
      <w:color w:val="4F81BD" w:themeColor="accent1"/>
      <w:lang w:val="en-US"/>
    </w:rPr>
  </w:style>
  <w:style w:type="paragraph" w:styleId="Heading5">
    <w:name w:val="heading 5"/>
    <w:basedOn w:val="Normal"/>
    <w:next w:val="Normal"/>
    <w:link w:val="Heading5Char"/>
    <w:uiPriority w:val="9"/>
    <w:unhideWhenUsed/>
    <w:qFormat/>
    <w:rsid w:val="00C3259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5DE2"/>
    <w:rPr>
      <w:rFonts w:ascii="Tahoma" w:eastAsia="Tahoma" w:hAnsi="Tahoma" w:cs="Tahoma"/>
      <w:b/>
      <w:bCs/>
      <w:sz w:val="24"/>
      <w:szCs w:val="24"/>
      <w:lang w:val="id"/>
    </w:rPr>
  </w:style>
  <w:style w:type="character" w:customStyle="1" w:styleId="Heading2Char">
    <w:name w:val="Heading 2 Char"/>
    <w:basedOn w:val="DefaultParagraphFont"/>
    <w:link w:val="Heading2"/>
    <w:uiPriority w:val="9"/>
    <w:rsid w:val="00D85DE2"/>
    <w:rPr>
      <w:rFonts w:asciiTheme="majorHAnsi" w:eastAsiaTheme="majorEastAsia" w:hAnsiTheme="majorHAnsi" w:cstheme="majorBidi"/>
      <w:b/>
      <w:bCs/>
      <w:color w:val="4F81BD" w:themeColor="accent1"/>
      <w:sz w:val="26"/>
      <w:szCs w:val="26"/>
      <w:lang w:val="id"/>
    </w:rPr>
  </w:style>
  <w:style w:type="character" w:customStyle="1" w:styleId="Heading3Char">
    <w:name w:val="Heading 3 Char"/>
    <w:basedOn w:val="DefaultParagraphFont"/>
    <w:link w:val="Heading3"/>
    <w:uiPriority w:val="9"/>
    <w:rsid w:val="00D85DE2"/>
    <w:rPr>
      <w:rFonts w:asciiTheme="majorHAnsi" w:eastAsiaTheme="majorEastAsia" w:hAnsiTheme="majorHAnsi" w:cstheme="majorBidi"/>
      <w:b/>
      <w:bCs/>
      <w:color w:val="4F81BD" w:themeColor="accent1"/>
      <w:lang w:val="id"/>
    </w:rPr>
  </w:style>
  <w:style w:type="character" w:customStyle="1" w:styleId="Heading4Char">
    <w:name w:val="Heading 4 Char"/>
    <w:basedOn w:val="DefaultParagraphFont"/>
    <w:link w:val="Heading4"/>
    <w:uiPriority w:val="9"/>
    <w:rsid w:val="00D85DE2"/>
    <w:rPr>
      <w:rFonts w:asciiTheme="majorHAnsi" w:eastAsiaTheme="majorEastAsia" w:hAnsiTheme="majorHAnsi" w:cstheme="majorBidi"/>
      <w:b/>
      <w:bCs/>
      <w:i/>
      <w:iCs/>
      <w:color w:val="4F81BD" w:themeColor="accent1"/>
    </w:rPr>
  </w:style>
  <w:style w:type="paragraph" w:styleId="BodyText">
    <w:name w:val="Body Text"/>
    <w:basedOn w:val="Normal"/>
    <w:link w:val="BodyTextChar"/>
    <w:uiPriority w:val="1"/>
    <w:qFormat/>
    <w:rsid w:val="00D85DE2"/>
  </w:style>
  <w:style w:type="character" w:customStyle="1" w:styleId="BodyTextChar">
    <w:name w:val="Body Text Char"/>
    <w:basedOn w:val="DefaultParagraphFont"/>
    <w:link w:val="BodyText"/>
    <w:uiPriority w:val="1"/>
    <w:rsid w:val="00D85DE2"/>
    <w:rPr>
      <w:rFonts w:ascii="Tahoma" w:eastAsia="Tahoma" w:hAnsi="Tahoma" w:cs="Tahoma"/>
      <w:lang w:val="id"/>
    </w:rPr>
  </w:style>
  <w:style w:type="paragraph" w:styleId="ListParagraph">
    <w:name w:val="List Paragraph"/>
    <w:aliases w:val="kepala,List Paragraph untuk Tabel,List Paragraph untuk tabel,Box,Colorful List - Accent 12,Bulet1,point-point,List Paragraph1,coba1,Body Text Char1,Char Char2,List Paragraph11,Recommendation,DWA List 1,no subbab,ANNEX,First Level Outline"/>
    <w:basedOn w:val="Normal"/>
    <w:link w:val="ListParagraphChar"/>
    <w:uiPriority w:val="1"/>
    <w:qFormat/>
    <w:rsid w:val="00D85DE2"/>
    <w:pPr>
      <w:ind w:left="1305" w:hanging="361"/>
    </w:pPr>
  </w:style>
  <w:style w:type="character" w:customStyle="1" w:styleId="ListParagraphChar">
    <w:name w:val="List Paragraph Char"/>
    <w:aliases w:val="kepala Char,List Paragraph untuk Tabel Char,List Paragraph untuk tabel Char,Box Char,Colorful List - Accent 12 Char,Bulet1 Char,point-point Char,List Paragraph1 Char,coba1 Char,Body Text Char1 Char,Char Char2 Char,Recommendation Char"/>
    <w:link w:val="ListParagraph"/>
    <w:uiPriority w:val="1"/>
    <w:qFormat/>
    <w:locked/>
    <w:rsid w:val="00D85DE2"/>
    <w:rPr>
      <w:rFonts w:ascii="Tahoma" w:eastAsia="Tahoma" w:hAnsi="Tahoma" w:cs="Tahoma"/>
      <w:lang w:val="id"/>
    </w:rPr>
  </w:style>
  <w:style w:type="paragraph" w:styleId="Footer">
    <w:name w:val="footer"/>
    <w:basedOn w:val="Normal"/>
    <w:link w:val="FooterChar"/>
    <w:uiPriority w:val="99"/>
    <w:unhideWhenUsed/>
    <w:rsid w:val="00D85DE2"/>
    <w:pPr>
      <w:widowControl/>
      <w:tabs>
        <w:tab w:val="center" w:pos="4680"/>
        <w:tab w:val="right" w:pos="9360"/>
      </w:tabs>
      <w:autoSpaceDE/>
      <w:autoSpaceDN/>
      <w:ind w:left="685" w:right="608" w:hanging="10"/>
      <w:jc w:val="both"/>
    </w:pPr>
    <w:rPr>
      <w:color w:val="000000"/>
      <w:lang w:val="en-ID" w:eastAsia="en-ID"/>
    </w:rPr>
  </w:style>
  <w:style w:type="character" w:customStyle="1" w:styleId="FooterChar">
    <w:name w:val="Footer Char"/>
    <w:basedOn w:val="DefaultParagraphFont"/>
    <w:link w:val="Footer"/>
    <w:uiPriority w:val="99"/>
    <w:rsid w:val="00D85DE2"/>
    <w:rPr>
      <w:rFonts w:ascii="Tahoma" w:eastAsia="Tahoma" w:hAnsi="Tahoma" w:cs="Tahoma"/>
      <w:color w:val="000000"/>
      <w:lang w:val="en-ID" w:eastAsia="en-ID"/>
    </w:rPr>
  </w:style>
  <w:style w:type="table" w:styleId="TableGrid">
    <w:name w:val="Table Grid"/>
    <w:basedOn w:val="TableNormal"/>
    <w:uiPriority w:val="39"/>
    <w:qFormat/>
    <w:rsid w:val="00D85DE2"/>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85DE2"/>
    <w:pPr>
      <w:widowControl/>
      <w:tabs>
        <w:tab w:val="center" w:pos="4680"/>
        <w:tab w:val="right" w:pos="9360"/>
      </w:tabs>
      <w:autoSpaceDE/>
      <w:autoSpaceDN/>
    </w:pPr>
    <w:rPr>
      <w:rFonts w:asciiTheme="minorHAnsi" w:eastAsiaTheme="minorEastAsia" w:hAnsiTheme="minorHAnsi" w:cstheme="minorBidi"/>
      <w:lang w:val="en-US" w:eastAsia="ja-JP"/>
    </w:rPr>
  </w:style>
  <w:style w:type="character" w:customStyle="1" w:styleId="HeaderChar">
    <w:name w:val="Header Char"/>
    <w:basedOn w:val="DefaultParagraphFont"/>
    <w:link w:val="Header"/>
    <w:uiPriority w:val="99"/>
    <w:rsid w:val="00D85DE2"/>
    <w:rPr>
      <w:rFonts w:eastAsiaTheme="minorEastAsia"/>
      <w:lang w:eastAsia="ja-JP"/>
    </w:rPr>
  </w:style>
  <w:style w:type="paragraph" w:styleId="Caption">
    <w:name w:val="caption"/>
    <w:aliases w:val="Tabel,Gambar"/>
    <w:basedOn w:val="Normal"/>
    <w:next w:val="Normal"/>
    <w:link w:val="CaptionChar"/>
    <w:uiPriority w:val="35"/>
    <w:unhideWhenUsed/>
    <w:qFormat/>
    <w:rsid w:val="00D85DE2"/>
    <w:pPr>
      <w:spacing w:after="200"/>
    </w:pPr>
    <w:rPr>
      <w:b/>
      <w:bCs/>
      <w:color w:val="4F81BD" w:themeColor="accent1"/>
      <w:sz w:val="18"/>
      <w:szCs w:val="18"/>
    </w:rPr>
  </w:style>
  <w:style w:type="character" w:customStyle="1" w:styleId="CaptionChar">
    <w:name w:val="Caption Char"/>
    <w:aliases w:val="Tabel Char,Gambar Char"/>
    <w:link w:val="Caption"/>
    <w:uiPriority w:val="35"/>
    <w:rsid w:val="00D85DE2"/>
    <w:rPr>
      <w:rFonts w:ascii="Tahoma" w:eastAsia="Tahoma" w:hAnsi="Tahoma" w:cs="Tahoma"/>
      <w:b/>
      <w:bCs/>
      <w:color w:val="4F81BD" w:themeColor="accent1"/>
      <w:sz w:val="18"/>
      <w:szCs w:val="18"/>
      <w:lang w:val="id"/>
    </w:rPr>
  </w:style>
  <w:style w:type="paragraph" w:customStyle="1" w:styleId="TableParagraph">
    <w:name w:val="Table Paragraph"/>
    <w:basedOn w:val="Normal"/>
    <w:uiPriority w:val="1"/>
    <w:qFormat/>
    <w:rsid w:val="00D85DE2"/>
    <w:rPr>
      <w:lang w:val="id-ID"/>
    </w:rPr>
  </w:style>
  <w:style w:type="paragraph" w:styleId="BalloonText">
    <w:name w:val="Balloon Text"/>
    <w:basedOn w:val="Normal"/>
    <w:link w:val="BalloonTextChar"/>
    <w:uiPriority w:val="99"/>
    <w:semiHidden/>
    <w:unhideWhenUsed/>
    <w:rsid w:val="00D85DE2"/>
    <w:rPr>
      <w:sz w:val="16"/>
      <w:szCs w:val="16"/>
    </w:rPr>
  </w:style>
  <w:style w:type="character" w:customStyle="1" w:styleId="BalloonTextChar">
    <w:name w:val="Balloon Text Char"/>
    <w:basedOn w:val="DefaultParagraphFont"/>
    <w:link w:val="BalloonText"/>
    <w:uiPriority w:val="99"/>
    <w:semiHidden/>
    <w:rsid w:val="00D85DE2"/>
    <w:rPr>
      <w:rFonts w:ascii="Tahoma" w:eastAsia="Tahoma" w:hAnsi="Tahoma" w:cs="Tahoma"/>
      <w:sz w:val="16"/>
      <w:szCs w:val="16"/>
      <w:lang w:val="id"/>
    </w:rPr>
  </w:style>
  <w:style w:type="paragraph" w:customStyle="1" w:styleId="Default">
    <w:name w:val="Default"/>
    <w:rsid w:val="00D85DE2"/>
    <w:pPr>
      <w:autoSpaceDE w:val="0"/>
      <w:autoSpaceDN w:val="0"/>
      <w:adjustRightInd w:val="0"/>
      <w:spacing w:after="0" w:line="240" w:lineRule="auto"/>
    </w:pPr>
    <w:rPr>
      <w:rFonts w:ascii="Tahoma" w:hAnsi="Tahoma" w:cs="Tahoma"/>
      <w:color w:val="000000"/>
      <w:sz w:val="24"/>
      <w:szCs w:val="24"/>
      <w:lang w:val="id-ID"/>
    </w:rPr>
  </w:style>
  <w:style w:type="paragraph" w:styleId="TOCHeading">
    <w:name w:val="TOC Heading"/>
    <w:basedOn w:val="Heading1"/>
    <w:next w:val="Normal"/>
    <w:uiPriority w:val="39"/>
    <w:unhideWhenUsed/>
    <w:qFormat/>
    <w:rsid w:val="009B5E8C"/>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rsid w:val="00B305C0"/>
    <w:pPr>
      <w:tabs>
        <w:tab w:val="left" w:pos="810"/>
        <w:tab w:val="right" w:leader="dot" w:pos="7928"/>
      </w:tabs>
      <w:spacing w:after="100" w:line="360" w:lineRule="auto"/>
      <w:jc w:val="both"/>
    </w:pPr>
    <w:rPr>
      <w:b/>
      <w:noProof/>
    </w:rPr>
  </w:style>
  <w:style w:type="paragraph" w:styleId="TOC2">
    <w:name w:val="toc 2"/>
    <w:basedOn w:val="Normal"/>
    <w:next w:val="Normal"/>
    <w:autoRedefine/>
    <w:uiPriority w:val="39"/>
    <w:unhideWhenUsed/>
    <w:rsid w:val="00953577"/>
    <w:pPr>
      <w:tabs>
        <w:tab w:val="left" w:pos="630"/>
        <w:tab w:val="right" w:leader="dot" w:pos="7928"/>
      </w:tabs>
      <w:spacing w:after="100" w:line="360" w:lineRule="auto"/>
      <w:ind w:left="990" w:hanging="450"/>
      <w:jc w:val="both"/>
    </w:pPr>
  </w:style>
  <w:style w:type="paragraph" w:styleId="TOC3">
    <w:name w:val="toc 3"/>
    <w:basedOn w:val="Normal"/>
    <w:next w:val="Normal"/>
    <w:autoRedefine/>
    <w:uiPriority w:val="39"/>
    <w:unhideWhenUsed/>
    <w:rsid w:val="00953577"/>
    <w:pPr>
      <w:tabs>
        <w:tab w:val="left" w:pos="1080"/>
        <w:tab w:val="right" w:leader="dot" w:pos="7928"/>
      </w:tabs>
      <w:spacing w:after="100" w:line="360" w:lineRule="auto"/>
      <w:ind w:left="1170" w:hanging="630"/>
      <w:jc w:val="both"/>
    </w:pPr>
  </w:style>
  <w:style w:type="character" w:styleId="Hyperlink">
    <w:name w:val="Hyperlink"/>
    <w:basedOn w:val="DefaultParagraphFont"/>
    <w:uiPriority w:val="99"/>
    <w:unhideWhenUsed/>
    <w:rsid w:val="009B5E8C"/>
    <w:rPr>
      <w:color w:val="0000FF" w:themeColor="hyperlink"/>
      <w:u w:val="single"/>
    </w:rPr>
  </w:style>
  <w:style w:type="paragraph" w:styleId="TableofFigures">
    <w:name w:val="table of figures"/>
    <w:basedOn w:val="Normal"/>
    <w:next w:val="Normal"/>
    <w:uiPriority w:val="99"/>
    <w:unhideWhenUsed/>
    <w:rsid w:val="00BE500E"/>
  </w:style>
  <w:style w:type="table" w:customStyle="1" w:styleId="TableGrid14">
    <w:name w:val="Table Grid14"/>
    <w:basedOn w:val="TableNormal"/>
    <w:next w:val="TableGrid"/>
    <w:uiPriority w:val="59"/>
    <w:rsid w:val="007A04DE"/>
    <w:pPr>
      <w:spacing w:after="0" w:line="240" w:lineRule="auto"/>
    </w:pPr>
    <w:rPr>
      <w:rFonts w:eastAsia="Times New Roman"/>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7A04DE"/>
    <w:pPr>
      <w:spacing w:after="0" w:line="240" w:lineRule="auto"/>
    </w:pPr>
    <w:rPr>
      <w:rFonts w:eastAsia="Times New Roman"/>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34A5A"/>
    <w:rPr>
      <w:color w:val="808080"/>
    </w:rPr>
  </w:style>
  <w:style w:type="table" w:customStyle="1" w:styleId="TableGrid11">
    <w:name w:val="Table Grid11"/>
    <w:basedOn w:val="TableNormal"/>
    <w:next w:val="TableGrid"/>
    <w:uiPriority w:val="59"/>
    <w:rsid w:val="00A23406"/>
    <w:pPr>
      <w:spacing w:after="0" w:line="240" w:lineRule="auto"/>
    </w:pPr>
    <w:rPr>
      <w:rFonts w:eastAsia="Times New Roman"/>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C32592"/>
    <w:rPr>
      <w:rFonts w:asciiTheme="majorHAnsi" w:eastAsiaTheme="majorEastAsia" w:hAnsiTheme="majorHAnsi" w:cstheme="majorBidi"/>
      <w:color w:val="243F60" w:themeColor="accent1" w:themeShade="7F"/>
      <w:lang w:val="id"/>
    </w:rPr>
  </w:style>
  <w:style w:type="paragraph" w:styleId="NormalWeb">
    <w:name w:val="Normal (Web)"/>
    <w:basedOn w:val="Normal"/>
    <w:uiPriority w:val="99"/>
    <w:semiHidden/>
    <w:unhideWhenUsed/>
    <w:rsid w:val="007629B8"/>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styleId="NoSpacing">
    <w:name w:val="No Spacing"/>
    <w:uiPriority w:val="1"/>
    <w:qFormat/>
    <w:rsid w:val="005323D2"/>
    <w:pPr>
      <w:widowControl w:val="0"/>
      <w:autoSpaceDE w:val="0"/>
      <w:autoSpaceDN w:val="0"/>
      <w:spacing w:after="0" w:line="240" w:lineRule="auto"/>
    </w:pPr>
    <w:rPr>
      <w:rFonts w:ascii="Tahoma" w:eastAsia="Tahoma" w:hAnsi="Tahoma" w:cs="Tahoma"/>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18A"/>
    <w:pPr>
      <w:widowControl w:val="0"/>
      <w:autoSpaceDE w:val="0"/>
      <w:autoSpaceDN w:val="0"/>
      <w:spacing w:after="0" w:line="240" w:lineRule="auto"/>
    </w:pPr>
    <w:rPr>
      <w:rFonts w:ascii="Tahoma" w:eastAsia="Tahoma" w:hAnsi="Tahoma" w:cs="Tahoma"/>
      <w:lang w:val="id"/>
    </w:rPr>
  </w:style>
  <w:style w:type="paragraph" w:styleId="Heading1">
    <w:name w:val="heading 1"/>
    <w:basedOn w:val="Normal"/>
    <w:link w:val="Heading1Char"/>
    <w:uiPriority w:val="9"/>
    <w:qFormat/>
    <w:rsid w:val="00D85DE2"/>
    <w:pPr>
      <w:ind w:left="1247" w:right="678"/>
      <w:jc w:val="center"/>
      <w:outlineLvl w:val="0"/>
    </w:pPr>
    <w:rPr>
      <w:b/>
      <w:bCs/>
      <w:sz w:val="24"/>
      <w:szCs w:val="24"/>
    </w:rPr>
  </w:style>
  <w:style w:type="paragraph" w:styleId="Heading2">
    <w:name w:val="heading 2"/>
    <w:basedOn w:val="Normal"/>
    <w:next w:val="Normal"/>
    <w:link w:val="Heading2Char"/>
    <w:uiPriority w:val="9"/>
    <w:unhideWhenUsed/>
    <w:qFormat/>
    <w:rsid w:val="00D85D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85DE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85DE2"/>
    <w:pPr>
      <w:keepNext/>
      <w:keepLines/>
      <w:widowControl/>
      <w:autoSpaceDE/>
      <w:autoSpaceDN/>
      <w:spacing w:before="200" w:line="276" w:lineRule="auto"/>
      <w:outlineLvl w:val="3"/>
    </w:pPr>
    <w:rPr>
      <w:rFonts w:asciiTheme="majorHAnsi" w:eastAsiaTheme="majorEastAsia" w:hAnsiTheme="majorHAnsi" w:cstheme="majorBidi"/>
      <w:b/>
      <w:bCs/>
      <w:i/>
      <w:iCs/>
      <w:color w:val="4F81BD" w:themeColor="accent1"/>
      <w:lang w:val="en-US"/>
    </w:rPr>
  </w:style>
  <w:style w:type="paragraph" w:styleId="Heading5">
    <w:name w:val="heading 5"/>
    <w:basedOn w:val="Normal"/>
    <w:next w:val="Normal"/>
    <w:link w:val="Heading5Char"/>
    <w:uiPriority w:val="9"/>
    <w:unhideWhenUsed/>
    <w:qFormat/>
    <w:rsid w:val="00C3259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5DE2"/>
    <w:rPr>
      <w:rFonts w:ascii="Tahoma" w:eastAsia="Tahoma" w:hAnsi="Tahoma" w:cs="Tahoma"/>
      <w:b/>
      <w:bCs/>
      <w:sz w:val="24"/>
      <w:szCs w:val="24"/>
      <w:lang w:val="id"/>
    </w:rPr>
  </w:style>
  <w:style w:type="character" w:customStyle="1" w:styleId="Heading2Char">
    <w:name w:val="Heading 2 Char"/>
    <w:basedOn w:val="DefaultParagraphFont"/>
    <w:link w:val="Heading2"/>
    <w:uiPriority w:val="9"/>
    <w:rsid w:val="00D85DE2"/>
    <w:rPr>
      <w:rFonts w:asciiTheme="majorHAnsi" w:eastAsiaTheme="majorEastAsia" w:hAnsiTheme="majorHAnsi" w:cstheme="majorBidi"/>
      <w:b/>
      <w:bCs/>
      <w:color w:val="4F81BD" w:themeColor="accent1"/>
      <w:sz w:val="26"/>
      <w:szCs w:val="26"/>
      <w:lang w:val="id"/>
    </w:rPr>
  </w:style>
  <w:style w:type="character" w:customStyle="1" w:styleId="Heading3Char">
    <w:name w:val="Heading 3 Char"/>
    <w:basedOn w:val="DefaultParagraphFont"/>
    <w:link w:val="Heading3"/>
    <w:uiPriority w:val="9"/>
    <w:rsid w:val="00D85DE2"/>
    <w:rPr>
      <w:rFonts w:asciiTheme="majorHAnsi" w:eastAsiaTheme="majorEastAsia" w:hAnsiTheme="majorHAnsi" w:cstheme="majorBidi"/>
      <w:b/>
      <w:bCs/>
      <w:color w:val="4F81BD" w:themeColor="accent1"/>
      <w:lang w:val="id"/>
    </w:rPr>
  </w:style>
  <w:style w:type="character" w:customStyle="1" w:styleId="Heading4Char">
    <w:name w:val="Heading 4 Char"/>
    <w:basedOn w:val="DefaultParagraphFont"/>
    <w:link w:val="Heading4"/>
    <w:uiPriority w:val="9"/>
    <w:rsid w:val="00D85DE2"/>
    <w:rPr>
      <w:rFonts w:asciiTheme="majorHAnsi" w:eastAsiaTheme="majorEastAsia" w:hAnsiTheme="majorHAnsi" w:cstheme="majorBidi"/>
      <w:b/>
      <w:bCs/>
      <w:i/>
      <w:iCs/>
      <w:color w:val="4F81BD" w:themeColor="accent1"/>
    </w:rPr>
  </w:style>
  <w:style w:type="paragraph" w:styleId="BodyText">
    <w:name w:val="Body Text"/>
    <w:basedOn w:val="Normal"/>
    <w:link w:val="BodyTextChar"/>
    <w:uiPriority w:val="1"/>
    <w:qFormat/>
    <w:rsid w:val="00D85DE2"/>
  </w:style>
  <w:style w:type="character" w:customStyle="1" w:styleId="BodyTextChar">
    <w:name w:val="Body Text Char"/>
    <w:basedOn w:val="DefaultParagraphFont"/>
    <w:link w:val="BodyText"/>
    <w:uiPriority w:val="1"/>
    <w:rsid w:val="00D85DE2"/>
    <w:rPr>
      <w:rFonts w:ascii="Tahoma" w:eastAsia="Tahoma" w:hAnsi="Tahoma" w:cs="Tahoma"/>
      <w:lang w:val="id"/>
    </w:rPr>
  </w:style>
  <w:style w:type="paragraph" w:styleId="ListParagraph">
    <w:name w:val="List Paragraph"/>
    <w:aliases w:val="kepala,List Paragraph untuk Tabel,List Paragraph untuk tabel,Box,Colorful List - Accent 12,Bulet1,point-point,List Paragraph1,coba1,Body Text Char1,Char Char2,List Paragraph11,Recommendation,DWA List 1,no subbab,ANNEX,First Level Outline"/>
    <w:basedOn w:val="Normal"/>
    <w:link w:val="ListParagraphChar"/>
    <w:uiPriority w:val="1"/>
    <w:qFormat/>
    <w:rsid w:val="00D85DE2"/>
    <w:pPr>
      <w:ind w:left="1305" w:hanging="361"/>
    </w:pPr>
  </w:style>
  <w:style w:type="character" w:customStyle="1" w:styleId="ListParagraphChar">
    <w:name w:val="List Paragraph Char"/>
    <w:aliases w:val="kepala Char,List Paragraph untuk Tabel Char,List Paragraph untuk tabel Char,Box Char,Colorful List - Accent 12 Char,Bulet1 Char,point-point Char,List Paragraph1 Char,coba1 Char,Body Text Char1 Char,Char Char2 Char,Recommendation Char"/>
    <w:link w:val="ListParagraph"/>
    <w:uiPriority w:val="1"/>
    <w:qFormat/>
    <w:locked/>
    <w:rsid w:val="00D85DE2"/>
    <w:rPr>
      <w:rFonts w:ascii="Tahoma" w:eastAsia="Tahoma" w:hAnsi="Tahoma" w:cs="Tahoma"/>
      <w:lang w:val="id"/>
    </w:rPr>
  </w:style>
  <w:style w:type="paragraph" w:styleId="Footer">
    <w:name w:val="footer"/>
    <w:basedOn w:val="Normal"/>
    <w:link w:val="FooterChar"/>
    <w:uiPriority w:val="99"/>
    <w:unhideWhenUsed/>
    <w:rsid w:val="00D85DE2"/>
    <w:pPr>
      <w:widowControl/>
      <w:tabs>
        <w:tab w:val="center" w:pos="4680"/>
        <w:tab w:val="right" w:pos="9360"/>
      </w:tabs>
      <w:autoSpaceDE/>
      <w:autoSpaceDN/>
      <w:ind w:left="685" w:right="608" w:hanging="10"/>
      <w:jc w:val="both"/>
    </w:pPr>
    <w:rPr>
      <w:color w:val="000000"/>
      <w:lang w:val="en-ID" w:eastAsia="en-ID"/>
    </w:rPr>
  </w:style>
  <w:style w:type="character" w:customStyle="1" w:styleId="FooterChar">
    <w:name w:val="Footer Char"/>
    <w:basedOn w:val="DefaultParagraphFont"/>
    <w:link w:val="Footer"/>
    <w:uiPriority w:val="99"/>
    <w:rsid w:val="00D85DE2"/>
    <w:rPr>
      <w:rFonts w:ascii="Tahoma" w:eastAsia="Tahoma" w:hAnsi="Tahoma" w:cs="Tahoma"/>
      <w:color w:val="000000"/>
      <w:lang w:val="en-ID" w:eastAsia="en-ID"/>
    </w:rPr>
  </w:style>
  <w:style w:type="table" w:styleId="TableGrid">
    <w:name w:val="Table Grid"/>
    <w:basedOn w:val="TableNormal"/>
    <w:uiPriority w:val="39"/>
    <w:qFormat/>
    <w:rsid w:val="00D85DE2"/>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85DE2"/>
    <w:pPr>
      <w:widowControl/>
      <w:tabs>
        <w:tab w:val="center" w:pos="4680"/>
        <w:tab w:val="right" w:pos="9360"/>
      </w:tabs>
      <w:autoSpaceDE/>
      <w:autoSpaceDN/>
    </w:pPr>
    <w:rPr>
      <w:rFonts w:asciiTheme="minorHAnsi" w:eastAsiaTheme="minorEastAsia" w:hAnsiTheme="minorHAnsi" w:cstheme="minorBidi"/>
      <w:lang w:val="en-US" w:eastAsia="ja-JP"/>
    </w:rPr>
  </w:style>
  <w:style w:type="character" w:customStyle="1" w:styleId="HeaderChar">
    <w:name w:val="Header Char"/>
    <w:basedOn w:val="DefaultParagraphFont"/>
    <w:link w:val="Header"/>
    <w:uiPriority w:val="99"/>
    <w:rsid w:val="00D85DE2"/>
    <w:rPr>
      <w:rFonts w:eastAsiaTheme="minorEastAsia"/>
      <w:lang w:eastAsia="ja-JP"/>
    </w:rPr>
  </w:style>
  <w:style w:type="paragraph" w:styleId="Caption">
    <w:name w:val="caption"/>
    <w:aliases w:val="Tabel,Gambar"/>
    <w:basedOn w:val="Normal"/>
    <w:next w:val="Normal"/>
    <w:link w:val="CaptionChar"/>
    <w:uiPriority w:val="35"/>
    <w:unhideWhenUsed/>
    <w:qFormat/>
    <w:rsid w:val="00D85DE2"/>
    <w:pPr>
      <w:spacing w:after="200"/>
    </w:pPr>
    <w:rPr>
      <w:b/>
      <w:bCs/>
      <w:color w:val="4F81BD" w:themeColor="accent1"/>
      <w:sz w:val="18"/>
      <w:szCs w:val="18"/>
    </w:rPr>
  </w:style>
  <w:style w:type="character" w:customStyle="1" w:styleId="CaptionChar">
    <w:name w:val="Caption Char"/>
    <w:aliases w:val="Tabel Char,Gambar Char"/>
    <w:link w:val="Caption"/>
    <w:uiPriority w:val="35"/>
    <w:rsid w:val="00D85DE2"/>
    <w:rPr>
      <w:rFonts w:ascii="Tahoma" w:eastAsia="Tahoma" w:hAnsi="Tahoma" w:cs="Tahoma"/>
      <w:b/>
      <w:bCs/>
      <w:color w:val="4F81BD" w:themeColor="accent1"/>
      <w:sz w:val="18"/>
      <w:szCs w:val="18"/>
      <w:lang w:val="id"/>
    </w:rPr>
  </w:style>
  <w:style w:type="paragraph" w:customStyle="1" w:styleId="TableParagraph">
    <w:name w:val="Table Paragraph"/>
    <w:basedOn w:val="Normal"/>
    <w:uiPriority w:val="1"/>
    <w:qFormat/>
    <w:rsid w:val="00D85DE2"/>
    <w:rPr>
      <w:lang w:val="id-ID"/>
    </w:rPr>
  </w:style>
  <w:style w:type="paragraph" w:styleId="BalloonText">
    <w:name w:val="Balloon Text"/>
    <w:basedOn w:val="Normal"/>
    <w:link w:val="BalloonTextChar"/>
    <w:uiPriority w:val="99"/>
    <w:semiHidden/>
    <w:unhideWhenUsed/>
    <w:rsid w:val="00D85DE2"/>
    <w:rPr>
      <w:sz w:val="16"/>
      <w:szCs w:val="16"/>
    </w:rPr>
  </w:style>
  <w:style w:type="character" w:customStyle="1" w:styleId="BalloonTextChar">
    <w:name w:val="Balloon Text Char"/>
    <w:basedOn w:val="DefaultParagraphFont"/>
    <w:link w:val="BalloonText"/>
    <w:uiPriority w:val="99"/>
    <w:semiHidden/>
    <w:rsid w:val="00D85DE2"/>
    <w:rPr>
      <w:rFonts w:ascii="Tahoma" w:eastAsia="Tahoma" w:hAnsi="Tahoma" w:cs="Tahoma"/>
      <w:sz w:val="16"/>
      <w:szCs w:val="16"/>
      <w:lang w:val="id"/>
    </w:rPr>
  </w:style>
  <w:style w:type="paragraph" w:customStyle="1" w:styleId="Default">
    <w:name w:val="Default"/>
    <w:rsid w:val="00D85DE2"/>
    <w:pPr>
      <w:autoSpaceDE w:val="0"/>
      <w:autoSpaceDN w:val="0"/>
      <w:adjustRightInd w:val="0"/>
      <w:spacing w:after="0" w:line="240" w:lineRule="auto"/>
    </w:pPr>
    <w:rPr>
      <w:rFonts w:ascii="Tahoma" w:hAnsi="Tahoma" w:cs="Tahoma"/>
      <w:color w:val="000000"/>
      <w:sz w:val="24"/>
      <w:szCs w:val="24"/>
      <w:lang w:val="id-ID"/>
    </w:rPr>
  </w:style>
  <w:style w:type="paragraph" w:styleId="TOCHeading">
    <w:name w:val="TOC Heading"/>
    <w:basedOn w:val="Heading1"/>
    <w:next w:val="Normal"/>
    <w:uiPriority w:val="39"/>
    <w:unhideWhenUsed/>
    <w:qFormat/>
    <w:rsid w:val="009B5E8C"/>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rsid w:val="00B305C0"/>
    <w:pPr>
      <w:tabs>
        <w:tab w:val="left" w:pos="810"/>
        <w:tab w:val="right" w:leader="dot" w:pos="7928"/>
      </w:tabs>
      <w:spacing w:after="100" w:line="360" w:lineRule="auto"/>
      <w:jc w:val="both"/>
    </w:pPr>
    <w:rPr>
      <w:b/>
      <w:noProof/>
    </w:rPr>
  </w:style>
  <w:style w:type="paragraph" w:styleId="TOC2">
    <w:name w:val="toc 2"/>
    <w:basedOn w:val="Normal"/>
    <w:next w:val="Normal"/>
    <w:autoRedefine/>
    <w:uiPriority w:val="39"/>
    <w:unhideWhenUsed/>
    <w:rsid w:val="00953577"/>
    <w:pPr>
      <w:tabs>
        <w:tab w:val="left" w:pos="630"/>
        <w:tab w:val="right" w:leader="dot" w:pos="7928"/>
      </w:tabs>
      <w:spacing w:after="100" w:line="360" w:lineRule="auto"/>
      <w:ind w:left="990" w:hanging="450"/>
      <w:jc w:val="both"/>
    </w:pPr>
  </w:style>
  <w:style w:type="paragraph" w:styleId="TOC3">
    <w:name w:val="toc 3"/>
    <w:basedOn w:val="Normal"/>
    <w:next w:val="Normal"/>
    <w:autoRedefine/>
    <w:uiPriority w:val="39"/>
    <w:unhideWhenUsed/>
    <w:rsid w:val="00953577"/>
    <w:pPr>
      <w:tabs>
        <w:tab w:val="left" w:pos="1080"/>
        <w:tab w:val="right" w:leader="dot" w:pos="7928"/>
      </w:tabs>
      <w:spacing w:after="100" w:line="360" w:lineRule="auto"/>
      <w:ind w:left="1170" w:hanging="630"/>
      <w:jc w:val="both"/>
    </w:pPr>
  </w:style>
  <w:style w:type="character" w:styleId="Hyperlink">
    <w:name w:val="Hyperlink"/>
    <w:basedOn w:val="DefaultParagraphFont"/>
    <w:uiPriority w:val="99"/>
    <w:unhideWhenUsed/>
    <w:rsid w:val="009B5E8C"/>
    <w:rPr>
      <w:color w:val="0000FF" w:themeColor="hyperlink"/>
      <w:u w:val="single"/>
    </w:rPr>
  </w:style>
  <w:style w:type="paragraph" w:styleId="TableofFigures">
    <w:name w:val="table of figures"/>
    <w:basedOn w:val="Normal"/>
    <w:next w:val="Normal"/>
    <w:uiPriority w:val="99"/>
    <w:unhideWhenUsed/>
    <w:rsid w:val="00BE500E"/>
  </w:style>
  <w:style w:type="table" w:customStyle="1" w:styleId="TableGrid14">
    <w:name w:val="Table Grid14"/>
    <w:basedOn w:val="TableNormal"/>
    <w:next w:val="TableGrid"/>
    <w:uiPriority w:val="59"/>
    <w:rsid w:val="007A04DE"/>
    <w:pPr>
      <w:spacing w:after="0" w:line="240" w:lineRule="auto"/>
    </w:pPr>
    <w:rPr>
      <w:rFonts w:eastAsia="Times New Roman"/>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7A04DE"/>
    <w:pPr>
      <w:spacing w:after="0" w:line="240" w:lineRule="auto"/>
    </w:pPr>
    <w:rPr>
      <w:rFonts w:eastAsia="Times New Roman"/>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34A5A"/>
    <w:rPr>
      <w:color w:val="808080"/>
    </w:rPr>
  </w:style>
  <w:style w:type="table" w:customStyle="1" w:styleId="TableGrid11">
    <w:name w:val="Table Grid11"/>
    <w:basedOn w:val="TableNormal"/>
    <w:next w:val="TableGrid"/>
    <w:uiPriority w:val="59"/>
    <w:rsid w:val="00A23406"/>
    <w:pPr>
      <w:spacing w:after="0" w:line="240" w:lineRule="auto"/>
    </w:pPr>
    <w:rPr>
      <w:rFonts w:eastAsia="Times New Roman"/>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C32592"/>
    <w:rPr>
      <w:rFonts w:asciiTheme="majorHAnsi" w:eastAsiaTheme="majorEastAsia" w:hAnsiTheme="majorHAnsi" w:cstheme="majorBidi"/>
      <w:color w:val="243F60" w:themeColor="accent1" w:themeShade="7F"/>
      <w:lang w:val="id"/>
    </w:rPr>
  </w:style>
  <w:style w:type="paragraph" w:styleId="NormalWeb">
    <w:name w:val="Normal (Web)"/>
    <w:basedOn w:val="Normal"/>
    <w:uiPriority w:val="99"/>
    <w:semiHidden/>
    <w:unhideWhenUsed/>
    <w:rsid w:val="007629B8"/>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styleId="NoSpacing">
    <w:name w:val="No Spacing"/>
    <w:uiPriority w:val="1"/>
    <w:qFormat/>
    <w:rsid w:val="005323D2"/>
    <w:pPr>
      <w:widowControl w:val="0"/>
      <w:autoSpaceDE w:val="0"/>
      <w:autoSpaceDN w:val="0"/>
      <w:spacing w:after="0" w:line="240" w:lineRule="auto"/>
    </w:pPr>
    <w:rPr>
      <w:rFonts w:ascii="Tahoma" w:eastAsia="Tahoma" w:hAnsi="Tahoma" w:cs="Tahoma"/>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967020">
      <w:bodyDiv w:val="1"/>
      <w:marLeft w:val="0"/>
      <w:marRight w:val="0"/>
      <w:marTop w:val="0"/>
      <w:marBottom w:val="0"/>
      <w:divBdr>
        <w:top w:val="none" w:sz="0" w:space="0" w:color="auto"/>
        <w:left w:val="none" w:sz="0" w:space="0" w:color="auto"/>
        <w:bottom w:val="none" w:sz="0" w:space="0" w:color="auto"/>
        <w:right w:val="none" w:sz="0" w:space="0" w:color="auto"/>
      </w:divBdr>
    </w:div>
    <w:div w:id="327441033">
      <w:bodyDiv w:val="1"/>
      <w:marLeft w:val="0"/>
      <w:marRight w:val="0"/>
      <w:marTop w:val="0"/>
      <w:marBottom w:val="0"/>
      <w:divBdr>
        <w:top w:val="none" w:sz="0" w:space="0" w:color="auto"/>
        <w:left w:val="none" w:sz="0" w:space="0" w:color="auto"/>
        <w:bottom w:val="none" w:sz="0" w:space="0" w:color="auto"/>
        <w:right w:val="none" w:sz="0" w:space="0" w:color="auto"/>
      </w:divBdr>
    </w:div>
    <w:div w:id="400102649">
      <w:bodyDiv w:val="1"/>
      <w:marLeft w:val="0"/>
      <w:marRight w:val="0"/>
      <w:marTop w:val="0"/>
      <w:marBottom w:val="0"/>
      <w:divBdr>
        <w:top w:val="none" w:sz="0" w:space="0" w:color="auto"/>
        <w:left w:val="none" w:sz="0" w:space="0" w:color="auto"/>
        <w:bottom w:val="none" w:sz="0" w:space="0" w:color="auto"/>
        <w:right w:val="none" w:sz="0" w:space="0" w:color="auto"/>
      </w:divBdr>
    </w:div>
    <w:div w:id="401097413">
      <w:bodyDiv w:val="1"/>
      <w:marLeft w:val="0"/>
      <w:marRight w:val="0"/>
      <w:marTop w:val="0"/>
      <w:marBottom w:val="0"/>
      <w:divBdr>
        <w:top w:val="none" w:sz="0" w:space="0" w:color="auto"/>
        <w:left w:val="none" w:sz="0" w:space="0" w:color="auto"/>
        <w:bottom w:val="none" w:sz="0" w:space="0" w:color="auto"/>
        <w:right w:val="none" w:sz="0" w:space="0" w:color="auto"/>
      </w:divBdr>
    </w:div>
    <w:div w:id="619455947">
      <w:bodyDiv w:val="1"/>
      <w:marLeft w:val="0"/>
      <w:marRight w:val="0"/>
      <w:marTop w:val="0"/>
      <w:marBottom w:val="0"/>
      <w:divBdr>
        <w:top w:val="none" w:sz="0" w:space="0" w:color="auto"/>
        <w:left w:val="none" w:sz="0" w:space="0" w:color="auto"/>
        <w:bottom w:val="none" w:sz="0" w:space="0" w:color="auto"/>
        <w:right w:val="none" w:sz="0" w:space="0" w:color="auto"/>
      </w:divBdr>
    </w:div>
    <w:div w:id="807094140">
      <w:bodyDiv w:val="1"/>
      <w:marLeft w:val="0"/>
      <w:marRight w:val="0"/>
      <w:marTop w:val="0"/>
      <w:marBottom w:val="0"/>
      <w:divBdr>
        <w:top w:val="none" w:sz="0" w:space="0" w:color="auto"/>
        <w:left w:val="none" w:sz="0" w:space="0" w:color="auto"/>
        <w:bottom w:val="none" w:sz="0" w:space="0" w:color="auto"/>
        <w:right w:val="none" w:sz="0" w:space="0" w:color="auto"/>
      </w:divBdr>
    </w:div>
    <w:div w:id="1036394578">
      <w:bodyDiv w:val="1"/>
      <w:marLeft w:val="0"/>
      <w:marRight w:val="0"/>
      <w:marTop w:val="0"/>
      <w:marBottom w:val="0"/>
      <w:divBdr>
        <w:top w:val="none" w:sz="0" w:space="0" w:color="auto"/>
        <w:left w:val="none" w:sz="0" w:space="0" w:color="auto"/>
        <w:bottom w:val="none" w:sz="0" w:space="0" w:color="auto"/>
        <w:right w:val="none" w:sz="0" w:space="0" w:color="auto"/>
      </w:divBdr>
    </w:div>
    <w:div w:id="1189299064">
      <w:bodyDiv w:val="1"/>
      <w:marLeft w:val="0"/>
      <w:marRight w:val="0"/>
      <w:marTop w:val="0"/>
      <w:marBottom w:val="0"/>
      <w:divBdr>
        <w:top w:val="none" w:sz="0" w:space="0" w:color="auto"/>
        <w:left w:val="none" w:sz="0" w:space="0" w:color="auto"/>
        <w:bottom w:val="none" w:sz="0" w:space="0" w:color="auto"/>
        <w:right w:val="none" w:sz="0" w:space="0" w:color="auto"/>
      </w:divBdr>
    </w:div>
    <w:div w:id="1404838775">
      <w:bodyDiv w:val="1"/>
      <w:marLeft w:val="0"/>
      <w:marRight w:val="0"/>
      <w:marTop w:val="0"/>
      <w:marBottom w:val="0"/>
      <w:divBdr>
        <w:top w:val="none" w:sz="0" w:space="0" w:color="auto"/>
        <w:left w:val="none" w:sz="0" w:space="0" w:color="auto"/>
        <w:bottom w:val="none" w:sz="0" w:space="0" w:color="auto"/>
        <w:right w:val="none" w:sz="0" w:space="0" w:color="auto"/>
      </w:divBdr>
    </w:div>
    <w:div w:id="1611205978">
      <w:bodyDiv w:val="1"/>
      <w:marLeft w:val="0"/>
      <w:marRight w:val="0"/>
      <w:marTop w:val="0"/>
      <w:marBottom w:val="0"/>
      <w:divBdr>
        <w:top w:val="none" w:sz="0" w:space="0" w:color="auto"/>
        <w:left w:val="none" w:sz="0" w:space="0" w:color="auto"/>
        <w:bottom w:val="none" w:sz="0" w:space="0" w:color="auto"/>
        <w:right w:val="none" w:sz="0" w:space="0" w:color="auto"/>
      </w:divBdr>
    </w:div>
    <w:div w:id="1620990532">
      <w:bodyDiv w:val="1"/>
      <w:marLeft w:val="0"/>
      <w:marRight w:val="0"/>
      <w:marTop w:val="0"/>
      <w:marBottom w:val="0"/>
      <w:divBdr>
        <w:top w:val="none" w:sz="0" w:space="0" w:color="auto"/>
        <w:left w:val="none" w:sz="0" w:space="0" w:color="auto"/>
        <w:bottom w:val="none" w:sz="0" w:space="0" w:color="auto"/>
        <w:right w:val="none" w:sz="0" w:space="0" w:color="auto"/>
      </w:divBdr>
    </w:div>
    <w:div w:id="1747528242">
      <w:bodyDiv w:val="1"/>
      <w:marLeft w:val="0"/>
      <w:marRight w:val="0"/>
      <w:marTop w:val="0"/>
      <w:marBottom w:val="0"/>
      <w:divBdr>
        <w:top w:val="none" w:sz="0" w:space="0" w:color="auto"/>
        <w:left w:val="none" w:sz="0" w:space="0" w:color="auto"/>
        <w:bottom w:val="none" w:sz="0" w:space="0" w:color="auto"/>
        <w:right w:val="none" w:sz="0" w:space="0" w:color="auto"/>
      </w:divBdr>
    </w:div>
    <w:div w:id="1878348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file:///C:\Users\Lenovo\Documents\EVANDERS\TYB%20SKRIPSI%20EVANDER%20PATTIPEILUHU.docx" TargetMode="External"/><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5.jpeg"/><Relationship Id="rId76" Type="http://schemas.openxmlformats.org/officeDocument/2006/relationships/image" Target="media/image63.jpeg"/><Relationship Id="rId7" Type="http://schemas.openxmlformats.org/officeDocument/2006/relationships/footnotes" Target="footnotes.xml"/><Relationship Id="rId71"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jpeg"/><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8.png"/><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image" Target="media/image19.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image" Target="media/image59.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footer" Target="footer2.xml"/><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emf"/><Relationship Id="rId70" Type="http://schemas.openxmlformats.org/officeDocument/2006/relationships/image" Target="media/image57.jpeg"/><Relationship Id="rId75"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170.jpeg"/><Relationship Id="rId49" Type="http://schemas.openxmlformats.org/officeDocument/2006/relationships/image" Target="media/image36.jpeg"/><Relationship Id="rId57"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D520FC-2364-438B-BA9D-FB5183D4F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128</Pages>
  <Words>22808</Words>
  <Characters>130006</Characters>
  <Application>Microsoft Office Word</Application>
  <DocSecurity>0</DocSecurity>
  <Lines>1083</Lines>
  <Paragraphs>305</Paragraphs>
  <ScaleCrop>false</ScaleCrop>
  <HeadingPairs>
    <vt:vector size="4" baseType="variant">
      <vt:variant>
        <vt:lpstr>Title</vt:lpstr>
      </vt:variant>
      <vt:variant>
        <vt:i4>1</vt:i4>
      </vt:variant>
      <vt:variant>
        <vt:lpstr>Headings</vt:lpstr>
      </vt:variant>
      <vt:variant>
        <vt:i4>65</vt:i4>
      </vt:variant>
    </vt:vector>
  </HeadingPairs>
  <TitlesOfParts>
    <vt:vector size="66" baseType="lpstr">
      <vt:lpstr/>
      <vt:lpstr>PENINGKATAN PELAYANAN ANGKUTAN PENUMPANG DERMAGA WISATA LINTAS CALACA - BUNAKEN </vt:lpstr>
      <vt:lpstr>DI KOTA MANADO</vt:lpstr>
      <vt:lpstr>PENINGKATAN PELAYANAN ANGKUTAN PENUMPANG DERMAGA WISATA LINTAS CALACA - BUNAKEN </vt:lpstr>
      <vt:lpstr>PENINGKATAN PELAYANAN ANGKUTAN PENUMPANG DERMAGA WISATA LINTAS CALACA - BUNAKEN </vt:lpstr>
      <vt:lpstr>PENINGKATAN PELAYANAN ANGKUTAN PENUMPANG DERMAGA WISATA LINTAS CALACA - BUNAKEN </vt:lpstr>
      <vt:lpstr>HALAMAN PERNYATAAN ORISINALITAS</vt:lpstr>
      <vt:lpstr>HALAMAN PERNYATAAN PERSETUJUAN PUBLIKASI TUGAS AKHIR UNTUK KEPENTINGAN AKADEMIS</vt:lpstr>
      <vt:lpstr>“PENINGKATAN PELAYANAN ANGKUTAN PENUMPANG DERMAGA WISATA LINTAS CALACA - BUNAKEN</vt:lpstr>
      <vt:lpstr>KATA PENGANTAR</vt:lpstr>
      <vt:lpstr>ABSTRAK</vt:lpstr>
      <vt:lpstr>ABSTRACT</vt:lpstr>
      <vt:lpstr>DAFTAR ISI</vt:lpstr>
      <vt:lpstr>DAFTAR GAMBAR</vt:lpstr>
      <vt:lpstr>DAFTAR TABEL</vt:lpstr>
      <vt:lpstr>BAB I</vt:lpstr>
      <vt:lpstr>    1.1 Latar Belakang</vt:lpstr>
      <vt:lpstr>    1.2 Identifikasi Masalah</vt:lpstr>
      <vt:lpstr>    1.3 Rumusan Masalah</vt:lpstr>
      <vt:lpstr>    1.4 Maksud dan Tujuan Penelitian</vt:lpstr>
      <vt:lpstr>    1.5 Ruang Lingkup</vt:lpstr>
      <vt:lpstr>    1.6 Sistematika Penulisan</vt:lpstr>
      <vt:lpstr>BAB II</vt:lpstr>
      <vt:lpstr>    2.1 Sistem Transportasi</vt:lpstr>
      <vt:lpstr>        2.1.1 Sarana Angkutan Kota</vt:lpstr>
      <vt:lpstr>        2.1.2 Prasarana Jalan</vt:lpstr>
      <vt:lpstr>    2.2 Kondisi Pelabuhan</vt:lpstr>
      <vt:lpstr>        2.2.1 Kondisi Umum Dermaga Wisata Kalimas Calaca</vt:lpstr>
      <vt:lpstr>        2.2.2 Lintasan Penyeberangan </vt:lpstr>
      <vt:lpstr>        2.2.3 Inventarisasi </vt:lpstr>
      <vt:lpstr>        2.2.4 Sarana Angkutan di Dermaga</vt:lpstr>
      <vt:lpstr>        2.2.5 Sistem Penjadwalan</vt:lpstr>
      <vt:lpstr>        2.2.6 Pola Operasi dan Alur Lalulintas Kendaraan di Dalam Dermaga</vt:lpstr>
      <vt:lpstr>    2.3 Produktivitas Angkutan</vt:lpstr>
      <vt:lpstr>    2.4 Produktifitas Kendaraan Dalam Dermaga</vt:lpstr>
      <vt:lpstr>BAB III</vt:lpstr>
      <vt:lpstr>    3.1 Pelabuhan</vt:lpstr>
      <vt:lpstr>        3.1.1 Segi Penyelenggaraan</vt:lpstr>
      <vt:lpstr>        3.1.2 Segi Kegunaan</vt:lpstr>
      <vt:lpstr>        3.1.3 Segi Usaha</vt:lpstr>
      <vt:lpstr>    3.2 Dermaga</vt:lpstr>
      <vt:lpstr>    3.3 Fasilitas Pelabuhan</vt:lpstr>
      <vt:lpstr>    3.4 Terminal Penumpang</vt:lpstr>
      <vt:lpstr>    3.5 Angkutan Penyeberangan</vt:lpstr>
      <vt:lpstr>        3.5.1 Manajemen Lalu lintas penyeberangan</vt:lpstr>
      <vt:lpstr>        3.5.2 Indikator Pelayanan Penumpang di Pelabuhan Penyeberangan</vt:lpstr>
      <vt:lpstr>BAB IV</vt:lpstr>
      <vt:lpstr>    4.1 Desain Penelitian</vt:lpstr>
      <vt:lpstr>        4.1.1 Identifikasi masalah </vt:lpstr>
      <vt:lpstr>        4.1.2 Pengumpulan data </vt:lpstr>
      <vt:lpstr>        4.1.3 Pengolahan data </vt:lpstr>
      <vt:lpstr>        4.1.4 Keluaran </vt:lpstr>
      <vt:lpstr>    4.2 Jenis dan Teknik Pengumpulan Data</vt:lpstr>
      <vt:lpstr>        4.2.1 Pengumpulan Data Primer </vt:lpstr>
      <vt:lpstr>        4.2.2 Pengumpulan Data Sekunder </vt:lpstr>
      <vt:lpstr>    4.3 Bagan Alir Penelitian </vt:lpstr>
      <vt:lpstr>    4.4 Metode Analisis Data</vt:lpstr>
      <vt:lpstr>        4.4.1 Analisis Pengembangan Fasilitas Pelabuhan</vt:lpstr>
      <vt:lpstr>        4.4.2 Analisis Pelayanan Fasilitas Penumpang </vt:lpstr>
      <vt:lpstr>        4.4.3 Analisis Pola Lalu Lintas Penumpang Naik dan Turun</vt:lpstr>
      <vt:lpstr>        4.4.4 Penentuan Standar Pelayanan Angkutan</vt:lpstr>
      <vt:lpstr>        4.4.5 Forecasting Demand</vt:lpstr>
      <vt:lpstr>    4.5 Teknik Analisis Data </vt:lpstr>
      <vt:lpstr>BAB V</vt:lpstr>
      <vt:lpstr>    5.1 Analisis Kinerja Pelayanan Penumpang Fasilitas Sisi Darat Dermaga Wisata Kal</vt:lpstr>
      <vt:lpstr>        5.1.1 Metode Kuisioner Penumpang </vt:lpstr>
    </vt:vector>
  </TitlesOfParts>
  <Company/>
  <LinksUpToDate>false</LinksUpToDate>
  <CharactersWithSpaces>152509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cp:lastPrinted>2022-08-21T10:32:00Z</cp:lastPrinted>
  <dcterms:created xsi:type="dcterms:W3CDTF">2022-08-21T18:45:00Z</dcterms:created>
  <dcterms:modified xsi:type="dcterms:W3CDTF">2022-08-21T18:45:00Z</dcterms:modified>
</cp:coreProperties>
</file>